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tblInd w:w="735" w:type="dxa"/>
        <w:tblBorders>
          <w:bottom w:val="single" w:sz="4" w:space="0" w:color="17365D"/>
        </w:tblBorders>
        <w:tblLook w:val="04A0" w:firstRow="1" w:lastRow="0" w:firstColumn="1" w:lastColumn="0" w:noHBand="0" w:noVBand="1"/>
      </w:tblPr>
      <w:tblGrid>
        <w:gridCol w:w="4161"/>
        <w:gridCol w:w="1437"/>
        <w:gridCol w:w="4234"/>
      </w:tblGrid>
      <w:tr w:rsidR="00274AEE" w:rsidRPr="00111020" w14:paraId="4408403C" w14:textId="77777777" w:rsidTr="000F7C92">
        <w:tc>
          <w:tcPr>
            <w:tcW w:w="4161" w:type="dxa"/>
          </w:tcPr>
          <w:p w14:paraId="2654E463" w14:textId="77777777" w:rsidR="00274AEE" w:rsidRPr="00111020" w:rsidRDefault="00274AEE" w:rsidP="00481512">
            <w:pPr>
              <w:overflowPunct w:val="0"/>
              <w:autoSpaceDE w:val="0"/>
              <w:autoSpaceDN w:val="0"/>
              <w:adjustRightInd w:val="0"/>
              <w:ind w:left="51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מדינת ישראל</w:t>
            </w:r>
          </w:p>
        </w:tc>
        <w:tc>
          <w:tcPr>
            <w:tcW w:w="1437" w:type="dxa"/>
            <w:vMerge w:val="restart"/>
          </w:tcPr>
          <w:p w14:paraId="21CA786B" w14:textId="77777777" w:rsidR="00274AEE" w:rsidRPr="00111020" w:rsidRDefault="00274AEE" w:rsidP="00274AEE">
            <w:pPr>
              <w:overflowPunct w:val="0"/>
              <w:autoSpaceDE w:val="0"/>
              <w:autoSpaceDN w:val="0"/>
              <w:adjustRightInd w:val="0"/>
              <w:ind w:left="944"/>
              <w:textAlignment w:val="baseline"/>
              <w:rPr>
                <w:rFonts w:ascii="David" w:eastAsia="Times New Roman" w:hAnsi="David"/>
                <w:b/>
                <w:bCs/>
                <w:sz w:val="28"/>
                <w:szCs w:val="28"/>
                <w:lang w:eastAsia="he-IL"/>
              </w:rPr>
            </w:pPr>
            <w:r w:rsidRPr="00111020">
              <w:rPr>
                <w:rFonts w:ascii="David" w:eastAsia="Times New Roman" w:hAnsi="David"/>
                <w:noProof/>
                <w:sz w:val="24"/>
              </w:rPr>
              <w:drawing>
                <wp:anchor distT="0" distB="0" distL="114300" distR="114300" simplePos="0" relativeHeight="251659264" behindDoc="0" locked="0" layoutInCell="1" allowOverlap="1" wp14:anchorId="49B77F3E" wp14:editId="1F9941F8">
                  <wp:simplePos x="0" y="0"/>
                  <wp:positionH relativeFrom="margin">
                    <wp:posOffset>64135</wp:posOffset>
                  </wp:positionH>
                  <wp:positionV relativeFrom="margin">
                    <wp:posOffset>-143510</wp:posOffset>
                  </wp:positionV>
                  <wp:extent cx="558165" cy="709930"/>
                  <wp:effectExtent l="0" t="0" r="0" b="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6F7A5B2A"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sz w:val="24"/>
                <w:lang w:eastAsia="he-IL"/>
              </w:rPr>
              <w:t>STATE OF ISRAEL</w:t>
            </w:r>
          </w:p>
        </w:tc>
      </w:tr>
      <w:tr w:rsidR="00274AEE" w:rsidRPr="00111020" w14:paraId="788E9A3B" w14:textId="77777777" w:rsidTr="000F7C92">
        <w:tc>
          <w:tcPr>
            <w:tcW w:w="4161" w:type="dxa"/>
          </w:tcPr>
          <w:p w14:paraId="0B951FE2" w14:textId="77777777" w:rsidR="00274AEE" w:rsidRPr="00111020" w:rsidRDefault="00274AEE" w:rsidP="00274AEE">
            <w:pPr>
              <w:overflowPunct w:val="0"/>
              <w:autoSpaceDE w:val="0"/>
              <w:autoSpaceDN w:val="0"/>
              <w:adjustRightInd w:val="0"/>
              <w:textAlignment w:val="baseline"/>
              <w:rPr>
                <w:rFonts w:ascii="David" w:eastAsia="Times New Roman" w:hAnsi="David"/>
                <w:b/>
                <w:bCs/>
                <w:sz w:val="28"/>
                <w:szCs w:val="28"/>
                <w:rtl/>
                <w:lang w:eastAsia="he-IL"/>
              </w:rPr>
            </w:pPr>
            <w:r w:rsidRPr="00111020">
              <w:rPr>
                <w:rFonts w:ascii="David" w:eastAsia="Times New Roman" w:hAnsi="David"/>
                <w:b/>
                <w:bCs/>
                <w:sz w:val="28"/>
                <w:szCs w:val="28"/>
                <w:rtl/>
                <w:lang w:eastAsia="he-IL"/>
              </w:rPr>
              <w:t>משרד התרבות והספורט</w:t>
            </w:r>
          </w:p>
        </w:tc>
        <w:tc>
          <w:tcPr>
            <w:tcW w:w="1437" w:type="dxa"/>
            <w:vMerge/>
          </w:tcPr>
          <w:p w14:paraId="72F4CBA8" w14:textId="77777777" w:rsidR="00274AEE" w:rsidRPr="00111020" w:rsidRDefault="00274AEE" w:rsidP="00274AEE">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3435F2D4"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w w:val="95"/>
                <w:sz w:val="24"/>
                <w:lang w:eastAsia="he-IL"/>
              </w:rPr>
            </w:pPr>
            <w:r w:rsidRPr="00111020">
              <w:rPr>
                <w:rFonts w:ascii="David" w:eastAsia="Times New Roman" w:hAnsi="David"/>
                <w:b/>
                <w:bCs/>
                <w:w w:val="95"/>
                <w:sz w:val="24"/>
                <w:lang w:eastAsia="he-IL"/>
              </w:rPr>
              <w:t>MINISTRY OF CULTURE</w:t>
            </w:r>
          </w:p>
          <w:p w14:paraId="14B1802A" w14:textId="77777777" w:rsidR="00274AEE" w:rsidRPr="00111020" w:rsidRDefault="00274AEE" w:rsidP="00274AEE">
            <w:pPr>
              <w:overflowPunct w:val="0"/>
              <w:autoSpaceDE w:val="0"/>
              <w:autoSpaceDN w:val="0"/>
              <w:adjustRightInd w:val="0"/>
              <w:jc w:val="right"/>
              <w:textAlignment w:val="baseline"/>
              <w:rPr>
                <w:rFonts w:ascii="David" w:eastAsia="Times New Roman" w:hAnsi="David"/>
                <w:b/>
                <w:bCs/>
                <w:sz w:val="24"/>
                <w:rtl/>
                <w:lang w:eastAsia="he-IL"/>
              </w:rPr>
            </w:pPr>
            <w:r w:rsidRPr="00111020">
              <w:rPr>
                <w:rFonts w:ascii="David" w:eastAsia="Times New Roman" w:hAnsi="David"/>
                <w:b/>
                <w:bCs/>
                <w:w w:val="95"/>
                <w:sz w:val="24"/>
                <w:lang w:eastAsia="he-IL"/>
              </w:rPr>
              <w:t xml:space="preserve"> &amp; SPORT</w:t>
            </w:r>
          </w:p>
        </w:tc>
      </w:tr>
    </w:tbl>
    <w:p w14:paraId="11BFB482" w14:textId="77777777" w:rsidR="00274AEE" w:rsidRPr="00111020" w:rsidRDefault="00274AEE" w:rsidP="00274AEE">
      <w:pPr>
        <w:rPr>
          <w:rFonts w:ascii="David" w:hAnsi="David"/>
          <w:rtl/>
        </w:rPr>
      </w:pPr>
    </w:p>
    <w:p w14:paraId="027CA870" w14:textId="77777777" w:rsidR="00274AEE" w:rsidRPr="00111020" w:rsidRDefault="00274AEE" w:rsidP="00274AEE">
      <w:pPr>
        <w:rPr>
          <w:rFonts w:ascii="David" w:hAnsi="David"/>
          <w:rtl/>
        </w:rPr>
      </w:pPr>
    </w:p>
    <w:p w14:paraId="03566F90" w14:textId="77777777" w:rsidR="00274AEE" w:rsidRPr="00111020" w:rsidRDefault="00274AEE" w:rsidP="00F676D9">
      <w:pPr>
        <w:ind w:left="1899"/>
        <w:rPr>
          <w:rFonts w:ascii="David" w:hAnsi="David"/>
          <w:rtl/>
        </w:rPr>
      </w:pPr>
      <w:r w:rsidRPr="00111020">
        <w:rPr>
          <w:rFonts w:ascii="David" w:hAnsi="David"/>
          <w:noProof/>
        </w:rPr>
        <w:drawing>
          <wp:inline distT="0" distB="0" distL="0" distR="0" wp14:anchorId="558495C4" wp14:editId="5A7275C4">
            <wp:extent cx="4688205" cy="2505710"/>
            <wp:effectExtent l="0" t="0" r="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88205" cy="2505710"/>
                    </a:xfrm>
                    <a:prstGeom prst="rect">
                      <a:avLst/>
                    </a:prstGeom>
                    <a:noFill/>
                  </pic:spPr>
                </pic:pic>
              </a:graphicData>
            </a:graphic>
          </wp:inline>
        </w:drawing>
      </w:r>
    </w:p>
    <w:p w14:paraId="26029480" w14:textId="77777777" w:rsidR="00274AEE" w:rsidRPr="00111020" w:rsidRDefault="00274AEE" w:rsidP="00274AEE">
      <w:pPr>
        <w:rPr>
          <w:rFonts w:ascii="David" w:hAnsi="David"/>
          <w:rtl/>
        </w:rPr>
      </w:pPr>
    </w:p>
    <w:p w14:paraId="4C07AAE9" w14:textId="21F2E164" w:rsidR="00274AEE" w:rsidRPr="00111020" w:rsidRDefault="00274AEE" w:rsidP="000F0B8B">
      <w:pPr>
        <w:spacing w:line="240" w:lineRule="auto"/>
        <w:jc w:val="center"/>
        <w:rPr>
          <w:rFonts w:ascii="David" w:hAnsi="David"/>
          <w:b/>
          <w:bCs/>
          <w:sz w:val="56"/>
          <w:szCs w:val="56"/>
          <w:rtl/>
        </w:rPr>
      </w:pPr>
      <w:r w:rsidRPr="00111020">
        <w:rPr>
          <w:rFonts w:ascii="David" w:hAnsi="David"/>
          <w:b/>
          <w:bCs/>
          <w:sz w:val="56"/>
          <w:szCs w:val="56"/>
          <w:rtl/>
        </w:rPr>
        <w:t xml:space="preserve">מכרז פומבי </w:t>
      </w:r>
      <w:r w:rsidR="00E52ABE" w:rsidRPr="00376880">
        <w:rPr>
          <w:rFonts w:ascii="David" w:hAnsi="David"/>
          <w:b/>
          <w:bCs/>
          <w:sz w:val="56"/>
          <w:szCs w:val="56"/>
          <w:rtl/>
        </w:rPr>
        <w:fldChar w:fldCharType="begin"/>
      </w:r>
      <w:r w:rsidR="00E52ABE" w:rsidRPr="00376880">
        <w:rPr>
          <w:rFonts w:ascii="David" w:hAnsi="David"/>
          <w:b/>
          <w:bCs/>
          <w:sz w:val="56"/>
          <w:szCs w:val="56"/>
          <w:rtl/>
        </w:rPr>
        <w:instrText xml:space="preserve"> </w:instrText>
      </w:r>
      <w:r w:rsidR="00E52ABE" w:rsidRPr="00376880">
        <w:rPr>
          <w:rFonts w:ascii="David" w:hAnsi="David"/>
          <w:b/>
          <w:bCs/>
          <w:sz w:val="56"/>
          <w:szCs w:val="56"/>
        </w:rPr>
        <w:instrText>REF</w:instrText>
      </w:r>
      <w:r w:rsidR="00E52ABE" w:rsidRPr="00376880">
        <w:rPr>
          <w:rFonts w:ascii="David" w:hAnsi="David"/>
          <w:b/>
          <w:bCs/>
          <w:sz w:val="56"/>
          <w:szCs w:val="56"/>
          <w:rtl/>
        </w:rPr>
        <w:instrText xml:space="preserve"> מספר_המכרז \</w:instrText>
      </w:r>
      <w:r w:rsidR="00E52ABE" w:rsidRPr="00376880">
        <w:rPr>
          <w:rFonts w:ascii="David" w:hAnsi="David"/>
          <w:b/>
          <w:bCs/>
          <w:sz w:val="56"/>
          <w:szCs w:val="56"/>
        </w:rPr>
        <w:instrText>h</w:instrText>
      </w:r>
      <w:r w:rsidR="00E52ABE" w:rsidRPr="00376880">
        <w:rPr>
          <w:rFonts w:ascii="David" w:hAnsi="David"/>
          <w:b/>
          <w:bCs/>
          <w:sz w:val="56"/>
          <w:szCs w:val="56"/>
          <w:rtl/>
        </w:rPr>
        <w:instrText xml:space="preserve">  \* </w:instrText>
      </w:r>
      <w:r w:rsidR="00E52ABE" w:rsidRPr="00376880">
        <w:rPr>
          <w:rFonts w:ascii="David" w:hAnsi="David"/>
          <w:b/>
          <w:bCs/>
          <w:sz w:val="56"/>
          <w:szCs w:val="56"/>
        </w:rPr>
        <w:instrText>MERGEFORMAT</w:instrText>
      </w:r>
      <w:r w:rsidR="00E52ABE" w:rsidRPr="00376880">
        <w:rPr>
          <w:rFonts w:ascii="David" w:hAnsi="David"/>
          <w:b/>
          <w:bCs/>
          <w:sz w:val="56"/>
          <w:szCs w:val="56"/>
          <w:rtl/>
        </w:rPr>
        <w:instrText xml:space="preserve"> </w:instrText>
      </w:r>
      <w:r w:rsidR="00E52ABE" w:rsidRPr="00376880">
        <w:rPr>
          <w:rFonts w:ascii="David" w:hAnsi="David"/>
          <w:b/>
          <w:bCs/>
          <w:sz w:val="56"/>
          <w:szCs w:val="56"/>
          <w:rtl/>
        </w:rPr>
      </w:r>
      <w:r w:rsidR="00E52ABE" w:rsidRPr="00376880">
        <w:rPr>
          <w:rFonts w:ascii="David" w:hAnsi="David"/>
          <w:b/>
          <w:bCs/>
          <w:sz w:val="56"/>
          <w:szCs w:val="56"/>
          <w:rtl/>
        </w:rPr>
        <w:fldChar w:fldCharType="separate"/>
      </w:r>
      <w:r w:rsidR="00E20BFF" w:rsidRPr="00E20BFF">
        <w:rPr>
          <w:rFonts w:ascii="David" w:hAnsi="David"/>
          <w:b/>
          <w:bCs/>
          <w:sz w:val="56"/>
          <w:szCs w:val="56"/>
          <w:rtl/>
        </w:rPr>
        <w:t>מס</w:t>
      </w:r>
      <w:r w:rsidR="00E20BFF" w:rsidRPr="00E20BFF">
        <w:rPr>
          <w:rFonts w:ascii="David" w:hAnsi="David" w:hint="cs"/>
          <w:b/>
          <w:bCs/>
          <w:sz w:val="56"/>
          <w:szCs w:val="56"/>
          <w:rtl/>
        </w:rPr>
        <w:t xml:space="preserve">פר </w:t>
      </w:r>
      <w:r w:rsidR="00E20BFF" w:rsidRPr="00E20BFF">
        <w:rPr>
          <w:rFonts w:ascii="David" w:hAnsi="David"/>
          <w:b/>
          <w:bCs/>
          <w:sz w:val="56"/>
          <w:szCs w:val="56"/>
          <w:rtl/>
        </w:rPr>
        <w:t>10/2023</w:t>
      </w:r>
      <w:r w:rsidR="00E52ABE" w:rsidRPr="00376880">
        <w:rPr>
          <w:rFonts w:ascii="David" w:hAnsi="David"/>
          <w:b/>
          <w:bCs/>
          <w:sz w:val="56"/>
          <w:szCs w:val="56"/>
          <w:rtl/>
        </w:rPr>
        <w:fldChar w:fldCharType="end"/>
      </w:r>
    </w:p>
    <w:p w14:paraId="5D3494FB" w14:textId="6614B729" w:rsidR="00274AEE" w:rsidRPr="009474BC" w:rsidRDefault="005B4988" w:rsidP="000F0B8B">
      <w:pPr>
        <w:spacing w:line="240" w:lineRule="auto"/>
        <w:jc w:val="center"/>
        <w:rPr>
          <w:rFonts w:ascii="David" w:hAnsi="David"/>
          <w:b/>
          <w:bCs/>
          <w:sz w:val="56"/>
          <w:szCs w:val="56"/>
          <w:rtl/>
        </w:rPr>
      </w:pPr>
      <w:r w:rsidRPr="009474BC">
        <w:rPr>
          <w:rFonts w:ascii="David" w:hAnsi="David"/>
          <w:b/>
          <w:bCs/>
          <w:sz w:val="56"/>
          <w:szCs w:val="56"/>
          <w:rtl/>
        </w:rPr>
        <w:fldChar w:fldCharType="begin"/>
      </w:r>
      <w:r w:rsidRPr="009474BC">
        <w:rPr>
          <w:rFonts w:ascii="David" w:hAnsi="David"/>
          <w:b/>
          <w:bCs/>
          <w:sz w:val="56"/>
          <w:szCs w:val="56"/>
          <w:rtl/>
        </w:rPr>
        <w:instrText xml:space="preserve"> </w:instrText>
      </w:r>
      <w:r w:rsidRPr="009474BC">
        <w:rPr>
          <w:rFonts w:ascii="David" w:hAnsi="David"/>
          <w:b/>
          <w:bCs/>
          <w:sz w:val="56"/>
          <w:szCs w:val="56"/>
        </w:rPr>
        <w:instrText>REF</w:instrText>
      </w:r>
      <w:r w:rsidRPr="009474BC">
        <w:rPr>
          <w:rFonts w:ascii="David" w:hAnsi="David"/>
          <w:b/>
          <w:bCs/>
          <w:sz w:val="56"/>
          <w:szCs w:val="56"/>
          <w:rtl/>
        </w:rPr>
        <w:instrText xml:space="preserve"> שם_מכרז \</w:instrText>
      </w:r>
      <w:r w:rsidRPr="009474BC">
        <w:rPr>
          <w:rFonts w:ascii="David" w:hAnsi="David"/>
          <w:b/>
          <w:bCs/>
          <w:sz w:val="56"/>
          <w:szCs w:val="56"/>
        </w:rPr>
        <w:instrText>h</w:instrText>
      </w:r>
      <w:r w:rsidRPr="009474BC">
        <w:rPr>
          <w:rFonts w:ascii="David" w:hAnsi="David"/>
          <w:b/>
          <w:bCs/>
          <w:sz w:val="56"/>
          <w:szCs w:val="56"/>
          <w:rtl/>
        </w:rPr>
        <w:instrText xml:space="preserve">  \* </w:instrText>
      </w:r>
      <w:r w:rsidRPr="009474BC">
        <w:rPr>
          <w:rFonts w:ascii="David" w:hAnsi="David"/>
          <w:b/>
          <w:bCs/>
          <w:sz w:val="56"/>
          <w:szCs w:val="56"/>
        </w:rPr>
        <w:instrText>MERGEFORMAT</w:instrText>
      </w:r>
      <w:r w:rsidRPr="009474BC">
        <w:rPr>
          <w:rFonts w:ascii="David" w:hAnsi="David"/>
          <w:b/>
          <w:bCs/>
          <w:sz w:val="56"/>
          <w:szCs w:val="56"/>
          <w:rtl/>
        </w:rPr>
        <w:instrText xml:space="preserve"> </w:instrText>
      </w:r>
      <w:r w:rsidRPr="009474BC">
        <w:rPr>
          <w:rFonts w:ascii="David" w:hAnsi="David"/>
          <w:b/>
          <w:bCs/>
          <w:sz w:val="56"/>
          <w:szCs w:val="56"/>
          <w:rtl/>
        </w:rPr>
      </w:r>
      <w:r w:rsidRPr="009474BC">
        <w:rPr>
          <w:rFonts w:ascii="David" w:hAnsi="David"/>
          <w:b/>
          <w:bCs/>
          <w:sz w:val="56"/>
          <w:szCs w:val="56"/>
          <w:rtl/>
        </w:rPr>
        <w:fldChar w:fldCharType="separate"/>
      </w:r>
      <w:r w:rsidR="00E20BFF" w:rsidRPr="00E20BFF">
        <w:rPr>
          <w:rFonts w:ascii="David" w:hAnsi="David"/>
          <w:b/>
          <w:bCs/>
          <w:sz w:val="56"/>
          <w:szCs w:val="56"/>
          <w:rtl/>
        </w:rPr>
        <w:t>ל</w:t>
      </w:r>
      <w:r w:rsidR="00E20BFF" w:rsidRPr="00E20BFF">
        <w:rPr>
          <w:rFonts w:ascii="David" w:hAnsi="David" w:hint="cs"/>
          <w:b/>
          <w:bCs/>
          <w:sz w:val="56"/>
          <w:szCs w:val="56"/>
          <w:rtl/>
        </w:rPr>
        <w:t>מתן שירותי ייעוץ בתחום הבטיחות עבור הרשות</w:t>
      </w:r>
      <w:r w:rsidR="00E20BFF">
        <w:rPr>
          <w:rFonts w:ascii="David" w:hAnsi="David" w:hint="cs"/>
          <w:b/>
          <w:bCs/>
          <w:sz w:val="24"/>
          <w:u w:val="single"/>
          <w:rtl/>
        </w:rPr>
        <w:t xml:space="preserve"> </w:t>
      </w:r>
      <w:r w:rsidR="00E20BFF" w:rsidRPr="00E20BFF">
        <w:rPr>
          <w:rFonts w:ascii="David" w:hAnsi="David" w:hint="cs"/>
          <w:b/>
          <w:bCs/>
          <w:sz w:val="56"/>
          <w:szCs w:val="56"/>
          <w:rtl/>
        </w:rPr>
        <w:t>לנהיגה ספורטיבית</w:t>
      </w:r>
      <w:r w:rsidRPr="009474BC">
        <w:rPr>
          <w:rFonts w:ascii="David" w:hAnsi="David"/>
          <w:b/>
          <w:bCs/>
          <w:sz w:val="56"/>
          <w:szCs w:val="56"/>
          <w:rtl/>
        </w:rPr>
        <w:fldChar w:fldCharType="end"/>
      </w:r>
      <w:r w:rsidR="00E76BAF">
        <w:rPr>
          <w:rFonts w:ascii="David" w:hAnsi="David" w:hint="cs"/>
          <w:b/>
          <w:bCs/>
          <w:sz w:val="56"/>
          <w:szCs w:val="56"/>
          <w:rtl/>
        </w:rPr>
        <w:t xml:space="preserve"> </w:t>
      </w:r>
    </w:p>
    <w:p w14:paraId="45444BBB" w14:textId="77777777" w:rsidR="00274AEE" w:rsidRPr="00111020" w:rsidRDefault="00274AEE" w:rsidP="00274AEE">
      <w:pPr>
        <w:rPr>
          <w:rFonts w:ascii="David" w:hAnsi="David"/>
          <w:rtl/>
        </w:rPr>
      </w:pPr>
    </w:p>
    <w:p w14:paraId="681A2A02" w14:textId="77777777" w:rsidR="00274AEE" w:rsidRPr="00111020" w:rsidRDefault="00274AEE" w:rsidP="00274AEE">
      <w:pPr>
        <w:jc w:val="center"/>
        <w:rPr>
          <w:rFonts w:ascii="David" w:hAnsi="David"/>
          <w:rtl/>
        </w:rPr>
      </w:pPr>
    </w:p>
    <w:p w14:paraId="4ECA9034" w14:textId="77777777" w:rsidR="00274AEE" w:rsidRPr="00111020" w:rsidRDefault="00274AEE" w:rsidP="00274AEE">
      <w:pPr>
        <w:jc w:val="center"/>
        <w:rPr>
          <w:rFonts w:ascii="David" w:hAnsi="David"/>
          <w:b/>
          <w:bCs/>
          <w:rtl/>
        </w:rPr>
      </w:pPr>
    </w:p>
    <w:p w14:paraId="4C0AEFEF" w14:textId="77777777" w:rsidR="00274AEE" w:rsidRPr="00111020" w:rsidRDefault="00274AEE" w:rsidP="00274AEE">
      <w:pPr>
        <w:jc w:val="center"/>
        <w:rPr>
          <w:rFonts w:ascii="David" w:hAnsi="David"/>
          <w:b/>
          <w:bCs/>
          <w:rtl/>
        </w:rPr>
      </w:pPr>
    </w:p>
    <w:p w14:paraId="5AA383E2" w14:textId="77777777" w:rsidR="00274AEE" w:rsidRPr="00111020" w:rsidRDefault="00274AEE" w:rsidP="00274AEE">
      <w:pPr>
        <w:jc w:val="center"/>
        <w:rPr>
          <w:rFonts w:ascii="David" w:hAnsi="David"/>
          <w:b/>
          <w:bCs/>
          <w:rtl/>
        </w:rPr>
      </w:pPr>
    </w:p>
    <w:p w14:paraId="4E0749B2" w14:textId="77777777" w:rsidR="00274AEE" w:rsidRPr="00111020" w:rsidRDefault="00274AEE" w:rsidP="00274AEE">
      <w:pPr>
        <w:jc w:val="center"/>
        <w:rPr>
          <w:rFonts w:ascii="David" w:hAnsi="David"/>
          <w:b/>
          <w:bCs/>
          <w:rtl/>
        </w:rPr>
      </w:pPr>
    </w:p>
    <w:p w14:paraId="08A30E47" w14:textId="77777777" w:rsidR="00274AEE" w:rsidRPr="00111020" w:rsidRDefault="00274AEE" w:rsidP="00274AEE">
      <w:pPr>
        <w:jc w:val="center"/>
        <w:rPr>
          <w:rFonts w:ascii="David" w:hAnsi="David"/>
          <w:b/>
          <w:bCs/>
          <w:rtl/>
        </w:rPr>
      </w:pPr>
    </w:p>
    <w:p w14:paraId="726780BF" w14:textId="77777777" w:rsidR="00274AEE" w:rsidRPr="00111020" w:rsidRDefault="00274AEE" w:rsidP="00274AEE">
      <w:pPr>
        <w:jc w:val="center"/>
        <w:rPr>
          <w:rFonts w:ascii="David" w:hAnsi="David"/>
          <w:b/>
          <w:bCs/>
          <w:rtl/>
        </w:rPr>
      </w:pPr>
    </w:p>
    <w:tbl>
      <w:tblPr>
        <w:bidiVisual/>
        <w:tblW w:w="8985" w:type="dxa"/>
        <w:tblInd w:w="870" w:type="dxa"/>
        <w:tblLook w:val="04A0" w:firstRow="1" w:lastRow="0" w:firstColumn="1" w:lastColumn="0" w:noHBand="0" w:noVBand="1"/>
      </w:tblPr>
      <w:tblGrid>
        <w:gridCol w:w="3922"/>
        <w:gridCol w:w="5063"/>
      </w:tblGrid>
      <w:tr w:rsidR="00274AEE" w:rsidRPr="00AF19A6" w14:paraId="04F67A6A" w14:textId="77777777" w:rsidTr="000F7C92">
        <w:tc>
          <w:tcPr>
            <w:tcW w:w="3922" w:type="dxa"/>
          </w:tcPr>
          <w:p w14:paraId="07C3201E" w14:textId="39A968AF" w:rsidR="00274AEE" w:rsidRPr="00AF19A6" w:rsidRDefault="00E20BFF" w:rsidP="009745A5">
            <w:pPr>
              <w:jc w:val="left"/>
              <w:rPr>
                <w:rFonts w:ascii="David" w:hAnsi="David"/>
                <w:bCs/>
                <w:rtl/>
              </w:rPr>
            </w:pPr>
            <w:r>
              <w:rPr>
                <w:rFonts w:ascii="David" w:hAnsi="David" w:hint="cs"/>
                <w:bCs/>
                <w:rtl/>
              </w:rPr>
              <w:t>סיון</w:t>
            </w:r>
            <w:r w:rsidR="00C441F6" w:rsidRPr="00AF19A6">
              <w:rPr>
                <w:rFonts w:ascii="David" w:hAnsi="David"/>
                <w:bCs/>
                <w:rtl/>
              </w:rPr>
              <w:t xml:space="preserve">, </w:t>
            </w:r>
            <w:r w:rsidR="007536A9" w:rsidRPr="00AF19A6">
              <w:rPr>
                <w:rFonts w:ascii="David" w:hAnsi="David" w:hint="cs"/>
                <w:bCs/>
                <w:rtl/>
              </w:rPr>
              <w:t>תשפ"</w:t>
            </w:r>
            <w:r w:rsidR="001F328C">
              <w:rPr>
                <w:rFonts w:ascii="David" w:hAnsi="David" w:hint="cs"/>
                <w:bCs/>
                <w:rtl/>
              </w:rPr>
              <w:t>ג</w:t>
            </w:r>
          </w:p>
        </w:tc>
        <w:tc>
          <w:tcPr>
            <w:tcW w:w="5063" w:type="dxa"/>
          </w:tcPr>
          <w:p w14:paraId="63B3D4C5" w14:textId="267EDAE0" w:rsidR="00274AEE" w:rsidRPr="00AF19A6" w:rsidRDefault="00EF7B9F" w:rsidP="009745A5">
            <w:pPr>
              <w:jc w:val="right"/>
              <w:rPr>
                <w:rFonts w:ascii="David" w:hAnsi="David"/>
                <w:bCs/>
              </w:rPr>
            </w:pPr>
            <w:r>
              <w:rPr>
                <w:rFonts w:ascii="David" w:hAnsi="David" w:hint="cs"/>
                <w:bCs/>
                <w:rtl/>
              </w:rPr>
              <w:t>יוני</w:t>
            </w:r>
            <w:r w:rsidR="00C441F6" w:rsidRPr="00AF19A6">
              <w:rPr>
                <w:rFonts w:ascii="David" w:hAnsi="David"/>
                <w:bCs/>
                <w:rtl/>
              </w:rPr>
              <w:t xml:space="preserve">, </w:t>
            </w:r>
            <w:r w:rsidR="000F7C92" w:rsidRPr="00AF19A6">
              <w:rPr>
                <w:rFonts w:ascii="David" w:hAnsi="David" w:hint="cs"/>
                <w:bCs/>
                <w:rtl/>
              </w:rPr>
              <w:t>202</w:t>
            </w:r>
            <w:r w:rsidR="001F328C">
              <w:rPr>
                <w:rFonts w:ascii="David" w:hAnsi="David" w:hint="cs"/>
                <w:bCs/>
                <w:rtl/>
              </w:rPr>
              <w:t>3</w:t>
            </w:r>
          </w:p>
        </w:tc>
      </w:tr>
      <w:tr w:rsidR="00274AEE" w:rsidRPr="00111020" w14:paraId="13B55DF7" w14:textId="77777777" w:rsidTr="000F7C92">
        <w:tblPrEx>
          <w:tblBorders>
            <w:top w:val="single" w:sz="4" w:space="0" w:color="17365D"/>
          </w:tblBorders>
        </w:tblPrEx>
        <w:tc>
          <w:tcPr>
            <w:tcW w:w="8985" w:type="dxa"/>
            <w:gridSpan w:val="2"/>
          </w:tcPr>
          <w:p w14:paraId="7EC2D6BF" w14:textId="77777777" w:rsidR="00274AEE" w:rsidRPr="00AA1017" w:rsidRDefault="00274AEE" w:rsidP="00032036">
            <w:pPr>
              <w:spacing w:line="240" w:lineRule="auto"/>
              <w:jc w:val="center"/>
              <w:rPr>
                <w:rFonts w:ascii="David" w:hAnsi="David"/>
                <w:b/>
                <w:rtl/>
              </w:rPr>
            </w:pPr>
          </w:p>
        </w:tc>
      </w:tr>
      <w:tr w:rsidR="00274AEE" w:rsidRPr="00111020" w14:paraId="235C94E3" w14:textId="77777777" w:rsidTr="000F7C92">
        <w:tblPrEx>
          <w:tblBorders>
            <w:top w:val="single" w:sz="4" w:space="0" w:color="17365D"/>
          </w:tblBorders>
        </w:tblPrEx>
        <w:trPr>
          <w:trHeight w:val="80"/>
        </w:trPr>
        <w:tc>
          <w:tcPr>
            <w:tcW w:w="8985" w:type="dxa"/>
            <w:gridSpan w:val="2"/>
          </w:tcPr>
          <w:p w14:paraId="2FE29AE2" w14:textId="77777777" w:rsidR="00274AEE" w:rsidRPr="00111020" w:rsidRDefault="00274AEE" w:rsidP="008124AF">
            <w:pPr>
              <w:spacing w:line="240" w:lineRule="auto"/>
              <w:jc w:val="center"/>
              <w:rPr>
                <w:rFonts w:ascii="David" w:hAnsi="David"/>
                <w:b/>
              </w:rPr>
            </w:pPr>
          </w:p>
        </w:tc>
      </w:tr>
    </w:tbl>
    <w:p w14:paraId="31C89890" w14:textId="77777777" w:rsidR="00274AEE" w:rsidRPr="00111020" w:rsidRDefault="00274AEE" w:rsidP="00274AEE">
      <w:pPr>
        <w:rPr>
          <w:rFonts w:ascii="David" w:hAnsi="David"/>
          <w:rtl/>
        </w:rPr>
      </w:pPr>
    </w:p>
    <w:p w14:paraId="7791ACD1" w14:textId="77777777" w:rsidR="005B4988" w:rsidRDefault="005B4988">
      <w:pPr>
        <w:bidi w:val="0"/>
        <w:spacing w:line="240" w:lineRule="auto"/>
        <w:jc w:val="left"/>
        <w:rPr>
          <w:rFonts w:ascii="David" w:hAnsi="David"/>
          <w:b/>
          <w:bCs/>
        </w:rPr>
      </w:pPr>
      <w:r>
        <w:rPr>
          <w:rFonts w:ascii="David" w:hAnsi="David"/>
          <w:b/>
          <w:bCs/>
          <w:rtl/>
        </w:rPr>
        <w:br w:type="page"/>
      </w:r>
    </w:p>
    <w:p w14:paraId="2A9FCC55" w14:textId="337593FE" w:rsidR="00274AEE" w:rsidRPr="00880312" w:rsidRDefault="00274AEE" w:rsidP="00412C79">
      <w:pPr>
        <w:tabs>
          <w:tab w:val="left" w:pos="1190"/>
        </w:tabs>
        <w:ind w:left="-193"/>
        <w:jc w:val="center"/>
        <w:rPr>
          <w:rFonts w:ascii="David" w:hAnsi="David"/>
          <w:b/>
          <w:bCs/>
          <w:sz w:val="24"/>
          <w:u w:val="single"/>
          <w:rtl/>
        </w:rPr>
      </w:pPr>
      <w:r w:rsidRPr="00880312">
        <w:rPr>
          <w:rFonts w:ascii="David" w:hAnsi="David"/>
          <w:b/>
          <w:bCs/>
          <w:sz w:val="24"/>
          <w:u w:val="single"/>
          <w:rtl/>
        </w:rPr>
        <w:lastRenderedPageBreak/>
        <w:t>הנדון</w:t>
      </w:r>
      <w:r w:rsidR="005B4988" w:rsidRPr="00880312">
        <w:rPr>
          <w:rFonts w:ascii="David" w:hAnsi="David" w:hint="cs"/>
          <w:b/>
          <w:bCs/>
          <w:sz w:val="24"/>
          <w:u w:val="single"/>
          <w:rtl/>
        </w:rPr>
        <w:t xml:space="preserve">: </w:t>
      </w:r>
      <w:r w:rsidRPr="00880312">
        <w:rPr>
          <w:rFonts w:ascii="David" w:hAnsi="David"/>
          <w:b/>
          <w:bCs/>
          <w:sz w:val="24"/>
          <w:u w:val="single"/>
          <w:rtl/>
        </w:rPr>
        <w:t xml:space="preserve">הזמנה להציע הצעות (מכרז </w:t>
      </w:r>
      <w:r w:rsidRPr="00EE2856">
        <w:rPr>
          <w:rFonts w:ascii="David" w:hAnsi="David"/>
          <w:b/>
          <w:bCs/>
          <w:sz w:val="24"/>
          <w:u w:val="single"/>
          <w:rtl/>
        </w:rPr>
        <w:t xml:space="preserve">פומבי </w:t>
      </w:r>
      <w:bookmarkStart w:id="0" w:name="מספר_המכרז"/>
      <w:r w:rsidRPr="00EE2856">
        <w:rPr>
          <w:rFonts w:ascii="David" w:hAnsi="David"/>
          <w:b/>
          <w:bCs/>
          <w:sz w:val="24"/>
          <w:u w:val="single"/>
          <w:rtl/>
        </w:rPr>
        <w:t>מס</w:t>
      </w:r>
      <w:r w:rsidR="0001252E">
        <w:rPr>
          <w:rFonts w:ascii="David" w:hAnsi="David" w:hint="cs"/>
          <w:b/>
          <w:bCs/>
          <w:sz w:val="24"/>
          <w:u w:val="single"/>
          <w:rtl/>
        </w:rPr>
        <w:t>פר</w:t>
      </w:r>
      <w:r w:rsidR="00E52ABE" w:rsidRPr="00EE2856">
        <w:rPr>
          <w:rFonts w:ascii="David" w:hAnsi="David" w:hint="cs"/>
          <w:b/>
          <w:bCs/>
          <w:sz w:val="24"/>
          <w:u w:val="single"/>
          <w:rtl/>
        </w:rPr>
        <w:t xml:space="preserve"> </w:t>
      </w:r>
      <w:bookmarkStart w:id="1" w:name="מס_מכרז"/>
      <w:r w:rsidR="00600F09">
        <w:rPr>
          <w:rFonts w:ascii="David" w:hAnsi="David"/>
          <w:b/>
          <w:bCs/>
          <w:sz w:val="24"/>
          <w:u w:val="single"/>
          <w:rtl/>
        </w:rPr>
        <w:fldChar w:fldCharType="begin">
          <w:ffData>
            <w:name w:val=""/>
            <w:enabled/>
            <w:calcOnExit w:val="0"/>
            <w:textInput>
              <w:default w:val="10/2023"/>
            </w:textInput>
          </w:ffData>
        </w:fldChar>
      </w:r>
      <w:r w:rsidR="00600F09">
        <w:rPr>
          <w:rFonts w:ascii="David" w:hAnsi="David"/>
          <w:b/>
          <w:bCs/>
          <w:sz w:val="24"/>
          <w:u w:val="single"/>
          <w:rtl/>
        </w:rPr>
        <w:instrText xml:space="preserve"> </w:instrText>
      </w:r>
      <w:r w:rsidR="00600F09">
        <w:rPr>
          <w:rFonts w:ascii="David" w:hAnsi="David"/>
          <w:b/>
          <w:bCs/>
          <w:sz w:val="24"/>
          <w:u w:val="single"/>
        </w:rPr>
        <w:instrText>FORMTEXT</w:instrText>
      </w:r>
      <w:r w:rsidR="00600F09">
        <w:rPr>
          <w:rFonts w:ascii="David" w:hAnsi="David"/>
          <w:b/>
          <w:bCs/>
          <w:sz w:val="24"/>
          <w:u w:val="single"/>
          <w:rtl/>
        </w:rPr>
        <w:instrText xml:space="preserve"> </w:instrText>
      </w:r>
      <w:r w:rsidR="00600F09">
        <w:rPr>
          <w:rFonts w:ascii="David" w:hAnsi="David"/>
          <w:b/>
          <w:bCs/>
          <w:sz w:val="24"/>
          <w:u w:val="single"/>
          <w:rtl/>
        </w:rPr>
      </w:r>
      <w:r w:rsidR="00600F09">
        <w:rPr>
          <w:rFonts w:ascii="David" w:hAnsi="David"/>
          <w:b/>
          <w:bCs/>
          <w:sz w:val="24"/>
          <w:u w:val="single"/>
          <w:rtl/>
        </w:rPr>
        <w:fldChar w:fldCharType="separate"/>
      </w:r>
      <w:r w:rsidR="00E20BFF">
        <w:rPr>
          <w:rFonts w:ascii="David" w:hAnsi="David"/>
          <w:b/>
          <w:bCs/>
          <w:noProof/>
          <w:sz w:val="24"/>
          <w:u w:val="single"/>
          <w:rtl/>
        </w:rPr>
        <w:t>10/2023</w:t>
      </w:r>
      <w:r w:rsidR="00600F09">
        <w:rPr>
          <w:rFonts w:ascii="David" w:hAnsi="David"/>
          <w:b/>
          <w:bCs/>
          <w:sz w:val="24"/>
          <w:u w:val="single"/>
          <w:rtl/>
        </w:rPr>
        <w:fldChar w:fldCharType="end"/>
      </w:r>
      <w:bookmarkEnd w:id="0"/>
      <w:bookmarkEnd w:id="1"/>
      <w:r w:rsidR="00E52ABE" w:rsidRPr="00D5098F">
        <w:rPr>
          <w:rFonts w:ascii="David" w:hAnsi="David" w:hint="cs"/>
          <w:b/>
          <w:bCs/>
          <w:sz w:val="24"/>
          <w:u w:val="single"/>
          <w:rtl/>
        </w:rPr>
        <w:t>)</w:t>
      </w:r>
      <w:r w:rsidR="00C441F6" w:rsidRPr="00880312">
        <w:rPr>
          <w:rFonts w:ascii="David" w:hAnsi="David"/>
          <w:b/>
          <w:bCs/>
          <w:sz w:val="24"/>
          <w:u w:val="single"/>
          <w:rtl/>
        </w:rPr>
        <w:t xml:space="preserve">  </w:t>
      </w:r>
    </w:p>
    <w:p w14:paraId="4F6E9CD7" w14:textId="77777777" w:rsidR="00274AEE" w:rsidRPr="00880312" w:rsidRDefault="00274AEE" w:rsidP="00880312">
      <w:pPr>
        <w:ind w:left="-193"/>
        <w:jc w:val="center"/>
        <w:rPr>
          <w:rFonts w:ascii="David" w:hAnsi="David"/>
          <w:b/>
          <w:bCs/>
          <w:sz w:val="24"/>
          <w:u w:val="single"/>
          <w:rtl/>
        </w:rPr>
      </w:pPr>
      <w:bookmarkStart w:id="2" w:name="שם_מכרז"/>
      <w:r w:rsidRPr="00880312">
        <w:rPr>
          <w:rFonts w:ascii="David" w:hAnsi="David"/>
          <w:b/>
          <w:bCs/>
          <w:sz w:val="24"/>
          <w:u w:val="single"/>
          <w:rtl/>
        </w:rPr>
        <w:t>ל</w:t>
      </w:r>
      <w:r w:rsidR="0034017A">
        <w:rPr>
          <w:rFonts w:ascii="David" w:hAnsi="David" w:hint="cs"/>
          <w:b/>
          <w:bCs/>
          <w:sz w:val="24"/>
          <w:u w:val="single"/>
          <w:rtl/>
        </w:rPr>
        <w:t xml:space="preserve">מתן שירותי ייעוץ </w:t>
      </w:r>
      <w:r w:rsidR="00412C79">
        <w:rPr>
          <w:rFonts w:ascii="David" w:hAnsi="David" w:hint="cs"/>
          <w:b/>
          <w:bCs/>
          <w:sz w:val="24"/>
          <w:u w:val="single"/>
          <w:rtl/>
        </w:rPr>
        <w:t>בתחום</w:t>
      </w:r>
      <w:r w:rsidR="00254638">
        <w:rPr>
          <w:rFonts w:ascii="David" w:hAnsi="David" w:hint="cs"/>
          <w:b/>
          <w:bCs/>
          <w:sz w:val="24"/>
          <w:u w:val="single"/>
          <w:rtl/>
        </w:rPr>
        <w:t xml:space="preserve"> הבטיחות עבור הרשות לנהיגה ספורטיבית</w:t>
      </w:r>
      <w:bookmarkEnd w:id="2"/>
      <w:r w:rsidRPr="00880312">
        <w:rPr>
          <w:rFonts w:ascii="David" w:hAnsi="David"/>
          <w:b/>
          <w:bCs/>
          <w:sz w:val="24"/>
          <w:u w:val="single"/>
          <w:rtl/>
        </w:rPr>
        <w:t xml:space="preserve"> </w:t>
      </w:r>
    </w:p>
    <w:p w14:paraId="6183B447" w14:textId="77777777" w:rsidR="00274AEE" w:rsidRPr="00111020" w:rsidRDefault="00274AEE" w:rsidP="00274AEE">
      <w:pPr>
        <w:jc w:val="center"/>
        <w:rPr>
          <w:rFonts w:ascii="David" w:hAnsi="David"/>
          <w:b/>
          <w:bCs/>
          <w:rtl/>
        </w:rPr>
      </w:pPr>
    </w:p>
    <w:p w14:paraId="14A7EF46" w14:textId="77777777" w:rsidR="00274AEE" w:rsidRPr="00111020" w:rsidRDefault="00274AEE" w:rsidP="000F7C92">
      <w:pPr>
        <w:pStyle w:val="a7"/>
        <w:numPr>
          <w:ilvl w:val="0"/>
          <w:numId w:val="1"/>
        </w:numPr>
        <w:ind w:left="1190" w:hanging="540"/>
        <w:rPr>
          <w:rFonts w:ascii="David" w:hAnsi="David"/>
        </w:rPr>
      </w:pPr>
      <w:r w:rsidRPr="00111020">
        <w:rPr>
          <w:rFonts w:ascii="David" w:hAnsi="David"/>
          <w:rtl/>
        </w:rPr>
        <w:t>הנכם מוזמנים בזאת להגיש הצעות</w:t>
      </w:r>
      <w:r w:rsidR="00E52ABE">
        <w:rPr>
          <w:rFonts w:ascii="David" w:hAnsi="David" w:hint="cs"/>
          <w:rtl/>
        </w:rPr>
        <w:t xml:space="preserve"> ל</w:t>
      </w:r>
      <w:bookmarkStart w:id="3" w:name="שם_המכרז"/>
      <w:r w:rsidR="0034017A">
        <w:rPr>
          <w:rFonts w:ascii="David" w:hAnsi="David" w:hint="cs"/>
          <w:rtl/>
        </w:rPr>
        <w:t xml:space="preserve">מתן שירותי ייעוץ </w:t>
      </w:r>
      <w:r w:rsidR="00B80670">
        <w:rPr>
          <w:rFonts w:ascii="David" w:hAnsi="David" w:hint="cs"/>
          <w:rtl/>
        </w:rPr>
        <w:t>בתחום</w:t>
      </w:r>
      <w:r w:rsidR="00254638">
        <w:rPr>
          <w:rFonts w:ascii="David" w:hAnsi="David" w:hint="cs"/>
          <w:rtl/>
        </w:rPr>
        <w:t xml:space="preserve"> הבטיחות</w:t>
      </w:r>
      <w:r w:rsidR="00E83F0E">
        <w:rPr>
          <w:rFonts w:ascii="David" w:hAnsi="David" w:hint="cs"/>
          <w:rtl/>
        </w:rPr>
        <w:t xml:space="preserve"> עבור הרשות לנהיגה ספורטיבית</w:t>
      </w:r>
      <w:bookmarkEnd w:id="3"/>
      <w:r w:rsidR="00C92BBE">
        <w:rPr>
          <w:rFonts w:ascii="David" w:hAnsi="David" w:hint="cs"/>
          <w:rtl/>
        </w:rPr>
        <w:t>,</w:t>
      </w:r>
      <w:r w:rsidRPr="00111020">
        <w:rPr>
          <w:rFonts w:ascii="David" w:hAnsi="David"/>
          <w:rtl/>
        </w:rPr>
        <w:t xml:space="preserve"> בהתאם לתנאים, לדרישות ולהוראות המפורטות במסמכי מכרז זה ובמיוחד הוראות ההסכם ומסמך הגדרת העבודה (להלן: </w:t>
      </w:r>
      <w:r w:rsidRPr="00E20B67">
        <w:rPr>
          <w:rFonts w:ascii="David" w:hAnsi="David"/>
          <w:b/>
          <w:bCs/>
          <w:rtl/>
        </w:rPr>
        <w:t>"המכרז"</w:t>
      </w:r>
      <w:r w:rsidRPr="00111020">
        <w:rPr>
          <w:rFonts w:ascii="David" w:hAnsi="David"/>
          <w:rtl/>
        </w:rPr>
        <w:t>).</w:t>
      </w:r>
    </w:p>
    <w:p w14:paraId="0992FDFD" w14:textId="77777777" w:rsidR="00274AEE" w:rsidRPr="00111020" w:rsidRDefault="00274AEE" w:rsidP="000F7C92">
      <w:pPr>
        <w:pStyle w:val="a7"/>
        <w:numPr>
          <w:ilvl w:val="0"/>
          <w:numId w:val="1"/>
        </w:numPr>
        <w:ind w:left="1190" w:hanging="540"/>
        <w:rPr>
          <w:rFonts w:ascii="David" w:hAnsi="David"/>
          <w:rtl/>
        </w:rPr>
      </w:pPr>
      <w:r w:rsidRPr="00111020">
        <w:rPr>
          <w:rFonts w:ascii="David" w:hAnsi="David"/>
          <w:rtl/>
        </w:rPr>
        <w:t>למכרז זה שלושה (3) חלקים, שכל אחד מהם מהווה חלק בלתי נפרד מהמכרז, כדלקמן:</w:t>
      </w:r>
    </w:p>
    <w:bookmarkStart w:id="4" w:name="_Hlk70587076"/>
    <w:p w14:paraId="6726972B" w14:textId="170422DD"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חלק א'</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נוהל_המכרז_כותרת \</w:instrText>
      </w:r>
      <w:r w:rsidRPr="00376880">
        <w:rPr>
          <w:rFonts w:ascii="David" w:hAnsi="David"/>
          <w:b/>
          <w:bCs/>
          <w:sz w:val="24"/>
          <w:u w:val="single"/>
        </w:rPr>
        <w:instrText>h</w:instrText>
      </w:r>
      <w:r w:rsidRPr="00376880">
        <w:rPr>
          <w:rFonts w:ascii="David" w:hAnsi="David"/>
          <w:b/>
          <w:bCs/>
          <w:sz w:val="24"/>
          <w:u w:val="single"/>
          <w:rtl/>
        </w:rPr>
        <w:instrText xml:space="preserve">  \* </w:instrText>
      </w:r>
      <w:r w:rsidRPr="00376880">
        <w:rPr>
          <w:rFonts w:ascii="David" w:hAnsi="David"/>
          <w:b/>
          <w:bCs/>
          <w:sz w:val="24"/>
          <w:u w:val="single"/>
        </w:rPr>
        <w:instrText>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נוהל המכרז ותנאיו</w:t>
      </w:r>
      <w:r w:rsidRPr="00376880">
        <w:rPr>
          <w:rFonts w:ascii="David" w:hAnsi="David"/>
          <w:b/>
          <w:bCs/>
          <w:sz w:val="24"/>
          <w:u w:val="single"/>
          <w:rtl/>
        </w:rPr>
        <w:fldChar w:fldCharType="end"/>
      </w:r>
      <w:r w:rsidRPr="00376880">
        <w:rPr>
          <w:rFonts w:ascii="David" w:hAnsi="David"/>
          <w:b/>
          <w:bCs/>
          <w:sz w:val="24"/>
          <w:u w:val="single"/>
          <w:rtl/>
        </w:rPr>
        <w:t>;</w:t>
      </w:r>
    </w:p>
    <w:p w14:paraId="4E8238AB" w14:textId="64511A04" w:rsidR="00A27DEF" w:rsidRPr="00376880" w:rsidRDefault="00F676D9" w:rsidP="000F7C92">
      <w:pPr>
        <w:pStyle w:val="a7"/>
        <w:tabs>
          <w:tab w:val="right" w:pos="9638"/>
        </w:tabs>
        <w:ind w:left="1899"/>
        <w:rPr>
          <w:rFonts w:ascii="David" w:hAnsi="David"/>
          <w:sz w:val="24"/>
          <w:rtl/>
        </w:rPr>
      </w:pP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20BFF" w:rsidRPr="008A636C">
        <w:rPr>
          <w:sz w:val="24"/>
          <w:rtl/>
        </w:rPr>
        <w:t>נספח א'</w:t>
      </w:r>
      <w:r>
        <w:rPr>
          <w:rFonts w:ascii="David" w:hAnsi="David"/>
          <w:sz w:val="24"/>
          <w:rtl/>
        </w:rPr>
        <w:fldChar w:fldCharType="end"/>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נספח_הגדרת_השירותים_כותרת \</w:instrText>
      </w:r>
      <w:r>
        <w:rPr>
          <w:rFonts w:ascii="David" w:hAnsi="David" w:hint="cs"/>
          <w:sz w:val="24"/>
        </w:rPr>
        <w:instrText>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E20BFF" w:rsidRPr="00777C36">
        <w:rPr>
          <w:sz w:val="24"/>
          <w:rtl/>
          <w:lang w:val="x-none" w:eastAsia="x-none"/>
        </w:rPr>
        <w:t>מסמך הגדרת השירותים</w:t>
      </w:r>
      <w:r>
        <w:rPr>
          <w:rFonts w:ascii="David" w:hAnsi="David"/>
          <w:sz w:val="24"/>
          <w:rtl/>
        </w:rPr>
        <w:fldChar w:fldCharType="end"/>
      </w:r>
      <w:r w:rsidR="00C51D7D">
        <w:rPr>
          <w:rFonts w:ascii="David" w:hAnsi="David" w:hint="cs"/>
          <w:sz w:val="24"/>
          <w:rtl/>
        </w:rPr>
        <w:t>.</w:t>
      </w:r>
    </w:p>
    <w:bookmarkEnd w:id="4"/>
    <w:p w14:paraId="74C4CF1C" w14:textId="0BC2D085" w:rsidR="00A27DEF" w:rsidRPr="00376880" w:rsidRDefault="00A27DEF" w:rsidP="000F7C92">
      <w:pPr>
        <w:pStyle w:val="a7"/>
        <w:numPr>
          <w:ilvl w:val="1"/>
          <w:numId w:val="1"/>
        </w:numPr>
        <w:ind w:left="1899" w:hanging="737"/>
        <w:rPr>
          <w:rFonts w:ascii="David" w:hAnsi="David"/>
          <w:b/>
          <w:bCs/>
          <w:sz w:val="24"/>
          <w:u w:val="single"/>
          <w:rtl/>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 xml:space="preserve">חלק ב' </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חוברת_הצעה_כותרת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חוברת ההצעה</w:t>
      </w:r>
      <w:r w:rsidRPr="00376880">
        <w:rPr>
          <w:rFonts w:ascii="David" w:hAnsi="David"/>
          <w:b/>
          <w:bCs/>
          <w:sz w:val="24"/>
          <w:u w:val="single"/>
          <w:rtl/>
        </w:rPr>
        <w:fldChar w:fldCharType="end"/>
      </w:r>
      <w:r w:rsidRPr="00376880">
        <w:rPr>
          <w:rFonts w:ascii="David" w:hAnsi="David"/>
          <w:b/>
          <w:bCs/>
          <w:sz w:val="24"/>
          <w:u w:val="single"/>
          <w:rtl/>
        </w:rPr>
        <w:t>;</w:t>
      </w:r>
    </w:p>
    <w:p w14:paraId="3D4A60F4" w14:textId="39E14638"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טופס הגשת ההצעה</w:t>
      </w:r>
      <w:r w:rsidRPr="00376880">
        <w:rPr>
          <w:rFonts w:ascii="David" w:hAnsi="David"/>
          <w:sz w:val="24"/>
          <w:rtl/>
        </w:rPr>
        <w:fldChar w:fldCharType="end"/>
      </w:r>
      <w:r w:rsidRPr="00376880">
        <w:rPr>
          <w:rFonts w:ascii="David" w:hAnsi="David"/>
          <w:sz w:val="24"/>
          <w:rtl/>
        </w:rPr>
        <w:t>.</w:t>
      </w:r>
    </w:p>
    <w:p w14:paraId="69764D2D" w14:textId="04F193F3"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ניסיון</w:t>
      </w:r>
      <w:r w:rsidR="00E20BFF" w:rsidRPr="00E20BFF">
        <w:rPr>
          <w:rFonts w:ascii="David" w:hAnsi="David" w:hint="cs"/>
          <w:sz w:val="24"/>
          <w:rtl/>
        </w:rPr>
        <w:t xml:space="preserve"> היועץ </w:t>
      </w:r>
      <w:r w:rsidR="00E20BFF" w:rsidRPr="00E20BFF">
        <w:rPr>
          <w:rFonts w:ascii="David" w:hAnsi="David"/>
          <w:sz w:val="24"/>
          <w:rtl/>
        </w:rPr>
        <w:t>המוצע</w:t>
      </w:r>
      <w:r w:rsidRPr="00376880">
        <w:rPr>
          <w:rFonts w:ascii="David" w:hAnsi="David"/>
          <w:sz w:val="24"/>
          <w:rtl/>
        </w:rPr>
        <w:fldChar w:fldCharType="end"/>
      </w:r>
      <w:r w:rsidRPr="00376880">
        <w:rPr>
          <w:rFonts w:ascii="David" w:hAnsi="David"/>
          <w:sz w:val="24"/>
          <w:rtl/>
        </w:rPr>
        <w:t>.</w:t>
      </w:r>
    </w:p>
    <w:p w14:paraId="7A7B9DB2" w14:textId="02D86D1B"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sz w:val="24"/>
          <w:rtl/>
        </w:rPr>
        <w:t>.</w:t>
      </w:r>
    </w:p>
    <w:p w14:paraId="735DBA82" w14:textId="582559BE"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הצהרה בדבר השימוש בתוכנות מקור</w:t>
      </w:r>
      <w:r w:rsidRPr="00376880">
        <w:rPr>
          <w:rFonts w:ascii="David" w:hAnsi="David"/>
          <w:sz w:val="24"/>
          <w:rtl/>
        </w:rPr>
        <w:fldChar w:fldCharType="end"/>
      </w:r>
      <w:r w:rsidRPr="00376880">
        <w:rPr>
          <w:rFonts w:ascii="David" w:hAnsi="David"/>
          <w:sz w:val="24"/>
          <w:rtl/>
        </w:rPr>
        <w:t>.</w:t>
      </w:r>
    </w:p>
    <w:p w14:paraId="6DC90F60" w14:textId="2C44B9DA" w:rsidR="00A27DEF" w:rsidRPr="00C51D7D"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sz w:val="24"/>
          <w:rtl/>
        </w:rPr>
        <w:t>הצעת מחיר</w:t>
      </w:r>
      <w:r w:rsidRPr="00376880">
        <w:rPr>
          <w:rFonts w:ascii="David" w:hAnsi="David"/>
          <w:sz w:val="24"/>
          <w:rtl/>
        </w:rPr>
        <w:fldChar w:fldCharType="end"/>
      </w:r>
      <w:r w:rsidRPr="00376880">
        <w:rPr>
          <w:rFonts w:ascii="David" w:hAnsi="David"/>
          <w:sz w:val="24"/>
          <w:rtl/>
        </w:rPr>
        <w:t>.</w:t>
      </w:r>
    </w:p>
    <w:p w14:paraId="555FC358" w14:textId="2A2B4685" w:rsidR="00A27DEF" w:rsidRPr="00376880" w:rsidRDefault="00A27DEF" w:rsidP="000F7C92">
      <w:pPr>
        <w:pStyle w:val="a7"/>
        <w:tabs>
          <w:tab w:val="right" w:pos="9638"/>
        </w:tabs>
        <w:ind w:left="1899"/>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w:t>
      </w:r>
      <w:r w:rsidR="00E20BFF" w:rsidRPr="00E20BFF">
        <w:rPr>
          <w:rFonts w:ascii="David" w:hAnsi="David" w:hint="cs"/>
          <w:rtl/>
        </w:rPr>
        <w:t>'6</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נספח_מסמכים_נדרשים_כותרת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פירוט המסמכים להגשה</w:t>
      </w:r>
      <w:r w:rsidRPr="00376880">
        <w:rPr>
          <w:rFonts w:ascii="David" w:hAnsi="David"/>
          <w:sz w:val="24"/>
          <w:rtl/>
        </w:rPr>
        <w:fldChar w:fldCharType="end"/>
      </w:r>
      <w:r w:rsidRPr="00376880">
        <w:rPr>
          <w:rFonts w:ascii="David" w:hAnsi="David"/>
          <w:sz w:val="24"/>
          <w:rtl/>
        </w:rPr>
        <w:t>.</w:t>
      </w:r>
    </w:p>
    <w:p w14:paraId="55D5EF58" w14:textId="79AB460F" w:rsidR="00A27DEF" w:rsidRPr="00376880" w:rsidRDefault="00A27DEF" w:rsidP="000F7C92">
      <w:pPr>
        <w:pStyle w:val="a7"/>
        <w:numPr>
          <w:ilvl w:val="1"/>
          <w:numId w:val="1"/>
        </w:numPr>
        <w:ind w:left="1899" w:hanging="737"/>
        <w:rPr>
          <w:rFonts w:ascii="David" w:hAnsi="David"/>
          <w:b/>
          <w:bCs/>
          <w:sz w:val="24"/>
          <w:u w:val="single"/>
        </w:rPr>
      </w:pP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חלק ג'</w:t>
      </w:r>
      <w:r w:rsidRPr="00376880">
        <w:rPr>
          <w:rFonts w:ascii="David" w:hAnsi="David"/>
          <w:b/>
          <w:bCs/>
          <w:sz w:val="24"/>
          <w:u w:val="single"/>
          <w:rtl/>
        </w:rPr>
        <w:fldChar w:fldCharType="end"/>
      </w:r>
      <w:r w:rsidRPr="00376880">
        <w:rPr>
          <w:rFonts w:ascii="David" w:hAnsi="David"/>
          <w:b/>
          <w:bCs/>
          <w:sz w:val="24"/>
          <w:u w:val="single"/>
          <w:rtl/>
        </w:rPr>
        <w:t xml:space="preserve">: </w:t>
      </w:r>
      <w:r w:rsidRPr="00376880">
        <w:rPr>
          <w:rFonts w:ascii="David" w:hAnsi="David"/>
          <w:b/>
          <w:bCs/>
          <w:sz w:val="24"/>
          <w:u w:val="single"/>
          <w:rtl/>
        </w:rPr>
        <w:fldChar w:fldCharType="begin"/>
      </w:r>
      <w:r w:rsidRPr="00376880">
        <w:rPr>
          <w:rFonts w:ascii="David" w:hAnsi="David"/>
          <w:b/>
          <w:bCs/>
          <w:sz w:val="24"/>
          <w:u w:val="single"/>
          <w:rtl/>
        </w:rPr>
        <w:instrText xml:space="preserve"> </w:instrText>
      </w:r>
      <w:r w:rsidRPr="00376880">
        <w:rPr>
          <w:rFonts w:ascii="David" w:hAnsi="David"/>
          <w:b/>
          <w:bCs/>
          <w:sz w:val="24"/>
          <w:u w:val="single"/>
        </w:rPr>
        <w:instrText>REF</w:instrText>
      </w:r>
      <w:r w:rsidRPr="00376880">
        <w:rPr>
          <w:rFonts w:ascii="David" w:hAnsi="David"/>
          <w:b/>
          <w:bCs/>
          <w:sz w:val="24"/>
          <w:u w:val="single"/>
          <w:rtl/>
        </w:rPr>
        <w:instrText xml:space="preserve">  הסכם_התקשרות_כותרת \</w:instrText>
      </w:r>
      <w:r w:rsidRPr="00376880">
        <w:rPr>
          <w:rFonts w:ascii="David" w:hAnsi="David"/>
          <w:b/>
          <w:bCs/>
          <w:sz w:val="24"/>
          <w:u w:val="single"/>
        </w:rPr>
        <w:instrText>h  \* MERGEFORMAT</w:instrText>
      </w:r>
      <w:r w:rsidRPr="00376880">
        <w:rPr>
          <w:rFonts w:ascii="David" w:hAnsi="David"/>
          <w:b/>
          <w:bCs/>
          <w:sz w:val="24"/>
          <w:u w:val="single"/>
          <w:rtl/>
        </w:rPr>
        <w:instrText xml:space="preserve"> </w:instrText>
      </w:r>
      <w:r w:rsidRPr="00376880">
        <w:rPr>
          <w:rFonts w:ascii="David" w:hAnsi="David"/>
          <w:b/>
          <w:bCs/>
          <w:sz w:val="24"/>
          <w:u w:val="single"/>
          <w:rtl/>
        </w:rPr>
      </w:r>
      <w:r w:rsidRPr="00376880">
        <w:rPr>
          <w:rFonts w:ascii="David" w:hAnsi="David"/>
          <w:b/>
          <w:bCs/>
          <w:sz w:val="24"/>
          <w:u w:val="single"/>
          <w:rtl/>
        </w:rPr>
        <w:fldChar w:fldCharType="separate"/>
      </w:r>
      <w:r w:rsidR="00E20BFF" w:rsidRPr="00E20BFF">
        <w:rPr>
          <w:rFonts w:ascii="David" w:hAnsi="David"/>
          <w:b/>
          <w:bCs/>
          <w:sz w:val="24"/>
          <w:u w:val="single"/>
          <w:rtl/>
        </w:rPr>
        <w:t>הסכם אספקת השירותים</w:t>
      </w:r>
      <w:r w:rsidRPr="00376880">
        <w:rPr>
          <w:rFonts w:ascii="David" w:hAnsi="David"/>
          <w:b/>
          <w:bCs/>
          <w:sz w:val="24"/>
          <w:u w:val="single"/>
          <w:rtl/>
        </w:rPr>
        <w:fldChar w:fldCharType="end"/>
      </w:r>
      <w:r w:rsidRPr="00376880">
        <w:rPr>
          <w:rFonts w:ascii="David" w:hAnsi="David"/>
          <w:b/>
          <w:bCs/>
          <w:sz w:val="24"/>
          <w:u w:val="single"/>
          <w:rtl/>
        </w:rPr>
        <w:t>;</w:t>
      </w:r>
    </w:p>
    <w:p w14:paraId="0B4BDDC9" w14:textId="332670F3" w:rsidR="00A27DEF" w:rsidRPr="000F7C92" w:rsidRDefault="00A27DEF" w:rsidP="000F7C92">
      <w:pPr>
        <w:pStyle w:val="a7"/>
        <w:tabs>
          <w:tab w:val="right" w:pos="9638"/>
        </w:tabs>
        <w:ind w:left="1899"/>
        <w:rPr>
          <w:rFonts w:ascii="David" w:hAnsi="David"/>
          <w:sz w:val="24"/>
          <w:rtl/>
        </w:rPr>
      </w:pP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E20BFF" w:rsidRPr="00E20BFF">
        <w:rPr>
          <w:rFonts w:ascii="David" w:hAnsi="David"/>
          <w:sz w:val="24"/>
          <w:rtl/>
        </w:rPr>
        <w:t>נספח ג'</w:t>
      </w:r>
      <w:r w:rsidR="00E20BFF" w:rsidRPr="00E20BFF">
        <w:rPr>
          <w:rFonts w:ascii="David" w:hAnsi="David" w:hint="cs"/>
          <w:sz w:val="24"/>
          <w:rtl/>
        </w:rPr>
        <w:t>1</w:t>
      </w:r>
      <w:r w:rsidRPr="000F7C92">
        <w:rPr>
          <w:rFonts w:ascii="David" w:hAnsi="David"/>
          <w:sz w:val="24"/>
          <w:rtl/>
        </w:rPr>
        <w:fldChar w:fldCharType="end"/>
      </w:r>
      <w:r w:rsidRPr="000F7C92">
        <w:rPr>
          <w:rFonts w:ascii="David" w:hAnsi="David"/>
          <w:sz w:val="24"/>
          <w:rtl/>
        </w:rPr>
        <w:t xml:space="preserve">: </w:t>
      </w:r>
      <w:r w:rsidRPr="000F7C92">
        <w:rPr>
          <w:rFonts w:ascii="David" w:hAnsi="David"/>
          <w:sz w:val="24"/>
          <w:rtl/>
        </w:rPr>
        <w:fldChar w:fldCharType="begin"/>
      </w:r>
      <w:r w:rsidRPr="000F7C92">
        <w:rPr>
          <w:rFonts w:ascii="David" w:hAnsi="David"/>
          <w:sz w:val="24"/>
          <w:rtl/>
        </w:rPr>
        <w:instrText xml:space="preserve"> </w:instrText>
      </w:r>
      <w:r w:rsidRPr="000F7C92">
        <w:rPr>
          <w:rFonts w:ascii="David" w:hAnsi="David"/>
          <w:sz w:val="24"/>
        </w:rPr>
        <w:instrText>REF</w:instrText>
      </w:r>
      <w:r w:rsidRPr="000F7C92">
        <w:rPr>
          <w:rFonts w:ascii="David" w:hAnsi="David"/>
          <w:sz w:val="24"/>
          <w:rtl/>
        </w:rPr>
        <w:instrText xml:space="preserve">  נספח_סודיות_כותרת \</w:instrText>
      </w:r>
      <w:r w:rsidRPr="000F7C92">
        <w:rPr>
          <w:rFonts w:ascii="David" w:hAnsi="David"/>
          <w:sz w:val="24"/>
        </w:rPr>
        <w:instrText>h  \* MERGEFORMAT</w:instrText>
      </w:r>
      <w:r w:rsidRPr="000F7C92">
        <w:rPr>
          <w:rFonts w:ascii="David" w:hAnsi="David"/>
          <w:sz w:val="24"/>
          <w:rtl/>
        </w:rPr>
        <w:instrText xml:space="preserve"> </w:instrText>
      </w:r>
      <w:r w:rsidRPr="000F7C92">
        <w:rPr>
          <w:rFonts w:ascii="David" w:hAnsi="David"/>
          <w:sz w:val="24"/>
          <w:rtl/>
        </w:rPr>
      </w:r>
      <w:r w:rsidRPr="000F7C92">
        <w:rPr>
          <w:rFonts w:ascii="David" w:hAnsi="David"/>
          <w:sz w:val="24"/>
          <w:rtl/>
        </w:rPr>
        <w:fldChar w:fldCharType="separate"/>
      </w:r>
      <w:r w:rsidR="00E20BFF" w:rsidRPr="00E20BFF">
        <w:rPr>
          <w:rFonts w:ascii="David" w:hAnsi="David"/>
          <w:sz w:val="24"/>
          <w:rtl/>
        </w:rPr>
        <w:t>נוסח התחייבות לשמירת סודיות ולמניעת ניגוד עניינים</w:t>
      </w:r>
      <w:r w:rsidRPr="000F7C92">
        <w:rPr>
          <w:rFonts w:ascii="David" w:hAnsi="David"/>
          <w:sz w:val="24"/>
          <w:rtl/>
        </w:rPr>
        <w:fldChar w:fldCharType="end"/>
      </w:r>
      <w:r w:rsidRPr="000F7C92">
        <w:rPr>
          <w:rFonts w:ascii="David" w:hAnsi="David"/>
          <w:sz w:val="24"/>
          <w:rtl/>
        </w:rPr>
        <w:t>.</w:t>
      </w:r>
    </w:p>
    <w:p w14:paraId="78882130" w14:textId="77777777" w:rsidR="00274AEE" w:rsidRPr="00111020" w:rsidDel="005D019C" w:rsidRDefault="00274AEE" w:rsidP="00274AEE">
      <w:pPr>
        <w:pStyle w:val="a7"/>
        <w:ind w:left="2081" w:hanging="947"/>
        <w:rPr>
          <w:rFonts w:ascii="David" w:hAnsi="David"/>
          <w:rtl/>
        </w:rPr>
      </w:pPr>
    </w:p>
    <w:p w14:paraId="196E1EFC" w14:textId="77777777" w:rsidR="00274AEE" w:rsidRDefault="00274AEE" w:rsidP="000F7C92">
      <w:pPr>
        <w:pStyle w:val="a7"/>
        <w:numPr>
          <w:ilvl w:val="0"/>
          <w:numId w:val="1"/>
        </w:numPr>
        <w:ind w:left="1190" w:hanging="540"/>
        <w:rPr>
          <w:rFonts w:ascii="David" w:hAnsi="David"/>
          <w:b/>
          <w:bCs/>
        </w:rPr>
      </w:pPr>
      <w:r w:rsidRPr="00E20B67">
        <w:rPr>
          <w:rFonts w:ascii="David" w:hAnsi="David"/>
          <w:b/>
          <w:bCs/>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3575"/>
        <w:gridCol w:w="2093"/>
      </w:tblGrid>
      <w:tr w:rsidR="009474BC" w:rsidRPr="00376880" w14:paraId="5BD52ADF" w14:textId="77777777" w:rsidTr="00956A34">
        <w:trPr>
          <w:trHeight w:val="411"/>
          <w:jc w:val="right"/>
        </w:trPr>
        <w:tc>
          <w:tcPr>
            <w:tcW w:w="3263" w:type="dxa"/>
            <w:shd w:val="clear" w:color="auto" w:fill="auto"/>
            <w:vAlign w:val="center"/>
          </w:tcPr>
          <w:p w14:paraId="30A7566E" w14:textId="77777777" w:rsidR="009474BC" w:rsidRPr="00376880" w:rsidRDefault="009474BC" w:rsidP="00C81D3C">
            <w:pPr>
              <w:pStyle w:val="a7"/>
              <w:spacing w:line="240" w:lineRule="auto"/>
              <w:ind w:left="0"/>
              <w:jc w:val="left"/>
              <w:rPr>
                <w:rFonts w:ascii="David" w:hAnsi="David"/>
                <w:b/>
                <w:bCs/>
                <w:rtl/>
              </w:rPr>
            </w:pPr>
            <w:r w:rsidRPr="00376880">
              <w:rPr>
                <w:rFonts w:ascii="David" w:hAnsi="David"/>
                <w:b/>
                <w:bCs/>
                <w:rtl/>
              </w:rPr>
              <w:t>נושא</w:t>
            </w:r>
          </w:p>
        </w:tc>
        <w:tc>
          <w:tcPr>
            <w:tcW w:w="3575" w:type="dxa"/>
            <w:shd w:val="clear" w:color="auto" w:fill="auto"/>
            <w:vAlign w:val="center"/>
          </w:tcPr>
          <w:p w14:paraId="1EAB8C3C"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תאריך</w:t>
            </w:r>
          </w:p>
        </w:tc>
        <w:tc>
          <w:tcPr>
            <w:tcW w:w="2093" w:type="dxa"/>
            <w:vAlign w:val="center"/>
          </w:tcPr>
          <w:p w14:paraId="362F9E35" w14:textId="77777777" w:rsidR="009474BC" w:rsidRPr="00376880" w:rsidRDefault="009474BC" w:rsidP="00C81D3C">
            <w:pPr>
              <w:pStyle w:val="a7"/>
              <w:spacing w:line="240" w:lineRule="auto"/>
              <w:ind w:left="0"/>
              <w:jc w:val="center"/>
              <w:rPr>
                <w:rFonts w:ascii="David" w:hAnsi="David"/>
                <w:b/>
                <w:bCs/>
                <w:rtl/>
              </w:rPr>
            </w:pPr>
            <w:r w:rsidRPr="00376880">
              <w:rPr>
                <w:rFonts w:ascii="David" w:hAnsi="David"/>
                <w:b/>
                <w:bCs/>
                <w:rtl/>
              </w:rPr>
              <w:t>שעה</w:t>
            </w:r>
          </w:p>
        </w:tc>
      </w:tr>
      <w:tr w:rsidR="009474BC" w:rsidRPr="00376880" w14:paraId="28FC37AB" w14:textId="77777777" w:rsidTr="00956A34">
        <w:trPr>
          <w:trHeight w:val="411"/>
          <w:jc w:val="right"/>
        </w:trPr>
        <w:tc>
          <w:tcPr>
            <w:tcW w:w="3263" w:type="dxa"/>
            <w:shd w:val="clear" w:color="auto" w:fill="auto"/>
            <w:vAlign w:val="center"/>
          </w:tcPr>
          <w:p w14:paraId="1BDAA221"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פרסום המכרז</w:t>
            </w:r>
          </w:p>
        </w:tc>
        <w:tc>
          <w:tcPr>
            <w:tcW w:w="3575" w:type="dxa"/>
            <w:shd w:val="clear" w:color="auto" w:fill="auto"/>
            <w:vAlign w:val="center"/>
          </w:tcPr>
          <w:p w14:paraId="2D8A7BCB" w14:textId="3EA6A529" w:rsidR="009474BC" w:rsidRPr="001D0F2C" w:rsidRDefault="009474BC" w:rsidP="00C81D3C">
            <w:pPr>
              <w:pStyle w:val="a7"/>
              <w:spacing w:line="240" w:lineRule="auto"/>
              <w:ind w:left="0"/>
              <w:jc w:val="center"/>
              <w:rPr>
                <w:rFonts w:ascii="David" w:hAnsi="David"/>
                <w:b/>
                <w:bCs/>
                <w:sz w:val="24"/>
                <w:rtl/>
              </w:rPr>
            </w:pPr>
            <w:r w:rsidRPr="001D0F2C">
              <w:rPr>
                <w:rFonts w:ascii="David" w:hAnsi="David" w:hint="cs"/>
                <w:b/>
                <w:bCs/>
                <w:sz w:val="24"/>
                <w:rtl/>
              </w:rPr>
              <w:t xml:space="preserve">יום </w:t>
            </w:r>
            <w:r w:rsidR="00D24E6F">
              <w:rPr>
                <w:rFonts w:ascii="David" w:hAnsi="David" w:hint="cs"/>
                <w:b/>
                <w:bCs/>
                <w:sz w:val="24"/>
                <w:rtl/>
              </w:rPr>
              <w:t>ב</w:t>
            </w:r>
            <w:r w:rsidR="00D03DCC">
              <w:rPr>
                <w:rFonts w:ascii="David" w:hAnsi="David" w:hint="cs"/>
                <w:b/>
                <w:bCs/>
                <w:sz w:val="24"/>
                <w:rtl/>
              </w:rPr>
              <w:t>'</w:t>
            </w:r>
            <w:r w:rsidR="00FB0CBB">
              <w:rPr>
                <w:rFonts w:ascii="David" w:hAnsi="David" w:hint="cs"/>
                <w:b/>
                <w:bCs/>
                <w:sz w:val="24"/>
                <w:rtl/>
              </w:rPr>
              <w:t xml:space="preserve">, </w:t>
            </w:r>
            <w:r w:rsidR="00D24E6F">
              <w:rPr>
                <w:rFonts w:ascii="David" w:hAnsi="David" w:hint="cs"/>
                <w:b/>
                <w:bCs/>
                <w:sz w:val="24"/>
                <w:rtl/>
              </w:rPr>
              <w:t>19</w:t>
            </w:r>
            <w:r w:rsidR="007B4CC6">
              <w:rPr>
                <w:rFonts w:ascii="David" w:hAnsi="David" w:hint="cs"/>
                <w:b/>
                <w:bCs/>
                <w:sz w:val="24"/>
                <w:rtl/>
              </w:rPr>
              <w:t>.06.2023</w:t>
            </w:r>
          </w:p>
        </w:tc>
        <w:tc>
          <w:tcPr>
            <w:tcW w:w="2093" w:type="dxa"/>
            <w:vAlign w:val="center"/>
          </w:tcPr>
          <w:p w14:paraId="34BBF03E" w14:textId="77777777" w:rsidR="009474BC" w:rsidRPr="00376880" w:rsidRDefault="009474BC" w:rsidP="00C81D3C">
            <w:pPr>
              <w:pStyle w:val="a7"/>
              <w:spacing w:line="240" w:lineRule="auto"/>
              <w:ind w:left="0"/>
              <w:jc w:val="center"/>
              <w:rPr>
                <w:rFonts w:ascii="David" w:hAnsi="David"/>
                <w:b/>
                <w:bCs/>
                <w:sz w:val="24"/>
                <w:rtl/>
              </w:rPr>
            </w:pPr>
          </w:p>
        </w:tc>
      </w:tr>
      <w:tr w:rsidR="009474BC" w:rsidRPr="00376880" w14:paraId="23CA230B" w14:textId="77777777" w:rsidTr="00956A34">
        <w:trPr>
          <w:trHeight w:val="411"/>
          <w:jc w:val="right"/>
        </w:trPr>
        <w:tc>
          <w:tcPr>
            <w:tcW w:w="3263" w:type="dxa"/>
            <w:shd w:val="clear" w:color="auto" w:fill="auto"/>
            <w:vAlign w:val="center"/>
          </w:tcPr>
          <w:p w14:paraId="6EF056FC"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שאלות הבהרה</w:t>
            </w:r>
          </w:p>
        </w:tc>
        <w:tc>
          <w:tcPr>
            <w:tcW w:w="3575" w:type="dxa"/>
            <w:shd w:val="clear" w:color="auto" w:fill="auto"/>
            <w:vAlign w:val="center"/>
          </w:tcPr>
          <w:p w14:paraId="154606C6" w14:textId="61241785" w:rsidR="009474BC" w:rsidRPr="001D0F2C" w:rsidRDefault="00956A34" w:rsidP="00C81D3C">
            <w:pPr>
              <w:pStyle w:val="a7"/>
              <w:spacing w:line="240" w:lineRule="auto"/>
              <w:ind w:left="0"/>
              <w:jc w:val="center"/>
              <w:rPr>
                <w:rFonts w:ascii="David" w:hAnsi="David"/>
                <w:b/>
                <w:bCs/>
                <w:sz w:val="24"/>
                <w:rtl/>
              </w:rPr>
            </w:pPr>
            <w:r>
              <w:rPr>
                <w:rFonts w:ascii="David" w:hAnsi="David" w:hint="cs"/>
                <w:b/>
                <w:bCs/>
                <w:sz w:val="24"/>
                <w:rtl/>
              </w:rPr>
              <w:t xml:space="preserve">יום ה' </w:t>
            </w:r>
            <w:r w:rsidR="00CF3BC6">
              <w:rPr>
                <w:rFonts w:ascii="David" w:hAnsi="David" w:hint="cs"/>
                <w:b/>
                <w:bCs/>
                <w:sz w:val="24"/>
                <w:rtl/>
              </w:rPr>
              <w:t>06</w:t>
            </w:r>
            <w:r>
              <w:rPr>
                <w:rFonts w:ascii="David" w:hAnsi="David" w:hint="cs"/>
                <w:b/>
                <w:bCs/>
                <w:sz w:val="24"/>
                <w:rtl/>
              </w:rPr>
              <w:t>.07.2023</w:t>
            </w:r>
          </w:p>
        </w:tc>
        <w:tc>
          <w:tcPr>
            <w:tcW w:w="2093" w:type="dxa"/>
            <w:vAlign w:val="center"/>
          </w:tcPr>
          <w:p w14:paraId="3A7E8BE8" w14:textId="27BB47CB" w:rsidR="009474BC" w:rsidRPr="009474BC" w:rsidRDefault="009474BC" w:rsidP="00C81D3C">
            <w:pPr>
              <w:pStyle w:val="a7"/>
              <w:spacing w:line="240" w:lineRule="auto"/>
              <w:ind w:left="0"/>
              <w:jc w:val="center"/>
              <w:rPr>
                <w:rFonts w:ascii="David" w:hAnsi="David"/>
                <w:b/>
                <w:bCs/>
                <w:sz w:val="24"/>
                <w:highlight w:val="yellow"/>
                <w:rtl/>
              </w:rPr>
            </w:pPr>
            <w:r w:rsidRPr="00EE2856">
              <w:rPr>
                <w:rFonts w:ascii="David" w:hAnsi="David"/>
                <w:b/>
                <w:bCs/>
                <w:sz w:val="24"/>
                <w:rtl/>
              </w:rPr>
              <w:fldChar w:fldCharType="begin">
                <w:ffData>
                  <w:name w:val="הגשת_שאלות_הבהרה_שעה"/>
                  <w:enabled/>
                  <w:calcOnExit w:val="0"/>
                  <w:textInput>
                    <w:default w:val="15:00"/>
                  </w:textInput>
                </w:ffData>
              </w:fldChar>
            </w:r>
            <w:bookmarkStart w:id="5" w:name="הגשת_שאלות_הבהרה_שעה"/>
            <w:r w:rsidRPr="00EE2856">
              <w:rPr>
                <w:rFonts w:ascii="David" w:hAnsi="David"/>
                <w:b/>
                <w:bCs/>
                <w:sz w:val="24"/>
                <w:rtl/>
              </w:rPr>
              <w:instrText xml:space="preserve"> </w:instrText>
            </w:r>
            <w:r w:rsidRPr="00EE2856">
              <w:rPr>
                <w:rFonts w:ascii="David" w:hAnsi="David"/>
                <w:b/>
                <w:bCs/>
                <w:sz w:val="24"/>
              </w:rPr>
              <w:instrText>FORMTEXT</w:instrText>
            </w:r>
            <w:r w:rsidRPr="00EE2856">
              <w:rPr>
                <w:rFonts w:ascii="David" w:hAnsi="David"/>
                <w:b/>
                <w:bCs/>
                <w:sz w:val="24"/>
                <w:rtl/>
              </w:rPr>
              <w:instrText xml:space="preserve"> </w:instrText>
            </w:r>
            <w:r w:rsidRPr="00EE2856">
              <w:rPr>
                <w:rFonts w:ascii="David" w:hAnsi="David"/>
                <w:b/>
                <w:bCs/>
                <w:sz w:val="24"/>
                <w:rtl/>
              </w:rPr>
            </w:r>
            <w:r w:rsidRPr="00EE2856">
              <w:rPr>
                <w:rFonts w:ascii="David" w:hAnsi="David"/>
                <w:b/>
                <w:bCs/>
                <w:sz w:val="24"/>
                <w:rtl/>
              </w:rPr>
              <w:fldChar w:fldCharType="separate"/>
            </w:r>
            <w:r w:rsidR="00E20BFF">
              <w:rPr>
                <w:rFonts w:ascii="David" w:hAnsi="David"/>
                <w:b/>
                <w:bCs/>
                <w:noProof/>
                <w:sz w:val="24"/>
                <w:rtl/>
              </w:rPr>
              <w:t>15:00</w:t>
            </w:r>
            <w:r w:rsidRPr="00EE2856">
              <w:rPr>
                <w:rFonts w:ascii="David" w:hAnsi="David"/>
                <w:b/>
                <w:bCs/>
                <w:sz w:val="24"/>
                <w:rtl/>
              </w:rPr>
              <w:fldChar w:fldCharType="end"/>
            </w:r>
            <w:bookmarkEnd w:id="5"/>
          </w:p>
        </w:tc>
      </w:tr>
      <w:tr w:rsidR="009474BC" w:rsidRPr="00376880" w14:paraId="51100428" w14:textId="77777777" w:rsidTr="00956A34">
        <w:trPr>
          <w:trHeight w:val="417"/>
          <w:jc w:val="right"/>
        </w:trPr>
        <w:tc>
          <w:tcPr>
            <w:tcW w:w="3263" w:type="dxa"/>
            <w:shd w:val="clear" w:color="auto" w:fill="auto"/>
            <w:vAlign w:val="center"/>
          </w:tcPr>
          <w:p w14:paraId="1CAF15B8" w14:textId="77777777" w:rsidR="009474BC" w:rsidRPr="00376880" w:rsidRDefault="009474BC" w:rsidP="00C81D3C">
            <w:pPr>
              <w:pStyle w:val="a7"/>
              <w:spacing w:line="240" w:lineRule="auto"/>
              <w:ind w:left="0"/>
              <w:jc w:val="left"/>
              <w:rPr>
                <w:rFonts w:ascii="David" w:hAnsi="David"/>
                <w:rtl/>
              </w:rPr>
            </w:pPr>
            <w:r w:rsidRPr="00376880">
              <w:rPr>
                <w:rFonts w:ascii="David" w:hAnsi="David"/>
                <w:rtl/>
              </w:rPr>
              <w:t>מועד אחרון להגשת הצעות</w:t>
            </w:r>
          </w:p>
        </w:tc>
        <w:tc>
          <w:tcPr>
            <w:tcW w:w="3575" w:type="dxa"/>
            <w:shd w:val="clear" w:color="auto" w:fill="auto"/>
            <w:vAlign w:val="center"/>
          </w:tcPr>
          <w:p w14:paraId="03E0FA94" w14:textId="690D6F68" w:rsidR="009474BC" w:rsidRPr="001D0F2C" w:rsidRDefault="00956A34" w:rsidP="00C81D3C">
            <w:pPr>
              <w:pStyle w:val="a7"/>
              <w:spacing w:line="240" w:lineRule="auto"/>
              <w:ind w:left="0"/>
              <w:jc w:val="center"/>
              <w:rPr>
                <w:rFonts w:ascii="David" w:hAnsi="David"/>
                <w:b/>
                <w:bCs/>
                <w:noProof/>
                <w:sz w:val="24"/>
                <w:rtl/>
              </w:rPr>
            </w:pPr>
            <w:r>
              <w:rPr>
                <w:rFonts w:ascii="David" w:hAnsi="David" w:hint="cs"/>
                <w:b/>
                <w:bCs/>
                <w:noProof/>
                <w:sz w:val="24"/>
                <w:rtl/>
              </w:rPr>
              <w:t xml:space="preserve">יום </w:t>
            </w:r>
            <w:r w:rsidR="00CF3BC6">
              <w:rPr>
                <w:rFonts w:ascii="David" w:hAnsi="David" w:hint="cs"/>
                <w:b/>
                <w:bCs/>
                <w:noProof/>
                <w:sz w:val="24"/>
                <w:rtl/>
              </w:rPr>
              <w:t>א</w:t>
            </w:r>
            <w:bookmarkStart w:id="6" w:name="_GoBack"/>
            <w:bookmarkEnd w:id="6"/>
            <w:r>
              <w:rPr>
                <w:rFonts w:ascii="David" w:hAnsi="David" w:hint="cs"/>
                <w:b/>
                <w:bCs/>
                <w:noProof/>
                <w:sz w:val="24"/>
                <w:rtl/>
              </w:rPr>
              <w:t xml:space="preserve">', </w:t>
            </w:r>
            <w:r w:rsidR="009244D9">
              <w:rPr>
                <w:rFonts w:ascii="David" w:hAnsi="David" w:hint="cs"/>
                <w:b/>
                <w:bCs/>
                <w:noProof/>
                <w:sz w:val="24"/>
                <w:rtl/>
              </w:rPr>
              <w:t>20</w:t>
            </w:r>
            <w:r>
              <w:rPr>
                <w:rFonts w:ascii="David" w:hAnsi="David" w:hint="cs"/>
                <w:b/>
                <w:bCs/>
                <w:noProof/>
                <w:sz w:val="24"/>
                <w:rtl/>
              </w:rPr>
              <w:t>.08.2023</w:t>
            </w:r>
          </w:p>
        </w:tc>
        <w:tc>
          <w:tcPr>
            <w:tcW w:w="2093" w:type="dxa"/>
            <w:vAlign w:val="center"/>
          </w:tcPr>
          <w:p w14:paraId="68F9C539" w14:textId="3E2AF5C0" w:rsidR="009474BC" w:rsidRPr="009474BC" w:rsidRDefault="009474BC" w:rsidP="00C81D3C">
            <w:pPr>
              <w:pStyle w:val="a7"/>
              <w:spacing w:line="240" w:lineRule="auto"/>
              <w:ind w:left="0"/>
              <w:jc w:val="center"/>
              <w:rPr>
                <w:rFonts w:ascii="David" w:hAnsi="David"/>
                <w:b/>
                <w:bCs/>
                <w:noProof/>
                <w:sz w:val="24"/>
                <w:highlight w:val="yellow"/>
                <w:rtl/>
              </w:rPr>
            </w:pPr>
            <w:r w:rsidRPr="00EE2856">
              <w:rPr>
                <w:rFonts w:ascii="David" w:hAnsi="David"/>
                <w:b/>
                <w:bCs/>
                <w:noProof/>
                <w:sz w:val="24"/>
                <w:rtl/>
              </w:rPr>
              <w:fldChar w:fldCharType="begin">
                <w:ffData>
                  <w:name w:val="מועד_הגשה_שעה"/>
                  <w:enabled/>
                  <w:calcOnExit w:val="0"/>
                  <w:textInput>
                    <w:default w:val="12:00"/>
                  </w:textInput>
                </w:ffData>
              </w:fldChar>
            </w:r>
            <w:bookmarkStart w:id="7" w:name="מועד_הגשה_שעה"/>
            <w:r w:rsidRPr="00EE2856">
              <w:rPr>
                <w:rFonts w:ascii="David" w:hAnsi="David"/>
                <w:b/>
                <w:bCs/>
                <w:noProof/>
                <w:sz w:val="24"/>
                <w:rtl/>
              </w:rPr>
              <w:instrText xml:space="preserve"> </w:instrText>
            </w:r>
            <w:r w:rsidRPr="00EE2856">
              <w:rPr>
                <w:rFonts w:ascii="David" w:hAnsi="David"/>
                <w:b/>
                <w:bCs/>
                <w:noProof/>
                <w:sz w:val="24"/>
              </w:rPr>
              <w:instrText>FORMTEXT</w:instrText>
            </w:r>
            <w:r w:rsidRPr="00EE2856">
              <w:rPr>
                <w:rFonts w:ascii="David" w:hAnsi="David"/>
                <w:b/>
                <w:bCs/>
                <w:noProof/>
                <w:sz w:val="24"/>
                <w:rtl/>
              </w:rPr>
              <w:instrText xml:space="preserve"> </w:instrText>
            </w:r>
            <w:r w:rsidRPr="00EE2856">
              <w:rPr>
                <w:rFonts w:ascii="David" w:hAnsi="David"/>
                <w:b/>
                <w:bCs/>
                <w:noProof/>
                <w:sz w:val="24"/>
                <w:rtl/>
              </w:rPr>
            </w:r>
            <w:r w:rsidRPr="00EE2856">
              <w:rPr>
                <w:rFonts w:ascii="David" w:hAnsi="David"/>
                <w:b/>
                <w:bCs/>
                <w:noProof/>
                <w:sz w:val="24"/>
                <w:rtl/>
              </w:rPr>
              <w:fldChar w:fldCharType="separate"/>
            </w:r>
            <w:r w:rsidR="00E20BFF">
              <w:rPr>
                <w:rFonts w:ascii="David" w:hAnsi="David"/>
                <w:b/>
                <w:bCs/>
                <w:noProof/>
                <w:sz w:val="24"/>
                <w:rtl/>
              </w:rPr>
              <w:t>12:00</w:t>
            </w:r>
            <w:r w:rsidRPr="00EE2856">
              <w:rPr>
                <w:rFonts w:ascii="David" w:hAnsi="David"/>
                <w:b/>
                <w:bCs/>
                <w:noProof/>
                <w:sz w:val="24"/>
                <w:rtl/>
              </w:rPr>
              <w:fldChar w:fldCharType="end"/>
            </w:r>
            <w:bookmarkEnd w:id="7"/>
          </w:p>
        </w:tc>
      </w:tr>
    </w:tbl>
    <w:p w14:paraId="6E7C544F" w14:textId="77777777" w:rsidR="00083764" w:rsidRPr="00111020" w:rsidRDefault="00083764" w:rsidP="00E36D0A">
      <w:pPr>
        <w:rPr>
          <w:rFonts w:ascii="David" w:hAnsi="David"/>
          <w:rtl/>
        </w:rPr>
      </w:pPr>
      <w:r w:rsidRPr="00111020">
        <w:rPr>
          <w:rFonts w:ascii="David" w:hAnsi="David"/>
          <w:rtl/>
        </w:rPr>
        <w:br w:type="page"/>
      </w:r>
    </w:p>
    <w:p w14:paraId="32BB5C7A" w14:textId="77777777" w:rsidR="00083764" w:rsidRPr="009474BC" w:rsidRDefault="00083764" w:rsidP="009474BC">
      <w:pPr>
        <w:jc w:val="center"/>
        <w:rPr>
          <w:rFonts w:ascii="David" w:hAnsi="David"/>
          <w:b/>
          <w:bCs/>
          <w:sz w:val="24"/>
          <w:u w:val="single"/>
          <w:rtl/>
        </w:rPr>
      </w:pPr>
      <w:r w:rsidRPr="009474BC">
        <w:rPr>
          <w:rFonts w:ascii="David" w:hAnsi="David"/>
          <w:b/>
          <w:bCs/>
          <w:sz w:val="24"/>
          <w:u w:val="single"/>
          <w:rtl/>
        </w:rPr>
        <w:lastRenderedPageBreak/>
        <w:t>תוכן העניינים</w:t>
      </w:r>
    </w:p>
    <w:p w14:paraId="58D77EDF" w14:textId="77777777" w:rsidR="00083764" w:rsidRPr="00111020" w:rsidRDefault="00083764" w:rsidP="00083764">
      <w:pPr>
        <w:rPr>
          <w:rFonts w:ascii="David" w:hAnsi="David"/>
          <w:rtl/>
          <w:lang w:val="he-IL"/>
        </w:rPr>
      </w:pPr>
    </w:p>
    <w:p w14:paraId="41CC2B4E" w14:textId="381F4E4E" w:rsidR="00E20BFF" w:rsidRDefault="00083764">
      <w:pPr>
        <w:pStyle w:val="TOC1"/>
        <w:rPr>
          <w:rFonts w:asciiTheme="minorHAnsi" w:eastAsiaTheme="minorEastAsia" w:hAnsiTheme="minorHAnsi" w:cstheme="minorBidi"/>
          <w:noProof/>
          <w:kern w:val="2"/>
          <w:szCs w:val="22"/>
          <w:rtl/>
          <w14:ligatures w14:val="standardContextual"/>
        </w:rPr>
      </w:pPr>
      <w:r w:rsidRPr="005270BC">
        <w:rPr>
          <w:rFonts w:ascii="David" w:hAnsi="David"/>
        </w:rPr>
        <w:fldChar w:fldCharType="begin"/>
      </w:r>
      <w:r w:rsidRPr="005270BC">
        <w:rPr>
          <w:rFonts w:ascii="David" w:hAnsi="David"/>
        </w:rPr>
        <w:instrText xml:space="preserve"> TOC \o "1-3" \h \z \u </w:instrText>
      </w:r>
      <w:r w:rsidRPr="005270BC">
        <w:rPr>
          <w:rFonts w:ascii="David" w:hAnsi="David"/>
        </w:rPr>
        <w:fldChar w:fldCharType="separate"/>
      </w:r>
      <w:hyperlink w:anchor="_Toc137735233" w:history="1">
        <w:r w:rsidR="00E20BFF" w:rsidRPr="00BC7366">
          <w:rPr>
            <w:rStyle w:val="Hyperlink"/>
            <w:noProof/>
            <w:rtl/>
          </w:rPr>
          <w:t>חלק א' – נוהל המכרז ותנאיו</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Toc137735233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4</w:t>
        </w:r>
        <w:r w:rsidR="00E20BFF">
          <w:rPr>
            <w:noProof/>
            <w:webHidden/>
            <w:rtl/>
          </w:rPr>
          <w:fldChar w:fldCharType="end"/>
        </w:r>
      </w:hyperlink>
    </w:p>
    <w:p w14:paraId="50A6285A" w14:textId="14980947" w:rsidR="00E20BFF" w:rsidRDefault="00CF3BC6">
      <w:pPr>
        <w:pStyle w:val="TOC2"/>
        <w:rPr>
          <w:rFonts w:asciiTheme="minorHAnsi" w:eastAsiaTheme="minorEastAsia" w:hAnsiTheme="minorHAnsi" w:cstheme="minorBidi"/>
          <w:noProof/>
          <w:kern w:val="2"/>
          <w:szCs w:val="22"/>
          <w:rtl/>
          <w14:ligatures w14:val="standardContextual"/>
        </w:rPr>
      </w:pPr>
      <w:hyperlink w:anchor="_Toc137735234" w:history="1">
        <w:r w:rsidR="00E20BFF" w:rsidRPr="00BC7366">
          <w:rPr>
            <w:rStyle w:val="Hyperlink"/>
            <w:noProof/>
            <w:rtl/>
          </w:rPr>
          <w:t>נספח א' –</w:t>
        </w:r>
        <w:r w:rsidR="00E20BFF" w:rsidRPr="00BC7366">
          <w:rPr>
            <w:rStyle w:val="Hyperlink"/>
            <w:noProof/>
            <w:rtl/>
            <w:lang w:val="x-none" w:eastAsia="x-none"/>
          </w:rPr>
          <w:t xml:space="preserve"> מסמך הגדרת השירותים</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Toc137735234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16</w:t>
        </w:r>
        <w:r w:rsidR="00E20BFF">
          <w:rPr>
            <w:noProof/>
            <w:webHidden/>
            <w:rtl/>
          </w:rPr>
          <w:fldChar w:fldCharType="end"/>
        </w:r>
      </w:hyperlink>
    </w:p>
    <w:p w14:paraId="1166D672" w14:textId="57447F2C" w:rsidR="00E20BFF" w:rsidRDefault="00CF3BC6">
      <w:pPr>
        <w:pStyle w:val="TOC1"/>
        <w:rPr>
          <w:rFonts w:asciiTheme="minorHAnsi" w:eastAsiaTheme="minorEastAsia" w:hAnsiTheme="minorHAnsi" w:cstheme="minorBidi"/>
          <w:noProof/>
          <w:kern w:val="2"/>
          <w:szCs w:val="22"/>
          <w:rtl/>
          <w14:ligatures w14:val="standardContextual"/>
        </w:rPr>
      </w:pPr>
      <w:hyperlink w:anchor="_Toc137735235" w:history="1">
        <w:r w:rsidR="00E20BFF" w:rsidRPr="00BC7366">
          <w:rPr>
            <w:rStyle w:val="Hyperlink"/>
            <w:noProof/>
            <w:rtl/>
          </w:rPr>
          <w:t>חלק ב' – חוברת ההצעה</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Toc137735235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18</w:t>
        </w:r>
        <w:r w:rsidR="00E20BFF">
          <w:rPr>
            <w:noProof/>
            <w:webHidden/>
            <w:rtl/>
          </w:rPr>
          <w:fldChar w:fldCharType="end"/>
        </w:r>
      </w:hyperlink>
    </w:p>
    <w:p w14:paraId="313D8D69" w14:textId="664F6435" w:rsidR="00E20BFF" w:rsidRDefault="00CF3BC6">
      <w:pPr>
        <w:pStyle w:val="TOC2"/>
        <w:rPr>
          <w:rFonts w:asciiTheme="minorHAnsi" w:eastAsiaTheme="minorEastAsia" w:hAnsiTheme="minorHAnsi" w:cstheme="minorBidi"/>
          <w:noProof/>
          <w:kern w:val="2"/>
          <w:szCs w:val="22"/>
          <w:rtl/>
          <w14:ligatures w14:val="standardContextual"/>
        </w:rPr>
      </w:pPr>
      <w:hyperlink w:anchor="_Toc137735236" w:history="1">
        <w:r w:rsidR="00E20BFF" w:rsidRPr="00BC7366">
          <w:rPr>
            <w:rStyle w:val="Hyperlink"/>
            <w:noProof/>
            <w:rtl/>
          </w:rPr>
          <w:t>נספח ב'1 – טופס הגשת ההצעה</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Toc137735236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19</w:t>
        </w:r>
        <w:r w:rsidR="00E20BFF">
          <w:rPr>
            <w:noProof/>
            <w:webHidden/>
            <w:rtl/>
          </w:rPr>
          <w:fldChar w:fldCharType="end"/>
        </w:r>
      </w:hyperlink>
    </w:p>
    <w:p w14:paraId="2166BF40" w14:textId="181FC268" w:rsidR="00E20BFF" w:rsidRDefault="00CF3BC6">
      <w:pPr>
        <w:pStyle w:val="TOC2"/>
        <w:rPr>
          <w:rFonts w:asciiTheme="minorHAnsi" w:eastAsiaTheme="minorEastAsia" w:hAnsiTheme="minorHAnsi" w:cstheme="minorBidi"/>
          <w:noProof/>
          <w:kern w:val="2"/>
          <w:szCs w:val="22"/>
          <w:rtl/>
          <w14:ligatures w14:val="standardContextual"/>
        </w:rPr>
      </w:pPr>
      <w:hyperlink w:anchor="_Toc137735237" w:history="1">
        <w:r w:rsidR="00E20BFF" w:rsidRPr="00BC7366">
          <w:rPr>
            <w:rStyle w:val="Hyperlink"/>
            <w:noProof/>
            <w:rtl/>
          </w:rPr>
          <w:t>נספח ב'2 – ניסיון היועץ המוצע</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Toc137735237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22</w:t>
        </w:r>
        <w:r w:rsidR="00E20BFF">
          <w:rPr>
            <w:noProof/>
            <w:webHidden/>
            <w:rtl/>
          </w:rPr>
          <w:fldChar w:fldCharType="end"/>
        </w:r>
      </w:hyperlink>
    </w:p>
    <w:p w14:paraId="7DC3C660" w14:textId="3CA98304" w:rsidR="00E20BFF" w:rsidRDefault="00CF3BC6">
      <w:pPr>
        <w:pStyle w:val="TOC2"/>
        <w:rPr>
          <w:rFonts w:asciiTheme="minorHAnsi" w:eastAsiaTheme="minorEastAsia" w:hAnsiTheme="minorHAnsi" w:cstheme="minorBidi"/>
          <w:noProof/>
          <w:kern w:val="2"/>
          <w:szCs w:val="22"/>
          <w:rtl/>
          <w14:ligatures w14:val="standardContextual"/>
        </w:rPr>
      </w:pPr>
      <w:hyperlink w:anchor="_Toc137735238" w:history="1">
        <w:r w:rsidR="00E20BFF" w:rsidRPr="00BC7366">
          <w:rPr>
            <w:rStyle w:val="Hyperlink"/>
            <w:noProof/>
            <w:rtl/>
          </w:rPr>
          <w:t>נספח ב'3 – תצהיר בדבר היעדר הרשעות לפי חוק עובדים זרים וחוק שכר מינימום</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Toc137735238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36</w:t>
        </w:r>
        <w:r w:rsidR="00E20BFF">
          <w:rPr>
            <w:noProof/>
            <w:webHidden/>
            <w:rtl/>
          </w:rPr>
          <w:fldChar w:fldCharType="end"/>
        </w:r>
      </w:hyperlink>
    </w:p>
    <w:p w14:paraId="5A9E3FB1" w14:textId="3D65F647" w:rsidR="00E20BFF" w:rsidRDefault="00CF3BC6">
      <w:pPr>
        <w:pStyle w:val="TOC2"/>
        <w:rPr>
          <w:rFonts w:asciiTheme="minorHAnsi" w:eastAsiaTheme="minorEastAsia" w:hAnsiTheme="minorHAnsi" w:cstheme="minorBidi"/>
          <w:noProof/>
          <w:kern w:val="2"/>
          <w:szCs w:val="22"/>
          <w:rtl/>
          <w14:ligatures w14:val="standardContextual"/>
        </w:rPr>
      </w:pPr>
      <w:hyperlink w:anchor="_Toc137735239" w:history="1">
        <w:r w:rsidR="00E20BFF" w:rsidRPr="00BC7366">
          <w:rPr>
            <w:rStyle w:val="Hyperlink"/>
            <w:noProof/>
            <w:rtl/>
          </w:rPr>
          <w:t>נספח ב'4 – הצהרה בדבר השימוש בתוכנות מקור</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Toc137735239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38</w:t>
        </w:r>
        <w:r w:rsidR="00E20BFF">
          <w:rPr>
            <w:noProof/>
            <w:webHidden/>
            <w:rtl/>
          </w:rPr>
          <w:fldChar w:fldCharType="end"/>
        </w:r>
      </w:hyperlink>
    </w:p>
    <w:p w14:paraId="03FE5C05" w14:textId="5C601B62" w:rsidR="00E20BFF" w:rsidRDefault="00CF3BC6">
      <w:pPr>
        <w:pStyle w:val="TOC2"/>
        <w:rPr>
          <w:rFonts w:asciiTheme="minorHAnsi" w:eastAsiaTheme="minorEastAsia" w:hAnsiTheme="minorHAnsi" w:cstheme="minorBidi"/>
          <w:noProof/>
          <w:kern w:val="2"/>
          <w:szCs w:val="22"/>
          <w:rtl/>
          <w14:ligatures w14:val="standardContextual"/>
        </w:rPr>
      </w:pPr>
      <w:hyperlink w:anchor="_Toc137735240" w:history="1">
        <w:r w:rsidR="00E20BFF" w:rsidRPr="00BC7366">
          <w:rPr>
            <w:rStyle w:val="Hyperlink"/>
            <w:noProof/>
            <w:rtl/>
          </w:rPr>
          <w:t>נספח ב'5 – הצעת מחיר</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Toc137735240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39</w:t>
        </w:r>
        <w:r w:rsidR="00E20BFF">
          <w:rPr>
            <w:noProof/>
            <w:webHidden/>
            <w:rtl/>
          </w:rPr>
          <w:fldChar w:fldCharType="end"/>
        </w:r>
      </w:hyperlink>
    </w:p>
    <w:p w14:paraId="501CE2D0" w14:textId="005B4303" w:rsidR="00E20BFF" w:rsidRDefault="00CF3BC6">
      <w:pPr>
        <w:pStyle w:val="TOC2"/>
        <w:rPr>
          <w:rFonts w:asciiTheme="minorHAnsi" w:eastAsiaTheme="minorEastAsia" w:hAnsiTheme="minorHAnsi" w:cstheme="minorBidi"/>
          <w:noProof/>
          <w:kern w:val="2"/>
          <w:szCs w:val="22"/>
          <w:rtl/>
          <w14:ligatures w14:val="standardContextual"/>
        </w:rPr>
      </w:pPr>
      <w:hyperlink w:anchor="_Toc137735241" w:history="1">
        <w:r w:rsidR="00E20BFF" w:rsidRPr="00BC7366">
          <w:rPr>
            <w:rStyle w:val="Hyperlink"/>
            <w:noProof/>
            <w:rtl/>
          </w:rPr>
          <w:t>נספח ב'6 – פירוט המסמכים להגשה</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Toc137735241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40</w:t>
        </w:r>
        <w:r w:rsidR="00E20BFF">
          <w:rPr>
            <w:noProof/>
            <w:webHidden/>
            <w:rtl/>
          </w:rPr>
          <w:fldChar w:fldCharType="end"/>
        </w:r>
      </w:hyperlink>
    </w:p>
    <w:p w14:paraId="7F362BD6" w14:textId="67419416" w:rsidR="00E20BFF" w:rsidRDefault="00CF3BC6">
      <w:pPr>
        <w:pStyle w:val="TOC1"/>
        <w:rPr>
          <w:rFonts w:asciiTheme="minorHAnsi" w:eastAsiaTheme="minorEastAsia" w:hAnsiTheme="minorHAnsi" w:cstheme="minorBidi"/>
          <w:noProof/>
          <w:kern w:val="2"/>
          <w:szCs w:val="22"/>
          <w:rtl/>
          <w14:ligatures w14:val="standardContextual"/>
        </w:rPr>
      </w:pPr>
      <w:hyperlink w:anchor="_Toc137735242" w:history="1">
        <w:r w:rsidR="00E20BFF" w:rsidRPr="00BC7366">
          <w:rPr>
            <w:rStyle w:val="Hyperlink"/>
            <w:noProof/>
            <w:rtl/>
          </w:rPr>
          <w:t>חלק ג' – הסכם אספקת השירותים</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Toc137735242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41</w:t>
        </w:r>
        <w:r w:rsidR="00E20BFF">
          <w:rPr>
            <w:noProof/>
            <w:webHidden/>
            <w:rtl/>
          </w:rPr>
          <w:fldChar w:fldCharType="end"/>
        </w:r>
      </w:hyperlink>
    </w:p>
    <w:p w14:paraId="5C3CAE9F" w14:textId="514508FE" w:rsidR="00E20BFF" w:rsidRDefault="00CF3BC6">
      <w:pPr>
        <w:pStyle w:val="TOC2"/>
        <w:rPr>
          <w:rFonts w:asciiTheme="minorHAnsi" w:eastAsiaTheme="minorEastAsia" w:hAnsiTheme="minorHAnsi" w:cstheme="minorBidi"/>
          <w:noProof/>
          <w:kern w:val="2"/>
          <w:szCs w:val="22"/>
          <w:rtl/>
          <w14:ligatures w14:val="standardContextual"/>
        </w:rPr>
      </w:pPr>
      <w:hyperlink w:anchor="_Toc137735243" w:history="1">
        <w:r w:rsidR="00E20BFF" w:rsidRPr="00BC7366">
          <w:rPr>
            <w:rStyle w:val="Hyperlink"/>
            <w:noProof/>
            <w:rtl/>
          </w:rPr>
          <w:t>נספח ג'1 להסכם – נוסח התחייבות לשמירת סודיות ולמניעת ניגוד עניינים</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Toc137735243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55</w:t>
        </w:r>
        <w:r w:rsidR="00E20BFF">
          <w:rPr>
            <w:noProof/>
            <w:webHidden/>
            <w:rtl/>
          </w:rPr>
          <w:fldChar w:fldCharType="end"/>
        </w:r>
      </w:hyperlink>
    </w:p>
    <w:p w14:paraId="1F03E999" w14:textId="447437F8" w:rsidR="00E20BFF" w:rsidRDefault="00CF3BC6">
      <w:pPr>
        <w:pStyle w:val="TOC2"/>
        <w:rPr>
          <w:rFonts w:asciiTheme="minorHAnsi" w:eastAsiaTheme="minorEastAsia" w:hAnsiTheme="minorHAnsi" w:cstheme="minorBidi"/>
          <w:noProof/>
          <w:kern w:val="2"/>
          <w:szCs w:val="22"/>
          <w:rtl/>
          <w14:ligatures w14:val="standardContextual"/>
        </w:rPr>
      </w:pPr>
      <w:hyperlink w:anchor="_Toc137735244" w:history="1">
        <w:r w:rsidR="00E20BFF" w:rsidRPr="00BC7366">
          <w:rPr>
            <w:rStyle w:val="Hyperlink"/>
            <w:noProof/>
            <w:rtl/>
          </w:rPr>
          <w:t>נספח ג'2 להסכם – דרישות ביטוח</w:t>
        </w:r>
        <w:r w:rsidR="00E20BFF">
          <w:rPr>
            <w:noProof/>
            <w:webHidden/>
            <w:rtl/>
          </w:rPr>
          <w:tab/>
        </w:r>
        <w:r w:rsidR="00E20BFF">
          <w:rPr>
            <w:noProof/>
            <w:webHidden/>
            <w:rtl/>
          </w:rPr>
          <w:fldChar w:fldCharType="begin"/>
        </w:r>
        <w:r w:rsidR="00E20BFF">
          <w:rPr>
            <w:noProof/>
            <w:webHidden/>
            <w:rtl/>
          </w:rPr>
          <w:instrText xml:space="preserve"> </w:instrText>
        </w:r>
        <w:r w:rsidR="00E20BFF">
          <w:rPr>
            <w:noProof/>
            <w:webHidden/>
          </w:rPr>
          <w:instrText>PAGEREF</w:instrText>
        </w:r>
        <w:r w:rsidR="00E20BFF">
          <w:rPr>
            <w:noProof/>
            <w:webHidden/>
            <w:rtl/>
          </w:rPr>
          <w:instrText xml:space="preserve"> _</w:instrText>
        </w:r>
        <w:r w:rsidR="00E20BFF">
          <w:rPr>
            <w:noProof/>
            <w:webHidden/>
          </w:rPr>
          <w:instrText>Toc137735244 \h</w:instrText>
        </w:r>
        <w:r w:rsidR="00E20BFF">
          <w:rPr>
            <w:noProof/>
            <w:webHidden/>
            <w:rtl/>
          </w:rPr>
          <w:instrText xml:space="preserve"> </w:instrText>
        </w:r>
        <w:r w:rsidR="00E20BFF">
          <w:rPr>
            <w:noProof/>
            <w:webHidden/>
            <w:rtl/>
          </w:rPr>
        </w:r>
        <w:r w:rsidR="00E20BFF">
          <w:rPr>
            <w:noProof/>
            <w:webHidden/>
            <w:rtl/>
          </w:rPr>
          <w:fldChar w:fldCharType="separate"/>
        </w:r>
        <w:r w:rsidR="00E20BFF">
          <w:rPr>
            <w:noProof/>
            <w:webHidden/>
            <w:rtl/>
          </w:rPr>
          <w:t>57</w:t>
        </w:r>
        <w:r w:rsidR="00E20BFF">
          <w:rPr>
            <w:noProof/>
            <w:webHidden/>
            <w:rtl/>
          </w:rPr>
          <w:fldChar w:fldCharType="end"/>
        </w:r>
      </w:hyperlink>
    </w:p>
    <w:p w14:paraId="61F4A554" w14:textId="74255245" w:rsidR="00083764" w:rsidRPr="00111020" w:rsidRDefault="00083764" w:rsidP="00083764">
      <w:pPr>
        <w:jc w:val="center"/>
        <w:rPr>
          <w:rFonts w:ascii="David" w:hAnsi="David"/>
          <w:rtl/>
        </w:rPr>
      </w:pPr>
      <w:r w:rsidRPr="005270BC">
        <w:rPr>
          <w:rFonts w:ascii="David" w:hAnsi="David"/>
        </w:rPr>
        <w:fldChar w:fldCharType="end"/>
      </w:r>
    </w:p>
    <w:p w14:paraId="01776A0D" w14:textId="77777777" w:rsidR="00083764" w:rsidRPr="00111020" w:rsidRDefault="00083764" w:rsidP="00083764">
      <w:pPr>
        <w:ind w:left="368"/>
        <w:rPr>
          <w:rFonts w:ascii="David" w:hAnsi="David"/>
          <w:rtl/>
        </w:rPr>
      </w:pPr>
      <w:r w:rsidRPr="00111020">
        <w:rPr>
          <w:rFonts w:ascii="David" w:hAnsi="David"/>
          <w:rtl/>
        </w:rPr>
        <w:br w:type="page"/>
      </w:r>
    </w:p>
    <w:p w14:paraId="5D2C22BA" w14:textId="77777777" w:rsidR="00E52ABE" w:rsidRPr="00E52ABE" w:rsidRDefault="00E52ABE" w:rsidP="00E52ABE">
      <w:pPr>
        <w:pStyle w:val="15"/>
        <w:rPr>
          <w:rtl/>
        </w:rPr>
      </w:pPr>
      <w:bookmarkStart w:id="8" w:name="נוהל_המכרז"/>
      <w:bookmarkStart w:id="9" w:name="_Toc288561872"/>
      <w:bookmarkStart w:id="10" w:name="_Toc461960516"/>
      <w:bookmarkStart w:id="11" w:name="_Toc59719340"/>
      <w:bookmarkStart w:id="12" w:name="_Toc137735233"/>
      <w:bookmarkStart w:id="13" w:name="_Toc535329224"/>
      <w:bookmarkStart w:id="14" w:name="_Toc535740984"/>
      <w:bookmarkStart w:id="15" w:name="_Toc11332803"/>
      <w:r w:rsidRPr="00E52ABE">
        <w:rPr>
          <w:rtl/>
        </w:rPr>
        <w:lastRenderedPageBreak/>
        <w:t>חלק א'</w:t>
      </w:r>
      <w:bookmarkEnd w:id="8"/>
      <w:r w:rsidRPr="00E52ABE">
        <w:rPr>
          <w:rtl/>
        </w:rPr>
        <w:t xml:space="preserve"> – </w:t>
      </w:r>
      <w:bookmarkStart w:id="16" w:name="נוהל_המכרז_כותרת"/>
      <w:r w:rsidRPr="00E52ABE">
        <w:rPr>
          <w:rtl/>
        </w:rPr>
        <w:t>נוהל המכרז ותנאיו</w:t>
      </w:r>
      <w:bookmarkEnd w:id="9"/>
      <w:bookmarkEnd w:id="10"/>
      <w:bookmarkEnd w:id="11"/>
      <w:bookmarkEnd w:id="16"/>
      <w:bookmarkEnd w:id="12"/>
    </w:p>
    <w:p w14:paraId="013D27A5" w14:textId="77777777" w:rsidR="00083764" w:rsidRPr="00DA1317" w:rsidRDefault="00083764" w:rsidP="00DA1317">
      <w:pPr>
        <w:pStyle w:val="a7"/>
        <w:numPr>
          <w:ilvl w:val="0"/>
          <w:numId w:val="6"/>
        </w:numPr>
        <w:spacing w:before="240"/>
        <w:ind w:left="714" w:hanging="357"/>
        <w:rPr>
          <w:rFonts w:ascii="David" w:hAnsi="David"/>
          <w:b/>
          <w:bCs/>
          <w:sz w:val="28"/>
          <w:szCs w:val="28"/>
        </w:rPr>
      </w:pPr>
      <w:r w:rsidRPr="00DA1317">
        <w:rPr>
          <w:rFonts w:ascii="David" w:hAnsi="David"/>
          <w:b/>
          <w:bCs/>
          <w:sz w:val="28"/>
          <w:szCs w:val="28"/>
          <w:rtl/>
        </w:rPr>
        <w:t>מבוא</w:t>
      </w:r>
      <w:bookmarkEnd w:id="13"/>
      <w:bookmarkEnd w:id="14"/>
      <w:bookmarkEnd w:id="15"/>
    </w:p>
    <w:p w14:paraId="22269D5D" w14:textId="51232D83" w:rsidR="00587552" w:rsidRDefault="00E52ABE" w:rsidP="002D6612">
      <w:pPr>
        <w:pStyle w:val="a7"/>
        <w:numPr>
          <w:ilvl w:val="1"/>
          <w:numId w:val="6"/>
        </w:numPr>
        <w:ind w:left="1474" w:hanging="737"/>
      </w:pPr>
      <w:bookmarkStart w:id="17" w:name="שם_משרד"/>
      <w:r w:rsidRPr="00B97F72">
        <w:rPr>
          <w:rFonts w:ascii="David" w:hAnsi="David"/>
          <w:b/>
          <w:bCs/>
          <w:sz w:val="24"/>
          <w:rtl/>
        </w:rPr>
        <w:t>משרד התרבות והספורט</w:t>
      </w:r>
      <w:bookmarkEnd w:id="17"/>
      <w:r w:rsidRPr="00376880">
        <w:rPr>
          <w:rFonts w:ascii="David" w:hAnsi="David"/>
          <w:sz w:val="24"/>
          <w:rtl/>
        </w:rPr>
        <w:t xml:space="preserve"> </w:t>
      </w:r>
      <w:r w:rsidR="00695A18" w:rsidRPr="00695A18">
        <w:rPr>
          <w:rFonts w:ascii="David" w:hAnsi="David" w:hint="cs"/>
          <w:rtl/>
        </w:rPr>
        <w:t>(</w:t>
      </w:r>
      <w:r w:rsidR="00083764" w:rsidRPr="00111020">
        <w:rPr>
          <w:rFonts w:ascii="David" w:hAnsi="David"/>
          <w:sz w:val="24"/>
          <w:rtl/>
        </w:rPr>
        <w:t>להלן: "</w:t>
      </w:r>
      <w:r w:rsidR="00083764" w:rsidRPr="00111020">
        <w:rPr>
          <w:rFonts w:ascii="David" w:hAnsi="David"/>
          <w:b/>
          <w:bCs/>
          <w:sz w:val="24"/>
          <w:rtl/>
        </w:rPr>
        <w:t>המשרד</w:t>
      </w:r>
      <w:r w:rsidR="00083764" w:rsidRPr="00111020">
        <w:rPr>
          <w:rFonts w:ascii="David" w:hAnsi="David"/>
          <w:sz w:val="24"/>
          <w:rtl/>
        </w:rPr>
        <w:t xml:space="preserve">") </w:t>
      </w:r>
      <w:r w:rsidRPr="00376880">
        <w:rPr>
          <w:rFonts w:ascii="David" w:hAnsi="David"/>
          <w:sz w:val="24"/>
          <w:rtl/>
        </w:rPr>
        <w:t xml:space="preserve">באמצעות </w:t>
      </w:r>
      <w:bookmarkStart w:id="18" w:name="שם_יחידה_מקצועית"/>
      <w:proofErr w:type="spellStart"/>
      <w:r w:rsidRPr="00376880">
        <w:rPr>
          <w:rFonts w:ascii="David" w:eastAsia="Times New Roman" w:hAnsi="David"/>
          <w:sz w:val="24"/>
          <w:rtl/>
        </w:rPr>
        <w:t>מינהל</w:t>
      </w:r>
      <w:proofErr w:type="spellEnd"/>
      <w:r w:rsidRPr="00376880">
        <w:rPr>
          <w:rFonts w:ascii="David" w:hAnsi="David"/>
          <w:sz w:val="24"/>
          <w:rtl/>
        </w:rPr>
        <w:t xml:space="preserve"> ה</w:t>
      </w:r>
      <w:r w:rsidR="003B3AB7">
        <w:rPr>
          <w:rFonts w:ascii="David" w:hAnsi="David" w:hint="cs"/>
          <w:sz w:val="24"/>
          <w:rtl/>
        </w:rPr>
        <w:t>ספורט</w:t>
      </w:r>
      <w:bookmarkEnd w:id="18"/>
      <w:r w:rsidRPr="00376880">
        <w:rPr>
          <w:rFonts w:ascii="David" w:hAnsi="David"/>
          <w:sz w:val="24"/>
          <w:rtl/>
        </w:rPr>
        <w:t xml:space="preserve"> </w:t>
      </w:r>
      <w:r w:rsidR="00083764" w:rsidRPr="00111020">
        <w:rPr>
          <w:rFonts w:ascii="David" w:hAnsi="David"/>
          <w:sz w:val="24"/>
          <w:rtl/>
        </w:rPr>
        <w:t>(להלן: "</w:t>
      </w:r>
      <w:proofErr w:type="spellStart"/>
      <w:r w:rsidR="00083764" w:rsidRPr="00111020">
        <w:rPr>
          <w:rFonts w:ascii="David" w:hAnsi="David"/>
          <w:b/>
          <w:bCs/>
          <w:sz w:val="24"/>
          <w:rtl/>
        </w:rPr>
        <w:t>המינהל</w:t>
      </w:r>
      <w:proofErr w:type="spellEnd"/>
      <w:r w:rsidR="00083764" w:rsidRPr="00111020">
        <w:rPr>
          <w:rFonts w:ascii="David" w:hAnsi="David"/>
          <w:sz w:val="24"/>
          <w:rtl/>
        </w:rPr>
        <w:t xml:space="preserve"> או "</w:t>
      </w:r>
      <w:r w:rsidR="00083764" w:rsidRPr="00111020">
        <w:rPr>
          <w:rFonts w:ascii="David" w:hAnsi="David"/>
          <w:b/>
          <w:bCs/>
          <w:sz w:val="24"/>
          <w:rtl/>
        </w:rPr>
        <w:t>המזמין</w:t>
      </w:r>
      <w:r w:rsidR="00083764" w:rsidRPr="00111020">
        <w:rPr>
          <w:rFonts w:ascii="David" w:hAnsi="David"/>
          <w:sz w:val="24"/>
          <w:rtl/>
        </w:rPr>
        <w:t>"), פונה בזאת לקבלת הצעות ל</w:t>
      </w:r>
      <w:r w:rsidR="008D5F4E">
        <w:rPr>
          <w:rFonts w:ascii="David" w:hAnsi="David"/>
          <w:sz w:val="24"/>
          <w:rtl/>
        </w:rPr>
        <w:fldChar w:fldCharType="begin"/>
      </w:r>
      <w:r w:rsidR="008D5F4E">
        <w:rPr>
          <w:rFonts w:ascii="David" w:hAnsi="David"/>
          <w:sz w:val="24"/>
          <w:rtl/>
        </w:rPr>
        <w:instrText xml:space="preserve"> </w:instrText>
      </w:r>
      <w:r w:rsidR="008D5F4E">
        <w:rPr>
          <w:rFonts w:ascii="David" w:hAnsi="David" w:hint="cs"/>
          <w:sz w:val="24"/>
        </w:rPr>
        <w:instrText>REF</w:instrText>
      </w:r>
      <w:r w:rsidR="008D5F4E">
        <w:rPr>
          <w:rFonts w:ascii="David" w:hAnsi="David" w:hint="cs"/>
          <w:sz w:val="24"/>
          <w:rtl/>
        </w:rPr>
        <w:instrText xml:space="preserve"> שם_המכרז \</w:instrText>
      </w:r>
      <w:r w:rsidR="008D5F4E">
        <w:rPr>
          <w:rFonts w:ascii="David" w:hAnsi="David" w:hint="cs"/>
          <w:sz w:val="24"/>
        </w:rPr>
        <w:instrText>h</w:instrText>
      </w:r>
      <w:r w:rsidR="008D5F4E">
        <w:rPr>
          <w:rFonts w:ascii="David" w:hAnsi="David"/>
          <w:sz w:val="24"/>
          <w:rtl/>
        </w:rPr>
        <w:instrText xml:space="preserve"> </w:instrText>
      </w:r>
      <w:r w:rsidR="008D5F4E">
        <w:rPr>
          <w:rFonts w:ascii="David" w:hAnsi="David"/>
          <w:sz w:val="24"/>
          <w:rtl/>
        </w:rPr>
      </w:r>
      <w:r w:rsidR="008D5F4E">
        <w:rPr>
          <w:rFonts w:ascii="David" w:hAnsi="David"/>
          <w:sz w:val="24"/>
          <w:rtl/>
        </w:rPr>
        <w:fldChar w:fldCharType="separate"/>
      </w:r>
      <w:r w:rsidR="00E20BFF">
        <w:rPr>
          <w:rFonts w:ascii="David" w:hAnsi="David" w:hint="cs"/>
          <w:rtl/>
        </w:rPr>
        <w:t>מתן שירותי ייעוץ בתחום הבטיחות עבור הרשות לנהיגה ספורטיבית</w:t>
      </w:r>
      <w:r w:rsidR="008D5F4E">
        <w:rPr>
          <w:rFonts w:ascii="David" w:hAnsi="David"/>
          <w:sz w:val="24"/>
          <w:rtl/>
        </w:rPr>
        <w:fldChar w:fldCharType="end"/>
      </w:r>
      <w:r w:rsidR="008D5F4E">
        <w:rPr>
          <w:rFonts w:ascii="David" w:hAnsi="David" w:hint="cs"/>
          <w:sz w:val="24"/>
          <w:rtl/>
        </w:rPr>
        <w:t xml:space="preserve"> </w:t>
      </w:r>
      <w:r w:rsidR="00083764" w:rsidRPr="00111020">
        <w:rPr>
          <w:rFonts w:ascii="David" w:hAnsi="David"/>
          <w:sz w:val="24"/>
          <w:rtl/>
        </w:rPr>
        <w:t>(להלן: "</w:t>
      </w:r>
      <w:r w:rsidR="00083764" w:rsidRPr="00111020">
        <w:rPr>
          <w:rFonts w:ascii="David" w:hAnsi="David"/>
          <w:b/>
          <w:bCs/>
          <w:sz w:val="24"/>
          <w:rtl/>
        </w:rPr>
        <w:t>השירותים</w:t>
      </w:r>
      <w:r w:rsidR="00083764" w:rsidRPr="00111020">
        <w:rPr>
          <w:rFonts w:ascii="David" w:hAnsi="David"/>
          <w:sz w:val="24"/>
          <w:rtl/>
        </w:rPr>
        <w:t>" או "</w:t>
      </w:r>
      <w:r w:rsidR="00083764" w:rsidRPr="00111020">
        <w:rPr>
          <w:rFonts w:ascii="David" w:hAnsi="David"/>
          <w:b/>
          <w:bCs/>
          <w:sz w:val="24"/>
          <w:rtl/>
        </w:rPr>
        <w:t>העבודות</w:t>
      </w:r>
      <w:r w:rsidR="00083764" w:rsidRPr="00111020">
        <w:rPr>
          <w:rFonts w:ascii="David" w:hAnsi="David"/>
          <w:sz w:val="24"/>
          <w:rtl/>
        </w:rPr>
        <w:t>"</w:t>
      </w:r>
      <w:r w:rsidR="00FF15EC">
        <w:rPr>
          <w:rFonts w:ascii="David" w:hAnsi="David" w:hint="cs"/>
          <w:sz w:val="24"/>
          <w:rtl/>
        </w:rPr>
        <w:t xml:space="preserve">. </w:t>
      </w:r>
      <w:r w:rsidR="00083764" w:rsidRPr="00111020">
        <w:rPr>
          <w:rFonts w:ascii="David" w:hAnsi="David"/>
          <w:sz w:val="24"/>
          <w:rtl/>
        </w:rPr>
        <w:t>מבצע השירותים יקרא במסמכי המכרז "</w:t>
      </w:r>
      <w:r w:rsidR="00083764" w:rsidRPr="00111020">
        <w:rPr>
          <w:rFonts w:ascii="David" w:hAnsi="David"/>
          <w:b/>
          <w:bCs/>
          <w:sz w:val="24"/>
          <w:rtl/>
        </w:rPr>
        <w:t>הספק</w:t>
      </w:r>
      <w:r w:rsidR="00083764" w:rsidRPr="00111020">
        <w:rPr>
          <w:rFonts w:ascii="David" w:hAnsi="David"/>
          <w:sz w:val="24"/>
          <w:rtl/>
        </w:rPr>
        <w:t>" או "</w:t>
      </w:r>
      <w:r w:rsidR="00083764" w:rsidRPr="00111020">
        <w:rPr>
          <w:rFonts w:ascii="David" w:hAnsi="David"/>
          <w:b/>
          <w:bCs/>
          <w:sz w:val="24"/>
          <w:rtl/>
        </w:rPr>
        <w:t>המציע</w:t>
      </w:r>
      <w:r w:rsidR="0034017A">
        <w:rPr>
          <w:rFonts w:ascii="David" w:hAnsi="David" w:hint="cs"/>
          <w:sz w:val="24"/>
          <w:rtl/>
        </w:rPr>
        <w:t>" או "</w:t>
      </w:r>
      <w:r w:rsidR="0034017A">
        <w:rPr>
          <w:rFonts w:ascii="David" w:hAnsi="David" w:hint="cs"/>
          <w:b/>
          <w:bCs/>
          <w:sz w:val="24"/>
          <w:rtl/>
        </w:rPr>
        <w:t>היועץ</w:t>
      </w:r>
      <w:r w:rsidR="00083764" w:rsidRPr="00111020">
        <w:rPr>
          <w:rFonts w:ascii="David" w:hAnsi="David"/>
          <w:sz w:val="24"/>
          <w:rtl/>
        </w:rPr>
        <w:t xml:space="preserve">"), </w:t>
      </w:r>
      <w:r w:rsidR="008342A3">
        <w:rPr>
          <w:rFonts w:hint="cs"/>
          <w:rtl/>
        </w:rPr>
        <w:t xml:space="preserve">כמפורט בסעיף </w:t>
      </w:r>
      <w:r w:rsidR="00AE3B5F">
        <w:rPr>
          <w:rtl/>
        </w:rPr>
        <w:fldChar w:fldCharType="begin"/>
      </w:r>
      <w:r w:rsidR="00AE3B5F">
        <w:rPr>
          <w:rtl/>
        </w:rPr>
        <w:instrText xml:space="preserve"> </w:instrText>
      </w:r>
      <w:r w:rsidR="00AE3B5F">
        <w:rPr>
          <w:rFonts w:hint="cs"/>
        </w:rPr>
        <w:instrText>REF</w:instrText>
      </w:r>
      <w:r w:rsidR="00AE3B5F">
        <w:rPr>
          <w:rFonts w:hint="cs"/>
          <w:rtl/>
        </w:rPr>
        <w:instrText xml:space="preserve"> _</w:instrText>
      </w:r>
      <w:r w:rsidR="00AE3B5F">
        <w:rPr>
          <w:rFonts w:hint="cs"/>
        </w:rPr>
        <w:instrText>Ref97624783 \n \h</w:instrText>
      </w:r>
      <w:r w:rsidR="00AE3B5F">
        <w:rPr>
          <w:rtl/>
        </w:rPr>
        <w:instrText xml:space="preserve"> </w:instrText>
      </w:r>
      <w:r w:rsidR="00FF15EC">
        <w:rPr>
          <w:rtl/>
        </w:rPr>
        <w:instrText xml:space="preserve"> \* </w:instrText>
      </w:r>
      <w:r w:rsidR="00FF15EC">
        <w:instrText>MERGEFORMAT</w:instrText>
      </w:r>
      <w:r w:rsidR="00FF15EC">
        <w:rPr>
          <w:rtl/>
        </w:rPr>
        <w:instrText xml:space="preserve"> </w:instrText>
      </w:r>
      <w:r w:rsidR="00AE3B5F">
        <w:rPr>
          <w:rtl/>
        </w:rPr>
      </w:r>
      <w:r w:rsidR="00AE3B5F">
        <w:rPr>
          <w:rtl/>
        </w:rPr>
        <w:fldChar w:fldCharType="separate"/>
      </w:r>
      <w:r w:rsidR="00E20BFF">
        <w:rPr>
          <w:cs/>
        </w:rPr>
        <w:t>‎</w:t>
      </w:r>
      <w:r w:rsidR="00E20BFF">
        <w:t>4</w:t>
      </w:r>
      <w:r w:rsidR="00AE3B5F">
        <w:rPr>
          <w:rtl/>
        </w:rPr>
        <w:fldChar w:fldCharType="end"/>
      </w:r>
      <w:r w:rsidR="00AE3B5F">
        <w:rPr>
          <w:rFonts w:hint="cs"/>
          <w:rtl/>
        </w:rPr>
        <w:t xml:space="preserve"> </w:t>
      </w:r>
      <w:r w:rsidR="00483802">
        <w:rPr>
          <w:rFonts w:hint="cs"/>
          <w:rtl/>
        </w:rPr>
        <w:t>וב</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 \</w:instrText>
      </w:r>
      <w:r w:rsidR="00483802">
        <w:rPr>
          <w:rFonts w:hint="cs"/>
        </w:rPr>
        <w:instrText>h</w:instrText>
      </w:r>
      <w:r w:rsidR="00483802">
        <w:rPr>
          <w:rtl/>
        </w:rPr>
        <w:instrText xml:space="preserve"> </w:instrText>
      </w:r>
      <w:r w:rsidR="00483802">
        <w:rPr>
          <w:rtl/>
        </w:rPr>
      </w:r>
      <w:r w:rsidR="00483802">
        <w:rPr>
          <w:rtl/>
        </w:rPr>
        <w:fldChar w:fldCharType="separate"/>
      </w:r>
      <w:r w:rsidR="00E20BFF" w:rsidRPr="008A636C">
        <w:rPr>
          <w:sz w:val="24"/>
          <w:rtl/>
        </w:rPr>
        <w:t>נספח א'</w:t>
      </w:r>
      <w:r w:rsidR="00483802">
        <w:rPr>
          <w:rtl/>
        </w:rPr>
        <w:fldChar w:fldCharType="end"/>
      </w:r>
      <w:r w:rsidR="002D6612" w:rsidRPr="002D6612">
        <w:rPr>
          <w:rtl/>
        </w:rPr>
        <w:t xml:space="preserve"> - </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נספח_הגדרת_השירותים_כותרת \</w:instrText>
      </w:r>
      <w:r w:rsidR="00483802">
        <w:rPr>
          <w:rFonts w:hint="cs"/>
        </w:rPr>
        <w:instrText>h</w:instrText>
      </w:r>
      <w:r w:rsidR="00483802">
        <w:rPr>
          <w:rtl/>
        </w:rPr>
        <w:instrText xml:space="preserve"> </w:instrText>
      </w:r>
      <w:r w:rsidR="00483802">
        <w:rPr>
          <w:rtl/>
        </w:rPr>
      </w:r>
      <w:r w:rsidR="00483802">
        <w:rPr>
          <w:rtl/>
        </w:rPr>
        <w:fldChar w:fldCharType="separate"/>
      </w:r>
      <w:r w:rsidR="00E20BFF" w:rsidRPr="00777C36">
        <w:rPr>
          <w:sz w:val="24"/>
          <w:rtl/>
          <w:lang w:val="x-none" w:eastAsia="x-none"/>
        </w:rPr>
        <w:t>מסמך הגדרת השירותים</w:t>
      </w:r>
      <w:r w:rsidR="00483802">
        <w:rPr>
          <w:rtl/>
        </w:rPr>
        <w:fldChar w:fldCharType="end"/>
      </w:r>
      <w:r w:rsidR="008342A3">
        <w:rPr>
          <w:rFonts w:hint="cs"/>
          <w:rtl/>
        </w:rPr>
        <w:t>.</w:t>
      </w:r>
    </w:p>
    <w:p w14:paraId="3E6FCA02" w14:textId="45D0B062" w:rsidR="00364FDC" w:rsidRPr="00FD641C" w:rsidRDefault="00364FDC" w:rsidP="00364FDC">
      <w:pPr>
        <w:pStyle w:val="a7"/>
        <w:numPr>
          <w:ilvl w:val="1"/>
          <w:numId w:val="6"/>
        </w:numPr>
        <w:ind w:left="1474" w:hanging="737"/>
        <w:rPr>
          <w:rFonts w:ascii="David" w:eastAsia="Times New Roman" w:hAnsi="David"/>
          <w:b/>
          <w:bCs/>
          <w:sz w:val="24"/>
          <w:rtl/>
        </w:rPr>
      </w:pPr>
      <w:r w:rsidRPr="00364FDC">
        <w:rPr>
          <w:rFonts w:ascii="David" w:hAnsi="David" w:hint="cs"/>
          <w:b/>
          <w:bCs/>
          <w:sz w:val="24"/>
          <w:rtl/>
        </w:rPr>
        <w:t>למשלוח</w:t>
      </w:r>
      <w:r w:rsidRPr="00FD641C">
        <w:rPr>
          <w:rFonts w:ascii="David" w:eastAsia="Times New Roman" w:hAnsi="David" w:hint="cs"/>
          <w:b/>
          <w:bCs/>
          <w:sz w:val="24"/>
          <w:rtl/>
        </w:rPr>
        <w:t xml:space="preserve"> שאלות הבהרה בעניין המכרז יש לפעול על פי הכללים המפורטים בסעיף </w:t>
      </w:r>
      <w:r w:rsidR="00E174A9">
        <w:rPr>
          <w:rFonts w:ascii="David" w:eastAsia="Times New Roman" w:hAnsi="David"/>
          <w:b/>
          <w:bCs/>
          <w:sz w:val="24"/>
          <w:rtl/>
        </w:rPr>
        <w:fldChar w:fldCharType="begin"/>
      </w:r>
      <w:r w:rsidR="00E174A9">
        <w:rPr>
          <w:rFonts w:ascii="David" w:eastAsia="Times New Roman" w:hAnsi="David"/>
          <w:b/>
          <w:bCs/>
          <w:sz w:val="24"/>
          <w:rtl/>
        </w:rPr>
        <w:instrText xml:space="preserve"> </w:instrText>
      </w:r>
      <w:r w:rsidR="00E174A9">
        <w:rPr>
          <w:rFonts w:ascii="David" w:eastAsia="Times New Roman" w:hAnsi="David" w:hint="cs"/>
          <w:b/>
          <w:bCs/>
          <w:sz w:val="24"/>
        </w:rPr>
        <w:instrText>REF</w:instrText>
      </w:r>
      <w:r w:rsidR="00E174A9">
        <w:rPr>
          <w:rFonts w:ascii="David" w:eastAsia="Times New Roman" w:hAnsi="David" w:hint="cs"/>
          <w:b/>
          <w:bCs/>
          <w:sz w:val="24"/>
          <w:rtl/>
        </w:rPr>
        <w:instrText xml:space="preserve"> _</w:instrText>
      </w:r>
      <w:r w:rsidR="00E174A9">
        <w:rPr>
          <w:rFonts w:ascii="David" w:eastAsia="Times New Roman" w:hAnsi="David" w:hint="cs"/>
          <w:b/>
          <w:bCs/>
          <w:sz w:val="24"/>
        </w:rPr>
        <w:instrText>Ref129696711 \r \h</w:instrText>
      </w:r>
      <w:r w:rsidR="00E174A9">
        <w:rPr>
          <w:rFonts w:ascii="David" w:eastAsia="Times New Roman" w:hAnsi="David"/>
          <w:b/>
          <w:bCs/>
          <w:sz w:val="24"/>
          <w:rtl/>
        </w:rPr>
        <w:instrText xml:space="preserve"> </w:instrText>
      </w:r>
      <w:r w:rsidR="00E174A9">
        <w:rPr>
          <w:rFonts w:ascii="David" w:eastAsia="Times New Roman" w:hAnsi="David"/>
          <w:b/>
          <w:bCs/>
          <w:sz w:val="24"/>
          <w:rtl/>
        </w:rPr>
      </w:r>
      <w:r w:rsidR="00E174A9">
        <w:rPr>
          <w:rFonts w:ascii="David" w:eastAsia="Times New Roman" w:hAnsi="David"/>
          <w:b/>
          <w:bCs/>
          <w:sz w:val="24"/>
          <w:rtl/>
        </w:rPr>
        <w:fldChar w:fldCharType="separate"/>
      </w:r>
      <w:r w:rsidR="00E20BFF">
        <w:rPr>
          <w:rFonts w:ascii="David" w:eastAsia="Times New Roman" w:hAnsi="David"/>
          <w:b/>
          <w:bCs/>
          <w:sz w:val="24"/>
          <w:cs/>
        </w:rPr>
        <w:t>‎</w:t>
      </w:r>
      <w:r w:rsidR="00E20BFF">
        <w:rPr>
          <w:rFonts w:ascii="David" w:eastAsia="Times New Roman" w:hAnsi="David"/>
          <w:b/>
          <w:bCs/>
          <w:sz w:val="24"/>
        </w:rPr>
        <w:t>10</w:t>
      </w:r>
      <w:r w:rsidR="00E174A9">
        <w:rPr>
          <w:rFonts w:ascii="David" w:eastAsia="Times New Roman" w:hAnsi="David"/>
          <w:b/>
          <w:bCs/>
          <w:sz w:val="24"/>
          <w:rtl/>
        </w:rPr>
        <w:fldChar w:fldCharType="end"/>
      </w:r>
      <w:r w:rsidR="00E174A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Pr="00FD641C">
        <w:rPr>
          <w:rFonts w:ascii="David" w:eastAsia="Times New Roman" w:hAnsi="David"/>
          <w:b/>
          <w:bCs/>
          <w:sz w:val="24"/>
          <w:rtl/>
        </w:rPr>
        <w:t xml:space="preserve">עד לתאריך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b/>
          <w:bCs/>
          <w:sz w:val="24"/>
        </w:rPr>
        <w:instrText>REF</w:instrText>
      </w:r>
      <w:r w:rsidRPr="00FD641C">
        <w:rPr>
          <w:rFonts w:ascii="David" w:eastAsia="Times New Roman" w:hAnsi="David"/>
          <w:b/>
          <w:bCs/>
          <w:sz w:val="24"/>
          <w:rtl/>
        </w:rPr>
        <w:instrText xml:space="preserve">  הגשת_שאלות_הבהרה_תאר \</w:instrText>
      </w:r>
      <w:r w:rsidRPr="00FD641C">
        <w:rPr>
          <w:rFonts w:ascii="David" w:eastAsia="Times New Roman" w:hAnsi="David"/>
          <w:b/>
          <w:bCs/>
          <w:sz w:val="24"/>
        </w:rPr>
        <w:instrText>h  \* 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E20BFF" w:rsidRPr="00E20BFF">
        <w:rPr>
          <w:rFonts w:ascii="David" w:eastAsia="Times New Roman" w:hAnsi="David"/>
          <w:b/>
          <w:bCs/>
          <w:sz w:val="24"/>
          <w:rtl/>
        </w:rPr>
        <w:t>יום ה', 06.07.2023</w:t>
      </w:r>
      <w:r w:rsidRPr="00FD641C">
        <w:rPr>
          <w:rFonts w:ascii="David" w:eastAsia="Times New Roman" w:hAnsi="David"/>
          <w:b/>
          <w:bCs/>
          <w:sz w:val="24"/>
          <w:rtl/>
        </w:rPr>
        <w:fldChar w:fldCharType="end"/>
      </w:r>
      <w:r w:rsidRPr="00FD641C">
        <w:rPr>
          <w:rFonts w:ascii="David" w:eastAsia="Times New Roman" w:hAnsi="David"/>
          <w:b/>
          <w:bCs/>
          <w:sz w:val="24"/>
          <w:rtl/>
        </w:rPr>
        <w:t xml:space="preserve"> בשעה </w:t>
      </w:r>
      <w:r w:rsidRPr="00FD641C">
        <w:rPr>
          <w:rFonts w:ascii="David" w:eastAsia="Times New Roman" w:hAnsi="David"/>
          <w:b/>
          <w:bCs/>
          <w:sz w:val="24"/>
          <w:rtl/>
        </w:rPr>
        <w:fldChar w:fldCharType="begin"/>
      </w:r>
      <w:r w:rsidRPr="00FD641C">
        <w:rPr>
          <w:rFonts w:ascii="David" w:eastAsia="Times New Roman" w:hAnsi="David"/>
          <w:b/>
          <w:bCs/>
          <w:sz w:val="24"/>
          <w:rtl/>
        </w:rPr>
        <w:instrText xml:space="preserve"> </w:instrText>
      </w:r>
      <w:r w:rsidRPr="00FD641C">
        <w:rPr>
          <w:rFonts w:ascii="David" w:eastAsia="Times New Roman" w:hAnsi="David"/>
          <w:b/>
          <w:bCs/>
          <w:sz w:val="24"/>
        </w:rPr>
        <w:instrText>REF</w:instrText>
      </w:r>
      <w:r w:rsidRPr="00FD641C">
        <w:rPr>
          <w:rFonts w:ascii="David" w:eastAsia="Times New Roman" w:hAnsi="David"/>
          <w:b/>
          <w:bCs/>
          <w:sz w:val="24"/>
          <w:rtl/>
        </w:rPr>
        <w:instrText xml:space="preserve">  הגשת_שאלות_הבהרה_שעה \</w:instrText>
      </w:r>
      <w:r w:rsidRPr="00FD641C">
        <w:rPr>
          <w:rFonts w:ascii="David" w:eastAsia="Times New Roman" w:hAnsi="David"/>
          <w:b/>
          <w:bCs/>
          <w:sz w:val="24"/>
        </w:rPr>
        <w:instrText>h  \* MERGEFORMAT</w:instrText>
      </w:r>
      <w:r w:rsidRPr="00FD641C">
        <w:rPr>
          <w:rFonts w:ascii="David" w:eastAsia="Times New Roman" w:hAnsi="David"/>
          <w:b/>
          <w:bCs/>
          <w:sz w:val="24"/>
          <w:rtl/>
        </w:rPr>
        <w:instrText xml:space="preserve"> </w:instrText>
      </w:r>
      <w:r w:rsidRPr="00FD641C">
        <w:rPr>
          <w:rFonts w:ascii="David" w:eastAsia="Times New Roman" w:hAnsi="David"/>
          <w:b/>
          <w:bCs/>
          <w:sz w:val="24"/>
          <w:rtl/>
        </w:rPr>
      </w:r>
      <w:r w:rsidRPr="00FD641C">
        <w:rPr>
          <w:rFonts w:ascii="David" w:eastAsia="Times New Roman" w:hAnsi="David"/>
          <w:b/>
          <w:bCs/>
          <w:sz w:val="24"/>
          <w:rtl/>
        </w:rPr>
        <w:fldChar w:fldCharType="separate"/>
      </w:r>
      <w:r w:rsidR="00E20BFF">
        <w:rPr>
          <w:rFonts w:ascii="David" w:hAnsi="David"/>
          <w:b/>
          <w:bCs/>
          <w:noProof/>
          <w:sz w:val="24"/>
          <w:rtl/>
        </w:rPr>
        <w:t>15:00</w:t>
      </w:r>
      <w:r w:rsidRPr="00FD641C">
        <w:rPr>
          <w:rFonts w:ascii="David" w:eastAsia="Times New Roman" w:hAnsi="David"/>
          <w:b/>
          <w:bCs/>
          <w:sz w:val="24"/>
          <w:rtl/>
        </w:rPr>
        <w:fldChar w:fldCharType="end"/>
      </w:r>
      <w:r w:rsidRPr="00FD641C">
        <w:rPr>
          <w:rFonts w:ascii="David" w:eastAsia="Times New Roman" w:hAnsi="David" w:hint="cs"/>
          <w:b/>
          <w:bCs/>
          <w:sz w:val="24"/>
          <w:rtl/>
        </w:rPr>
        <w:t>.</w:t>
      </w:r>
    </w:p>
    <w:p w14:paraId="61A5902B" w14:textId="2DD3D9B7" w:rsidR="00364FDC" w:rsidRPr="00FD641C" w:rsidRDefault="000F4891" w:rsidP="00364FDC">
      <w:pPr>
        <w:pStyle w:val="a7"/>
        <w:numPr>
          <w:ilvl w:val="1"/>
          <w:numId w:val="6"/>
        </w:numPr>
        <w:ind w:left="1474" w:hanging="737"/>
        <w:rPr>
          <w:rFonts w:ascii="David" w:eastAsia="Times New Roman" w:hAnsi="David"/>
          <w:sz w:val="24"/>
        </w:rPr>
      </w:pPr>
      <w:bookmarkStart w:id="19" w:name="_Hlk79400670"/>
      <w:r>
        <w:rPr>
          <w:rFonts w:ascii="David" w:eastAsia="Times New Roman" w:hAnsi="David" w:hint="cs"/>
          <w:sz w:val="24"/>
          <w:rtl/>
        </w:rPr>
        <w:t>ה</w:t>
      </w:r>
      <w:r w:rsidR="00364FDC"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00364FDC" w:rsidRPr="00FD641C">
        <w:rPr>
          <w:rFonts w:ascii="David" w:eastAsia="Times New Roman" w:hAnsi="David"/>
          <w:sz w:val="24"/>
          <w:rtl/>
        </w:rPr>
        <w:t>מורשי</w:t>
      </w:r>
      <w:proofErr w:type="spellEnd"/>
      <w:r w:rsidR="00364FDC" w:rsidRPr="00FD641C">
        <w:rPr>
          <w:rFonts w:ascii="David" w:eastAsia="Times New Roman" w:hAnsi="David"/>
          <w:sz w:val="24"/>
          <w:rtl/>
        </w:rPr>
        <w:t xml:space="preserve"> החתימה במשרד.</w:t>
      </w:r>
      <w:bookmarkEnd w:id="19"/>
    </w:p>
    <w:p w14:paraId="2798B743" w14:textId="77777777" w:rsidR="00364FDC" w:rsidRPr="00364FDC" w:rsidRDefault="00364FDC" w:rsidP="00364FDC">
      <w:pPr>
        <w:pStyle w:val="a7"/>
        <w:numPr>
          <w:ilvl w:val="1"/>
          <w:numId w:val="6"/>
        </w:numPr>
        <w:ind w:left="1474" w:hanging="737"/>
        <w:rPr>
          <w:rFonts w:ascii="David" w:eastAsia="Times New Roman" w:hAnsi="David"/>
          <w:b/>
          <w:bCs/>
          <w:sz w:val="24"/>
        </w:rPr>
      </w:pPr>
      <w:r w:rsidRPr="00FD641C">
        <w:rPr>
          <w:rFonts w:ascii="David" w:eastAsia="Times New Roman" w:hAnsi="David"/>
          <w:b/>
          <w:bCs/>
          <w:sz w:val="24"/>
          <w:rtl/>
        </w:rPr>
        <w:t>בכל מקום במכרז זה, בו ננקטה לשון זכר, הכוונה היא גם ללשון נקבה ולהיפך.</w:t>
      </w:r>
    </w:p>
    <w:p w14:paraId="28BB3F90" w14:textId="77777777" w:rsidR="00274AEE" w:rsidRPr="00DA1317" w:rsidRDefault="003E2F9F"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הגדרות</w:t>
      </w:r>
    </w:p>
    <w:p w14:paraId="32822FF6" w14:textId="77777777" w:rsidR="00661ED7" w:rsidRPr="001301C9" w:rsidRDefault="00661ED7" w:rsidP="00503AE6">
      <w:pPr>
        <w:pStyle w:val="a7"/>
        <w:numPr>
          <w:ilvl w:val="1"/>
          <w:numId w:val="6"/>
        </w:numPr>
        <w:ind w:left="1474" w:hanging="737"/>
        <w:rPr>
          <w:rFonts w:ascii="David" w:hAnsi="David"/>
          <w:b/>
          <w:bCs/>
          <w:rtl/>
        </w:rPr>
      </w:pPr>
      <w:r w:rsidRPr="001301C9">
        <w:rPr>
          <w:rFonts w:ascii="David" w:hAnsi="David"/>
          <w:b/>
          <w:bCs/>
          <w:rtl/>
        </w:rPr>
        <w:t xml:space="preserve">המציע – </w:t>
      </w:r>
      <w:r w:rsidRPr="001301C9">
        <w:rPr>
          <w:rFonts w:ascii="David" w:hAnsi="David"/>
          <w:rtl/>
        </w:rPr>
        <w:t>כל גוף שהגיש הצעה למכרז.</w:t>
      </w:r>
    </w:p>
    <w:p w14:paraId="4776B022" w14:textId="77777777" w:rsidR="00661ED7" w:rsidRPr="00111020" w:rsidRDefault="00661ED7" w:rsidP="00503AE6">
      <w:pPr>
        <w:pStyle w:val="a7"/>
        <w:numPr>
          <w:ilvl w:val="1"/>
          <w:numId w:val="6"/>
        </w:numPr>
        <w:ind w:left="1474" w:hanging="737"/>
        <w:rPr>
          <w:rFonts w:ascii="David" w:hAnsi="David"/>
        </w:rPr>
      </w:pPr>
      <w:r w:rsidRPr="00111020">
        <w:rPr>
          <w:rFonts w:ascii="David" w:hAnsi="David"/>
          <w:b/>
          <w:bCs/>
          <w:rtl/>
        </w:rPr>
        <w:t xml:space="preserve">הספק – </w:t>
      </w:r>
      <w:r w:rsidRPr="00111020">
        <w:rPr>
          <w:rFonts w:ascii="David" w:hAnsi="David"/>
          <w:rtl/>
        </w:rPr>
        <w:t>מציע שהוכרז על-ידי המשרד כזוכה במכרז וחתם על הסכם התקשרות עם המשרד.</w:t>
      </w:r>
    </w:p>
    <w:p w14:paraId="2F4FD1EF" w14:textId="77777777" w:rsidR="00661ED7" w:rsidRPr="00111020" w:rsidRDefault="00661ED7" w:rsidP="001457DE">
      <w:pPr>
        <w:pStyle w:val="a7"/>
        <w:numPr>
          <w:ilvl w:val="1"/>
          <w:numId w:val="6"/>
        </w:numPr>
        <w:ind w:left="1474" w:hanging="737"/>
        <w:rPr>
          <w:rFonts w:ascii="David" w:hAnsi="David"/>
          <w:rtl/>
        </w:rPr>
      </w:pPr>
      <w:r w:rsidRPr="00111020">
        <w:rPr>
          <w:rFonts w:ascii="David" w:hAnsi="David"/>
          <w:b/>
          <w:bCs/>
          <w:rtl/>
        </w:rPr>
        <w:t xml:space="preserve">הצעה למכרז – </w:t>
      </w:r>
      <w:r w:rsidRPr="00111020">
        <w:rPr>
          <w:rFonts w:ascii="David" w:hAnsi="David"/>
          <w:rtl/>
        </w:rPr>
        <w:t>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24357F8A" w14:textId="55970113" w:rsidR="003E2F9F" w:rsidRDefault="003E2F9F" w:rsidP="002D6612">
      <w:pPr>
        <w:pStyle w:val="a7"/>
        <w:numPr>
          <w:ilvl w:val="1"/>
          <w:numId w:val="6"/>
        </w:numPr>
        <w:ind w:left="1474" w:hanging="737"/>
        <w:rPr>
          <w:rFonts w:ascii="David" w:hAnsi="David"/>
          <w:b/>
          <w:bCs/>
        </w:rPr>
      </w:pPr>
      <w:r w:rsidRPr="00111020">
        <w:rPr>
          <w:rFonts w:ascii="David" w:hAnsi="David"/>
          <w:b/>
          <w:bCs/>
          <w:rtl/>
        </w:rPr>
        <w:t>השירותים נשוא</w:t>
      </w:r>
      <w:r w:rsidR="003C44B3" w:rsidRPr="00111020">
        <w:rPr>
          <w:rFonts w:ascii="David" w:hAnsi="David"/>
          <w:b/>
          <w:bCs/>
          <w:rtl/>
        </w:rPr>
        <w:t>י</w:t>
      </w:r>
      <w:r w:rsidRPr="00111020">
        <w:rPr>
          <w:rFonts w:ascii="David" w:hAnsi="David"/>
          <w:b/>
          <w:bCs/>
          <w:rtl/>
        </w:rPr>
        <w:t xml:space="preserve"> המכרז </w:t>
      </w:r>
      <w:r w:rsidRPr="00C32E81">
        <w:rPr>
          <w:rFonts w:ascii="David" w:hAnsi="David"/>
          <w:rtl/>
        </w:rPr>
        <w:t xml:space="preserve">– </w:t>
      </w:r>
      <w:r w:rsidR="00784765" w:rsidRPr="00C32E81">
        <w:rPr>
          <w:rFonts w:ascii="David" w:hAnsi="David"/>
          <w:rtl/>
        </w:rPr>
        <w:fldChar w:fldCharType="begin"/>
      </w:r>
      <w:r w:rsidR="00784765" w:rsidRPr="00C32E81">
        <w:rPr>
          <w:rFonts w:ascii="David" w:hAnsi="David"/>
          <w:rtl/>
        </w:rPr>
        <w:instrText xml:space="preserve"> </w:instrText>
      </w:r>
      <w:r w:rsidR="00784765" w:rsidRPr="00C32E81">
        <w:rPr>
          <w:rFonts w:ascii="David" w:hAnsi="David"/>
        </w:rPr>
        <w:instrText>REF</w:instrText>
      </w:r>
      <w:r w:rsidR="00784765" w:rsidRPr="00C32E81">
        <w:rPr>
          <w:rFonts w:ascii="David" w:hAnsi="David"/>
          <w:rtl/>
        </w:rPr>
        <w:instrText xml:space="preserve"> שם_המכרז \</w:instrText>
      </w:r>
      <w:r w:rsidR="00784765" w:rsidRPr="00C32E81">
        <w:rPr>
          <w:rFonts w:ascii="David" w:hAnsi="David"/>
        </w:rPr>
        <w:instrText>h</w:instrText>
      </w:r>
      <w:r w:rsidR="00784765" w:rsidRPr="00C32E81">
        <w:rPr>
          <w:rFonts w:ascii="David" w:hAnsi="David"/>
          <w:rtl/>
        </w:rPr>
        <w:instrText xml:space="preserve"> </w:instrText>
      </w:r>
      <w:r w:rsidR="00C32E81">
        <w:rPr>
          <w:rFonts w:ascii="David" w:hAnsi="David"/>
          <w:rtl/>
        </w:rPr>
        <w:instrText xml:space="preserve"> \* </w:instrText>
      </w:r>
      <w:r w:rsidR="00C32E81">
        <w:rPr>
          <w:rFonts w:ascii="David" w:hAnsi="David"/>
        </w:rPr>
        <w:instrText>MERGEFORMAT</w:instrText>
      </w:r>
      <w:r w:rsidR="00C32E81">
        <w:rPr>
          <w:rFonts w:ascii="David" w:hAnsi="David"/>
          <w:rtl/>
        </w:rPr>
        <w:instrText xml:space="preserve"> </w:instrText>
      </w:r>
      <w:r w:rsidR="00784765" w:rsidRPr="00C32E81">
        <w:rPr>
          <w:rFonts w:ascii="David" w:hAnsi="David"/>
          <w:rtl/>
        </w:rPr>
      </w:r>
      <w:r w:rsidR="00784765" w:rsidRPr="00C32E81">
        <w:rPr>
          <w:rFonts w:ascii="David" w:hAnsi="David"/>
          <w:rtl/>
        </w:rPr>
        <w:fldChar w:fldCharType="separate"/>
      </w:r>
      <w:r w:rsidR="00E20BFF">
        <w:rPr>
          <w:rFonts w:ascii="David" w:hAnsi="David" w:hint="cs"/>
          <w:rtl/>
        </w:rPr>
        <w:t>מתן שירותי ייעוץ בתחום הבטיחות עבור הרשות לנהיגה ספורטיבית</w:t>
      </w:r>
      <w:r w:rsidR="00784765" w:rsidRPr="00C32E81">
        <w:rPr>
          <w:rFonts w:ascii="David" w:hAnsi="David"/>
          <w:rtl/>
        </w:rPr>
        <w:fldChar w:fldCharType="end"/>
      </w:r>
      <w:r w:rsidR="002D6612">
        <w:rPr>
          <w:rFonts w:ascii="David" w:hAnsi="David" w:hint="cs"/>
          <w:rtl/>
        </w:rPr>
        <w:t xml:space="preserve">, וכמפורט בהרחבה </w:t>
      </w:r>
      <w:r w:rsidR="002D6612">
        <w:rPr>
          <w:rFonts w:hint="cs"/>
          <w:rtl/>
        </w:rPr>
        <w:t>ב</w:t>
      </w:r>
      <w:r w:rsidR="002D6612" w:rsidRPr="002D6612">
        <w:rPr>
          <w:rtl/>
        </w:rPr>
        <w:t>נספח א' - מסמך הגדרת השירותים</w:t>
      </w:r>
      <w:r w:rsidR="00F31675" w:rsidRPr="00111020">
        <w:rPr>
          <w:rFonts w:ascii="David" w:hAnsi="David"/>
          <w:rtl/>
        </w:rPr>
        <w:t>.</w:t>
      </w:r>
    </w:p>
    <w:p w14:paraId="1A25F28F" w14:textId="77777777" w:rsidR="00E52ABE" w:rsidRDefault="00E52ABE" w:rsidP="00503AE6">
      <w:pPr>
        <w:pStyle w:val="a7"/>
        <w:numPr>
          <w:ilvl w:val="1"/>
          <w:numId w:val="6"/>
        </w:numPr>
        <w:ind w:left="1474" w:hanging="737"/>
        <w:rPr>
          <w:rFonts w:ascii="David" w:hAnsi="David"/>
        </w:rPr>
      </w:pPr>
      <w:r w:rsidRPr="00376880">
        <w:rPr>
          <w:rFonts w:ascii="David" w:hAnsi="David"/>
          <w:b/>
          <w:bCs/>
          <w:rtl/>
        </w:rPr>
        <w:t>תנאי סף</w:t>
      </w:r>
      <w:r w:rsidRPr="00376880">
        <w:rPr>
          <w:rFonts w:ascii="David" w:hAnsi="David"/>
          <w:rtl/>
        </w:rPr>
        <w:t xml:space="preserve"> – הדרישות </w:t>
      </w:r>
      <w:r w:rsidRPr="00376880">
        <w:rPr>
          <w:rFonts w:ascii="David" w:eastAsia="Times New Roman" w:hAnsi="David"/>
          <w:sz w:val="24"/>
          <w:rtl/>
        </w:rPr>
        <w:t>הבסיסיות</w:t>
      </w:r>
      <w:r w:rsidRPr="00376880">
        <w:rPr>
          <w:rFonts w:ascii="David" w:hAnsi="David"/>
          <w:rtl/>
        </w:rPr>
        <w:t xml:space="preserve"> המגדירות את המינימום הנדרש על מנת להגיש הצעה למכרז וכן דרישות מנדטוריות אחרות הנדרשות לשם כך.</w:t>
      </w:r>
    </w:p>
    <w:p w14:paraId="3CD720A1" w14:textId="77777777" w:rsidR="00432866" w:rsidRDefault="00432866" w:rsidP="00432866">
      <w:pPr>
        <w:pStyle w:val="a7"/>
        <w:numPr>
          <w:ilvl w:val="1"/>
          <w:numId w:val="6"/>
        </w:numPr>
        <w:ind w:left="1474" w:hanging="737"/>
        <w:rPr>
          <w:rFonts w:ascii="David" w:hAnsi="David"/>
        </w:rPr>
      </w:pPr>
      <w:r>
        <w:rPr>
          <w:rFonts w:ascii="David" w:hAnsi="David" w:hint="cs"/>
          <w:b/>
          <w:bCs/>
          <w:rtl/>
        </w:rPr>
        <w:t xml:space="preserve">תואר אקדמי </w:t>
      </w:r>
      <w:r>
        <w:rPr>
          <w:rFonts w:ascii="David" w:hAnsi="David"/>
          <w:rtl/>
        </w:rPr>
        <w:t>–</w:t>
      </w:r>
      <w:r>
        <w:rPr>
          <w:rFonts w:ascii="David" w:hAnsi="David" w:hint="cs"/>
          <w:rtl/>
        </w:rPr>
        <w:t xml:space="preserve"> </w:t>
      </w:r>
      <w:r w:rsidRPr="00432866">
        <w:rPr>
          <w:rFonts w:ascii="David" w:hAnsi="David"/>
          <w:rtl/>
          <w:lang w:eastAsia="he-IL"/>
        </w:rPr>
        <w:t>תואר אקדמאי אשר הוענק על-ידי מוסד המוכר על-ידי המועצה להשכלה גבוהה (</w:t>
      </w:r>
      <w:proofErr w:type="spellStart"/>
      <w:r w:rsidRPr="00432866">
        <w:rPr>
          <w:rFonts w:ascii="David" w:hAnsi="David"/>
          <w:rtl/>
          <w:lang w:eastAsia="he-IL"/>
        </w:rPr>
        <w:t>המל"ג</w:t>
      </w:r>
      <w:proofErr w:type="spellEnd"/>
      <w:r w:rsidRPr="00432866">
        <w:rPr>
          <w:rFonts w:ascii="David" w:hAnsi="David"/>
          <w:rtl/>
          <w:lang w:eastAsia="he-IL"/>
        </w:rPr>
        <w:t xml:space="preserve">) להעניק תארים מסוג זה ו/או תואר אקדמי מחו"ל ממוסד אשר ברשותו אישור הגף להערכת תארים אקדמיים מחו"ל במשרד החינוך ו/או תואר שהוענק על-ידי השלוחות של מוסדות זרים להשכלה גבוהה הפועלים בישראל ואשר קיבלו רישיון </w:t>
      </w:r>
      <w:proofErr w:type="spellStart"/>
      <w:r w:rsidRPr="00432866">
        <w:rPr>
          <w:rFonts w:ascii="David" w:hAnsi="David"/>
          <w:rtl/>
          <w:lang w:eastAsia="he-IL"/>
        </w:rPr>
        <w:t>מהמל"ג</w:t>
      </w:r>
      <w:proofErr w:type="spellEnd"/>
      <w:r>
        <w:rPr>
          <w:rFonts w:ascii="David" w:hAnsi="David" w:hint="cs"/>
          <w:rtl/>
        </w:rPr>
        <w:t>.</w:t>
      </w:r>
    </w:p>
    <w:p w14:paraId="240BA1AC" w14:textId="384546A5" w:rsidR="00B54C4C" w:rsidRPr="000F4891" w:rsidRDefault="00B54C4C" w:rsidP="00432866">
      <w:pPr>
        <w:pStyle w:val="a7"/>
        <w:numPr>
          <w:ilvl w:val="1"/>
          <w:numId w:val="6"/>
        </w:numPr>
        <w:ind w:left="1474" w:hanging="737"/>
        <w:rPr>
          <w:rFonts w:ascii="David" w:hAnsi="David"/>
        </w:rPr>
      </w:pPr>
      <w:bookmarkStart w:id="20" w:name="_Ref129702397"/>
      <w:r w:rsidRPr="000F4891">
        <w:rPr>
          <w:rFonts w:ascii="David" w:hAnsi="David" w:hint="cs"/>
          <w:b/>
          <w:bCs/>
          <w:rtl/>
        </w:rPr>
        <w:t xml:space="preserve">גוף ציבורי </w:t>
      </w:r>
      <w:r w:rsidRPr="000F4891">
        <w:rPr>
          <w:rFonts w:ascii="David" w:hAnsi="David" w:hint="cs"/>
          <w:rtl/>
        </w:rPr>
        <w:t xml:space="preserve">- </w:t>
      </w:r>
      <w:bookmarkEnd w:id="20"/>
      <w:r w:rsidR="003759FB" w:rsidRPr="000F4891">
        <w:rPr>
          <w:rFonts w:ascii="David" w:hAnsi="David"/>
          <w:sz w:val="24"/>
          <w:rtl/>
        </w:rPr>
        <w:t>משרדי ממשלה, יחידות סמך של הממשלה, תאגידים סטטוטוריים, חברות ממשלתיות, רשות מקרקעי ישראל ורשויות מקומיות.</w:t>
      </w:r>
    </w:p>
    <w:p w14:paraId="6D460D83" w14:textId="77777777" w:rsidR="009B1767" w:rsidRPr="00DA1317" w:rsidRDefault="009B1767"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תקופת ההתקשרות</w:t>
      </w:r>
    </w:p>
    <w:p w14:paraId="3381461D" w14:textId="77777777" w:rsidR="00F16DDD" w:rsidRPr="00B468BE" w:rsidRDefault="00F16DDD" w:rsidP="00A83349">
      <w:pPr>
        <w:pStyle w:val="a7"/>
        <w:numPr>
          <w:ilvl w:val="1"/>
          <w:numId w:val="6"/>
        </w:numPr>
        <w:ind w:left="1474" w:hanging="737"/>
        <w:rPr>
          <w:rFonts w:ascii="David" w:hAnsi="David"/>
        </w:rPr>
      </w:pPr>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016B9331" w14:textId="55A03A97" w:rsidR="00702C4B" w:rsidRDefault="0049077C" w:rsidP="00124DFB">
      <w:pPr>
        <w:pStyle w:val="a7"/>
        <w:numPr>
          <w:ilvl w:val="1"/>
          <w:numId w:val="6"/>
        </w:numPr>
        <w:ind w:left="1474" w:hanging="737"/>
        <w:rPr>
          <w:rFonts w:ascii="David" w:hAnsi="David"/>
          <w:sz w:val="24"/>
        </w:rPr>
      </w:pPr>
      <w:r w:rsidRPr="00376880">
        <w:rPr>
          <w:rFonts w:ascii="David" w:hAnsi="David"/>
          <w:sz w:val="24"/>
          <w:rtl/>
        </w:rPr>
        <w:t>המשרד רשאי, על פי שיקול דעתו הבלעדי, להאריך את תקופת ההתקשרות ב-</w:t>
      </w:r>
      <w:r w:rsidR="00124DFB">
        <w:rPr>
          <w:rFonts w:ascii="David" w:hAnsi="David"/>
          <w:sz w:val="24"/>
          <w:rtl/>
        </w:rPr>
        <w:t>3 תקופות נוספות בנות שנה כל אחת</w:t>
      </w:r>
      <w:r w:rsidR="00124DFB">
        <w:rPr>
          <w:rFonts w:ascii="David" w:hAnsi="David" w:hint="cs"/>
          <w:sz w:val="24"/>
          <w:rtl/>
        </w:rPr>
        <w:t xml:space="preserve">, </w:t>
      </w:r>
      <w:r w:rsidRPr="00376880">
        <w:rPr>
          <w:rFonts w:ascii="David" w:hAnsi="David"/>
          <w:sz w:val="24"/>
          <w:rtl/>
        </w:rPr>
        <w:t>דהיינו תקופת התקשרות מקסימלית של 4 שנים סה"כ</w:t>
      </w:r>
      <w:r w:rsidR="00F30925">
        <w:rPr>
          <w:rFonts w:ascii="David" w:hAnsi="David" w:hint="cs"/>
          <w:sz w:val="24"/>
          <w:rtl/>
        </w:rPr>
        <w:t>.</w:t>
      </w:r>
      <w:r w:rsidRPr="00376880">
        <w:rPr>
          <w:rFonts w:ascii="David" w:hAnsi="David"/>
          <w:sz w:val="24"/>
          <w:rtl/>
        </w:rPr>
        <w:t xml:space="preserve"> </w:t>
      </w:r>
    </w:p>
    <w:p w14:paraId="16FA6B50" w14:textId="29EF27C6" w:rsidR="001F21D1" w:rsidRDefault="00DE4124" w:rsidP="001F21D1">
      <w:pPr>
        <w:pStyle w:val="a7"/>
        <w:numPr>
          <w:ilvl w:val="1"/>
          <w:numId w:val="6"/>
        </w:numPr>
        <w:ind w:left="1474" w:hanging="737"/>
        <w:rPr>
          <w:rFonts w:ascii="David" w:hAnsi="David"/>
        </w:rPr>
      </w:pPr>
      <w:r w:rsidRPr="00EF2941">
        <w:rPr>
          <w:rFonts w:ascii="David" w:hAnsi="David"/>
          <w:rtl/>
        </w:rPr>
        <w:t>ההתקשרות כולה כפופה לאישור ועדת המכרזים המשרדית, אישור תקציב המדינה מידי שנה וזמינות תקציבית בפועל.</w:t>
      </w:r>
      <w:r w:rsidR="00081DBE" w:rsidRPr="00EF2941">
        <w:rPr>
          <w:rFonts w:ascii="David" w:hAnsi="David" w:hint="cs"/>
          <w:rtl/>
        </w:rPr>
        <w:t xml:space="preserve"> </w:t>
      </w:r>
    </w:p>
    <w:p w14:paraId="56D5B1AB" w14:textId="77777777" w:rsidR="00354BF3" w:rsidRDefault="00354BF3" w:rsidP="00354BF3">
      <w:pPr>
        <w:pStyle w:val="a7"/>
        <w:ind w:left="1474"/>
        <w:rPr>
          <w:rFonts w:ascii="David" w:hAnsi="David"/>
        </w:rPr>
      </w:pPr>
    </w:p>
    <w:p w14:paraId="5D3B454A" w14:textId="77777777" w:rsidR="003E2F9F" w:rsidRPr="00DA1317" w:rsidRDefault="00772B2E" w:rsidP="00124DFB">
      <w:pPr>
        <w:pStyle w:val="a7"/>
        <w:keepNext/>
        <w:numPr>
          <w:ilvl w:val="0"/>
          <w:numId w:val="6"/>
        </w:numPr>
        <w:spacing w:before="240"/>
        <w:ind w:left="714" w:hanging="357"/>
        <w:contextualSpacing w:val="0"/>
        <w:rPr>
          <w:rFonts w:ascii="David" w:hAnsi="David"/>
          <w:b/>
          <w:bCs/>
          <w:sz w:val="28"/>
          <w:szCs w:val="28"/>
        </w:rPr>
      </w:pPr>
      <w:bookmarkStart w:id="21" w:name="_Ref97624783"/>
      <w:bookmarkStart w:id="22" w:name="_Ref103611945"/>
      <w:r w:rsidRPr="00DA1317">
        <w:rPr>
          <w:rFonts w:ascii="David" w:hAnsi="David"/>
          <w:b/>
          <w:bCs/>
          <w:sz w:val="28"/>
          <w:szCs w:val="28"/>
          <w:rtl/>
        </w:rPr>
        <w:lastRenderedPageBreak/>
        <w:t xml:space="preserve">תיאור </w:t>
      </w:r>
      <w:r w:rsidR="009F1C85" w:rsidRPr="00DA1317">
        <w:rPr>
          <w:rFonts w:ascii="David" w:hAnsi="David" w:hint="cs"/>
          <w:b/>
          <w:bCs/>
          <w:sz w:val="28"/>
          <w:szCs w:val="28"/>
          <w:rtl/>
        </w:rPr>
        <w:t>השירותים</w:t>
      </w:r>
      <w:r w:rsidRPr="00DA1317">
        <w:rPr>
          <w:rFonts w:ascii="David" w:hAnsi="David"/>
          <w:b/>
          <w:bCs/>
          <w:sz w:val="28"/>
          <w:szCs w:val="28"/>
          <w:rtl/>
        </w:rPr>
        <w:t xml:space="preserve"> והיקפ</w:t>
      </w:r>
      <w:r w:rsidR="002240EE" w:rsidRPr="00DA1317">
        <w:rPr>
          <w:rFonts w:ascii="David" w:hAnsi="David" w:hint="cs"/>
          <w:b/>
          <w:bCs/>
          <w:sz w:val="28"/>
          <w:szCs w:val="28"/>
          <w:rtl/>
        </w:rPr>
        <w:t>ם</w:t>
      </w:r>
      <w:bookmarkEnd w:id="21"/>
      <w:bookmarkEnd w:id="22"/>
    </w:p>
    <w:p w14:paraId="45DE0847" w14:textId="77777777" w:rsidR="00F7170D" w:rsidRPr="00F7170D" w:rsidRDefault="00F7170D" w:rsidP="00124DFB">
      <w:pPr>
        <w:pStyle w:val="a7"/>
        <w:keepNext/>
        <w:numPr>
          <w:ilvl w:val="1"/>
          <w:numId w:val="6"/>
        </w:numPr>
        <w:ind w:left="1474" w:hanging="737"/>
        <w:contextualSpacing w:val="0"/>
        <w:rPr>
          <w:rFonts w:ascii="David" w:hAnsi="David"/>
          <w:rtl/>
        </w:rPr>
      </w:pPr>
      <w:r w:rsidRPr="00F7170D">
        <w:rPr>
          <w:rFonts w:ascii="David" w:hAnsi="David"/>
          <w:rtl/>
        </w:rPr>
        <w:t>ב</w:t>
      </w:r>
      <w:r w:rsidR="008E5579">
        <w:rPr>
          <w:rFonts w:ascii="David" w:hAnsi="David" w:hint="cs"/>
          <w:rtl/>
        </w:rPr>
        <w:t xml:space="preserve">שנת 2005 </w:t>
      </w:r>
      <w:r w:rsidRPr="00F7170D">
        <w:rPr>
          <w:rFonts w:ascii="David" w:hAnsi="David"/>
          <w:rtl/>
        </w:rPr>
        <w:t>נחקק חוק הנהיגה הספורטיבית התשס"ו-2005 (להלן: "החוק"). תכליתו של החוק</w:t>
      </w:r>
      <w:r w:rsidR="00183A1D">
        <w:rPr>
          <w:rFonts w:ascii="David" w:hAnsi="David" w:hint="cs"/>
          <w:rtl/>
        </w:rPr>
        <w:t xml:space="preserve"> הינה</w:t>
      </w:r>
      <w:r w:rsidRPr="00F7170D">
        <w:rPr>
          <w:rFonts w:ascii="David" w:hAnsi="David"/>
          <w:rtl/>
        </w:rPr>
        <w:t xml:space="preserve"> להסדיר</w:t>
      </w:r>
      <w:r w:rsidR="00183A1D">
        <w:rPr>
          <w:rFonts w:ascii="David" w:hAnsi="David" w:hint="cs"/>
          <w:rtl/>
        </w:rPr>
        <w:t xml:space="preserve"> באופן חוקי</w:t>
      </w:r>
      <w:r w:rsidRPr="00F7170D">
        <w:rPr>
          <w:rFonts w:ascii="David" w:hAnsi="David"/>
          <w:rtl/>
        </w:rPr>
        <w:t xml:space="preserve"> את הספורט המוטורי בישראל</w:t>
      </w:r>
      <w:r w:rsidR="00183A1D">
        <w:rPr>
          <w:rFonts w:ascii="David" w:hAnsi="David" w:hint="cs"/>
          <w:rtl/>
        </w:rPr>
        <w:t>.</w:t>
      </w:r>
      <w:r w:rsidRPr="00F7170D">
        <w:rPr>
          <w:rFonts w:ascii="David" w:hAnsi="David"/>
          <w:rtl/>
        </w:rPr>
        <w:t xml:space="preserve"> במסגרת הוראות החוק הוקמה בשנת 2007 הרשות לנהיגה ספורטיבית במשרד התרבות והספורט (להלן: "הרשות")</w:t>
      </w:r>
      <w:r w:rsidR="00183A1D">
        <w:rPr>
          <w:rFonts w:ascii="David" w:hAnsi="David" w:hint="cs"/>
          <w:rtl/>
        </w:rPr>
        <w:t>,</w:t>
      </w:r>
      <w:r w:rsidRPr="00F7170D">
        <w:rPr>
          <w:rFonts w:ascii="David" w:hAnsi="David"/>
          <w:rtl/>
        </w:rPr>
        <w:t xml:space="preserve"> ובהתאם הוגדרו סמכויות הרשות </w:t>
      </w:r>
      <w:proofErr w:type="spellStart"/>
      <w:r w:rsidRPr="00F7170D">
        <w:rPr>
          <w:rFonts w:ascii="David" w:hAnsi="David"/>
          <w:rtl/>
        </w:rPr>
        <w:t>כמאסדרת</w:t>
      </w:r>
      <w:proofErr w:type="spellEnd"/>
      <w:r w:rsidRPr="00F7170D">
        <w:rPr>
          <w:rFonts w:ascii="David" w:hAnsi="David"/>
          <w:rtl/>
        </w:rPr>
        <w:t xml:space="preserve"> תחום זה.</w:t>
      </w:r>
    </w:p>
    <w:p w14:paraId="71F06C99" w14:textId="77777777" w:rsidR="00F7170D" w:rsidRPr="00F7170D" w:rsidRDefault="00F7170D" w:rsidP="00F7170D">
      <w:pPr>
        <w:pStyle w:val="a7"/>
        <w:numPr>
          <w:ilvl w:val="1"/>
          <w:numId w:val="6"/>
        </w:numPr>
        <w:ind w:left="1474" w:hanging="737"/>
        <w:rPr>
          <w:rFonts w:ascii="David" w:hAnsi="David"/>
          <w:rtl/>
        </w:rPr>
      </w:pPr>
      <w:r w:rsidRPr="00F7170D">
        <w:rPr>
          <w:rFonts w:ascii="David" w:hAnsi="David"/>
          <w:rtl/>
        </w:rPr>
        <w:t>כפועל יוצא של החוק, הרשות נדרשה להתקין 15 תקנות מקצועיות מקיפות אשר כולן עברו את אישור ועדות הכנסת ופורסמו ברשומות.</w:t>
      </w:r>
    </w:p>
    <w:p w14:paraId="2F831D7F" w14:textId="77777777" w:rsidR="00F7170D" w:rsidRPr="00F7170D" w:rsidRDefault="00F7170D" w:rsidP="00F7170D">
      <w:pPr>
        <w:pStyle w:val="a7"/>
        <w:numPr>
          <w:ilvl w:val="1"/>
          <w:numId w:val="6"/>
        </w:numPr>
        <w:ind w:left="1474" w:hanging="737"/>
        <w:rPr>
          <w:rFonts w:ascii="David" w:hAnsi="David"/>
          <w:rtl/>
        </w:rPr>
      </w:pPr>
      <w:r w:rsidRPr="00F7170D">
        <w:rPr>
          <w:rFonts w:ascii="David" w:hAnsi="David"/>
          <w:rtl/>
        </w:rPr>
        <w:t xml:space="preserve">במסגרת החוק והתקנות נקבע, בין היתר, כי הרשות תהיה אחראית על </w:t>
      </w:r>
      <w:proofErr w:type="spellStart"/>
      <w:r w:rsidRPr="00F7170D">
        <w:rPr>
          <w:rFonts w:ascii="David" w:hAnsi="David"/>
          <w:rtl/>
        </w:rPr>
        <w:t>אסדרת</w:t>
      </w:r>
      <w:proofErr w:type="spellEnd"/>
      <w:r w:rsidRPr="00F7170D">
        <w:rPr>
          <w:rFonts w:ascii="David" w:hAnsi="David"/>
          <w:rtl/>
        </w:rPr>
        <w:t xml:space="preserve"> התחום לרבות הנפקת רישיונות ואישורים בתחום הספורט המוטורי בדגש על רישוי אירועי נהיגה ספורטיבית ורישוי מסלולים קבועים.</w:t>
      </w:r>
    </w:p>
    <w:p w14:paraId="540F6AFA" w14:textId="77777777" w:rsidR="00A3202E" w:rsidRDefault="00F7170D" w:rsidP="00F7170D">
      <w:pPr>
        <w:pStyle w:val="a7"/>
        <w:numPr>
          <w:ilvl w:val="1"/>
          <w:numId w:val="6"/>
        </w:numPr>
        <w:ind w:left="1474" w:hanging="737"/>
        <w:rPr>
          <w:rFonts w:ascii="David" w:hAnsi="David"/>
        </w:rPr>
      </w:pPr>
      <w:r w:rsidRPr="00F7170D">
        <w:rPr>
          <w:rFonts w:ascii="David" w:hAnsi="David"/>
          <w:rtl/>
        </w:rPr>
        <w:t>הרשות כרגולטור בתחום הספורט המוטורי נדרשת לקבוע דרישות ותקני בטיחות בתחומים שונים ובמסגרת תחומי סמכותה ואחריותה, בין היתר בתחום רישוי מסלולים ואירועים בכפוף לחוק הנהיגה הספורטיבית (סעיף 8 ו 9).</w:t>
      </w:r>
    </w:p>
    <w:p w14:paraId="6E87CA7D" w14:textId="77777777" w:rsidR="00D01A21" w:rsidRPr="00D01A21" w:rsidRDefault="00D01A21" w:rsidP="00D01A21">
      <w:pPr>
        <w:pStyle w:val="a7"/>
        <w:numPr>
          <w:ilvl w:val="1"/>
          <w:numId w:val="6"/>
        </w:numPr>
        <w:ind w:left="1474" w:hanging="737"/>
        <w:rPr>
          <w:rFonts w:ascii="David" w:hAnsi="David"/>
        </w:rPr>
      </w:pPr>
      <w:r w:rsidRPr="00D01A21">
        <w:rPr>
          <w:rFonts w:ascii="David" w:hAnsi="David"/>
          <w:rtl/>
        </w:rPr>
        <w:t>חלק מהליך הרישוי לאירועים ומסלולים כולל בתוכו בדיקת תוכניות ואוגדן בטיחות לפי חוק הבטיחות במקומות ציבוריים, התשכ"ג-1962</w:t>
      </w:r>
      <w:r>
        <w:rPr>
          <w:rFonts w:ascii="David" w:hAnsi="David" w:hint="cs"/>
          <w:rtl/>
        </w:rPr>
        <w:t xml:space="preserve">. </w:t>
      </w:r>
      <w:r w:rsidRPr="00D01A21">
        <w:rPr>
          <w:rFonts w:ascii="David" w:hAnsi="David"/>
          <w:rtl/>
        </w:rPr>
        <w:t xml:space="preserve">לפיכך, נדרש </w:t>
      </w:r>
      <w:r>
        <w:rPr>
          <w:rFonts w:ascii="David" w:hAnsi="David" w:hint="cs"/>
          <w:rtl/>
        </w:rPr>
        <w:t>יועץ אשר יספק ייעוץ ו</w:t>
      </w:r>
      <w:r w:rsidRPr="00D01A21">
        <w:rPr>
          <w:rFonts w:ascii="David" w:hAnsi="David"/>
          <w:rtl/>
        </w:rPr>
        <w:t>ליווי מקצועי בתחום</w:t>
      </w:r>
      <w:r>
        <w:rPr>
          <w:rFonts w:ascii="David" w:hAnsi="David" w:hint="cs"/>
          <w:rtl/>
        </w:rPr>
        <w:t xml:space="preserve"> זה.</w:t>
      </w:r>
    </w:p>
    <w:p w14:paraId="6A701D29" w14:textId="77777777" w:rsidR="00903896" w:rsidRPr="00CC1721" w:rsidRDefault="00CC1721" w:rsidP="00AE3B5F">
      <w:pPr>
        <w:pStyle w:val="a7"/>
        <w:numPr>
          <w:ilvl w:val="1"/>
          <w:numId w:val="6"/>
        </w:numPr>
        <w:ind w:left="1474" w:hanging="737"/>
        <w:rPr>
          <w:rFonts w:ascii="Times New Roman" w:eastAsia="Times New Roman" w:hAnsi="Times New Roman"/>
          <w:b/>
          <w:bCs/>
          <w:sz w:val="24"/>
        </w:rPr>
      </w:pPr>
      <w:r w:rsidRPr="00CC1721">
        <w:rPr>
          <w:rFonts w:ascii="Times New Roman" w:eastAsia="Times New Roman" w:hAnsi="Times New Roman" w:hint="cs"/>
          <w:b/>
          <w:bCs/>
          <w:sz w:val="24"/>
          <w:rtl/>
        </w:rPr>
        <w:t>הספק יידרש לספק את השירותים הבאים</w:t>
      </w:r>
      <w:r w:rsidR="004F7819" w:rsidRPr="00CC1721">
        <w:rPr>
          <w:rFonts w:ascii="Times New Roman" w:eastAsia="Times New Roman" w:hAnsi="Times New Roman" w:hint="cs"/>
          <w:b/>
          <w:bCs/>
          <w:sz w:val="24"/>
          <w:rtl/>
        </w:rPr>
        <w:t>:</w:t>
      </w:r>
    </w:p>
    <w:p w14:paraId="6A1BA28E"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שירותי ליווי, פיקוח ובקרה בתחום הבטיחות באירועי נהיגה ספורטיבית ורישוי מסלולים קבועים.</w:t>
      </w:r>
    </w:p>
    <w:p w14:paraId="41381AAC"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בקרה על ביצוע נוהלי בטיחות תקינים על פי חוק</w:t>
      </w:r>
      <w:r w:rsidR="000652F6">
        <w:rPr>
          <w:rFonts w:ascii="Times New Roman" w:eastAsia="Times New Roman" w:hAnsi="Times New Roman" w:hint="cs"/>
          <w:sz w:val="24"/>
          <w:rtl/>
        </w:rPr>
        <w:t>.</w:t>
      </w:r>
    </w:p>
    <w:p w14:paraId="20640058"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מעקב ובקרה של תהליך הכנת תיק בטיחות האירוע</w:t>
      </w:r>
      <w:r w:rsidR="000652F6">
        <w:rPr>
          <w:rFonts w:ascii="Times New Roman" w:eastAsia="Times New Roman" w:hAnsi="Times New Roman" w:hint="cs"/>
          <w:sz w:val="24"/>
          <w:rtl/>
        </w:rPr>
        <w:t>.</w:t>
      </w:r>
    </w:p>
    <w:p w14:paraId="376DEADD"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השתתפות בישיבות/סיורים בהתאם לצורך.</w:t>
      </w:r>
    </w:p>
    <w:p w14:paraId="0ED7F149" w14:textId="147E83DF"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הדרכה לעובדי הרשות בנושאי בטיחות.</w:t>
      </w:r>
    </w:p>
    <w:p w14:paraId="0D503E90"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איסוף מידע בתחום הבטיחות לנהיגה הספורטיבית</w:t>
      </w:r>
      <w:r w:rsidR="000652F6">
        <w:rPr>
          <w:rFonts w:ascii="Times New Roman" w:eastAsia="Times New Roman" w:hAnsi="Times New Roman" w:hint="cs"/>
          <w:sz w:val="24"/>
          <w:rtl/>
        </w:rPr>
        <w:t>.</w:t>
      </w:r>
    </w:p>
    <w:p w14:paraId="5A7CC0E6"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 xml:space="preserve">סיוע בהסרת חסמים לאישור אירועי נהיגה ספורטיבית </w:t>
      </w:r>
      <w:r w:rsidR="000652F6">
        <w:rPr>
          <w:rFonts w:ascii="Times New Roman" w:eastAsia="Times New Roman" w:hAnsi="Times New Roman" w:hint="cs"/>
          <w:sz w:val="24"/>
          <w:rtl/>
        </w:rPr>
        <w:t>מול גו</w:t>
      </w:r>
      <w:r w:rsidR="004965F2">
        <w:rPr>
          <w:rFonts w:ascii="Times New Roman" w:eastAsia="Times New Roman" w:hAnsi="Times New Roman" w:hint="cs"/>
          <w:sz w:val="24"/>
          <w:rtl/>
        </w:rPr>
        <w:t>פים שונים.</w:t>
      </w:r>
    </w:p>
    <w:p w14:paraId="7F01264C" w14:textId="77777777" w:rsidR="00DD52AE" w:rsidRPr="00DD52AE" w:rsidRDefault="00DD52AE" w:rsidP="00C575BC">
      <w:pPr>
        <w:pStyle w:val="a7"/>
        <w:numPr>
          <w:ilvl w:val="0"/>
          <w:numId w:val="36"/>
        </w:numPr>
        <w:rPr>
          <w:rFonts w:ascii="Times New Roman" w:eastAsia="Times New Roman" w:hAnsi="Times New Roman"/>
          <w:sz w:val="24"/>
          <w:rtl/>
        </w:rPr>
      </w:pPr>
      <w:r w:rsidRPr="00DD52AE">
        <w:rPr>
          <w:rFonts w:ascii="Times New Roman" w:eastAsia="Times New Roman" w:hAnsi="Times New Roman"/>
          <w:sz w:val="24"/>
          <w:rtl/>
        </w:rPr>
        <w:t>ליווי וסיוע בבניית דוחות מקצועיים וניירות עמדה</w:t>
      </w:r>
      <w:r w:rsidR="004965F2">
        <w:rPr>
          <w:rFonts w:ascii="Times New Roman" w:eastAsia="Times New Roman" w:hAnsi="Times New Roman" w:hint="cs"/>
          <w:sz w:val="24"/>
          <w:rtl/>
        </w:rPr>
        <w:t>.</w:t>
      </w:r>
    </w:p>
    <w:p w14:paraId="6A271D47" w14:textId="77777777" w:rsidR="00CC1721" w:rsidRPr="004965F2" w:rsidRDefault="00DD52AE" w:rsidP="00C575BC">
      <w:pPr>
        <w:pStyle w:val="a7"/>
        <w:numPr>
          <w:ilvl w:val="0"/>
          <w:numId w:val="36"/>
        </w:numPr>
        <w:rPr>
          <w:rFonts w:ascii="Times New Roman" w:eastAsia="Times New Roman" w:hAnsi="Times New Roman"/>
          <w:sz w:val="24"/>
        </w:rPr>
      </w:pPr>
      <w:r w:rsidRPr="00DD52AE">
        <w:rPr>
          <w:rFonts w:ascii="Times New Roman" w:eastAsia="Times New Roman" w:hAnsi="Times New Roman"/>
          <w:sz w:val="24"/>
          <w:rtl/>
        </w:rPr>
        <w:t>ביצוע כל משימה אחרת בתחום הייעוץ</w:t>
      </w:r>
      <w:r w:rsidR="004965F2">
        <w:rPr>
          <w:rFonts w:ascii="Times New Roman" w:eastAsia="Times New Roman" w:hAnsi="Times New Roman" w:hint="cs"/>
          <w:sz w:val="24"/>
          <w:rtl/>
        </w:rPr>
        <w:t>.</w:t>
      </w:r>
    </w:p>
    <w:p w14:paraId="799B2DBE" w14:textId="79768D6C" w:rsidR="002828AF" w:rsidRPr="00986C5D" w:rsidRDefault="00AE3B5F" w:rsidP="00CE55A4">
      <w:pPr>
        <w:pStyle w:val="a7"/>
        <w:numPr>
          <w:ilvl w:val="1"/>
          <w:numId w:val="6"/>
        </w:numPr>
        <w:ind w:left="1474" w:hanging="737"/>
        <w:rPr>
          <w:rFonts w:ascii="David" w:hAnsi="David"/>
          <w:sz w:val="24"/>
        </w:rPr>
      </w:pPr>
      <w:proofErr w:type="spellStart"/>
      <w:r w:rsidRPr="00986C5D">
        <w:rPr>
          <w:rFonts w:ascii="David" w:hAnsi="David"/>
          <w:sz w:val="24"/>
          <w:rtl/>
        </w:rPr>
        <w:t>הכל</w:t>
      </w:r>
      <w:proofErr w:type="spellEnd"/>
      <w:r w:rsidRPr="00986C5D">
        <w:rPr>
          <w:rFonts w:ascii="David" w:hAnsi="David"/>
          <w:rtl/>
        </w:rPr>
        <w:t xml:space="preserve"> על פי התנאים המפורטים במסמכי מכרז זה </w:t>
      </w:r>
      <w:r w:rsidR="00483802">
        <w:rPr>
          <w:rFonts w:ascii="David" w:hAnsi="David" w:hint="cs"/>
          <w:rtl/>
        </w:rPr>
        <w:t>וב</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 \</w:instrText>
      </w:r>
      <w:r w:rsidR="00483802">
        <w:rPr>
          <w:rFonts w:hint="cs"/>
        </w:rPr>
        <w:instrText>h</w:instrText>
      </w:r>
      <w:r w:rsidR="00483802">
        <w:rPr>
          <w:rtl/>
        </w:rPr>
        <w:instrText xml:space="preserve"> </w:instrText>
      </w:r>
      <w:r w:rsidR="00483802">
        <w:rPr>
          <w:rtl/>
        </w:rPr>
      </w:r>
      <w:r w:rsidR="00483802">
        <w:rPr>
          <w:rtl/>
        </w:rPr>
        <w:fldChar w:fldCharType="separate"/>
      </w:r>
      <w:r w:rsidR="00E20BFF" w:rsidRPr="008A636C">
        <w:rPr>
          <w:sz w:val="24"/>
          <w:rtl/>
        </w:rPr>
        <w:t>נספח א'</w:t>
      </w:r>
      <w:r w:rsidR="00483802">
        <w:rPr>
          <w:rtl/>
        </w:rPr>
        <w:fldChar w:fldCharType="end"/>
      </w:r>
      <w:r w:rsidR="00483802" w:rsidRPr="002D6612">
        <w:rPr>
          <w:rtl/>
        </w:rPr>
        <w:t xml:space="preserve"> - </w:t>
      </w:r>
      <w:r w:rsidR="00483802">
        <w:rPr>
          <w:rtl/>
        </w:rPr>
        <w:fldChar w:fldCharType="begin"/>
      </w:r>
      <w:r w:rsidR="00483802">
        <w:rPr>
          <w:rtl/>
        </w:rPr>
        <w:instrText xml:space="preserve"> </w:instrText>
      </w:r>
      <w:r w:rsidR="00483802">
        <w:rPr>
          <w:rFonts w:hint="cs"/>
        </w:rPr>
        <w:instrText>REF</w:instrText>
      </w:r>
      <w:r w:rsidR="00483802">
        <w:rPr>
          <w:rFonts w:hint="cs"/>
          <w:rtl/>
        </w:rPr>
        <w:instrText xml:space="preserve"> נספח_הגדרת_השירותים_כותרת \</w:instrText>
      </w:r>
      <w:r w:rsidR="00483802">
        <w:rPr>
          <w:rFonts w:hint="cs"/>
        </w:rPr>
        <w:instrText>h</w:instrText>
      </w:r>
      <w:r w:rsidR="00483802">
        <w:rPr>
          <w:rtl/>
        </w:rPr>
        <w:instrText xml:space="preserve"> </w:instrText>
      </w:r>
      <w:r w:rsidR="00483802">
        <w:rPr>
          <w:rtl/>
        </w:rPr>
      </w:r>
      <w:r w:rsidR="00483802">
        <w:rPr>
          <w:rtl/>
        </w:rPr>
        <w:fldChar w:fldCharType="separate"/>
      </w:r>
      <w:r w:rsidR="00E20BFF" w:rsidRPr="00777C36">
        <w:rPr>
          <w:sz w:val="24"/>
          <w:rtl/>
          <w:lang w:val="x-none" w:eastAsia="x-none"/>
        </w:rPr>
        <w:t>מסמך הגדרת השירותים</w:t>
      </w:r>
      <w:r w:rsidR="00483802">
        <w:rPr>
          <w:rtl/>
        </w:rPr>
        <w:fldChar w:fldCharType="end"/>
      </w:r>
      <w:r w:rsidR="00BC2156" w:rsidRPr="00986C5D">
        <w:rPr>
          <w:rFonts w:ascii="David" w:hAnsi="David" w:hint="cs"/>
          <w:sz w:val="24"/>
          <w:rtl/>
        </w:rPr>
        <w:t>.</w:t>
      </w:r>
    </w:p>
    <w:p w14:paraId="5136C304" w14:textId="150646CF" w:rsidR="00F30925" w:rsidRPr="002828AF" w:rsidRDefault="00F30925" w:rsidP="00E10EE5">
      <w:pPr>
        <w:pStyle w:val="a7"/>
        <w:numPr>
          <w:ilvl w:val="1"/>
          <w:numId w:val="6"/>
        </w:numPr>
        <w:ind w:left="1474" w:hanging="737"/>
        <w:rPr>
          <w:rFonts w:ascii="David" w:hAnsi="David"/>
          <w:sz w:val="24"/>
        </w:rPr>
      </w:pPr>
      <w:r>
        <w:rPr>
          <w:rFonts w:ascii="David" w:hAnsi="David" w:hint="cs"/>
          <w:sz w:val="24"/>
          <w:rtl/>
        </w:rPr>
        <w:t xml:space="preserve">במסגרת מכרז </w:t>
      </w:r>
      <w:r w:rsidR="008824C5">
        <w:rPr>
          <w:rFonts w:ascii="David" w:hAnsi="David" w:hint="cs"/>
          <w:sz w:val="24"/>
          <w:rtl/>
        </w:rPr>
        <w:t>זה</w:t>
      </w:r>
      <w:r w:rsidR="007E20C5">
        <w:rPr>
          <w:rFonts w:ascii="David" w:hAnsi="David" w:hint="cs"/>
          <w:sz w:val="24"/>
          <w:rtl/>
        </w:rPr>
        <w:t xml:space="preserve"> יידרשו כ-</w:t>
      </w:r>
      <w:r w:rsidR="001B0EC1">
        <w:rPr>
          <w:rFonts w:ascii="David" w:hAnsi="David" w:hint="cs"/>
          <w:b/>
          <w:bCs/>
          <w:sz w:val="24"/>
          <w:rtl/>
        </w:rPr>
        <w:t xml:space="preserve">720 </w:t>
      </w:r>
      <w:r w:rsidR="007E20C5">
        <w:rPr>
          <w:rFonts w:ascii="David" w:hAnsi="David" w:hint="cs"/>
          <w:sz w:val="24"/>
          <w:rtl/>
        </w:rPr>
        <w:t>שעות ייעוץ שנתיות. עם זאת, המשרד איננו מתחייב להיקף עבודה כלשהו, והתמורה תהיה לפי ביצוע בלבד.</w:t>
      </w:r>
    </w:p>
    <w:p w14:paraId="3CE446FF" w14:textId="77777777" w:rsidR="00D248EB" w:rsidRPr="00DA1317" w:rsidRDefault="006F7147" w:rsidP="00DA1317">
      <w:pPr>
        <w:pStyle w:val="a7"/>
        <w:numPr>
          <w:ilvl w:val="0"/>
          <w:numId w:val="6"/>
        </w:numPr>
        <w:spacing w:before="240"/>
        <w:ind w:left="714" w:hanging="357"/>
        <w:contextualSpacing w:val="0"/>
        <w:rPr>
          <w:rFonts w:ascii="David" w:hAnsi="David"/>
          <w:b/>
          <w:bCs/>
          <w:sz w:val="28"/>
          <w:szCs w:val="28"/>
          <w:rtl/>
        </w:rPr>
      </w:pPr>
      <w:bookmarkStart w:id="23" w:name="_Ref439671349"/>
      <w:r w:rsidRPr="00DA1317">
        <w:rPr>
          <w:rFonts w:ascii="David" w:hAnsi="David"/>
          <w:b/>
          <w:bCs/>
          <w:sz w:val="28"/>
          <w:szCs w:val="28"/>
          <w:rtl/>
        </w:rPr>
        <w:t>תנאי סף</w:t>
      </w:r>
      <w:bookmarkEnd w:id="23"/>
    </w:p>
    <w:p w14:paraId="1C84769C" w14:textId="77777777" w:rsidR="002828AF" w:rsidRPr="00875651" w:rsidRDefault="00932FF9" w:rsidP="00875651">
      <w:pPr>
        <w:ind w:left="777"/>
        <w:rPr>
          <w:rFonts w:ascii="David" w:hAnsi="David"/>
          <w:b/>
          <w:bCs/>
          <w:sz w:val="24"/>
          <w:u w:val="single"/>
        </w:rPr>
      </w:pPr>
      <w:r w:rsidRPr="00875651">
        <w:rPr>
          <w:rFonts w:ascii="David" w:hAnsi="David"/>
          <w:sz w:val="24"/>
          <w:rtl/>
        </w:rPr>
        <w:t xml:space="preserve">רשאי להשתתף במכרז כל </w:t>
      </w:r>
      <w:r w:rsidR="009C51AF">
        <w:rPr>
          <w:rFonts w:ascii="David" w:hAnsi="David" w:hint="cs"/>
          <w:sz w:val="24"/>
          <w:rtl/>
        </w:rPr>
        <w:t xml:space="preserve">יועץ או </w:t>
      </w:r>
      <w:r w:rsidRPr="00875651">
        <w:rPr>
          <w:rFonts w:ascii="David" w:hAnsi="David"/>
          <w:sz w:val="24"/>
          <w:rtl/>
        </w:rPr>
        <w:t>גוף שעומד במועד הגשת ההצעה בכל התנאים כמפורט להלן:</w:t>
      </w:r>
    </w:p>
    <w:p w14:paraId="20C70D93" w14:textId="77777777" w:rsidR="006F7147" w:rsidRPr="006916ED" w:rsidRDefault="00953D11" w:rsidP="006916ED">
      <w:pPr>
        <w:pStyle w:val="42"/>
        <w:numPr>
          <w:ilvl w:val="1"/>
          <w:numId w:val="6"/>
        </w:numPr>
        <w:spacing w:before="120"/>
        <w:ind w:left="1202" w:hanging="425"/>
        <w:rPr>
          <w:rStyle w:val="43"/>
          <w:b/>
          <w:bCs/>
          <w:rtl/>
        </w:rPr>
      </w:pPr>
      <w:r w:rsidRPr="006916ED">
        <w:rPr>
          <w:rStyle w:val="43"/>
          <w:b/>
          <w:bCs/>
          <w:rtl/>
        </w:rPr>
        <w:t>תנאי סף מנהליים:</w:t>
      </w:r>
    </w:p>
    <w:p w14:paraId="0F607E26" w14:textId="77777777" w:rsidR="00CD6E7A" w:rsidRPr="00376880" w:rsidRDefault="00CD6E7A" w:rsidP="009C51AF">
      <w:pPr>
        <w:pStyle w:val="a7"/>
        <w:numPr>
          <w:ilvl w:val="2"/>
          <w:numId w:val="6"/>
        </w:numPr>
        <w:ind w:left="2182"/>
        <w:rPr>
          <w:rFonts w:ascii="David" w:hAnsi="David"/>
        </w:rPr>
      </w:pPr>
      <w:bookmarkStart w:id="24" w:name="_Ref370930661"/>
      <w:bookmarkStart w:id="25" w:name="_Ref381014958"/>
      <w:bookmarkStart w:id="26" w:name="_Ref397199939"/>
      <w:bookmarkStart w:id="27" w:name="_Ref439601891"/>
      <w:bookmarkStart w:id="28" w:name="_Ref274737718"/>
      <w:r w:rsidRPr="00376880">
        <w:rPr>
          <w:rFonts w:ascii="David" w:hAnsi="David"/>
          <w:rtl/>
        </w:rPr>
        <w:t xml:space="preserve">המציע הוא </w:t>
      </w:r>
      <w:r w:rsidR="009C51AF" w:rsidRPr="00376880">
        <w:rPr>
          <w:rFonts w:ascii="David" w:hAnsi="David"/>
          <w:rtl/>
        </w:rPr>
        <w:t xml:space="preserve">עוסק מורשה </w:t>
      </w:r>
      <w:r w:rsidR="009C51AF">
        <w:rPr>
          <w:rFonts w:ascii="David" w:hAnsi="David" w:hint="cs"/>
          <w:rtl/>
        </w:rPr>
        <w:t xml:space="preserve">או </w:t>
      </w:r>
      <w:r w:rsidRPr="00376880">
        <w:rPr>
          <w:rFonts w:ascii="David" w:hAnsi="David"/>
          <w:rtl/>
        </w:rPr>
        <w:t xml:space="preserve">גוף משפטי מאוגד הרשום ברשם רשמי </w:t>
      </w:r>
      <w:bookmarkEnd w:id="24"/>
      <w:r w:rsidRPr="00376880">
        <w:rPr>
          <w:rFonts w:ascii="David" w:hAnsi="David"/>
          <w:rtl/>
        </w:rPr>
        <w:t>בישראל.</w:t>
      </w:r>
      <w:bookmarkEnd w:id="25"/>
      <w:bookmarkEnd w:id="26"/>
      <w:bookmarkEnd w:id="27"/>
    </w:p>
    <w:p w14:paraId="03D41EB2" w14:textId="77777777" w:rsidR="00CD6E7A" w:rsidRPr="002828AF" w:rsidRDefault="00CD6E7A" w:rsidP="00986C5D">
      <w:pPr>
        <w:pStyle w:val="a7"/>
        <w:numPr>
          <w:ilvl w:val="2"/>
          <w:numId w:val="6"/>
        </w:numPr>
        <w:ind w:left="2182"/>
        <w:rPr>
          <w:rFonts w:ascii="David" w:hAnsi="David"/>
          <w:b/>
          <w:bCs/>
        </w:rPr>
      </w:pPr>
      <w:bookmarkStart w:id="29" w:name="_Ref397199965"/>
      <w:bookmarkStart w:id="30" w:name="_Ref381014977"/>
      <w:r w:rsidRPr="002828AF" w:rsidDel="000F14F0">
        <w:rPr>
          <w:rFonts w:ascii="David" w:hAnsi="David"/>
          <w:rtl/>
        </w:rPr>
        <w:t>המציע עומד בדרישות תקנה 6</w:t>
      </w:r>
      <w:r w:rsidRPr="002828AF">
        <w:rPr>
          <w:rFonts w:ascii="David" w:hAnsi="David"/>
          <w:rtl/>
        </w:rPr>
        <w:t>(א) לתקנות חובת המכרזים, התשנ"ג</w:t>
      </w:r>
      <w:r w:rsidRPr="002828AF" w:rsidDel="000F14F0">
        <w:rPr>
          <w:rFonts w:ascii="David" w:hAnsi="David"/>
          <w:rtl/>
        </w:rPr>
        <w:t>-1993 ובכלל זה מחזיק בכל האישורים הנדרשים לפי חוק עסקאות גופים ציבוריים</w:t>
      </w:r>
      <w:r w:rsidRPr="002828AF">
        <w:rPr>
          <w:rFonts w:ascii="David" w:hAnsi="David"/>
          <w:rtl/>
        </w:rPr>
        <w:t xml:space="preserve">, התשל"ו-1976 </w:t>
      </w:r>
      <w:r w:rsidRPr="002828AF" w:rsidDel="000F14F0">
        <w:rPr>
          <w:rFonts w:ascii="David" w:hAnsi="David"/>
          <w:rtl/>
        </w:rPr>
        <w:t>כשהם תקפים</w:t>
      </w:r>
      <w:r w:rsidRPr="00E04B08" w:rsidDel="000F14F0">
        <w:rPr>
          <w:rFonts w:ascii="David" w:hAnsi="David"/>
          <w:rtl/>
        </w:rPr>
        <w:t>.</w:t>
      </w:r>
      <w:bookmarkEnd w:id="28"/>
      <w:bookmarkEnd w:id="29"/>
      <w:bookmarkEnd w:id="30"/>
    </w:p>
    <w:p w14:paraId="7BAA508D" w14:textId="77777777" w:rsidR="00CD6E7A" w:rsidRPr="00376880" w:rsidRDefault="00CD6E7A" w:rsidP="00986C5D">
      <w:pPr>
        <w:pStyle w:val="a7"/>
        <w:numPr>
          <w:ilvl w:val="2"/>
          <w:numId w:val="6"/>
        </w:numPr>
        <w:ind w:left="2182"/>
        <w:rPr>
          <w:rFonts w:ascii="David" w:hAnsi="David"/>
        </w:rPr>
      </w:pPr>
      <w:bookmarkStart w:id="31" w:name="_Hlk108438616"/>
      <w:r w:rsidRPr="00376880">
        <w:rPr>
          <w:rFonts w:ascii="David" w:hAnsi="David"/>
          <w:rtl/>
        </w:rPr>
        <w:t>אין מניעה, לפי כל דין או הסכם שהמציע צד לו, להשתתפותו של המציע במכרז ואין אפשרות כלשהי לקיומו של ניגוד עניינים, ישיר או עקיף, בין ענייני המציע, בעלי השליטה בו,</w:t>
      </w:r>
      <w:r w:rsidR="00ED68E5">
        <w:rPr>
          <w:rFonts w:ascii="David" w:hAnsi="David" w:hint="cs"/>
          <w:rtl/>
        </w:rPr>
        <w:t xml:space="preserve"> </w:t>
      </w:r>
      <w:r w:rsidRPr="00376880">
        <w:rPr>
          <w:rFonts w:ascii="David" w:hAnsi="David"/>
          <w:rtl/>
        </w:rPr>
        <w:t>נושאי המשרה שלו או הפועלים מטעמו, לבין ענייני המשרד או מתן השירותים.</w:t>
      </w:r>
    </w:p>
    <w:p w14:paraId="0D65B205" w14:textId="25CE803A" w:rsidR="00F91AE4" w:rsidRPr="00FD3F2C" w:rsidRDefault="00F91AE4" w:rsidP="006916ED">
      <w:pPr>
        <w:pStyle w:val="42"/>
        <w:numPr>
          <w:ilvl w:val="1"/>
          <w:numId w:val="6"/>
        </w:numPr>
        <w:spacing w:before="120"/>
        <w:ind w:left="1202" w:hanging="425"/>
        <w:rPr>
          <w:rStyle w:val="43"/>
          <w:b/>
          <w:bCs/>
          <w:rtl/>
        </w:rPr>
      </w:pPr>
      <w:bookmarkStart w:id="32" w:name="_Ref439601205"/>
      <w:bookmarkEnd w:id="31"/>
      <w:r w:rsidRPr="00FD3F2C">
        <w:rPr>
          <w:rStyle w:val="43"/>
          <w:b/>
          <w:bCs/>
          <w:rtl/>
        </w:rPr>
        <w:lastRenderedPageBreak/>
        <w:t>תנאי סף מקצועיים</w:t>
      </w:r>
      <w:r w:rsidR="002F03CF">
        <w:rPr>
          <w:rStyle w:val="43"/>
          <w:rFonts w:hint="cs"/>
          <w:b/>
          <w:bCs/>
          <w:rtl/>
        </w:rPr>
        <w:t xml:space="preserve"> ליועץ המוצע</w:t>
      </w:r>
      <w:r w:rsidRPr="00FD3F2C">
        <w:rPr>
          <w:rStyle w:val="43"/>
          <w:b/>
          <w:bCs/>
          <w:rtl/>
        </w:rPr>
        <w:t>:</w:t>
      </w:r>
      <w:bookmarkEnd w:id="32"/>
    </w:p>
    <w:p w14:paraId="56AB6845" w14:textId="77777777" w:rsidR="009805E3" w:rsidRPr="00AF0FE8" w:rsidRDefault="00CA4C44" w:rsidP="00253045">
      <w:pPr>
        <w:pStyle w:val="a7"/>
        <w:numPr>
          <w:ilvl w:val="2"/>
          <w:numId w:val="6"/>
        </w:numPr>
        <w:ind w:left="2041"/>
        <w:rPr>
          <w:rFonts w:ascii="David" w:hAnsi="David"/>
        </w:rPr>
      </w:pPr>
      <w:bookmarkStart w:id="33" w:name="_Ref531858137"/>
      <w:bookmarkStart w:id="34" w:name="_Hlk108439019"/>
      <w:r w:rsidRPr="0029369C">
        <w:rPr>
          <w:rFonts w:ascii="David" w:hAnsi="David" w:hint="cs"/>
          <w:rtl/>
        </w:rPr>
        <w:t>בעל הסמכה</w:t>
      </w:r>
      <w:r>
        <w:rPr>
          <w:rFonts w:ascii="David" w:hAnsi="David" w:hint="cs"/>
          <w:rtl/>
        </w:rPr>
        <w:t xml:space="preserve"> בתוקף</w:t>
      </w:r>
      <w:r w:rsidRPr="0029369C">
        <w:rPr>
          <w:rFonts w:ascii="David" w:hAnsi="David" w:hint="cs"/>
          <w:rtl/>
        </w:rPr>
        <w:t xml:space="preserve"> כמנהל בטיחות בספורט</w:t>
      </w:r>
      <w:r w:rsidR="00870228">
        <w:rPr>
          <w:rFonts w:ascii="David" w:hAnsi="David" w:hint="cs"/>
          <w:rtl/>
        </w:rPr>
        <w:t xml:space="preserve"> </w:t>
      </w:r>
      <w:r w:rsidR="00A70E1A">
        <w:rPr>
          <w:rFonts w:ascii="David" w:hAnsi="David" w:hint="cs"/>
          <w:rtl/>
        </w:rPr>
        <w:t xml:space="preserve">הרשום </w:t>
      </w:r>
      <w:r w:rsidR="00870228">
        <w:rPr>
          <w:rFonts w:ascii="David" w:hAnsi="David" w:hint="cs"/>
          <w:rtl/>
        </w:rPr>
        <w:t>במרשם של</w:t>
      </w:r>
      <w:r w:rsidRPr="0029369C">
        <w:rPr>
          <w:rFonts w:ascii="David" w:hAnsi="David" w:hint="cs"/>
          <w:rtl/>
        </w:rPr>
        <w:t xml:space="preserve"> </w:t>
      </w:r>
      <w:proofErr w:type="spellStart"/>
      <w:r w:rsidRPr="0029369C">
        <w:rPr>
          <w:rFonts w:ascii="David" w:hAnsi="David" w:hint="cs"/>
          <w:rtl/>
        </w:rPr>
        <w:t>מינהל</w:t>
      </w:r>
      <w:proofErr w:type="spellEnd"/>
      <w:r w:rsidRPr="0029369C">
        <w:rPr>
          <w:rFonts w:ascii="David" w:hAnsi="David" w:hint="cs"/>
          <w:rtl/>
        </w:rPr>
        <w:t xml:space="preserve"> הבטיחות והבריאות התעסוקתית</w:t>
      </w:r>
      <w:r w:rsidR="00870228">
        <w:rPr>
          <w:rFonts w:ascii="David" w:hAnsi="David" w:hint="cs"/>
          <w:rtl/>
        </w:rPr>
        <w:t>.</w:t>
      </w:r>
    </w:p>
    <w:p w14:paraId="08CBF889" w14:textId="77777777" w:rsidR="00A25284" w:rsidRDefault="00AF0FE8" w:rsidP="00253045">
      <w:pPr>
        <w:pStyle w:val="a7"/>
        <w:numPr>
          <w:ilvl w:val="2"/>
          <w:numId w:val="6"/>
        </w:numPr>
        <w:ind w:left="2041"/>
        <w:rPr>
          <w:rFonts w:ascii="David" w:hAnsi="David"/>
        </w:rPr>
      </w:pPr>
      <w:bookmarkStart w:id="35" w:name="_Ref135865095"/>
      <w:bookmarkEnd w:id="33"/>
      <w:bookmarkEnd w:id="34"/>
      <w:r w:rsidRPr="00E95EFD">
        <w:rPr>
          <w:rFonts w:ascii="David" w:hAnsi="David"/>
          <w:rtl/>
        </w:rPr>
        <w:t>בעל ניסיון מוכח של 5 שנים לפחות</w:t>
      </w:r>
      <w:r w:rsidR="00A25284">
        <w:rPr>
          <w:rFonts w:ascii="David" w:hAnsi="David" w:hint="cs"/>
          <w:rtl/>
        </w:rPr>
        <w:t xml:space="preserve"> </w:t>
      </w:r>
      <w:r w:rsidRPr="0029369C">
        <w:rPr>
          <w:rFonts w:ascii="David" w:hAnsi="David"/>
          <w:rtl/>
        </w:rPr>
        <w:t xml:space="preserve">בעבודה </w:t>
      </w:r>
      <w:r w:rsidRPr="0029369C">
        <w:rPr>
          <w:rFonts w:ascii="David" w:hAnsi="David" w:hint="cs"/>
          <w:rtl/>
        </w:rPr>
        <w:t xml:space="preserve">כמנהל </w:t>
      </w:r>
      <w:r w:rsidRPr="0029369C">
        <w:rPr>
          <w:rFonts w:ascii="David" w:hAnsi="David"/>
          <w:rtl/>
        </w:rPr>
        <w:t>בטיחות ב</w:t>
      </w:r>
      <w:r w:rsidRPr="0029369C">
        <w:rPr>
          <w:rFonts w:ascii="David" w:hAnsi="David" w:hint="cs"/>
          <w:rtl/>
        </w:rPr>
        <w:t>ספורט</w:t>
      </w:r>
      <w:r>
        <w:rPr>
          <w:rFonts w:ascii="David" w:hAnsi="David" w:hint="cs"/>
          <w:rtl/>
        </w:rPr>
        <w:t>.</w:t>
      </w:r>
      <w:bookmarkEnd w:id="35"/>
    </w:p>
    <w:p w14:paraId="140A4E9A" w14:textId="77777777" w:rsidR="00B821F9" w:rsidRDefault="00A25284" w:rsidP="00253045">
      <w:pPr>
        <w:pStyle w:val="a7"/>
        <w:ind w:left="2041"/>
        <w:rPr>
          <w:rFonts w:ascii="David" w:hAnsi="David"/>
          <w:rtl/>
        </w:rPr>
      </w:pPr>
      <w:r>
        <w:rPr>
          <w:rFonts w:ascii="David" w:hAnsi="David" w:hint="cs"/>
          <w:rtl/>
        </w:rPr>
        <w:t>"</w:t>
      </w:r>
      <w:r w:rsidR="00AF0FE8" w:rsidRPr="00253045">
        <w:rPr>
          <w:rFonts w:ascii="David" w:hAnsi="David" w:hint="cs"/>
          <w:b/>
          <w:bCs/>
          <w:rtl/>
        </w:rPr>
        <w:t>שנת ניסיון</w:t>
      </w:r>
      <w:r>
        <w:rPr>
          <w:rFonts w:ascii="David" w:hAnsi="David" w:hint="cs"/>
          <w:rtl/>
        </w:rPr>
        <w:t>" לעניין זה: שנה שבה בוצעו</w:t>
      </w:r>
      <w:r w:rsidR="00AF0FE8">
        <w:rPr>
          <w:rFonts w:ascii="David" w:hAnsi="David" w:hint="cs"/>
          <w:rtl/>
        </w:rPr>
        <w:t xml:space="preserve"> </w:t>
      </w:r>
      <w:r>
        <w:rPr>
          <w:rFonts w:ascii="David" w:hAnsi="David" w:hint="cs"/>
          <w:rtl/>
        </w:rPr>
        <w:t>ל</w:t>
      </w:r>
      <w:r w:rsidR="00AF0FE8">
        <w:rPr>
          <w:rFonts w:ascii="David" w:hAnsi="David" w:hint="cs"/>
          <w:rtl/>
        </w:rPr>
        <w:t>פחות 2 תיקי מתקן ו/או שטח</w:t>
      </w:r>
      <w:r>
        <w:rPr>
          <w:rFonts w:ascii="David" w:hAnsi="David" w:hint="cs"/>
          <w:rtl/>
        </w:rPr>
        <w:t>.</w:t>
      </w:r>
    </w:p>
    <w:p w14:paraId="6A763193" w14:textId="5103527A" w:rsidR="009B488E" w:rsidRDefault="009B488E" w:rsidP="00253045">
      <w:pPr>
        <w:pStyle w:val="a7"/>
        <w:numPr>
          <w:ilvl w:val="2"/>
          <w:numId w:val="6"/>
        </w:numPr>
        <w:ind w:left="2041"/>
        <w:rPr>
          <w:rFonts w:ascii="David" w:hAnsi="David"/>
        </w:rPr>
      </w:pPr>
      <w:bookmarkStart w:id="36" w:name="_Ref135865922"/>
      <w:r>
        <w:rPr>
          <w:rFonts w:ascii="David" w:hAnsi="David" w:hint="cs"/>
          <w:rtl/>
        </w:rPr>
        <w:t>בעל ניסיון כמנהל אירוע ספורט</w:t>
      </w:r>
      <w:r w:rsidR="00531BB7">
        <w:rPr>
          <w:rFonts w:ascii="David" w:hAnsi="David" w:hint="cs"/>
          <w:rtl/>
        </w:rPr>
        <w:t xml:space="preserve"> </w:t>
      </w:r>
      <w:r w:rsidR="007A4CC7" w:rsidRPr="007A4CC7">
        <w:rPr>
          <w:rFonts w:ascii="David" w:hAnsi="David"/>
          <w:rtl/>
        </w:rPr>
        <w:t>/או מנהל בטיחות בספורט</w:t>
      </w:r>
      <w:r w:rsidR="00CF0901">
        <w:rPr>
          <w:rFonts w:ascii="David" w:hAnsi="David" w:hint="cs"/>
          <w:rtl/>
        </w:rPr>
        <w:t>,</w:t>
      </w:r>
      <w:r>
        <w:rPr>
          <w:rFonts w:ascii="David" w:hAnsi="David" w:hint="cs"/>
          <w:rtl/>
        </w:rPr>
        <w:t xml:space="preserve"> אשר </w:t>
      </w:r>
      <w:r w:rsidRPr="00E95EFD">
        <w:rPr>
          <w:rFonts w:ascii="David" w:hAnsi="David"/>
          <w:rtl/>
        </w:rPr>
        <w:t xml:space="preserve">ביצע בשנתיים האחרונות לפחות 3 אירועים </w:t>
      </w:r>
      <w:r>
        <w:rPr>
          <w:rFonts w:ascii="David" w:hAnsi="David" w:hint="cs"/>
          <w:rtl/>
        </w:rPr>
        <w:t>ש</w:t>
      </w:r>
      <w:r w:rsidRPr="00E95EFD">
        <w:rPr>
          <w:rFonts w:ascii="David" w:hAnsi="David"/>
          <w:rtl/>
        </w:rPr>
        <w:t xml:space="preserve">בהם </w:t>
      </w:r>
      <w:r>
        <w:rPr>
          <w:rFonts w:ascii="David" w:hAnsi="David" w:hint="cs"/>
          <w:rtl/>
        </w:rPr>
        <w:t>נכח</w:t>
      </w:r>
      <w:r w:rsidRPr="00E95EFD">
        <w:rPr>
          <w:rFonts w:ascii="David" w:hAnsi="David"/>
          <w:rtl/>
        </w:rPr>
        <w:t xml:space="preserve"> קהל של לפחות </w:t>
      </w:r>
      <w:r>
        <w:rPr>
          <w:rFonts w:ascii="David" w:hAnsi="David" w:hint="cs"/>
          <w:rtl/>
        </w:rPr>
        <w:t>5</w:t>
      </w:r>
      <w:r w:rsidR="00CF0901">
        <w:rPr>
          <w:rFonts w:ascii="David" w:hAnsi="David" w:hint="cs"/>
          <w:rtl/>
        </w:rPr>
        <w:t>,</w:t>
      </w:r>
      <w:r>
        <w:rPr>
          <w:rFonts w:ascii="David" w:hAnsi="David" w:hint="cs"/>
          <w:rtl/>
        </w:rPr>
        <w:t>000</w:t>
      </w:r>
      <w:r w:rsidRPr="00E95EFD">
        <w:rPr>
          <w:rFonts w:ascii="David" w:hAnsi="David"/>
          <w:rtl/>
        </w:rPr>
        <w:t xml:space="preserve"> איש</w:t>
      </w:r>
      <w:r w:rsidR="00484D7D">
        <w:rPr>
          <w:rFonts w:ascii="David" w:hAnsi="David" w:hint="cs"/>
          <w:rtl/>
        </w:rPr>
        <w:t>.</w:t>
      </w:r>
      <w:bookmarkEnd w:id="36"/>
    </w:p>
    <w:p w14:paraId="5358C71E" w14:textId="41739EE6" w:rsidR="00491164" w:rsidRDefault="00743249" w:rsidP="00253045">
      <w:pPr>
        <w:pStyle w:val="a7"/>
        <w:numPr>
          <w:ilvl w:val="2"/>
          <w:numId w:val="6"/>
        </w:numPr>
        <w:ind w:left="2041"/>
        <w:rPr>
          <w:rFonts w:ascii="David" w:hAnsi="David"/>
        </w:rPr>
      </w:pPr>
      <w:bookmarkStart w:id="37" w:name="_Ref135866609"/>
      <w:r>
        <w:rPr>
          <w:rFonts w:ascii="David" w:hAnsi="David" w:hint="cs"/>
          <w:rtl/>
        </w:rPr>
        <w:t>בעל</w:t>
      </w:r>
      <w:r w:rsidR="00491164" w:rsidRPr="00E95EFD">
        <w:rPr>
          <w:rFonts w:ascii="David" w:hAnsi="David"/>
          <w:rtl/>
        </w:rPr>
        <w:t xml:space="preserve"> ניסיון מקצועי </w:t>
      </w:r>
      <w:r w:rsidR="00491164">
        <w:rPr>
          <w:rFonts w:ascii="David" w:hAnsi="David" w:hint="cs"/>
          <w:rtl/>
        </w:rPr>
        <w:t>מעשי של</w:t>
      </w:r>
      <w:r w:rsidR="00491164" w:rsidRPr="00E95EFD">
        <w:rPr>
          <w:rFonts w:ascii="David" w:hAnsi="David"/>
          <w:rtl/>
        </w:rPr>
        <w:t xml:space="preserve"> </w:t>
      </w:r>
      <w:r w:rsidR="00491164">
        <w:rPr>
          <w:rFonts w:ascii="David" w:hAnsi="David" w:hint="cs"/>
          <w:rtl/>
        </w:rPr>
        <w:t>5</w:t>
      </w:r>
      <w:r w:rsidR="00491164" w:rsidRPr="00E95EFD">
        <w:rPr>
          <w:rFonts w:ascii="David" w:hAnsi="David"/>
          <w:rtl/>
        </w:rPr>
        <w:t xml:space="preserve"> שנים לפחות במתן שירותי ייעוץ, ליווי, פיקוח ובקרה</w:t>
      </w:r>
      <w:r w:rsidR="00444AE4" w:rsidRPr="00444AE4">
        <w:rPr>
          <w:rFonts w:ascii="David" w:hAnsi="David"/>
          <w:rtl/>
        </w:rPr>
        <w:t xml:space="preserve"> </w:t>
      </w:r>
      <w:r w:rsidR="00444AE4" w:rsidRPr="00E95EFD">
        <w:rPr>
          <w:rFonts w:ascii="David" w:hAnsi="David"/>
          <w:rtl/>
        </w:rPr>
        <w:t>בנושאי בטיחות</w:t>
      </w:r>
      <w:r w:rsidR="00491164" w:rsidRPr="00E95EFD">
        <w:rPr>
          <w:rFonts w:ascii="David" w:hAnsi="David"/>
          <w:rtl/>
        </w:rPr>
        <w:t xml:space="preserve">, בלפחות אחד מהתחומים הבאים: בטיחות מבנים, בטיחות </w:t>
      </w:r>
      <w:r w:rsidR="00491164">
        <w:rPr>
          <w:rFonts w:ascii="David" w:hAnsi="David" w:hint="cs"/>
          <w:rtl/>
        </w:rPr>
        <w:t>באירועים המוניים</w:t>
      </w:r>
      <w:r w:rsidR="00491164" w:rsidRPr="00E95EFD">
        <w:rPr>
          <w:rFonts w:ascii="David" w:hAnsi="David"/>
          <w:rtl/>
        </w:rPr>
        <w:t xml:space="preserve"> ובטיחות </w:t>
      </w:r>
      <w:r w:rsidR="00491164">
        <w:rPr>
          <w:rFonts w:ascii="David" w:hAnsi="David" w:hint="cs"/>
          <w:rtl/>
        </w:rPr>
        <w:t>בספורט</w:t>
      </w:r>
      <w:r w:rsidR="00444AE4">
        <w:rPr>
          <w:rFonts w:ascii="David" w:hAnsi="David" w:hint="cs"/>
          <w:rtl/>
        </w:rPr>
        <w:t>.</w:t>
      </w:r>
      <w:bookmarkEnd w:id="37"/>
    </w:p>
    <w:p w14:paraId="0FDBA743" w14:textId="1078FDDF" w:rsidR="00D47362" w:rsidRPr="008F0799" w:rsidRDefault="005D16DA" w:rsidP="00253045">
      <w:pPr>
        <w:pStyle w:val="a7"/>
        <w:numPr>
          <w:ilvl w:val="2"/>
          <w:numId w:val="6"/>
        </w:numPr>
        <w:ind w:left="2041"/>
        <w:rPr>
          <w:rFonts w:ascii="David" w:hAnsi="David"/>
          <w:rtl/>
        </w:rPr>
      </w:pPr>
      <w:bookmarkStart w:id="38" w:name="_Ref109054501"/>
      <w:bookmarkStart w:id="39" w:name="_Ref135865005"/>
      <w:r w:rsidRPr="005D16DA">
        <w:rPr>
          <w:rFonts w:ascii="David" w:hAnsi="David"/>
          <w:rtl/>
        </w:rPr>
        <w:t>בעל ניסיון כממונה בטיחות ו/או כמנהל בטיחות ספורט ו/או כמהנדס בטיחות באירועי נהיגה ספורטיבית, באירוע אחד לפחות בעשר השנים האחרונות</w:t>
      </w:r>
      <w:r>
        <w:rPr>
          <w:rFonts w:ascii="David" w:hAnsi="David" w:hint="cs"/>
          <w:rtl/>
        </w:rPr>
        <w:t>.</w:t>
      </w:r>
      <w:bookmarkEnd w:id="38"/>
      <w:bookmarkEnd w:id="39"/>
    </w:p>
    <w:p w14:paraId="78AC7540" w14:textId="7378C7CB" w:rsidR="002A6E18" w:rsidRDefault="002A6E18" w:rsidP="00253045">
      <w:pPr>
        <w:pStyle w:val="a7"/>
        <w:pBdr>
          <w:top w:val="single" w:sz="4" w:space="1" w:color="auto"/>
          <w:left w:val="single" w:sz="4" w:space="4" w:color="auto"/>
          <w:bottom w:val="single" w:sz="4" w:space="1" w:color="auto"/>
          <w:right w:val="single" w:sz="4" w:space="4" w:color="auto"/>
        </w:pBdr>
        <w:ind w:left="1190"/>
        <w:rPr>
          <w:rStyle w:val="43"/>
          <w:u w:val="none"/>
        </w:rPr>
      </w:pPr>
      <w:r>
        <w:rPr>
          <w:rStyle w:val="43"/>
          <w:rFonts w:hint="cs"/>
          <w:u w:val="none"/>
          <w:rtl/>
        </w:rPr>
        <w:t xml:space="preserve">לעניין תנאי הסף, </w:t>
      </w:r>
      <w:r w:rsidR="00DF676F">
        <w:rPr>
          <w:rStyle w:val="43"/>
          <w:rFonts w:hint="cs"/>
          <w:u w:val="none"/>
          <w:rtl/>
        </w:rPr>
        <w:t>"</w:t>
      </w:r>
      <w:r w:rsidR="00DF676F" w:rsidRPr="00253045">
        <w:rPr>
          <w:rStyle w:val="43"/>
          <w:rFonts w:hint="cs"/>
          <w:b/>
          <w:bCs/>
          <w:u w:val="none"/>
          <w:rtl/>
        </w:rPr>
        <w:t>מנהל בטיחות בספורט</w:t>
      </w:r>
      <w:r w:rsidR="00DF676F">
        <w:rPr>
          <w:rStyle w:val="43"/>
          <w:rFonts w:hint="cs"/>
          <w:u w:val="none"/>
          <w:rtl/>
        </w:rPr>
        <w:t>" ו"</w:t>
      </w:r>
      <w:r w:rsidR="00DF676F" w:rsidRPr="00253045">
        <w:rPr>
          <w:rStyle w:val="43"/>
          <w:rFonts w:hint="cs"/>
          <w:b/>
          <w:bCs/>
          <w:u w:val="none"/>
          <w:rtl/>
        </w:rPr>
        <w:t>מנהל אירוע ספורט</w:t>
      </w:r>
      <w:r w:rsidR="00DF676F">
        <w:rPr>
          <w:rStyle w:val="43"/>
          <w:rFonts w:hint="cs"/>
          <w:u w:val="none"/>
          <w:rtl/>
        </w:rPr>
        <w:t xml:space="preserve">" </w:t>
      </w:r>
      <w:r w:rsidR="00DF676F">
        <w:rPr>
          <w:rStyle w:val="43"/>
          <w:u w:val="none"/>
          <w:rtl/>
        </w:rPr>
        <w:t>–</w:t>
      </w:r>
      <w:r w:rsidR="00DF676F">
        <w:rPr>
          <w:rStyle w:val="43"/>
          <w:rFonts w:hint="cs"/>
          <w:u w:val="none"/>
          <w:rtl/>
        </w:rPr>
        <w:t xml:space="preserve"> כהגדרתם בחוק</w:t>
      </w:r>
      <w:r w:rsidR="000D5908">
        <w:rPr>
          <w:rStyle w:val="43"/>
          <w:rFonts w:hint="cs"/>
          <w:u w:val="none"/>
          <w:rtl/>
        </w:rPr>
        <w:t xml:space="preserve"> איסור אלימות בספורט</w:t>
      </w:r>
      <w:r w:rsidR="009F1D00">
        <w:rPr>
          <w:rStyle w:val="43"/>
          <w:rFonts w:hint="cs"/>
          <w:u w:val="none"/>
          <w:rtl/>
        </w:rPr>
        <w:t>,</w:t>
      </w:r>
      <w:r w:rsidR="000D5908">
        <w:rPr>
          <w:rStyle w:val="43"/>
          <w:rFonts w:hint="cs"/>
          <w:u w:val="none"/>
          <w:rtl/>
        </w:rPr>
        <w:t xml:space="preserve"> התשס"ח-2008.</w:t>
      </w:r>
    </w:p>
    <w:p w14:paraId="0B1B1622" w14:textId="77777777" w:rsidR="00AE3B5F" w:rsidRPr="00484D7D" w:rsidRDefault="00AE3B5F" w:rsidP="00484D7D">
      <w:pPr>
        <w:pStyle w:val="a7"/>
        <w:numPr>
          <w:ilvl w:val="1"/>
          <w:numId w:val="6"/>
        </w:numPr>
        <w:ind w:left="1332" w:hanging="567"/>
        <w:rPr>
          <w:rStyle w:val="43"/>
          <w:u w:val="none"/>
          <w:rtl/>
        </w:rPr>
      </w:pPr>
      <w:r w:rsidRPr="00484D7D">
        <w:rPr>
          <w:rStyle w:val="43"/>
          <w:u w:val="none"/>
          <w:rtl/>
        </w:rPr>
        <w:t>מציע שלא יעמוד בכל אחד מהתנאים המפורטים לעיל, באופן מלא ולפי הדרישות והנוסחים המצוינים לעיל ובכל מקום רלוונטי אחר במכרז זה, יהיה המשרד רשאי, לפי שיקול דעתו הבלעדי והמוחלט, לפסול את הצעתו ולמשתתף לא תהא טענה או עילת תביעה כלפי המשרד או מי מטעמו בקשר לכך.</w:t>
      </w:r>
    </w:p>
    <w:p w14:paraId="292CCFD3" w14:textId="77777777" w:rsidR="00880312" w:rsidRPr="00DA1317" w:rsidRDefault="00B74BB6"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מסמכים נדרשים ותנאי מסירת ההצעה</w:t>
      </w:r>
    </w:p>
    <w:p w14:paraId="372D9158" w14:textId="77777777" w:rsidR="00880312" w:rsidRDefault="00880312" w:rsidP="00880312">
      <w:pPr>
        <w:ind w:left="775"/>
        <w:rPr>
          <w:b/>
          <w:bCs/>
          <w:sz w:val="28"/>
          <w:u w:val="single"/>
          <w:rtl/>
        </w:rPr>
      </w:pPr>
      <w:r w:rsidRPr="00880312">
        <w:rPr>
          <w:rtl/>
        </w:rPr>
        <w:t>כל מציע ימלא ויחתום על ידי מורשה חתימה, ויגיש למשרד עותק של הצעתו שיכלול את המסמכים והמידע שלהלן:</w:t>
      </w:r>
    </w:p>
    <w:p w14:paraId="6A2D9F94" w14:textId="77777777" w:rsidR="003A6ACA" w:rsidRPr="00070216" w:rsidRDefault="003A6ACA" w:rsidP="003A6ACA">
      <w:pPr>
        <w:pStyle w:val="a7"/>
        <w:numPr>
          <w:ilvl w:val="1"/>
          <w:numId w:val="6"/>
        </w:numPr>
        <w:ind w:left="1332" w:hanging="567"/>
        <w:rPr>
          <w:rStyle w:val="43"/>
          <w:rtl/>
        </w:rPr>
      </w:pPr>
      <w:r w:rsidRPr="00070216">
        <w:rPr>
          <w:rStyle w:val="43"/>
          <w:rtl/>
        </w:rPr>
        <w:t xml:space="preserve">מסמכים </w:t>
      </w:r>
      <w:r>
        <w:rPr>
          <w:rStyle w:val="43"/>
          <w:rFonts w:hint="cs"/>
          <w:rtl/>
        </w:rPr>
        <w:t>מקצועיים</w:t>
      </w:r>
      <w:r w:rsidRPr="00660297">
        <w:rPr>
          <w:rStyle w:val="43"/>
          <w:u w:val="none"/>
          <w:rtl/>
        </w:rPr>
        <w:t>:</w:t>
      </w:r>
    </w:p>
    <w:p w14:paraId="734FDCF6" w14:textId="6D86D964" w:rsidR="003A6ACA" w:rsidRPr="00E169EB" w:rsidRDefault="003A6ACA" w:rsidP="003A6ACA">
      <w:pPr>
        <w:pStyle w:val="a7"/>
        <w:ind w:left="1332"/>
        <w:rPr>
          <w:rFonts w:ascii="David" w:hAnsi="David"/>
          <w:sz w:val="24"/>
          <w:rtl/>
        </w:rPr>
      </w:pPr>
      <w:r w:rsidRPr="00E169EB">
        <w:rPr>
          <w:rFonts w:ascii="David" w:hAnsi="David"/>
          <w:sz w:val="24"/>
          <w:rtl/>
        </w:rPr>
        <w:t>פרטים אודות ניסיו</w:t>
      </w:r>
      <w:r>
        <w:rPr>
          <w:rFonts w:ascii="David" w:hAnsi="David" w:hint="cs"/>
          <w:sz w:val="24"/>
          <w:rtl/>
        </w:rPr>
        <w:t xml:space="preserve">ן היועץ </w:t>
      </w:r>
      <w:r w:rsidRPr="00E169EB">
        <w:rPr>
          <w:rFonts w:ascii="David" w:hAnsi="David" w:hint="cs"/>
          <w:sz w:val="24"/>
          <w:rtl/>
        </w:rPr>
        <w:t>המוצע</w:t>
      </w:r>
      <w:r w:rsidRPr="00E169EB">
        <w:rPr>
          <w:rFonts w:ascii="David" w:hAnsi="David"/>
          <w:sz w:val="24"/>
          <w:rtl/>
        </w:rPr>
        <w:t xml:space="preserve"> כנדרש </w:t>
      </w:r>
      <w:r w:rsidRPr="00E169EB">
        <w:rPr>
          <w:rFonts w:ascii="David" w:hAnsi="David" w:hint="cs"/>
          <w:sz w:val="24"/>
          <w:rtl/>
        </w:rPr>
        <w:t xml:space="preserve">בסעיף </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_</w:instrText>
      </w:r>
      <w:r w:rsidRPr="00E169EB">
        <w:rPr>
          <w:rFonts w:ascii="David" w:hAnsi="David" w:hint="cs"/>
          <w:sz w:val="24"/>
        </w:rPr>
        <w:instrText>Ref439601205 \n \h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E20BFF">
        <w:rPr>
          <w:rFonts w:ascii="David" w:hAnsi="David"/>
          <w:sz w:val="24"/>
          <w:cs/>
        </w:rPr>
        <w:t>‎</w:t>
      </w:r>
      <w:r w:rsidR="00E20BFF">
        <w:rPr>
          <w:rFonts w:ascii="David" w:hAnsi="David"/>
          <w:sz w:val="24"/>
        </w:rPr>
        <w:t>5.2</w:t>
      </w:r>
      <w:r w:rsidRPr="00E169EB">
        <w:rPr>
          <w:rFonts w:ascii="David" w:hAnsi="David"/>
          <w:sz w:val="24"/>
          <w:rtl/>
        </w:rPr>
        <w:fldChar w:fldCharType="end"/>
      </w:r>
      <w:r w:rsidRPr="00E169EB">
        <w:rPr>
          <w:rFonts w:ascii="David" w:hAnsi="David" w:hint="cs"/>
          <w:sz w:val="24"/>
          <w:rtl/>
        </w:rPr>
        <w:t xml:space="preserve"> </w:t>
      </w:r>
      <w:r w:rsidRPr="00E169EB">
        <w:rPr>
          <w:rFonts w:ascii="David" w:hAnsi="David"/>
          <w:sz w:val="24"/>
          <w:rtl/>
        </w:rPr>
        <w:t>לעיל</w:t>
      </w:r>
      <w:r w:rsidRPr="00E169EB">
        <w:rPr>
          <w:rFonts w:ascii="David" w:hAnsi="David" w:hint="cs"/>
          <w:sz w:val="24"/>
          <w:rtl/>
        </w:rPr>
        <w:t xml:space="preserve"> יפורטו </w:t>
      </w:r>
      <w:r>
        <w:rPr>
          <w:rFonts w:ascii="David" w:hAnsi="David" w:hint="cs"/>
          <w:sz w:val="24"/>
          <w:rtl/>
        </w:rPr>
        <w:t>ב</w:t>
      </w:r>
      <w:r w:rsidRPr="00E169EB">
        <w:rPr>
          <w:rFonts w:ascii="David" w:hAnsi="David"/>
          <w:sz w:val="24"/>
          <w:rtl/>
        </w:rPr>
        <w:fldChar w:fldCharType="begin"/>
      </w:r>
      <w:r w:rsidRPr="00E169EB">
        <w:rPr>
          <w:rFonts w:ascii="David" w:hAnsi="David"/>
          <w:sz w:val="24"/>
          <w:rtl/>
        </w:rPr>
        <w:instrText xml:space="preserve"> </w:instrText>
      </w:r>
      <w:r w:rsidRPr="00E169EB">
        <w:rPr>
          <w:rFonts w:ascii="David" w:hAnsi="David" w:hint="cs"/>
          <w:sz w:val="24"/>
        </w:rPr>
        <w:instrText>REF</w:instrText>
      </w:r>
      <w:r w:rsidRPr="00E169EB">
        <w:rPr>
          <w:rFonts w:ascii="David" w:hAnsi="David" w:hint="cs"/>
          <w:sz w:val="24"/>
          <w:rtl/>
        </w:rPr>
        <w:instrText xml:space="preserve"> נספח_נסיון_צוות \</w:instrText>
      </w:r>
      <w:r w:rsidRPr="00E169EB">
        <w:rPr>
          <w:rFonts w:ascii="David" w:hAnsi="David" w:hint="cs"/>
          <w:sz w:val="24"/>
        </w:rPr>
        <w:instrText>h</w:instrText>
      </w:r>
      <w:r w:rsidRPr="00E169EB">
        <w:rPr>
          <w:rFonts w:ascii="David" w:hAnsi="David"/>
          <w:sz w:val="24"/>
          <w:rtl/>
        </w:rPr>
        <w:instrText xml:space="preserve"> </w:instrText>
      </w:r>
      <w:r w:rsidRPr="00E169EB">
        <w:rPr>
          <w:rFonts w:ascii="David" w:hAnsi="David"/>
          <w:sz w:val="24"/>
          <w:rtl/>
        </w:rPr>
      </w:r>
      <w:r w:rsidRPr="00E169EB">
        <w:rPr>
          <w:rFonts w:ascii="David" w:hAnsi="David"/>
          <w:sz w:val="24"/>
          <w:rtl/>
        </w:rPr>
        <w:fldChar w:fldCharType="separate"/>
      </w:r>
      <w:r w:rsidR="00E20BFF" w:rsidRPr="00376880">
        <w:rPr>
          <w:rtl/>
        </w:rPr>
        <w:t>נספח ב</w:t>
      </w:r>
      <w:r w:rsidR="00E20BFF">
        <w:rPr>
          <w:rFonts w:hint="cs"/>
          <w:rtl/>
        </w:rPr>
        <w:t>'2</w:t>
      </w:r>
      <w:r w:rsidRPr="00E169EB">
        <w:rPr>
          <w:rFonts w:ascii="David" w:hAnsi="David"/>
          <w:sz w:val="24"/>
          <w:rtl/>
        </w:rPr>
        <w:fldChar w:fldCharType="end"/>
      </w:r>
      <w:r w:rsidRPr="00E169EB">
        <w:rPr>
          <w:rFonts w:ascii="David" w:hAnsi="David"/>
          <w:sz w:val="24"/>
          <w:rtl/>
        </w:rPr>
        <w:t xml:space="preserve">. הניסיון הנדרש עפ"י סעיף זה יפורט ברשימה כרונולוגית מלאה של העבודות שבוצעו במהלך שנות הניסיון, כולל רשימת הלקוחות שקיבלו שירות זה או דומה לו </w:t>
      </w:r>
      <w:r w:rsidR="008E3308">
        <w:rPr>
          <w:rFonts w:ascii="David" w:hAnsi="David" w:hint="cs"/>
          <w:sz w:val="24"/>
          <w:rtl/>
        </w:rPr>
        <w:t>מהיועץ</w:t>
      </w:r>
      <w:r w:rsidRPr="00E169EB">
        <w:rPr>
          <w:rFonts w:ascii="David" w:hAnsi="David"/>
          <w:sz w:val="24"/>
          <w:rtl/>
        </w:rPr>
        <w:t>, תוך ציון שם הלקוח, שם איש הקשר ומספר הטלפון שלו</w:t>
      </w:r>
      <w:r w:rsidRPr="00E169EB">
        <w:rPr>
          <w:rFonts w:ascii="David" w:hAnsi="David" w:hint="cs"/>
          <w:sz w:val="24"/>
          <w:rtl/>
        </w:rPr>
        <w:t>.</w:t>
      </w:r>
    </w:p>
    <w:p w14:paraId="59DCAE4B" w14:textId="77777777" w:rsidR="002270F6" w:rsidRPr="002270F6" w:rsidRDefault="002270F6" w:rsidP="00660297">
      <w:pPr>
        <w:pStyle w:val="a7"/>
        <w:numPr>
          <w:ilvl w:val="1"/>
          <w:numId w:val="6"/>
        </w:numPr>
        <w:ind w:left="1332" w:hanging="567"/>
        <w:rPr>
          <w:rStyle w:val="43"/>
        </w:rPr>
      </w:pPr>
      <w:r w:rsidRPr="002270F6">
        <w:rPr>
          <w:rStyle w:val="43"/>
          <w:rFonts w:hint="cs"/>
          <w:rtl/>
        </w:rPr>
        <w:t>מ</w:t>
      </w:r>
      <w:r>
        <w:rPr>
          <w:rStyle w:val="43"/>
          <w:rFonts w:hint="cs"/>
          <w:rtl/>
        </w:rPr>
        <w:t>ס</w:t>
      </w:r>
      <w:r w:rsidRPr="002270F6">
        <w:rPr>
          <w:rStyle w:val="43"/>
          <w:rFonts w:hint="cs"/>
          <w:rtl/>
        </w:rPr>
        <w:t>מ</w:t>
      </w:r>
      <w:r>
        <w:rPr>
          <w:rStyle w:val="43"/>
          <w:rFonts w:hint="cs"/>
          <w:rtl/>
        </w:rPr>
        <w:t>כ</w:t>
      </w:r>
      <w:r w:rsidRPr="002270F6">
        <w:rPr>
          <w:rStyle w:val="43"/>
          <w:rFonts w:hint="cs"/>
          <w:rtl/>
        </w:rPr>
        <w:t>ים מנהליים</w:t>
      </w:r>
      <w:r w:rsidR="008F0799">
        <w:rPr>
          <w:rStyle w:val="43"/>
          <w:rFonts w:hint="cs"/>
          <w:rtl/>
        </w:rPr>
        <w:t>:</w:t>
      </w:r>
    </w:p>
    <w:p w14:paraId="021766DD" w14:textId="0C0BEB4C" w:rsidR="00B74BB6" w:rsidRPr="007277E0" w:rsidRDefault="00B74BB6" w:rsidP="007277E0">
      <w:pPr>
        <w:pStyle w:val="a7"/>
        <w:numPr>
          <w:ilvl w:val="2"/>
          <w:numId w:val="6"/>
        </w:numPr>
        <w:ind w:left="2182"/>
        <w:rPr>
          <w:rFonts w:ascii="David" w:hAnsi="David"/>
          <w:sz w:val="24"/>
        </w:rPr>
      </w:pPr>
      <w:r w:rsidRPr="007277E0">
        <w:rPr>
          <w:rFonts w:ascii="David" w:hAnsi="David"/>
          <w:sz w:val="24"/>
          <w:rtl/>
        </w:rPr>
        <w:t xml:space="preserve">חוברת הצעה מלאה וחתומה כנדרש בסעיף </w:t>
      </w:r>
      <w:r w:rsidR="00880312" w:rsidRPr="007277E0">
        <w:rPr>
          <w:rFonts w:ascii="David" w:hAnsi="David"/>
          <w:sz w:val="24"/>
          <w:rtl/>
        </w:rPr>
        <w:fldChar w:fldCharType="begin"/>
      </w:r>
      <w:r w:rsidR="00880312" w:rsidRPr="007277E0">
        <w:rPr>
          <w:rFonts w:ascii="David" w:hAnsi="David"/>
          <w:sz w:val="24"/>
          <w:rtl/>
        </w:rPr>
        <w:instrText xml:space="preserve"> </w:instrText>
      </w:r>
      <w:r w:rsidR="00880312" w:rsidRPr="007277E0">
        <w:rPr>
          <w:rFonts w:ascii="David" w:hAnsi="David"/>
          <w:sz w:val="24"/>
        </w:rPr>
        <w:instrText>REF</w:instrText>
      </w:r>
      <w:r w:rsidR="00880312" w:rsidRPr="007277E0">
        <w:rPr>
          <w:rFonts w:ascii="David" w:hAnsi="David"/>
          <w:sz w:val="24"/>
          <w:rtl/>
        </w:rPr>
        <w:instrText xml:space="preserve"> _</w:instrText>
      </w:r>
      <w:r w:rsidR="00880312" w:rsidRPr="007277E0">
        <w:rPr>
          <w:rFonts w:ascii="David" w:hAnsi="David"/>
          <w:sz w:val="24"/>
        </w:rPr>
        <w:instrText>Ref70584251 \n \h</w:instrText>
      </w:r>
      <w:r w:rsidR="00880312" w:rsidRPr="007277E0">
        <w:rPr>
          <w:rFonts w:ascii="David" w:hAnsi="David"/>
          <w:sz w:val="24"/>
          <w:rtl/>
        </w:rPr>
        <w:instrText xml:space="preserve"> </w:instrText>
      </w:r>
      <w:r w:rsidR="007277E0">
        <w:rPr>
          <w:rFonts w:ascii="David" w:hAnsi="David"/>
          <w:sz w:val="24"/>
          <w:rtl/>
        </w:rPr>
        <w:instrText xml:space="preserve"> \* </w:instrText>
      </w:r>
      <w:r w:rsidR="007277E0">
        <w:rPr>
          <w:rFonts w:ascii="David" w:hAnsi="David"/>
          <w:sz w:val="24"/>
        </w:rPr>
        <w:instrText>MERGEFORMAT</w:instrText>
      </w:r>
      <w:r w:rsidR="007277E0">
        <w:rPr>
          <w:rFonts w:ascii="David" w:hAnsi="David"/>
          <w:sz w:val="24"/>
          <w:rtl/>
        </w:rPr>
        <w:instrText xml:space="preserve"> </w:instrText>
      </w:r>
      <w:r w:rsidR="00880312" w:rsidRPr="007277E0">
        <w:rPr>
          <w:rFonts w:ascii="David" w:hAnsi="David"/>
          <w:sz w:val="24"/>
          <w:rtl/>
        </w:rPr>
      </w:r>
      <w:r w:rsidR="00880312" w:rsidRPr="007277E0">
        <w:rPr>
          <w:rFonts w:ascii="David" w:hAnsi="David"/>
          <w:sz w:val="24"/>
          <w:rtl/>
        </w:rPr>
        <w:fldChar w:fldCharType="separate"/>
      </w:r>
      <w:r w:rsidR="00E20BFF">
        <w:rPr>
          <w:rFonts w:ascii="David" w:hAnsi="David"/>
          <w:sz w:val="24"/>
          <w:cs/>
        </w:rPr>
        <w:t>‎</w:t>
      </w:r>
      <w:r w:rsidR="00E20BFF">
        <w:rPr>
          <w:rFonts w:ascii="David" w:hAnsi="David"/>
          <w:sz w:val="24"/>
        </w:rPr>
        <w:t>7</w:t>
      </w:r>
      <w:r w:rsidR="00880312" w:rsidRPr="007277E0">
        <w:rPr>
          <w:rFonts w:ascii="David" w:hAnsi="David"/>
          <w:sz w:val="24"/>
          <w:rtl/>
        </w:rPr>
        <w:fldChar w:fldCharType="end"/>
      </w:r>
      <w:r w:rsidRPr="007277E0">
        <w:rPr>
          <w:rFonts w:ascii="David" w:hAnsi="David"/>
          <w:sz w:val="24"/>
          <w:rtl/>
        </w:rPr>
        <w:t xml:space="preserve"> להלן. </w:t>
      </w:r>
    </w:p>
    <w:p w14:paraId="56D1EA2D" w14:textId="77777777" w:rsidR="00B74BB6" w:rsidRPr="007277E0" w:rsidRDefault="00B74BB6" w:rsidP="007277E0">
      <w:pPr>
        <w:pStyle w:val="a7"/>
        <w:numPr>
          <w:ilvl w:val="2"/>
          <w:numId w:val="6"/>
        </w:numPr>
        <w:ind w:left="2182"/>
        <w:rPr>
          <w:rFonts w:ascii="David" w:hAnsi="David"/>
          <w:sz w:val="24"/>
        </w:rPr>
      </w:pPr>
      <w:r w:rsidRPr="007277E0">
        <w:rPr>
          <w:rFonts w:ascii="David" w:hAnsi="David"/>
          <w:sz w:val="24"/>
          <w:rtl/>
        </w:rPr>
        <w:t>מסמכי המכרז כשהם חתומים</w:t>
      </w:r>
      <w:r w:rsidR="002F03CF" w:rsidRPr="007277E0">
        <w:rPr>
          <w:rFonts w:ascii="David" w:hAnsi="David" w:hint="cs"/>
          <w:sz w:val="24"/>
          <w:rtl/>
        </w:rPr>
        <w:t xml:space="preserve"> </w:t>
      </w:r>
      <w:r w:rsidRPr="007277E0">
        <w:rPr>
          <w:rFonts w:ascii="David" w:hAnsi="David"/>
          <w:sz w:val="24"/>
          <w:rtl/>
        </w:rPr>
        <w:t xml:space="preserve">בראשי תיבות בתחתית כל עמוד. </w:t>
      </w:r>
    </w:p>
    <w:p w14:paraId="4E119B8A" w14:textId="5F07629E" w:rsidR="00B74BB6" w:rsidRPr="007277E0" w:rsidRDefault="00B74BB6" w:rsidP="007277E0">
      <w:pPr>
        <w:pStyle w:val="a7"/>
        <w:numPr>
          <w:ilvl w:val="2"/>
          <w:numId w:val="6"/>
        </w:numPr>
        <w:ind w:left="2182"/>
        <w:rPr>
          <w:rFonts w:ascii="David" w:hAnsi="David"/>
          <w:sz w:val="24"/>
        </w:rPr>
      </w:pPr>
      <w:bookmarkStart w:id="40" w:name="_Ref312343192"/>
      <w:r w:rsidRPr="007277E0">
        <w:rPr>
          <w:rFonts w:ascii="David" w:hAnsi="David"/>
          <w:sz w:val="24"/>
          <w:rtl/>
        </w:rPr>
        <w:t xml:space="preserve">אם המציע הוא תאגיד </w:t>
      </w:r>
      <w:r w:rsidR="002D7463" w:rsidRPr="007277E0">
        <w:rPr>
          <w:rFonts w:ascii="David" w:hAnsi="David"/>
          <w:sz w:val="24"/>
          <w:rtl/>
        </w:rPr>
        <w:t>–</w:t>
      </w:r>
      <w:r w:rsidRPr="007277E0">
        <w:rPr>
          <w:rFonts w:ascii="David" w:hAnsi="David"/>
          <w:sz w:val="24"/>
          <w:rtl/>
        </w:rPr>
        <w:t xml:space="preserve"> יצרף </w:t>
      </w:r>
      <w:bookmarkEnd w:id="40"/>
      <w:r w:rsidR="00E828F7" w:rsidRPr="007277E0">
        <w:rPr>
          <w:rFonts w:ascii="David" w:hAnsi="David"/>
          <w:sz w:val="24"/>
          <w:rtl/>
        </w:rPr>
        <w:t xml:space="preserve">אישור עו"ד או רו"ח </w:t>
      </w:r>
      <w:r w:rsidR="00E828F7" w:rsidRPr="007277E0">
        <w:rPr>
          <w:rFonts w:ascii="David" w:hAnsi="David" w:hint="cs"/>
          <w:sz w:val="24"/>
          <w:rtl/>
        </w:rPr>
        <w:t xml:space="preserve">על זהות </w:t>
      </w:r>
      <w:proofErr w:type="spellStart"/>
      <w:r w:rsidR="00E828F7" w:rsidRPr="007277E0">
        <w:rPr>
          <w:rFonts w:ascii="David" w:hAnsi="David" w:hint="cs"/>
          <w:sz w:val="24"/>
          <w:rtl/>
        </w:rPr>
        <w:t>מורשי</w:t>
      </w:r>
      <w:proofErr w:type="spellEnd"/>
      <w:r w:rsidR="00E828F7" w:rsidRPr="007277E0">
        <w:rPr>
          <w:rFonts w:ascii="David" w:hAnsi="David" w:hint="cs"/>
          <w:sz w:val="24"/>
          <w:rtl/>
        </w:rPr>
        <w:t xml:space="preserve"> החתימה.</w:t>
      </w:r>
    </w:p>
    <w:p w14:paraId="1488C9CA" w14:textId="0FE076CF" w:rsidR="00B74BB6" w:rsidRPr="007277E0" w:rsidRDefault="00B74BB6" w:rsidP="007277E0">
      <w:pPr>
        <w:pStyle w:val="a7"/>
        <w:numPr>
          <w:ilvl w:val="2"/>
          <w:numId w:val="6"/>
        </w:numPr>
        <w:ind w:left="2182"/>
        <w:rPr>
          <w:rFonts w:ascii="David" w:hAnsi="David"/>
          <w:sz w:val="24"/>
          <w:rtl/>
        </w:rPr>
      </w:pPr>
      <w:r w:rsidRPr="007277E0">
        <w:rPr>
          <w:rFonts w:ascii="David" w:hAnsi="David"/>
          <w:sz w:val="24"/>
          <w:rtl/>
        </w:rPr>
        <w:t>תצהיר בדבר היעדר הרשעות לפי חוק עובדים זרים וחוק שכר מינימום חתום ע"י עו"ד (</w:t>
      </w:r>
      <w:r w:rsidR="002270F6" w:rsidRPr="007277E0">
        <w:rPr>
          <w:rFonts w:ascii="David" w:hAnsi="David"/>
          <w:sz w:val="24"/>
          <w:rtl/>
        </w:rPr>
        <w:fldChar w:fldCharType="begin"/>
      </w:r>
      <w:r w:rsidR="002270F6" w:rsidRPr="007277E0">
        <w:rPr>
          <w:rFonts w:ascii="David" w:hAnsi="David"/>
          <w:sz w:val="24"/>
          <w:rtl/>
        </w:rPr>
        <w:instrText xml:space="preserve"> </w:instrText>
      </w:r>
      <w:r w:rsidR="002270F6" w:rsidRPr="007277E0">
        <w:rPr>
          <w:rFonts w:ascii="David" w:hAnsi="David"/>
          <w:sz w:val="24"/>
        </w:rPr>
        <w:instrText>REF</w:instrText>
      </w:r>
      <w:r w:rsidR="002270F6" w:rsidRPr="007277E0">
        <w:rPr>
          <w:rFonts w:ascii="David" w:hAnsi="David"/>
          <w:sz w:val="24"/>
          <w:rtl/>
        </w:rPr>
        <w:instrText xml:space="preserve"> נספח_עובדים_זרים \</w:instrText>
      </w:r>
      <w:r w:rsidR="002270F6" w:rsidRPr="007277E0">
        <w:rPr>
          <w:rFonts w:ascii="David" w:hAnsi="David"/>
          <w:sz w:val="24"/>
        </w:rPr>
        <w:instrText>h</w:instrText>
      </w:r>
      <w:r w:rsidR="002270F6" w:rsidRPr="007277E0">
        <w:rPr>
          <w:rFonts w:ascii="David" w:hAnsi="David"/>
          <w:sz w:val="24"/>
          <w:rtl/>
        </w:rPr>
        <w:instrText xml:space="preserve"> </w:instrText>
      </w:r>
      <w:r w:rsidR="007277E0">
        <w:rPr>
          <w:rFonts w:ascii="David" w:hAnsi="David"/>
          <w:sz w:val="24"/>
          <w:rtl/>
        </w:rPr>
        <w:instrText xml:space="preserve"> \* </w:instrText>
      </w:r>
      <w:r w:rsidR="007277E0">
        <w:rPr>
          <w:rFonts w:ascii="David" w:hAnsi="David"/>
          <w:sz w:val="24"/>
        </w:rPr>
        <w:instrText>MERGEFORMAT</w:instrText>
      </w:r>
      <w:r w:rsidR="007277E0">
        <w:rPr>
          <w:rFonts w:ascii="David" w:hAnsi="David"/>
          <w:sz w:val="24"/>
          <w:rtl/>
        </w:rPr>
        <w:instrText xml:space="preserve"> </w:instrText>
      </w:r>
      <w:r w:rsidR="002270F6" w:rsidRPr="007277E0">
        <w:rPr>
          <w:rFonts w:ascii="David" w:hAnsi="David"/>
          <w:sz w:val="24"/>
          <w:rtl/>
        </w:rPr>
      </w:r>
      <w:r w:rsidR="002270F6" w:rsidRPr="007277E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'3</w:t>
      </w:r>
      <w:r w:rsidR="002270F6" w:rsidRPr="007277E0">
        <w:rPr>
          <w:rFonts w:ascii="David" w:hAnsi="David"/>
          <w:sz w:val="24"/>
          <w:rtl/>
        </w:rPr>
        <w:fldChar w:fldCharType="end"/>
      </w:r>
      <w:r w:rsidR="00516C2F" w:rsidRPr="007277E0">
        <w:rPr>
          <w:rFonts w:ascii="David" w:hAnsi="David" w:hint="cs"/>
          <w:sz w:val="24"/>
          <w:rtl/>
        </w:rPr>
        <w:t>)</w:t>
      </w:r>
      <w:r w:rsidR="00BC2A25" w:rsidRPr="007277E0">
        <w:rPr>
          <w:rFonts w:ascii="David" w:hAnsi="David"/>
          <w:sz w:val="24"/>
          <w:rtl/>
        </w:rPr>
        <w:t>.</w:t>
      </w:r>
    </w:p>
    <w:p w14:paraId="5EB1F6E4" w14:textId="63F88591" w:rsidR="00B74BB6" w:rsidRPr="007277E0" w:rsidRDefault="00B74BB6" w:rsidP="007277E0">
      <w:pPr>
        <w:pStyle w:val="a7"/>
        <w:numPr>
          <w:ilvl w:val="2"/>
          <w:numId w:val="6"/>
        </w:numPr>
        <w:ind w:left="2182"/>
        <w:rPr>
          <w:rFonts w:ascii="David" w:hAnsi="David"/>
          <w:sz w:val="24"/>
          <w:rtl/>
        </w:rPr>
      </w:pPr>
      <w:r w:rsidRPr="007277E0">
        <w:rPr>
          <w:rFonts w:ascii="David" w:hAnsi="David"/>
          <w:sz w:val="24"/>
          <w:rtl/>
        </w:rPr>
        <w:t>הצהרה על שימוש בתוכנות מקוריות (</w:t>
      </w:r>
      <w:r w:rsidR="002270F6" w:rsidRPr="007277E0">
        <w:rPr>
          <w:rFonts w:ascii="David" w:hAnsi="David"/>
          <w:sz w:val="24"/>
          <w:rtl/>
        </w:rPr>
        <w:fldChar w:fldCharType="begin"/>
      </w:r>
      <w:r w:rsidR="002270F6" w:rsidRPr="007277E0">
        <w:rPr>
          <w:rFonts w:ascii="David" w:hAnsi="David"/>
          <w:sz w:val="24"/>
          <w:rtl/>
        </w:rPr>
        <w:instrText xml:space="preserve"> </w:instrText>
      </w:r>
      <w:r w:rsidR="002270F6" w:rsidRPr="007277E0">
        <w:rPr>
          <w:rFonts w:ascii="David" w:hAnsi="David"/>
          <w:sz w:val="24"/>
        </w:rPr>
        <w:instrText>REF</w:instrText>
      </w:r>
      <w:r w:rsidR="002270F6" w:rsidRPr="007277E0">
        <w:rPr>
          <w:rFonts w:ascii="David" w:hAnsi="David"/>
          <w:sz w:val="24"/>
          <w:rtl/>
        </w:rPr>
        <w:instrText xml:space="preserve"> נספח_תוכנות \</w:instrText>
      </w:r>
      <w:r w:rsidR="002270F6" w:rsidRPr="007277E0">
        <w:rPr>
          <w:rFonts w:ascii="David" w:hAnsi="David"/>
          <w:sz w:val="24"/>
        </w:rPr>
        <w:instrText>h</w:instrText>
      </w:r>
      <w:r w:rsidR="002270F6" w:rsidRPr="007277E0">
        <w:rPr>
          <w:rFonts w:ascii="David" w:hAnsi="David"/>
          <w:sz w:val="24"/>
          <w:rtl/>
        </w:rPr>
        <w:instrText xml:space="preserve"> </w:instrText>
      </w:r>
      <w:r w:rsidR="007277E0">
        <w:rPr>
          <w:rFonts w:ascii="David" w:hAnsi="David"/>
          <w:sz w:val="24"/>
          <w:rtl/>
        </w:rPr>
        <w:instrText xml:space="preserve"> \* </w:instrText>
      </w:r>
      <w:r w:rsidR="007277E0">
        <w:rPr>
          <w:rFonts w:ascii="David" w:hAnsi="David"/>
          <w:sz w:val="24"/>
        </w:rPr>
        <w:instrText>MERGEFORMAT</w:instrText>
      </w:r>
      <w:r w:rsidR="007277E0">
        <w:rPr>
          <w:rFonts w:ascii="David" w:hAnsi="David"/>
          <w:sz w:val="24"/>
          <w:rtl/>
        </w:rPr>
        <w:instrText xml:space="preserve"> </w:instrText>
      </w:r>
      <w:r w:rsidR="002270F6" w:rsidRPr="007277E0">
        <w:rPr>
          <w:rFonts w:ascii="David" w:hAnsi="David"/>
          <w:sz w:val="24"/>
          <w:rtl/>
        </w:rPr>
      </w:r>
      <w:r w:rsidR="002270F6" w:rsidRPr="007277E0">
        <w:rPr>
          <w:rFonts w:ascii="David" w:hAnsi="David"/>
          <w:sz w:val="24"/>
          <w:rtl/>
        </w:rPr>
        <w:fldChar w:fldCharType="separate"/>
      </w:r>
      <w:r w:rsidR="00E20BFF" w:rsidRPr="00E20BFF">
        <w:rPr>
          <w:rFonts w:ascii="David" w:hAnsi="David"/>
          <w:sz w:val="24"/>
          <w:rtl/>
        </w:rPr>
        <w:t>נספח ב</w:t>
      </w:r>
      <w:r w:rsidR="00E20BFF" w:rsidRPr="00E20BFF">
        <w:rPr>
          <w:rFonts w:ascii="David" w:hAnsi="David" w:hint="cs"/>
          <w:sz w:val="24"/>
          <w:rtl/>
        </w:rPr>
        <w:t>'4</w:t>
      </w:r>
      <w:r w:rsidR="002270F6" w:rsidRPr="007277E0">
        <w:rPr>
          <w:rFonts w:ascii="David" w:hAnsi="David"/>
          <w:sz w:val="24"/>
          <w:rtl/>
        </w:rPr>
        <w:fldChar w:fldCharType="end"/>
      </w:r>
      <w:r w:rsidR="00BC2A25" w:rsidRPr="007277E0">
        <w:rPr>
          <w:rFonts w:ascii="David" w:hAnsi="David"/>
          <w:sz w:val="24"/>
          <w:rtl/>
        </w:rPr>
        <w:t xml:space="preserve">). </w:t>
      </w:r>
    </w:p>
    <w:p w14:paraId="6C595E9E" w14:textId="4F7AA246" w:rsidR="00B74BB6" w:rsidRPr="007277E0" w:rsidRDefault="00B74BB6" w:rsidP="007277E0">
      <w:pPr>
        <w:pStyle w:val="a7"/>
        <w:numPr>
          <w:ilvl w:val="2"/>
          <w:numId w:val="6"/>
        </w:numPr>
        <w:ind w:left="2182"/>
        <w:rPr>
          <w:rFonts w:ascii="David" w:hAnsi="David"/>
          <w:sz w:val="24"/>
          <w:rtl/>
        </w:rPr>
      </w:pPr>
      <w:r w:rsidRPr="007277E0">
        <w:rPr>
          <w:rFonts w:ascii="David" w:hAnsi="David"/>
          <w:sz w:val="24"/>
          <w:rtl/>
        </w:rPr>
        <w:t>העתק תעודת עוסק מורשה והעתק של תעודת התאגדות (לפי העניין וסוג התאגדותו המשפטית של המציע) מאושר/ים על ידי עו"ד, לצורך הוכחת העמידה בתנאי הסף שבסעיף</w:t>
      </w:r>
      <w:r w:rsidR="007277E0" w:rsidRPr="007277E0">
        <w:rPr>
          <w:rFonts w:ascii="David" w:hAnsi="David" w:hint="cs"/>
          <w:sz w:val="24"/>
          <w:rtl/>
        </w:rPr>
        <w:t xml:space="preserve"> </w:t>
      </w:r>
      <w:r w:rsidR="007277E0" w:rsidRPr="007277E0">
        <w:rPr>
          <w:rFonts w:ascii="David" w:hAnsi="David"/>
          <w:sz w:val="24"/>
          <w:rtl/>
        </w:rPr>
        <w:fldChar w:fldCharType="begin"/>
      </w:r>
      <w:r w:rsidR="007277E0" w:rsidRPr="007277E0">
        <w:rPr>
          <w:rFonts w:ascii="David" w:hAnsi="David"/>
          <w:sz w:val="24"/>
          <w:rtl/>
        </w:rPr>
        <w:instrText xml:space="preserve"> </w:instrText>
      </w:r>
      <w:r w:rsidR="007277E0" w:rsidRPr="007277E0">
        <w:rPr>
          <w:rFonts w:ascii="David" w:hAnsi="David" w:hint="cs"/>
          <w:sz w:val="24"/>
        </w:rPr>
        <w:instrText>REF</w:instrText>
      </w:r>
      <w:r w:rsidR="007277E0" w:rsidRPr="007277E0">
        <w:rPr>
          <w:rFonts w:ascii="David" w:hAnsi="David" w:hint="cs"/>
          <w:sz w:val="24"/>
          <w:rtl/>
        </w:rPr>
        <w:instrText xml:space="preserve"> _</w:instrText>
      </w:r>
      <w:r w:rsidR="007277E0" w:rsidRPr="007277E0">
        <w:rPr>
          <w:rFonts w:ascii="David" w:hAnsi="David" w:hint="cs"/>
          <w:sz w:val="24"/>
        </w:rPr>
        <w:instrText>Ref381014958 \r \h</w:instrText>
      </w:r>
      <w:r w:rsidR="007277E0" w:rsidRPr="007277E0">
        <w:rPr>
          <w:rFonts w:ascii="David" w:hAnsi="David"/>
          <w:sz w:val="24"/>
          <w:rtl/>
        </w:rPr>
        <w:instrText xml:space="preserve"> </w:instrText>
      </w:r>
      <w:r w:rsidR="007277E0">
        <w:rPr>
          <w:rFonts w:ascii="David" w:hAnsi="David"/>
          <w:sz w:val="24"/>
          <w:rtl/>
        </w:rPr>
        <w:instrText xml:space="preserve"> \* </w:instrText>
      </w:r>
      <w:r w:rsidR="007277E0">
        <w:rPr>
          <w:rFonts w:ascii="David" w:hAnsi="David"/>
          <w:sz w:val="24"/>
        </w:rPr>
        <w:instrText>MERGEFORMAT</w:instrText>
      </w:r>
      <w:r w:rsidR="007277E0">
        <w:rPr>
          <w:rFonts w:ascii="David" w:hAnsi="David"/>
          <w:sz w:val="24"/>
          <w:rtl/>
        </w:rPr>
        <w:instrText xml:space="preserve"> </w:instrText>
      </w:r>
      <w:r w:rsidR="007277E0" w:rsidRPr="007277E0">
        <w:rPr>
          <w:rFonts w:ascii="David" w:hAnsi="David"/>
          <w:sz w:val="24"/>
          <w:rtl/>
        </w:rPr>
      </w:r>
      <w:r w:rsidR="007277E0" w:rsidRPr="007277E0">
        <w:rPr>
          <w:rFonts w:ascii="David" w:hAnsi="David"/>
          <w:sz w:val="24"/>
          <w:rtl/>
        </w:rPr>
        <w:fldChar w:fldCharType="separate"/>
      </w:r>
      <w:r w:rsidR="00E20BFF">
        <w:rPr>
          <w:rFonts w:ascii="David" w:hAnsi="David"/>
          <w:sz w:val="24"/>
          <w:cs/>
        </w:rPr>
        <w:t>‎</w:t>
      </w:r>
      <w:r w:rsidR="00E20BFF">
        <w:rPr>
          <w:rFonts w:ascii="David" w:hAnsi="David"/>
          <w:sz w:val="24"/>
        </w:rPr>
        <w:t>5.1.1</w:t>
      </w:r>
      <w:r w:rsidR="007277E0" w:rsidRPr="007277E0">
        <w:rPr>
          <w:rFonts w:ascii="David" w:hAnsi="David"/>
          <w:sz w:val="24"/>
          <w:rtl/>
        </w:rPr>
        <w:fldChar w:fldCharType="end"/>
      </w:r>
      <w:r w:rsidRPr="007277E0">
        <w:rPr>
          <w:rFonts w:ascii="David" w:hAnsi="David"/>
          <w:sz w:val="24"/>
          <w:rtl/>
        </w:rPr>
        <w:t xml:space="preserve"> לעיל. אם המציע הוא עמותה, עליו להעביר אישור ניהול תקין מטעם רשם העמותות, תקף למועד הגשת ההצעה.</w:t>
      </w:r>
    </w:p>
    <w:p w14:paraId="3B8FD2C7" w14:textId="3B169671" w:rsidR="00B74BB6" w:rsidRPr="007277E0" w:rsidRDefault="00B74BB6" w:rsidP="007277E0">
      <w:pPr>
        <w:pStyle w:val="a7"/>
        <w:numPr>
          <w:ilvl w:val="2"/>
          <w:numId w:val="6"/>
        </w:numPr>
        <w:ind w:left="2182"/>
        <w:rPr>
          <w:rFonts w:ascii="David" w:hAnsi="David"/>
          <w:sz w:val="24"/>
        </w:rPr>
      </w:pPr>
      <w:r w:rsidRPr="007277E0">
        <w:rPr>
          <w:rFonts w:ascii="David" w:hAnsi="David"/>
          <w:sz w:val="24"/>
          <w:rtl/>
        </w:rPr>
        <w:t xml:space="preserve">אישור לפי חוק עסקאות גופים ציבוריים, בדבר ניהול פנקסי חשבונות ורשומות, כשהוא תקף, להוכחת העמידה בתנאי הסף שבסעיף </w:t>
      </w:r>
      <w:r w:rsidRPr="007277E0">
        <w:rPr>
          <w:rFonts w:ascii="David" w:hAnsi="David"/>
          <w:sz w:val="24"/>
          <w:rtl/>
        </w:rPr>
        <w:fldChar w:fldCharType="begin"/>
      </w:r>
      <w:r w:rsidRPr="007277E0">
        <w:rPr>
          <w:rFonts w:ascii="David" w:hAnsi="David"/>
          <w:sz w:val="24"/>
          <w:rtl/>
        </w:rPr>
        <w:instrText xml:space="preserve"> </w:instrText>
      </w:r>
      <w:r w:rsidRPr="007277E0">
        <w:rPr>
          <w:rFonts w:ascii="David" w:hAnsi="David"/>
          <w:sz w:val="24"/>
        </w:rPr>
        <w:instrText>REF</w:instrText>
      </w:r>
      <w:r w:rsidRPr="007277E0">
        <w:rPr>
          <w:rFonts w:ascii="David" w:hAnsi="David"/>
          <w:sz w:val="24"/>
          <w:rtl/>
        </w:rPr>
        <w:instrText xml:space="preserve"> _</w:instrText>
      </w:r>
      <w:r w:rsidRPr="007277E0">
        <w:rPr>
          <w:rFonts w:ascii="David" w:hAnsi="David"/>
          <w:sz w:val="24"/>
        </w:rPr>
        <w:instrText>Ref381014977 \r \h</w:instrText>
      </w:r>
      <w:r w:rsidRPr="007277E0">
        <w:rPr>
          <w:rFonts w:ascii="David" w:hAnsi="David"/>
          <w:sz w:val="24"/>
          <w:rtl/>
        </w:rPr>
        <w:instrText xml:space="preserve">  \* </w:instrText>
      </w:r>
      <w:r w:rsidRPr="007277E0">
        <w:rPr>
          <w:rFonts w:ascii="David" w:hAnsi="David"/>
          <w:sz w:val="24"/>
        </w:rPr>
        <w:instrText>MERGEFORMAT</w:instrText>
      </w:r>
      <w:r w:rsidRPr="007277E0">
        <w:rPr>
          <w:rFonts w:ascii="David" w:hAnsi="David"/>
          <w:sz w:val="24"/>
          <w:rtl/>
        </w:rPr>
        <w:instrText xml:space="preserve"> </w:instrText>
      </w:r>
      <w:r w:rsidRPr="007277E0">
        <w:rPr>
          <w:rFonts w:ascii="David" w:hAnsi="David"/>
          <w:sz w:val="24"/>
          <w:rtl/>
        </w:rPr>
      </w:r>
      <w:r w:rsidRPr="007277E0">
        <w:rPr>
          <w:rFonts w:ascii="David" w:hAnsi="David"/>
          <w:sz w:val="24"/>
          <w:rtl/>
        </w:rPr>
        <w:fldChar w:fldCharType="separate"/>
      </w:r>
      <w:r w:rsidR="00E20BFF">
        <w:rPr>
          <w:rFonts w:ascii="David" w:hAnsi="David"/>
          <w:sz w:val="24"/>
          <w:cs/>
        </w:rPr>
        <w:t>‎</w:t>
      </w:r>
      <w:r w:rsidR="00E20BFF">
        <w:rPr>
          <w:rFonts w:ascii="David" w:hAnsi="David"/>
          <w:sz w:val="24"/>
        </w:rPr>
        <w:t>5.1.2</w:t>
      </w:r>
      <w:r w:rsidRPr="007277E0">
        <w:rPr>
          <w:rFonts w:ascii="David" w:hAnsi="David"/>
          <w:sz w:val="24"/>
          <w:rtl/>
        </w:rPr>
        <w:fldChar w:fldCharType="end"/>
      </w:r>
      <w:r w:rsidRPr="007277E0">
        <w:rPr>
          <w:rFonts w:ascii="David" w:hAnsi="David"/>
          <w:sz w:val="24"/>
          <w:rtl/>
        </w:rPr>
        <w:t xml:space="preserve"> לעיל.</w:t>
      </w:r>
    </w:p>
    <w:p w14:paraId="1795EE0B" w14:textId="38829AF0" w:rsidR="00213619" w:rsidRPr="007277E0" w:rsidRDefault="00213619" w:rsidP="007277E0">
      <w:pPr>
        <w:pStyle w:val="a7"/>
        <w:numPr>
          <w:ilvl w:val="2"/>
          <w:numId w:val="6"/>
        </w:numPr>
        <w:ind w:left="2182"/>
        <w:rPr>
          <w:rFonts w:ascii="David" w:hAnsi="David"/>
          <w:sz w:val="24"/>
        </w:rPr>
      </w:pPr>
      <w:r w:rsidRPr="007277E0">
        <w:rPr>
          <w:rFonts w:ascii="David" w:hAnsi="David" w:hint="cs"/>
          <w:sz w:val="24"/>
          <w:rtl/>
        </w:rPr>
        <w:t xml:space="preserve">מציע הסבור כי </w:t>
      </w:r>
      <w:r w:rsidRPr="007277E0">
        <w:rPr>
          <w:rFonts w:ascii="David" w:hAnsi="David"/>
          <w:sz w:val="24"/>
          <w:rtl/>
        </w:rPr>
        <w:t>אינו מחויב במע"מ באספקת השירותים מכוח מכרז זה</w:t>
      </w:r>
      <w:r w:rsidRPr="007277E0">
        <w:rPr>
          <w:rFonts w:ascii="David" w:hAnsi="David" w:hint="cs"/>
          <w:sz w:val="24"/>
          <w:rtl/>
        </w:rPr>
        <w:t xml:space="preserve">, עליו לציין זאת בסעיף </w:t>
      </w:r>
      <w:r w:rsidRPr="007277E0">
        <w:rPr>
          <w:rFonts w:ascii="David" w:hAnsi="David"/>
          <w:sz w:val="24"/>
          <w:rtl/>
        </w:rPr>
        <w:fldChar w:fldCharType="begin"/>
      </w:r>
      <w:r w:rsidRPr="007277E0">
        <w:rPr>
          <w:rFonts w:ascii="David" w:hAnsi="David"/>
          <w:sz w:val="24"/>
          <w:rtl/>
        </w:rPr>
        <w:instrText xml:space="preserve"> </w:instrText>
      </w:r>
      <w:r w:rsidRPr="007277E0">
        <w:rPr>
          <w:rFonts w:ascii="David" w:hAnsi="David" w:hint="cs"/>
          <w:sz w:val="24"/>
        </w:rPr>
        <w:instrText>REF</w:instrText>
      </w:r>
      <w:r w:rsidRPr="007277E0">
        <w:rPr>
          <w:rFonts w:ascii="David" w:hAnsi="David" w:hint="cs"/>
          <w:sz w:val="24"/>
          <w:rtl/>
        </w:rPr>
        <w:instrText xml:space="preserve"> _</w:instrText>
      </w:r>
      <w:r w:rsidRPr="007277E0">
        <w:rPr>
          <w:rFonts w:ascii="David" w:hAnsi="David" w:hint="cs"/>
          <w:sz w:val="24"/>
        </w:rPr>
        <w:instrText>Ref128651337 \r \h</w:instrText>
      </w:r>
      <w:r w:rsidRPr="007277E0">
        <w:rPr>
          <w:rFonts w:ascii="David" w:hAnsi="David"/>
          <w:sz w:val="24"/>
          <w:rtl/>
        </w:rPr>
        <w:instrText xml:space="preserve">  \* </w:instrText>
      </w:r>
      <w:r w:rsidRPr="007277E0">
        <w:rPr>
          <w:rFonts w:ascii="David" w:hAnsi="David"/>
          <w:sz w:val="24"/>
        </w:rPr>
        <w:instrText>MERGEFORMAT</w:instrText>
      </w:r>
      <w:r w:rsidRPr="007277E0">
        <w:rPr>
          <w:rFonts w:ascii="David" w:hAnsi="David"/>
          <w:sz w:val="24"/>
          <w:rtl/>
        </w:rPr>
        <w:instrText xml:space="preserve"> </w:instrText>
      </w:r>
      <w:r w:rsidRPr="007277E0">
        <w:rPr>
          <w:rFonts w:ascii="David" w:hAnsi="David"/>
          <w:sz w:val="24"/>
          <w:rtl/>
        </w:rPr>
      </w:r>
      <w:r w:rsidRPr="007277E0">
        <w:rPr>
          <w:rFonts w:ascii="David" w:hAnsi="David"/>
          <w:sz w:val="24"/>
          <w:rtl/>
        </w:rPr>
        <w:fldChar w:fldCharType="separate"/>
      </w:r>
      <w:r w:rsidR="00E20BFF">
        <w:rPr>
          <w:rFonts w:ascii="David" w:hAnsi="David"/>
          <w:sz w:val="24"/>
          <w:cs/>
        </w:rPr>
        <w:t>‎</w:t>
      </w:r>
      <w:r w:rsidR="00E20BFF">
        <w:rPr>
          <w:rFonts w:ascii="David" w:hAnsi="David"/>
          <w:sz w:val="24"/>
        </w:rPr>
        <w:t>11</w:t>
      </w:r>
      <w:r w:rsidRPr="007277E0">
        <w:rPr>
          <w:rFonts w:ascii="David" w:hAnsi="David"/>
          <w:sz w:val="24"/>
          <w:rtl/>
        </w:rPr>
        <w:fldChar w:fldCharType="end"/>
      </w:r>
      <w:r w:rsidRPr="007277E0">
        <w:rPr>
          <w:rFonts w:ascii="David" w:hAnsi="David" w:hint="cs"/>
          <w:sz w:val="24"/>
          <w:rtl/>
        </w:rPr>
        <w:t xml:space="preserve"> ל</w:t>
      </w:r>
      <w:r w:rsidRPr="007277E0">
        <w:rPr>
          <w:rFonts w:ascii="David" w:hAnsi="David"/>
          <w:sz w:val="24"/>
          <w:rtl/>
        </w:rPr>
        <w:fldChar w:fldCharType="begin"/>
      </w:r>
      <w:r w:rsidRPr="007277E0">
        <w:rPr>
          <w:rFonts w:ascii="David" w:hAnsi="David"/>
          <w:sz w:val="24"/>
          <w:rtl/>
        </w:rPr>
        <w:instrText xml:space="preserve"> </w:instrText>
      </w:r>
      <w:r w:rsidRPr="007277E0">
        <w:rPr>
          <w:rFonts w:ascii="David" w:hAnsi="David" w:hint="cs"/>
          <w:sz w:val="24"/>
        </w:rPr>
        <w:instrText>REF</w:instrText>
      </w:r>
      <w:r w:rsidRPr="007277E0">
        <w:rPr>
          <w:rFonts w:ascii="David" w:hAnsi="David" w:hint="cs"/>
          <w:sz w:val="24"/>
          <w:rtl/>
        </w:rPr>
        <w:instrText xml:space="preserve"> נספח_הגשה \</w:instrText>
      </w:r>
      <w:r w:rsidRPr="007277E0">
        <w:rPr>
          <w:rFonts w:ascii="David" w:hAnsi="David" w:hint="cs"/>
          <w:sz w:val="24"/>
        </w:rPr>
        <w:instrText>h</w:instrText>
      </w:r>
      <w:r w:rsidRPr="007277E0">
        <w:rPr>
          <w:rFonts w:ascii="David" w:hAnsi="David"/>
          <w:sz w:val="24"/>
          <w:rtl/>
        </w:rPr>
        <w:instrText xml:space="preserve">  \* </w:instrText>
      </w:r>
      <w:r w:rsidRPr="007277E0">
        <w:rPr>
          <w:rFonts w:ascii="David" w:hAnsi="David"/>
          <w:sz w:val="24"/>
        </w:rPr>
        <w:instrText>MERGEFORMAT</w:instrText>
      </w:r>
      <w:r w:rsidRPr="007277E0">
        <w:rPr>
          <w:rFonts w:ascii="David" w:hAnsi="David"/>
          <w:sz w:val="24"/>
          <w:rtl/>
        </w:rPr>
        <w:instrText xml:space="preserve"> </w:instrText>
      </w:r>
      <w:r w:rsidRPr="007277E0">
        <w:rPr>
          <w:rFonts w:ascii="David" w:hAnsi="David"/>
          <w:sz w:val="24"/>
          <w:rtl/>
        </w:rPr>
      </w:r>
      <w:r w:rsidRPr="007277E0">
        <w:rPr>
          <w:rFonts w:ascii="David" w:hAnsi="David"/>
          <w:sz w:val="24"/>
          <w:rtl/>
        </w:rPr>
        <w:fldChar w:fldCharType="separate"/>
      </w:r>
      <w:r w:rsidR="00E20BFF" w:rsidRPr="00E20BFF">
        <w:rPr>
          <w:rFonts w:ascii="David" w:hAnsi="David"/>
          <w:sz w:val="24"/>
          <w:rtl/>
        </w:rPr>
        <w:t>נספח ב'1</w:t>
      </w:r>
      <w:r w:rsidRPr="007277E0">
        <w:rPr>
          <w:rFonts w:ascii="David" w:hAnsi="David"/>
          <w:sz w:val="24"/>
          <w:rtl/>
        </w:rPr>
        <w:fldChar w:fldCharType="end"/>
      </w:r>
      <w:r w:rsidRPr="007277E0">
        <w:rPr>
          <w:rFonts w:ascii="David" w:hAnsi="David" w:hint="cs"/>
          <w:sz w:val="24"/>
          <w:rtl/>
        </w:rPr>
        <w:t>.</w:t>
      </w:r>
    </w:p>
    <w:p w14:paraId="6DD9D5FD" w14:textId="77777777" w:rsidR="00B74BB6" w:rsidRPr="007277E0" w:rsidRDefault="00B74BB6" w:rsidP="007277E0">
      <w:pPr>
        <w:pStyle w:val="a7"/>
        <w:numPr>
          <w:ilvl w:val="2"/>
          <w:numId w:val="6"/>
        </w:numPr>
        <w:ind w:left="2182"/>
        <w:rPr>
          <w:rFonts w:ascii="David" w:hAnsi="David"/>
          <w:sz w:val="24"/>
          <w:rtl/>
        </w:rPr>
      </w:pPr>
      <w:bookmarkStart w:id="41" w:name="_Ref381020389"/>
      <w:r w:rsidRPr="007277E0">
        <w:rPr>
          <w:rFonts w:ascii="David" w:hAnsi="David"/>
          <w:sz w:val="24"/>
          <w:rtl/>
        </w:rPr>
        <w:lastRenderedPageBreak/>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1"/>
    </w:p>
    <w:p w14:paraId="58F33B60" w14:textId="6AF8961E" w:rsidR="00B74BB6" w:rsidRPr="007277E0" w:rsidRDefault="00B74BB6" w:rsidP="007277E0">
      <w:pPr>
        <w:pStyle w:val="a7"/>
        <w:numPr>
          <w:ilvl w:val="2"/>
          <w:numId w:val="6"/>
        </w:numPr>
        <w:ind w:left="2182"/>
        <w:rPr>
          <w:rFonts w:ascii="David" w:hAnsi="David"/>
          <w:sz w:val="24"/>
        </w:rPr>
      </w:pPr>
      <w:bookmarkStart w:id="42" w:name="_Ref76299587"/>
      <w:r w:rsidRPr="007277E0">
        <w:rPr>
          <w:rFonts w:ascii="David" w:hAnsi="David"/>
          <w:sz w:val="24"/>
          <w:rtl/>
        </w:rPr>
        <w:t xml:space="preserve">רשימת הפרטים בהצעת המציע, שהמציע מעוניין שיהיו חסויים במידה והוא יזכה. עפ"י האמור בסעיף </w:t>
      </w:r>
      <w:r w:rsidR="008A1195" w:rsidRPr="007277E0">
        <w:rPr>
          <w:rFonts w:ascii="David" w:hAnsi="David"/>
          <w:sz w:val="24"/>
          <w:rtl/>
        </w:rPr>
        <w:fldChar w:fldCharType="begin"/>
      </w:r>
      <w:r w:rsidR="008A1195" w:rsidRPr="007277E0">
        <w:rPr>
          <w:rFonts w:ascii="David" w:hAnsi="David"/>
          <w:sz w:val="24"/>
          <w:rtl/>
        </w:rPr>
        <w:instrText xml:space="preserve"> </w:instrText>
      </w:r>
      <w:r w:rsidR="008A1195" w:rsidRPr="007277E0">
        <w:rPr>
          <w:rFonts w:ascii="David" w:hAnsi="David"/>
          <w:sz w:val="24"/>
        </w:rPr>
        <w:instrText>REF</w:instrText>
      </w:r>
      <w:r w:rsidR="008A1195" w:rsidRPr="007277E0">
        <w:rPr>
          <w:rFonts w:ascii="David" w:hAnsi="David"/>
          <w:sz w:val="24"/>
          <w:rtl/>
        </w:rPr>
        <w:instrText xml:space="preserve"> _</w:instrText>
      </w:r>
      <w:r w:rsidR="008A1195" w:rsidRPr="007277E0">
        <w:rPr>
          <w:rFonts w:ascii="David" w:hAnsi="David"/>
          <w:sz w:val="24"/>
        </w:rPr>
        <w:instrText>Ref300147448 \r \h</w:instrText>
      </w:r>
      <w:r w:rsidR="008A1195" w:rsidRPr="007277E0">
        <w:rPr>
          <w:rFonts w:ascii="David" w:hAnsi="David"/>
          <w:sz w:val="24"/>
          <w:rtl/>
        </w:rPr>
        <w:instrText xml:space="preserve"> </w:instrText>
      </w:r>
      <w:r w:rsidR="00D41EBD" w:rsidRPr="007277E0">
        <w:rPr>
          <w:rFonts w:ascii="David" w:hAnsi="David"/>
          <w:sz w:val="24"/>
          <w:rtl/>
        </w:rPr>
        <w:instrText xml:space="preserve"> \* </w:instrText>
      </w:r>
      <w:r w:rsidR="00D41EBD" w:rsidRPr="007277E0">
        <w:rPr>
          <w:rFonts w:ascii="David" w:hAnsi="David"/>
          <w:sz w:val="24"/>
        </w:rPr>
        <w:instrText>MERGEFORMAT</w:instrText>
      </w:r>
      <w:r w:rsidR="00D41EBD" w:rsidRPr="007277E0">
        <w:rPr>
          <w:rFonts w:ascii="David" w:hAnsi="David"/>
          <w:sz w:val="24"/>
          <w:rtl/>
        </w:rPr>
        <w:instrText xml:space="preserve"> </w:instrText>
      </w:r>
      <w:r w:rsidR="008A1195" w:rsidRPr="007277E0">
        <w:rPr>
          <w:rFonts w:ascii="David" w:hAnsi="David"/>
          <w:sz w:val="24"/>
          <w:rtl/>
        </w:rPr>
      </w:r>
      <w:r w:rsidR="008A1195" w:rsidRPr="007277E0">
        <w:rPr>
          <w:rFonts w:ascii="David" w:hAnsi="David"/>
          <w:sz w:val="24"/>
          <w:rtl/>
        </w:rPr>
        <w:fldChar w:fldCharType="separate"/>
      </w:r>
      <w:r w:rsidR="00E20BFF">
        <w:rPr>
          <w:rFonts w:ascii="David" w:hAnsi="David"/>
          <w:sz w:val="24"/>
          <w:cs/>
        </w:rPr>
        <w:t>‎</w:t>
      </w:r>
      <w:r w:rsidR="00E20BFF">
        <w:rPr>
          <w:rFonts w:ascii="David" w:hAnsi="David"/>
          <w:sz w:val="24"/>
        </w:rPr>
        <w:t>17.2</w:t>
      </w:r>
      <w:r w:rsidR="008A1195" w:rsidRPr="007277E0">
        <w:rPr>
          <w:rFonts w:ascii="David" w:hAnsi="David"/>
          <w:sz w:val="24"/>
          <w:rtl/>
        </w:rPr>
        <w:fldChar w:fldCharType="end"/>
      </w:r>
      <w:r w:rsidRPr="007277E0">
        <w:rPr>
          <w:rFonts w:ascii="David" w:hAnsi="David"/>
          <w:sz w:val="24"/>
          <w:rtl/>
        </w:rPr>
        <w:t xml:space="preserve"> לפרק זה.</w:t>
      </w:r>
      <w:r w:rsidR="00EB4727" w:rsidRPr="007277E0">
        <w:rPr>
          <w:rFonts w:ascii="David" w:hAnsi="David"/>
          <w:sz w:val="24"/>
          <w:rtl/>
        </w:rPr>
        <w:t xml:space="preserve"> במידה והמציע מבקש להשאיר מידע חסוי, עליו לצרף עותק נוסף של ההצעה, בו מידע זה מושחר. מציע שלא יצר</w:t>
      </w:r>
      <w:r w:rsidR="001B1994" w:rsidRPr="007277E0">
        <w:rPr>
          <w:rFonts w:ascii="David" w:hAnsi="David" w:hint="cs"/>
          <w:sz w:val="24"/>
          <w:rtl/>
        </w:rPr>
        <w:t>ף</w:t>
      </w:r>
      <w:r w:rsidR="00EB4727" w:rsidRPr="007277E0">
        <w:rPr>
          <w:rFonts w:ascii="David" w:hAnsi="David"/>
          <w:sz w:val="24"/>
          <w:rtl/>
        </w:rPr>
        <w:t xml:space="preserve"> עותק כאמור, המשרד לא יהא אחראי על הסתרת מידע זה ממציעים</w:t>
      </w:r>
      <w:r w:rsidR="001B1994" w:rsidRPr="007277E0">
        <w:rPr>
          <w:rFonts w:ascii="David" w:hAnsi="David" w:hint="cs"/>
          <w:sz w:val="24"/>
          <w:rtl/>
        </w:rPr>
        <w:t xml:space="preserve"> </w:t>
      </w:r>
      <w:r w:rsidR="00EB4727" w:rsidRPr="007277E0">
        <w:rPr>
          <w:rFonts w:ascii="David" w:hAnsi="David"/>
          <w:sz w:val="24"/>
          <w:rtl/>
        </w:rPr>
        <w:t>אחרים במקרה של בקשות לעיון בהצעה זו.</w:t>
      </w:r>
      <w:bookmarkEnd w:id="42"/>
      <w:r w:rsidR="00EB4727" w:rsidRPr="007277E0">
        <w:rPr>
          <w:rFonts w:ascii="David" w:hAnsi="David"/>
          <w:sz w:val="24"/>
          <w:rtl/>
        </w:rPr>
        <w:t xml:space="preserve"> </w:t>
      </w:r>
    </w:p>
    <w:p w14:paraId="0639C472" w14:textId="77777777" w:rsidR="00B74BB6" w:rsidRPr="00AE3B5F" w:rsidRDefault="00E828F7" w:rsidP="00F676D9">
      <w:pPr>
        <w:pStyle w:val="a7"/>
        <w:numPr>
          <w:ilvl w:val="1"/>
          <w:numId w:val="6"/>
        </w:numPr>
        <w:ind w:left="1332" w:hanging="567"/>
        <w:rPr>
          <w:rFonts w:ascii="David" w:hAnsi="David"/>
          <w:b/>
          <w:bCs/>
          <w:sz w:val="24"/>
        </w:rPr>
      </w:pPr>
      <w:r>
        <w:rPr>
          <w:rFonts w:ascii="David" w:hAnsi="David" w:hint="cs"/>
          <w:b/>
          <w:bCs/>
          <w:sz w:val="24"/>
          <w:rtl/>
        </w:rPr>
        <w:t>ה</w:t>
      </w:r>
      <w:r w:rsidR="00B74BB6" w:rsidRPr="00AE3B5F">
        <w:rPr>
          <w:rFonts w:ascii="David" w:hAnsi="David"/>
          <w:b/>
          <w:bCs/>
          <w:sz w:val="24"/>
          <w:rtl/>
        </w:rPr>
        <w:t>משרד רשאי לפסול הצעות אשר לא יצורפו אליהם המסמכים הנ"ל.</w:t>
      </w:r>
    </w:p>
    <w:p w14:paraId="7131F279" w14:textId="77777777" w:rsidR="0062000A" w:rsidRPr="00DA1317" w:rsidRDefault="00880312" w:rsidP="00DA1317">
      <w:pPr>
        <w:pStyle w:val="a7"/>
        <w:numPr>
          <w:ilvl w:val="0"/>
          <w:numId w:val="6"/>
        </w:numPr>
        <w:spacing w:before="240"/>
        <w:ind w:left="714" w:hanging="357"/>
        <w:contextualSpacing w:val="0"/>
        <w:rPr>
          <w:rFonts w:ascii="David" w:hAnsi="David"/>
          <w:b/>
          <w:bCs/>
          <w:sz w:val="28"/>
          <w:szCs w:val="28"/>
        </w:rPr>
      </w:pPr>
      <w:bookmarkStart w:id="43" w:name="_Ref70584251"/>
      <w:r w:rsidRPr="00DA1317">
        <w:rPr>
          <w:rFonts w:ascii="David" w:hAnsi="David" w:hint="cs"/>
          <w:b/>
          <w:bCs/>
          <w:sz w:val="28"/>
          <w:szCs w:val="28"/>
          <w:rtl/>
        </w:rPr>
        <w:t>מבנה ותכולת ההצעה ואופן הגשתה</w:t>
      </w:r>
      <w:bookmarkEnd w:id="43"/>
    </w:p>
    <w:p w14:paraId="242FFA7A" w14:textId="6E2B352F" w:rsidR="0062000A" w:rsidRPr="001A3541" w:rsidRDefault="0062000A" w:rsidP="00D51B83">
      <w:pPr>
        <w:pStyle w:val="a7"/>
        <w:numPr>
          <w:ilvl w:val="1"/>
          <w:numId w:val="6"/>
        </w:numPr>
        <w:ind w:left="1332" w:hanging="567"/>
        <w:rPr>
          <w:rFonts w:ascii="David" w:hAnsi="David"/>
        </w:rPr>
      </w:pPr>
      <w:bookmarkStart w:id="44" w:name="_Ref434325990"/>
      <w:r w:rsidRPr="001A3541">
        <w:rPr>
          <w:rFonts w:ascii="David" w:hAnsi="David"/>
          <w:rtl/>
        </w:rPr>
        <w:t xml:space="preserve">את ההצעה ואת כל המסמכים הנלווים אליה (למעט כתב ההצעה הכספי,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E20BFF" w:rsidRPr="00376880">
        <w:rPr>
          <w:rtl/>
        </w:rPr>
        <w:t>נספח ב</w:t>
      </w:r>
      <w:r w:rsidR="00E20BFF">
        <w:rPr>
          <w:rFonts w:hint="cs"/>
          <w:rtl/>
        </w:rPr>
        <w:t>'5</w:t>
      </w:r>
      <w:r w:rsidR="00ED68E5">
        <w:rPr>
          <w:rFonts w:ascii="David" w:hAnsi="David"/>
          <w:rtl/>
        </w:rPr>
        <w:fldChar w:fldCharType="end"/>
      </w:r>
      <w:r w:rsidRPr="001A3541">
        <w:rPr>
          <w:rFonts w:ascii="David" w:hAnsi="David"/>
          <w:rtl/>
        </w:rPr>
        <w:t xml:space="preserve"> למסמכי המכרז), כשהם חתומים כמפורט לעיל, יש להכניס למעטפה, בשלושה (3) עותקים: שני עותקים (מקור והעתק) מודפסים וכרוכים ועותק שלישי על גבי </w:t>
      </w:r>
      <w:r w:rsidRPr="001A3541">
        <w:rPr>
          <w:rFonts w:ascii="David" w:hAnsi="David"/>
        </w:rPr>
        <w:t>CD</w:t>
      </w:r>
      <w:r w:rsidRPr="001A3541">
        <w:rPr>
          <w:rFonts w:ascii="David" w:hAnsi="David"/>
          <w:rtl/>
        </w:rPr>
        <w:t xml:space="preserve"> </w:t>
      </w:r>
      <w:r w:rsidR="002B09CF" w:rsidRPr="001A3541">
        <w:rPr>
          <w:rFonts w:ascii="David" w:hAnsi="David"/>
          <w:rtl/>
        </w:rPr>
        <w:t xml:space="preserve">או </w:t>
      </w:r>
      <w:r w:rsidR="009B6D10" w:rsidRPr="001A3541">
        <w:rPr>
          <w:rFonts w:ascii="David" w:hAnsi="David"/>
          <w:rtl/>
        </w:rPr>
        <w:t>החסן נייד (</w:t>
      </w:r>
      <w:r w:rsidR="009B6D10" w:rsidRPr="001A3541">
        <w:rPr>
          <w:rFonts w:ascii="David" w:hAnsi="David"/>
        </w:rPr>
        <w:t>DOK</w:t>
      </w:r>
      <w:r w:rsidR="009B6D10" w:rsidRPr="001A3541">
        <w:rPr>
          <w:rFonts w:ascii="David" w:hAnsi="David"/>
          <w:rtl/>
        </w:rPr>
        <w:t>)</w:t>
      </w:r>
      <w:r w:rsidR="002B09CF" w:rsidRPr="001A3541">
        <w:rPr>
          <w:rFonts w:ascii="David" w:hAnsi="David"/>
          <w:rtl/>
        </w:rPr>
        <w:t xml:space="preserve"> </w:t>
      </w:r>
      <w:r w:rsidRPr="001A3541">
        <w:rPr>
          <w:rFonts w:ascii="David" w:hAnsi="David"/>
          <w:rtl/>
        </w:rPr>
        <w:t xml:space="preserve">ערוך בכלי ה- </w:t>
      </w:r>
      <w:r w:rsidRPr="001A3541">
        <w:rPr>
          <w:rFonts w:ascii="David" w:hAnsi="David"/>
        </w:rPr>
        <w:t>OFFICE</w:t>
      </w:r>
      <w:r w:rsidRPr="001A3541">
        <w:rPr>
          <w:rFonts w:ascii="David" w:hAnsi="David"/>
          <w:rtl/>
        </w:rPr>
        <w:t xml:space="preserve"> הסטנדרטיים (</w:t>
      </w:r>
      <w:r w:rsidRPr="00EE2856">
        <w:rPr>
          <w:rFonts w:ascii="David" w:hAnsi="David"/>
        </w:rPr>
        <w:t>Word, Excel</w:t>
      </w:r>
      <w:r w:rsidRPr="00EE2856">
        <w:rPr>
          <w:rFonts w:ascii="David" w:hAnsi="David"/>
          <w:rtl/>
        </w:rPr>
        <w:t>) ולסוגרה. על המעטפה יש לציין: "</w:t>
      </w:r>
      <w:r w:rsidR="008A407C" w:rsidRPr="00EE2856">
        <w:rPr>
          <w:rFonts w:ascii="David" w:hAnsi="David" w:hint="cs"/>
          <w:rtl/>
        </w:rPr>
        <w:t>מכרז</w:t>
      </w:r>
      <w:r w:rsidR="00CD6E7A" w:rsidRPr="00EE2856">
        <w:rPr>
          <w:rFonts w:ascii="David" w:hAnsi="David" w:hint="cs"/>
          <w:rtl/>
        </w:rPr>
        <w:t xml:space="preserve"> </w:t>
      </w:r>
      <w:r w:rsidR="00CD6E7A" w:rsidRPr="00EE2856">
        <w:rPr>
          <w:rFonts w:ascii="David" w:hAnsi="David"/>
          <w:rtl/>
        </w:rPr>
        <w:fldChar w:fldCharType="begin"/>
      </w:r>
      <w:r w:rsidR="00CD6E7A" w:rsidRPr="00EE2856">
        <w:rPr>
          <w:rFonts w:ascii="David" w:hAnsi="David"/>
          <w:rtl/>
        </w:rPr>
        <w:instrText xml:space="preserve"> </w:instrText>
      </w:r>
      <w:r w:rsidR="00CD6E7A" w:rsidRPr="00EE2856">
        <w:rPr>
          <w:rFonts w:ascii="David" w:hAnsi="David" w:hint="cs"/>
        </w:rPr>
        <w:instrText>REF</w:instrText>
      </w:r>
      <w:r w:rsidR="00CD6E7A" w:rsidRPr="00EE2856">
        <w:rPr>
          <w:rFonts w:ascii="David" w:hAnsi="David" w:hint="cs"/>
          <w:rtl/>
        </w:rPr>
        <w:instrText xml:space="preserve"> מספר_המכרז \</w:instrText>
      </w:r>
      <w:r w:rsidR="00CD6E7A" w:rsidRPr="00EE2856">
        <w:rPr>
          <w:rFonts w:ascii="David" w:hAnsi="David" w:hint="cs"/>
        </w:rPr>
        <w:instrText>h</w:instrText>
      </w:r>
      <w:r w:rsidR="00CD6E7A" w:rsidRPr="00EE2856">
        <w:rPr>
          <w:rFonts w:ascii="David" w:hAnsi="David"/>
          <w:rtl/>
        </w:rPr>
        <w:instrText xml:space="preserve">  \* </w:instrText>
      </w:r>
      <w:r w:rsidR="00CD6E7A" w:rsidRPr="00EE2856">
        <w:rPr>
          <w:rFonts w:ascii="David" w:hAnsi="David"/>
        </w:rPr>
        <w:instrText>MERGEFORMAT</w:instrText>
      </w:r>
      <w:r w:rsidR="00CD6E7A" w:rsidRPr="00EE2856">
        <w:rPr>
          <w:rFonts w:ascii="David" w:hAnsi="David"/>
          <w:rtl/>
        </w:rPr>
        <w:instrText xml:space="preserve"> </w:instrText>
      </w:r>
      <w:r w:rsidR="00CD6E7A" w:rsidRPr="00EE2856">
        <w:rPr>
          <w:rFonts w:ascii="David" w:hAnsi="David"/>
          <w:rtl/>
        </w:rPr>
      </w:r>
      <w:r w:rsidR="00CD6E7A" w:rsidRPr="00EE2856">
        <w:rPr>
          <w:rFonts w:ascii="David" w:hAnsi="David"/>
          <w:rtl/>
        </w:rPr>
        <w:fldChar w:fldCharType="separate"/>
      </w:r>
      <w:r w:rsidR="00E20BFF" w:rsidRPr="00EE2856">
        <w:rPr>
          <w:rFonts w:ascii="David" w:hAnsi="David"/>
          <w:b/>
          <w:bCs/>
          <w:noProof/>
          <w:sz w:val="24"/>
          <w:u w:val="single"/>
          <w:rtl/>
        </w:rPr>
        <w:t>מס</w:t>
      </w:r>
      <w:r w:rsidR="00E20BFF">
        <w:rPr>
          <w:rFonts w:ascii="David" w:hAnsi="David" w:hint="cs"/>
          <w:b/>
          <w:bCs/>
          <w:noProof/>
          <w:sz w:val="24"/>
          <w:u w:val="single"/>
          <w:rtl/>
        </w:rPr>
        <w:t>פר</w:t>
      </w:r>
      <w:r w:rsidR="00E20BFF" w:rsidRPr="00EE2856">
        <w:rPr>
          <w:rFonts w:ascii="David" w:hAnsi="David" w:hint="cs"/>
          <w:b/>
          <w:bCs/>
          <w:noProof/>
          <w:sz w:val="24"/>
          <w:u w:val="single"/>
          <w:rtl/>
        </w:rPr>
        <w:t xml:space="preserve"> </w:t>
      </w:r>
      <w:r w:rsidR="00E20BFF">
        <w:rPr>
          <w:rFonts w:ascii="David" w:hAnsi="David"/>
          <w:b/>
          <w:bCs/>
          <w:noProof/>
          <w:sz w:val="24"/>
          <w:u w:val="single"/>
          <w:rtl/>
        </w:rPr>
        <w:t>10/2023</w:t>
      </w:r>
      <w:r w:rsidR="00CD6E7A" w:rsidRPr="00EE2856">
        <w:rPr>
          <w:rFonts w:ascii="David" w:hAnsi="David"/>
          <w:rtl/>
        </w:rPr>
        <w:fldChar w:fldCharType="end"/>
      </w:r>
      <w:r w:rsidR="008A407C" w:rsidRPr="00EE2856">
        <w:rPr>
          <w:rFonts w:ascii="David" w:hAnsi="David" w:hint="cs"/>
          <w:rtl/>
        </w:rPr>
        <w:t xml:space="preserve">  </w:t>
      </w:r>
      <w:r w:rsidR="008A407C" w:rsidRPr="00EE2856">
        <w:rPr>
          <w:rFonts w:ascii="David" w:hAnsi="David"/>
          <w:rtl/>
        </w:rPr>
        <w:fldChar w:fldCharType="begin"/>
      </w:r>
      <w:r w:rsidR="008A407C" w:rsidRPr="00EE2856">
        <w:rPr>
          <w:rFonts w:ascii="David" w:hAnsi="David"/>
          <w:rtl/>
        </w:rPr>
        <w:instrText xml:space="preserve"> </w:instrText>
      </w:r>
      <w:r w:rsidR="008A407C" w:rsidRPr="00EE2856">
        <w:rPr>
          <w:rFonts w:ascii="David" w:hAnsi="David" w:hint="cs"/>
        </w:rPr>
        <w:instrText>REF</w:instrText>
      </w:r>
      <w:r w:rsidR="008A407C" w:rsidRPr="00EE2856">
        <w:rPr>
          <w:rFonts w:ascii="David" w:hAnsi="David" w:hint="cs"/>
          <w:rtl/>
        </w:rPr>
        <w:instrText xml:space="preserve"> שם_מכרז \</w:instrText>
      </w:r>
      <w:r w:rsidR="008A407C" w:rsidRPr="00EE2856">
        <w:rPr>
          <w:rFonts w:ascii="David" w:hAnsi="David" w:hint="cs"/>
        </w:rPr>
        <w:instrText>h</w:instrText>
      </w:r>
      <w:r w:rsidR="008A407C" w:rsidRPr="00EE2856">
        <w:rPr>
          <w:rFonts w:ascii="David" w:hAnsi="David"/>
          <w:rtl/>
        </w:rPr>
        <w:instrText xml:space="preserve"> </w:instrText>
      </w:r>
      <w:r w:rsidR="00EE2856">
        <w:rPr>
          <w:rFonts w:ascii="David" w:hAnsi="David"/>
          <w:rtl/>
        </w:rPr>
        <w:instrText xml:space="preserve"> \* </w:instrText>
      </w:r>
      <w:r w:rsidR="00EE2856">
        <w:rPr>
          <w:rFonts w:ascii="David" w:hAnsi="David"/>
        </w:rPr>
        <w:instrText>MERGEFORMAT</w:instrText>
      </w:r>
      <w:r w:rsidR="00EE2856">
        <w:rPr>
          <w:rFonts w:ascii="David" w:hAnsi="David"/>
          <w:rtl/>
        </w:rPr>
        <w:instrText xml:space="preserve"> </w:instrText>
      </w:r>
      <w:r w:rsidR="008A407C" w:rsidRPr="00EE2856">
        <w:rPr>
          <w:rFonts w:ascii="David" w:hAnsi="David"/>
          <w:rtl/>
        </w:rPr>
      </w:r>
      <w:r w:rsidR="008A407C" w:rsidRPr="00EE2856">
        <w:rPr>
          <w:rFonts w:ascii="David" w:hAnsi="David"/>
          <w:rtl/>
        </w:rPr>
        <w:fldChar w:fldCharType="separate"/>
      </w:r>
      <w:r w:rsidR="00E20BFF" w:rsidRPr="00880312">
        <w:rPr>
          <w:rFonts w:ascii="David" w:hAnsi="David"/>
          <w:b/>
          <w:bCs/>
          <w:sz w:val="24"/>
          <w:u w:val="single"/>
          <w:rtl/>
        </w:rPr>
        <w:t>ל</w:t>
      </w:r>
      <w:r w:rsidR="00E20BFF">
        <w:rPr>
          <w:rFonts w:ascii="David" w:hAnsi="David" w:hint="cs"/>
          <w:b/>
          <w:bCs/>
          <w:sz w:val="24"/>
          <w:u w:val="single"/>
          <w:rtl/>
        </w:rPr>
        <w:t>מתן שירותי ייעוץ בתחום הבטיחות עבור הרשות לנהיגה ספורטיבית</w:t>
      </w:r>
      <w:r w:rsidR="008A407C" w:rsidRPr="00EE2856">
        <w:rPr>
          <w:rFonts w:ascii="David" w:hAnsi="David"/>
          <w:rtl/>
        </w:rPr>
        <w:fldChar w:fldCharType="end"/>
      </w:r>
      <w:r w:rsidR="00CD6E7A" w:rsidRPr="00EE2856">
        <w:rPr>
          <w:rFonts w:ascii="David" w:hAnsi="David" w:hint="cs"/>
          <w:rtl/>
        </w:rPr>
        <w:t xml:space="preserve"> </w:t>
      </w:r>
      <w:r w:rsidRPr="00EE2856">
        <w:rPr>
          <w:rFonts w:ascii="David" w:hAnsi="David"/>
          <w:rtl/>
        </w:rPr>
        <w:t>בלבד, ללא שם המציע או כל פרט</w:t>
      </w:r>
      <w:r w:rsidRPr="001A3541">
        <w:rPr>
          <w:rFonts w:ascii="David" w:hAnsi="David"/>
          <w:rtl/>
        </w:rPr>
        <w:t xml:space="preserve"> מזהה אחר.</w:t>
      </w:r>
      <w:bookmarkEnd w:id="44"/>
    </w:p>
    <w:p w14:paraId="5FA8F129" w14:textId="2A2C6563" w:rsidR="009B6D10" w:rsidRPr="001A3541" w:rsidRDefault="0062000A" w:rsidP="00E828F7">
      <w:pPr>
        <w:pStyle w:val="a7"/>
        <w:numPr>
          <w:ilvl w:val="1"/>
          <w:numId w:val="6"/>
        </w:numPr>
        <w:ind w:left="1332" w:hanging="567"/>
        <w:rPr>
          <w:rFonts w:ascii="David" w:hAnsi="David"/>
          <w:rtl/>
        </w:rPr>
      </w:pPr>
      <w:r w:rsidRPr="00986C5D">
        <w:rPr>
          <w:rFonts w:ascii="David" w:hAnsi="David"/>
          <w:b/>
          <w:sz w:val="24"/>
          <w:rtl/>
        </w:rPr>
        <w:t>הצעת</w:t>
      </w:r>
      <w:r w:rsidRPr="001A3541">
        <w:rPr>
          <w:rFonts w:ascii="David" w:hAnsi="David"/>
          <w:rtl/>
        </w:rPr>
        <w:t xml:space="preserve"> המחיר המפורטת בחלק ב' (</w:t>
      </w:r>
      <w:r w:rsidR="00ED68E5">
        <w:rPr>
          <w:rFonts w:ascii="David" w:hAnsi="David"/>
          <w:rtl/>
        </w:rPr>
        <w:fldChar w:fldCharType="begin"/>
      </w:r>
      <w:r w:rsidR="00ED68E5">
        <w:rPr>
          <w:rFonts w:ascii="David" w:hAnsi="David"/>
          <w:rtl/>
        </w:rPr>
        <w:instrText xml:space="preserve"> </w:instrText>
      </w:r>
      <w:r w:rsidR="00ED68E5">
        <w:rPr>
          <w:rFonts w:ascii="David" w:hAnsi="David"/>
        </w:rPr>
        <w:instrText>REF</w:instrText>
      </w:r>
      <w:r w:rsidR="00ED68E5">
        <w:rPr>
          <w:rFonts w:ascii="David" w:hAnsi="David"/>
          <w:rtl/>
        </w:rPr>
        <w:instrText xml:space="preserve"> נספח_הצעת_מחיר \</w:instrText>
      </w:r>
      <w:r w:rsidR="00ED68E5">
        <w:rPr>
          <w:rFonts w:ascii="David" w:hAnsi="David"/>
        </w:rPr>
        <w:instrText>h</w:instrText>
      </w:r>
      <w:r w:rsidR="00ED68E5">
        <w:rPr>
          <w:rFonts w:ascii="David" w:hAnsi="David"/>
          <w:rtl/>
        </w:rPr>
        <w:instrText xml:space="preserve"> </w:instrText>
      </w:r>
      <w:r w:rsidR="00ED68E5">
        <w:rPr>
          <w:rFonts w:ascii="David" w:hAnsi="David"/>
          <w:rtl/>
        </w:rPr>
      </w:r>
      <w:r w:rsidR="00ED68E5">
        <w:rPr>
          <w:rFonts w:ascii="David" w:hAnsi="David"/>
          <w:rtl/>
        </w:rPr>
        <w:fldChar w:fldCharType="separate"/>
      </w:r>
      <w:r w:rsidR="00E20BFF" w:rsidRPr="00376880">
        <w:rPr>
          <w:rtl/>
        </w:rPr>
        <w:t>נספח ב</w:t>
      </w:r>
      <w:r w:rsidR="00E20BFF">
        <w:rPr>
          <w:rFonts w:hint="cs"/>
          <w:rtl/>
        </w:rPr>
        <w:t>'5</w:t>
      </w:r>
      <w:r w:rsidR="00ED68E5">
        <w:rPr>
          <w:rFonts w:ascii="David" w:hAnsi="David"/>
          <w:rtl/>
        </w:rPr>
        <w:fldChar w:fldCharType="end"/>
      </w:r>
      <w:r w:rsidRPr="001A3541">
        <w:rPr>
          <w:rFonts w:ascii="David" w:hAnsi="David"/>
          <w:rtl/>
        </w:rPr>
        <w:t xml:space="preserve">) של מסמכי המכרז תוכנס למעטפה נוספת, </w:t>
      </w:r>
      <w:r w:rsidRPr="00FE712E">
        <w:rPr>
          <w:rFonts w:ascii="David" w:hAnsi="David"/>
          <w:b/>
          <w:bCs/>
          <w:rtl/>
        </w:rPr>
        <w:t>סגורה ונפרדת</w:t>
      </w:r>
      <w:r w:rsidRPr="001A3541">
        <w:rPr>
          <w:rFonts w:ascii="David" w:hAnsi="David"/>
          <w:rtl/>
        </w:rPr>
        <w:t xml:space="preserve"> שתיכלל  בתוך מעטפת ההצעה</w:t>
      </w:r>
      <w:r w:rsidR="009B6D10" w:rsidRPr="001A3541">
        <w:rPr>
          <w:rFonts w:ascii="David" w:hAnsi="David"/>
          <w:rtl/>
        </w:rPr>
        <w:t>.</w:t>
      </w:r>
    </w:p>
    <w:p w14:paraId="6F389FBD" w14:textId="77777777" w:rsidR="0062000A" w:rsidRPr="001A3541" w:rsidRDefault="0062000A" w:rsidP="002240EE">
      <w:pPr>
        <w:pStyle w:val="a7"/>
        <w:numPr>
          <w:ilvl w:val="1"/>
          <w:numId w:val="6"/>
        </w:numPr>
        <w:ind w:left="1332" w:hanging="567"/>
        <w:rPr>
          <w:rFonts w:ascii="David" w:hAnsi="David"/>
          <w:rtl/>
        </w:rPr>
      </w:pPr>
      <w:bookmarkStart w:id="45" w:name="_Ref74217252"/>
      <w:r w:rsidRPr="001A3541">
        <w:rPr>
          <w:rFonts w:ascii="David" w:hAnsi="David"/>
          <w:rtl/>
        </w:rPr>
        <w:t>מציע המבקש שלא לחשוף סוד מסחרי או סוד מקצועי המפורט במסגרת הצעתו, יצרף עותק נוסף מושחר</w:t>
      </w:r>
      <w:r w:rsidR="003D4FF4">
        <w:rPr>
          <w:rFonts w:ascii="David" w:hAnsi="David" w:hint="cs"/>
          <w:rtl/>
        </w:rPr>
        <w:t xml:space="preserve"> שיוגש על </w:t>
      </w:r>
      <w:r w:rsidR="003D4FF4" w:rsidRPr="001A3541">
        <w:rPr>
          <w:rFonts w:ascii="David" w:hAnsi="David"/>
          <w:rtl/>
        </w:rPr>
        <w:t>גבי החסן נייד (</w:t>
      </w:r>
      <w:r w:rsidR="003D4FF4" w:rsidRPr="001A3541">
        <w:rPr>
          <w:rFonts w:ascii="David" w:hAnsi="David"/>
        </w:rPr>
        <w:t>DOK</w:t>
      </w:r>
      <w:r w:rsidR="003D4FF4" w:rsidRPr="001A3541">
        <w:rPr>
          <w:rFonts w:ascii="David" w:hAnsi="David"/>
          <w:rtl/>
        </w:rPr>
        <w:t xml:space="preserve">) ערוך בכלי ה- </w:t>
      </w:r>
      <w:r w:rsidR="003D4FF4" w:rsidRPr="001A3541">
        <w:rPr>
          <w:rFonts w:ascii="David" w:hAnsi="David"/>
        </w:rPr>
        <w:t>OFFICE</w:t>
      </w:r>
      <w:r w:rsidR="003D4FF4" w:rsidRPr="001A3541">
        <w:rPr>
          <w:rFonts w:ascii="David" w:hAnsi="David"/>
          <w:rtl/>
        </w:rPr>
        <w:t xml:space="preserve"> הסטנדרטיים (</w:t>
      </w:r>
      <w:r w:rsidR="003D4FF4" w:rsidRPr="001A3541">
        <w:rPr>
          <w:rFonts w:ascii="David" w:hAnsi="David"/>
        </w:rPr>
        <w:t>Word, Excel</w:t>
      </w:r>
      <w:r w:rsidR="003D4FF4" w:rsidRPr="001A3541">
        <w:rPr>
          <w:rFonts w:ascii="David" w:hAnsi="David"/>
          <w:rtl/>
        </w:rPr>
        <w:t>)</w:t>
      </w:r>
      <w:r w:rsidRPr="001A3541">
        <w:rPr>
          <w:rFonts w:ascii="David" w:hAnsi="David"/>
          <w:rtl/>
        </w:rPr>
        <w:t>.</w:t>
      </w:r>
      <w:bookmarkEnd w:id="45"/>
      <w:r w:rsidRPr="001A3541">
        <w:rPr>
          <w:rFonts w:ascii="David" w:hAnsi="David"/>
          <w:rtl/>
        </w:rPr>
        <w:t xml:space="preserve"> </w:t>
      </w:r>
    </w:p>
    <w:p w14:paraId="6A54FA70"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 xml:space="preserve">כל </w:t>
      </w:r>
      <w:r w:rsidRPr="00986C5D">
        <w:rPr>
          <w:rFonts w:ascii="David" w:hAnsi="David"/>
          <w:b/>
          <w:sz w:val="24"/>
          <w:rtl/>
        </w:rPr>
        <w:t>מסמכי</w:t>
      </w:r>
      <w:r w:rsidRPr="001A3541">
        <w:rPr>
          <w:rFonts w:ascii="David" w:hAnsi="David"/>
          <w:rtl/>
        </w:rPr>
        <w:t xml:space="preserve"> המקור (מסמכים, חתימות וכד') ירוכזו בעותק אחד </w:t>
      </w:r>
      <w:r w:rsidR="002D7463">
        <w:rPr>
          <w:rFonts w:ascii="David" w:hAnsi="David"/>
          <w:rtl/>
        </w:rPr>
        <w:t>–</w:t>
      </w:r>
      <w:r w:rsidRPr="001A3541">
        <w:rPr>
          <w:rFonts w:ascii="David" w:hAnsi="David"/>
          <w:rtl/>
        </w:rPr>
        <w:t xml:space="preserve"> עותק המקור. על עותק זה ירשם באופן ברור ובאותיות גדולות </w:t>
      </w:r>
      <w:r w:rsidR="002D7463">
        <w:rPr>
          <w:rFonts w:ascii="David" w:hAnsi="David"/>
          <w:rtl/>
        </w:rPr>
        <w:t>–</w:t>
      </w:r>
      <w:r w:rsidRPr="001A3541">
        <w:rPr>
          <w:rFonts w:ascii="David" w:hAnsi="David"/>
          <w:rtl/>
        </w:rPr>
        <w:t xml:space="preserve"> "מקור". יובהר כי במקרה של אי התאמה כלשהי בין המקור לעותקי ההצעה, העותק המודפס המופיע בעותק המקור, הוא הקובע והמחייב.</w:t>
      </w:r>
    </w:p>
    <w:p w14:paraId="5918805D" w14:textId="7848F6BF" w:rsidR="0062000A" w:rsidRPr="00AF19A6" w:rsidRDefault="0062000A" w:rsidP="00BF2BF2">
      <w:pPr>
        <w:pStyle w:val="a7"/>
        <w:numPr>
          <w:ilvl w:val="1"/>
          <w:numId w:val="6"/>
        </w:numPr>
        <w:ind w:left="1332" w:hanging="567"/>
        <w:rPr>
          <w:rFonts w:ascii="David" w:hAnsi="David"/>
          <w:rtl/>
        </w:rPr>
      </w:pPr>
      <w:bookmarkStart w:id="46" w:name="_Ref381015255"/>
      <w:r w:rsidRPr="00986C5D">
        <w:rPr>
          <w:rFonts w:ascii="David" w:hAnsi="David"/>
          <w:b/>
          <w:sz w:val="24"/>
          <w:rtl/>
        </w:rPr>
        <w:t>המציע</w:t>
      </w:r>
      <w:r w:rsidRPr="001A3541">
        <w:rPr>
          <w:rFonts w:ascii="David" w:hAnsi="David"/>
          <w:rtl/>
        </w:rPr>
        <w:t xml:space="preserve"> יכניס </w:t>
      </w:r>
      <w:r w:rsidRPr="00AF19A6">
        <w:rPr>
          <w:rFonts w:ascii="David" w:hAnsi="David"/>
          <w:rtl/>
        </w:rPr>
        <w:t xml:space="preserve">את המעטפה לתיבת המכרזים הממוקמת </w:t>
      </w:r>
      <w:r w:rsidR="00BF2BF2" w:rsidRPr="00FE712E">
        <w:rPr>
          <w:rFonts w:ascii="David" w:hAnsi="David"/>
          <w:b/>
          <w:bCs/>
          <w:sz w:val="24"/>
          <w:rtl/>
        </w:rPr>
        <w:t xml:space="preserve">במשרדי התרבות והספורט </w:t>
      </w:r>
      <w:r w:rsidR="000556B7">
        <w:rPr>
          <w:rFonts w:ascii="David" w:hAnsi="David"/>
          <w:b/>
          <w:bCs/>
          <w:sz w:val="24"/>
          <w:rtl/>
        </w:rPr>
        <w:t>–</w:t>
      </w:r>
      <w:r w:rsidR="000556B7">
        <w:rPr>
          <w:rFonts w:ascii="David" w:hAnsi="David" w:hint="cs"/>
          <w:b/>
          <w:bCs/>
          <w:sz w:val="24"/>
          <w:rtl/>
        </w:rPr>
        <w:t xml:space="preserve"> </w:t>
      </w:r>
      <w:r w:rsidR="00BF2BF2" w:rsidRPr="00FE712E">
        <w:rPr>
          <w:rFonts w:ascii="David" w:hAnsi="David"/>
          <w:b/>
          <w:bCs/>
          <w:sz w:val="24"/>
          <w:rtl/>
        </w:rPr>
        <w:t>רח' דרך אגודת הספורט הפועל 2, מלחה, ירושלים, בניין אלון, כניסה א', קומה 3</w:t>
      </w:r>
      <w:r w:rsidRPr="00AF19A6">
        <w:rPr>
          <w:rFonts w:ascii="David" w:hAnsi="David"/>
          <w:rtl/>
        </w:rPr>
        <w:t>. את ההצעות יש להגיש כמפורט לעיל, עד ל</w:t>
      </w:r>
      <w:r w:rsidR="00CD6E7A" w:rsidRPr="00AF19A6">
        <w:rPr>
          <w:rFonts w:ascii="David" w:hAnsi="David"/>
          <w:rtl/>
        </w:rPr>
        <w:fldChar w:fldCharType="begin"/>
      </w:r>
      <w:r w:rsidR="00CD6E7A" w:rsidRPr="00AF19A6">
        <w:rPr>
          <w:rFonts w:ascii="David" w:hAnsi="David"/>
          <w:rtl/>
        </w:rPr>
        <w:instrText xml:space="preserve"> </w:instrText>
      </w:r>
      <w:r w:rsidR="00CD6E7A" w:rsidRPr="00AF19A6">
        <w:rPr>
          <w:rFonts w:ascii="David" w:hAnsi="David" w:hint="cs"/>
        </w:rPr>
        <w:instrText>REF</w:instrText>
      </w:r>
      <w:r w:rsidR="00CD6E7A" w:rsidRPr="00AF19A6">
        <w:rPr>
          <w:rFonts w:ascii="David" w:hAnsi="David" w:hint="cs"/>
          <w:rtl/>
        </w:rPr>
        <w:instrText xml:space="preserve"> מועד_אחרון_להגשת_הצעות \</w:instrText>
      </w:r>
      <w:r w:rsidR="00CD6E7A" w:rsidRPr="00AF19A6">
        <w:rPr>
          <w:rFonts w:ascii="David" w:hAnsi="David" w:hint="cs"/>
        </w:rPr>
        <w:instrText>h</w:instrText>
      </w:r>
      <w:r w:rsidR="00CD6E7A" w:rsidRPr="00AF19A6">
        <w:rPr>
          <w:rFonts w:ascii="David" w:hAnsi="David"/>
          <w:rtl/>
        </w:rPr>
        <w:instrText xml:space="preserve">  \* </w:instrText>
      </w:r>
      <w:r w:rsidR="00CD6E7A" w:rsidRPr="00AF19A6">
        <w:rPr>
          <w:rFonts w:ascii="David" w:hAnsi="David"/>
        </w:rPr>
        <w:instrText>MERGEFORMAT</w:instrText>
      </w:r>
      <w:r w:rsidR="00CD6E7A" w:rsidRPr="00AF19A6">
        <w:rPr>
          <w:rFonts w:ascii="David" w:hAnsi="David"/>
          <w:rtl/>
        </w:rPr>
        <w:instrText xml:space="preserve"> </w:instrText>
      </w:r>
      <w:r w:rsidR="00CD6E7A" w:rsidRPr="00AF19A6">
        <w:rPr>
          <w:rFonts w:ascii="David" w:hAnsi="David"/>
          <w:rtl/>
        </w:rPr>
      </w:r>
      <w:r w:rsidR="00CD6E7A" w:rsidRPr="00AF19A6">
        <w:rPr>
          <w:rFonts w:ascii="David" w:hAnsi="David"/>
          <w:rtl/>
        </w:rPr>
        <w:fldChar w:fldCharType="separate"/>
      </w:r>
      <w:r w:rsidR="00E20BFF" w:rsidRPr="001D0F2C">
        <w:rPr>
          <w:rFonts w:ascii="David" w:hAnsi="David"/>
          <w:b/>
          <w:bCs/>
          <w:noProof/>
          <w:sz w:val="24"/>
          <w:rtl/>
        </w:rPr>
        <w:t xml:space="preserve">יום </w:t>
      </w:r>
      <w:r w:rsidR="00E20BFF">
        <w:rPr>
          <w:rFonts w:ascii="David" w:hAnsi="David" w:hint="cs"/>
          <w:b/>
          <w:bCs/>
          <w:noProof/>
          <w:sz w:val="24"/>
          <w:rtl/>
        </w:rPr>
        <w:t>א'</w:t>
      </w:r>
      <w:r w:rsidR="00E20BFF" w:rsidRPr="001D0F2C">
        <w:rPr>
          <w:rFonts w:ascii="David" w:hAnsi="David"/>
          <w:b/>
          <w:bCs/>
          <w:noProof/>
          <w:sz w:val="24"/>
          <w:rtl/>
        </w:rPr>
        <w:t xml:space="preserve">, </w:t>
      </w:r>
      <w:r w:rsidR="00E20BFF">
        <w:rPr>
          <w:rFonts w:ascii="David" w:hAnsi="David"/>
          <w:b/>
          <w:bCs/>
          <w:noProof/>
          <w:sz w:val="24"/>
          <w:rtl/>
        </w:rPr>
        <w:t>30.07.2023</w:t>
      </w:r>
      <w:r w:rsidR="00CD6E7A" w:rsidRPr="00AF19A6">
        <w:rPr>
          <w:rFonts w:ascii="David" w:hAnsi="David"/>
          <w:rtl/>
        </w:rPr>
        <w:fldChar w:fldCharType="end"/>
      </w:r>
      <w:r w:rsidRPr="00AF19A6">
        <w:rPr>
          <w:rFonts w:ascii="David" w:hAnsi="David"/>
          <w:rtl/>
        </w:rPr>
        <w:t xml:space="preserve"> (להלן: "</w:t>
      </w:r>
      <w:r w:rsidRPr="00E828F7">
        <w:rPr>
          <w:rFonts w:ascii="David" w:hAnsi="David"/>
          <w:b/>
          <w:bCs/>
          <w:rtl/>
        </w:rPr>
        <w:t>המועד האחרון להגשת ההצעות</w:t>
      </w:r>
      <w:r w:rsidRPr="00AF19A6">
        <w:rPr>
          <w:rFonts w:ascii="David" w:hAnsi="David"/>
          <w:rtl/>
        </w:rPr>
        <w:t>").</w:t>
      </w:r>
      <w:bookmarkEnd w:id="46"/>
    </w:p>
    <w:p w14:paraId="1C015C49" w14:textId="77777777" w:rsidR="0062000A" w:rsidRPr="00AF19A6" w:rsidRDefault="0062000A" w:rsidP="00D51B83">
      <w:pPr>
        <w:pStyle w:val="a7"/>
        <w:numPr>
          <w:ilvl w:val="1"/>
          <w:numId w:val="6"/>
        </w:numPr>
        <w:ind w:left="1332" w:hanging="567"/>
        <w:rPr>
          <w:rFonts w:ascii="David" w:hAnsi="David"/>
          <w:rtl/>
        </w:rPr>
      </w:pPr>
      <w:r w:rsidRPr="00AF19A6">
        <w:rPr>
          <w:rFonts w:ascii="David" w:hAnsi="David"/>
          <w:b/>
          <w:sz w:val="24"/>
          <w:rtl/>
        </w:rPr>
        <w:t>המזמין</w:t>
      </w:r>
      <w:r w:rsidRPr="00AF19A6">
        <w:rPr>
          <w:rFonts w:ascii="David" w:hAnsi="David"/>
          <w:rtl/>
        </w:rPr>
        <w:t xml:space="preserve"> רשאי, לפי שיקול דעתו הבלעדי המוחלט ומבלי שתהא עליו חובת הנמקה, להאריך את המועד להגשת הצעות בהודעה בכתב </w:t>
      </w:r>
      <w:r w:rsidR="00F8694F">
        <w:rPr>
          <w:rFonts w:ascii="David" w:hAnsi="David" w:hint="cs"/>
          <w:rtl/>
        </w:rPr>
        <w:t>באתר האינטרנט של מנהל הרכש הממשלתי</w:t>
      </w:r>
      <w:r w:rsidRPr="00AF19A6">
        <w:rPr>
          <w:rFonts w:ascii="David" w:hAnsi="David"/>
          <w:rtl/>
        </w:rPr>
        <w:t>. למציעים לא תהיה כל טענה ו/או דרישה ו/או תביעה עם הארכת המועד כאמור.</w:t>
      </w:r>
    </w:p>
    <w:p w14:paraId="7B3E1097" w14:textId="7CF1DBFC" w:rsidR="0069592C" w:rsidRDefault="0062000A" w:rsidP="00D51B83">
      <w:pPr>
        <w:pStyle w:val="a7"/>
        <w:numPr>
          <w:ilvl w:val="1"/>
          <w:numId w:val="6"/>
        </w:numPr>
        <w:ind w:left="1332" w:hanging="567"/>
        <w:rPr>
          <w:rFonts w:ascii="David" w:hAnsi="David"/>
          <w:b/>
          <w:bCs/>
        </w:rPr>
      </w:pPr>
      <w:r w:rsidRPr="00AF19A6">
        <w:rPr>
          <w:rFonts w:ascii="David" w:hAnsi="David"/>
          <w:b/>
          <w:bCs/>
          <w:rtl/>
        </w:rPr>
        <w:t>מובהר בזה כי בכל מקרה ישתתפו במכרז רק הצעות שתי</w:t>
      </w:r>
      <w:r w:rsidR="00416B3F">
        <w:rPr>
          <w:rFonts w:ascii="David" w:hAnsi="David"/>
          <w:b/>
          <w:bCs/>
          <w:rtl/>
        </w:rPr>
        <w:t>מצאנה בתיבת המכרזים עד לתאריך ו</w:t>
      </w:r>
      <w:r w:rsidR="00416B3F">
        <w:rPr>
          <w:rFonts w:ascii="David" w:hAnsi="David" w:hint="cs"/>
          <w:b/>
          <w:bCs/>
          <w:rtl/>
        </w:rPr>
        <w:t>ל</w:t>
      </w:r>
      <w:r w:rsidRPr="00AF19A6">
        <w:rPr>
          <w:rFonts w:ascii="David" w:hAnsi="David"/>
          <w:b/>
          <w:bCs/>
          <w:rtl/>
        </w:rPr>
        <w:t xml:space="preserve">שעה האמורים בסעיף </w:t>
      </w:r>
      <w:r w:rsidRPr="00AF19A6">
        <w:rPr>
          <w:rFonts w:ascii="David" w:hAnsi="David"/>
          <w:b/>
          <w:bCs/>
          <w:rtl/>
        </w:rPr>
        <w:fldChar w:fldCharType="begin"/>
      </w:r>
      <w:r w:rsidRPr="00AF19A6">
        <w:rPr>
          <w:rFonts w:ascii="David" w:hAnsi="David"/>
          <w:b/>
          <w:bCs/>
          <w:rtl/>
        </w:rPr>
        <w:instrText xml:space="preserve"> </w:instrText>
      </w:r>
      <w:r w:rsidRPr="00AF19A6">
        <w:rPr>
          <w:rFonts w:ascii="David" w:hAnsi="David"/>
          <w:b/>
          <w:bCs/>
        </w:rPr>
        <w:instrText>REF</w:instrText>
      </w:r>
      <w:r w:rsidRPr="00AF19A6">
        <w:rPr>
          <w:rFonts w:ascii="David" w:hAnsi="David"/>
          <w:b/>
          <w:bCs/>
          <w:rtl/>
        </w:rPr>
        <w:instrText xml:space="preserve"> _</w:instrText>
      </w:r>
      <w:r w:rsidRPr="00AF19A6">
        <w:rPr>
          <w:rFonts w:ascii="David" w:hAnsi="David"/>
          <w:b/>
          <w:bCs/>
        </w:rPr>
        <w:instrText>Ref381015255 \r \h</w:instrText>
      </w:r>
      <w:r w:rsidRPr="00AF19A6">
        <w:rPr>
          <w:rFonts w:ascii="David" w:hAnsi="David"/>
          <w:b/>
          <w:bCs/>
          <w:rtl/>
        </w:rPr>
        <w:instrText xml:space="preserve">  \* </w:instrText>
      </w:r>
      <w:r w:rsidRPr="00AF19A6">
        <w:rPr>
          <w:rFonts w:ascii="David" w:hAnsi="David"/>
          <w:b/>
          <w:bCs/>
        </w:rPr>
        <w:instrText>MERGEFORMAT</w:instrText>
      </w:r>
      <w:r w:rsidRPr="00AF19A6">
        <w:rPr>
          <w:rFonts w:ascii="David" w:hAnsi="David"/>
          <w:b/>
          <w:bCs/>
          <w:rtl/>
        </w:rPr>
        <w:instrText xml:space="preserve"> </w:instrText>
      </w:r>
      <w:r w:rsidRPr="00AF19A6">
        <w:rPr>
          <w:rFonts w:ascii="David" w:hAnsi="David"/>
          <w:b/>
          <w:bCs/>
          <w:rtl/>
        </w:rPr>
      </w:r>
      <w:r w:rsidRPr="00AF19A6">
        <w:rPr>
          <w:rFonts w:ascii="David" w:hAnsi="David"/>
          <w:b/>
          <w:bCs/>
          <w:rtl/>
        </w:rPr>
        <w:fldChar w:fldCharType="separate"/>
      </w:r>
      <w:r w:rsidR="00E20BFF">
        <w:rPr>
          <w:rFonts w:ascii="David" w:hAnsi="David"/>
          <w:b/>
          <w:bCs/>
          <w:cs/>
        </w:rPr>
        <w:t>‎</w:t>
      </w:r>
      <w:r w:rsidR="00E20BFF">
        <w:rPr>
          <w:rFonts w:ascii="David" w:hAnsi="David"/>
          <w:b/>
          <w:bCs/>
        </w:rPr>
        <w:t>7.5</w:t>
      </w:r>
      <w:r w:rsidRPr="00AF19A6">
        <w:rPr>
          <w:rFonts w:ascii="David" w:hAnsi="David"/>
          <w:b/>
          <w:bCs/>
          <w:rtl/>
        </w:rPr>
        <w:fldChar w:fldCharType="end"/>
      </w:r>
      <w:r w:rsidRPr="00AF19A6">
        <w:rPr>
          <w:rFonts w:ascii="David" w:hAnsi="David"/>
          <w:b/>
          <w:bCs/>
          <w:rtl/>
        </w:rPr>
        <w:t xml:space="preserve"> לעיל.</w:t>
      </w:r>
    </w:p>
    <w:p w14:paraId="170F7A47" w14:textId="77777777" w:rsidR="0062000A" w:rsidRPr="001A3541" w:rsidRDefault="0062000A" w:rsidP="0069592C">
      <w:pPr>
        <w:pStyle w:val="a7"/>
        <w:pBdr>
          <w:top w:val="single" w:sz="4" w:space="1" w:color="auto"/>
          <w:left w:val="single" w:sz="4" w:space="4" w:color="auto"/>
          <w:bottom w:val="single" w:sz="4" w:space="1" w:color="auto"/>
          <w:right w:val="single" w:sz="4" w:space="4" w:color="auto"/>
        </w:pBdr>
        <w:spacing w:before="240" w:after="240"/>
        <w:ind w:left="1332"/>
        <w:contextualSpacing w:val="0"/>
        <w:rPr>
          <w:rFonts w:ascii="David" w:hAnsi="David"/>
          <w:b/>
          <w:bCs/>
          <w:rtl/>
        </w:rPr>
      </w:pPr>
      <w:r w:rsidRPr="00AF19A6">
        <w:rPr>
          <w:rFonts w:ascii="David" w:hAnsi="David"/>
          <w:b/>
          <w:bCs/>
          <w:rtl/>
        </w:rPr>
        <w:t>בכניס</w:t>
      </w:r>
      <w:r w:rsidRPr="001A3541">
        <w:rPr>
          <w:rFonts w:ascii="David" w:hAnsi="David"/>
          <w:b/>
          <w:bCs/>
          <w:rtl/>
        </w:rPr>
        <w:t>ה לבניין מתקיימים סידורי אבטחה ובדיקת תעודות אישיות, קיימת מצוקת חניה בסביבת המשרד וישנן הפרעות כלליות בתנועה בירושלים וכדומה, אשר עלולים לגרום לעיכוב בכניסה</w:t>
      </w:r>
      <w:r w:rsidR="00E55C88">
        <w:rPr>
          <w:rFonts w:ascii="David" w:hAnsi="David" w:hint="cs"/>
          <w:b/>
          <w:bCs/>
          <w:rtl/>
        </w:rPr>
        <w:t xml:space="preserve"> </w:t>
      </w:r>
      <w:r w:rsidRPr="001A3541">
        <w:rPr>
          <w:rFonts w:ascii="David" w:hAnsi="David"/>
          <w:b/>
          <w:bCs/>
          <w:rtl/>
        </w:rPr>
        <w:t>- מומלץ להגיש את ההצעות זמן מספיק מראש, כדי שלא לאחר בהגשתן עקב עיכובים ותקלות שונות.</w:t>
      </w:r>
    </w:p>
    <w:p w14:paraId="47D2AE5D"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t>בהגשת הצעתו מביע המציע את הסכמתו לכל תנאי המכרז ולכל האמור במסמכי המכרז.</w:t>
      </w:r>
    </w:p>
    <w:p w14:paraId="787804F1"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כל המסמכים המצורפים לתנאי המכרז, כמפורט בפתיח למסמכי המכרז, וכן כל שינוי או הבהרה שניתנו או שיינתנו ע"י המזמין, יהוו חלק בלתי נפרד ממסמכי ומתנאי המכרז.</w:t>
      </w:r>
    </w:p>
    <w:p w14:paraId="2F62859E" w14:textId="77777777" w:rsidR="0062000A" w:rsidRPr="001A3541" w:rsidRDefault="0062000A" w:rsidP="00D51B83">
      <w:pPr>
        <w:pStyle w:val="a7"/>
        <w:numPr>
          <w:ilvl w:val="1"/>
          <w:numId w:val="6"/>
        </w:numPr>
        <w:ind w:left="1332" w:hanging="567"/>
        <w:rPr>
          <w:rFonts w:ascii="David" w:hAnsi="David"/>
          <w:rtl/>
        </w:rPr>
      </w:pPr>
      <w:r w:rsidRPr="001A3541">
        <w:rPr>
          <w:rFonts w:ascii="David" w:hAnsi="David"/>
          <w:rtl/>
        </w:rPr>
        <w:lastRenderedPageBreak/>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E55C88">
        <w:rPr>
          <w:rFonts w:ascii="David" w:hAnsi="David" w:hint="cs"/>
          <w:rtl/>
        </w:rPr>
        <w:t>מ</w:t>
      </w:r>
      <w:r w:rsidR="00E55C88" w:rsidRPr="001A3541">
        <w:rPr>
          <w:rFonts w:ascii="David" w:hAnsi="David"/>
          <w:rtl/>
        </w:rPr>
        <w:t xml:space="preserve">מנו </w:t>
      </w:r>
      <w:r w:rsidRPr="001A3541">
        <w:rPr>
          <w:rFonts w:ascii="David" w:hAnsi="David"/>
          <w:rtl/>
        </w:rPr>
        <w:t xml:space="preserve">וכן לשנותו ולעדכנו (לרבות עדכוני מועדים הנקובים בו) בכל עת לפי שקול דעתו ומבלי שיהיה עליו לפצות או לשפות את המציע בגין הוצאותיו או </w:t>
      </w:r>
      <w:r w:rsidRPr="00986C5D">
        <w:rPr>
          <w:rFonts w:ascii="David" w:hAnsi="David"/>
          <w:b/>
          <w:sz w:val="24"/>
          <w:rtl/>
        </w:rPr>
        <w:t>נזקיו</w:t>
      </w:r>
      <w:r w:rsidRPr="001A3541">
        <w:rPr>
          <w:rFonts w:ascii="David" w:hAnsi="David"/>
          <w:rtl/>
        </w:rPr>
        <w:t>.</w:t>
      </w:r>
    </w:p>
    <w:p w14:paraId="71ACBFCF" w14:textId="77777777" w:rsidR="0062000A" w:rsidRPr="001A3541" w:rsidRDefault="0062000A" w:rsidP="00D51B83">
      <w:pPr>
        <w:pStyle w:val="a7"/>
        <w:numPr>
          <w:ilvl w:val="1"/>
          <w:numId w:val="6"/>
        </w:numPr>
        <w:ind w:left="1332" w:hanging="567"/>
        <w:rPr>
          <w:rFonts w:ascii="David" w:hAnsi="David"/>
        </w:rPr>
      </w:pPr>
      <w:r w:rsidRPr="001A3541">
        <w:rPr>
          <w:rFonts w:ascii="David" w:hAnsi="David"/>
          <w:rtl/>
        </w:rPr>
        <w:t xml:space="preserve">כל הוצאה מכל סוג שהוא שתוצא בקשר להשתתפות במכרז לא תוחזר בכל מקרה. למען הסר ספק מובהר כי למציע לא תהיה כל זכות, מכל מין וסוג שהיא, לשיפוי ו/או תשלום ו/או השתתפות מהמזמין, או מכל גורם מטעמו (לרבות מי מעובדיו, </w:t>
      </w:r>
      <w:proofErr w:type="spellStart"/>
      <w:r w:rsidRPr="001A3541">
        <w:rPr>
          <w:rFonts w:ascii="David" w:hAnsi="David"/>
          <w:rtl/>
        </w:rPr>
        <w:t>שלוחיו</w:t>
      </w:r>
      <w:proofErr w:type="spellEnd"/>
      <w:r w:rsidRPr="001A3541">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4757FF" w14:textId="77777777" w:rsidR="008069CE" w:rsidRPr="00DA1317" w:rsidRDefault="003E2B51" w:rsidP="00DA1317">
      <w:pPr>
        <w:pStyle w:val="a7"/>
        <w:numPr>
          <w:ilvl w:val="1"/>
          <w:numId w:val="6"/>
        </w:numPr>
        <w:ind w:left="1332" w:hanging="567"/>
        <w:rPr>
          <w:rFonts w:ascii="David" w:hAnsi="David"/>
        </w:rPr>
      </w:pPr>
      <w:r w:rsidRPr="00986C5D">
        <w:rPr>
          <w:rFonts w:ascii="David" w:hAnsi="David"/>
          <w:b/>
          <w:sz w:val="24"/>
          <w:rtl/>
        </w:rPr>
        <w:t>הצעות</w:t>
      </w:r>
      <w:r w:rsidRPr="001A3541">
        <w:rPr>
          <w:rFonts w:ascii="David" w:hAnsi="David"/>
          <w:rtl/>
        </w:rPr>
        <w:t xml:space="preserve"> למכרז תוגשנה בשפה העברית. כמו כן כל הנספחים, מכתבי המלצה, אישורים, תעודות וכל פרט הנדרש במכרז יוצגו אך ורק בשפה העברית.</w:t>
      </w:r>
    </w:p>
    <w:p w14:paraId="4B078569" w14:textId="77777777" w:rsidR="004E6B24" w:rsidRPr="00DA1317" w:rsidRDefault="006F42E5"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hint="cs"/>
          <w:b/>
          <w:bCs/>
          <w:sz w:val="28"/>
          <w:szCs w:val="28"/>
          <w:rtl/>
        </w:rPr>
        <w:t>הצעת מחיר</w:t>
      </w:r>
    </w:p>
    <w:p w14:paraId="7A95FAB0" w14:textId="77777777" w:rsidR="0005681C" w:rsidRPr="00184E8A" w:rsidRDefault="0005681C" w:rsidP="00184E8A">
      <w:pPr>
        <w:pStyle w:val="a7"/>
        <w:numPr>
          <w:ilvl w:val="1"/>
          <w:numId w:val="6"/>
        </w:numPr>
        <w:ind w:left="1332" w:hanging="567"/>
        <w:rPr>
          <w:rFonts w:ascii="David" w:hAnsi="David"/>
          <w:b/>
          <w:sz w:val="24"/>
        </w:rPr>
      </w:pPr>
      <w:r w:rsidRPr="00184E8A">
        <w:rPr>
          <w:rFonts w:ascii="David" w:hAnsi="David" w:hint="cs"/>
          <w:b/>
          <w:sz w:val="24"/>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66BF2134" w14:textId="77777777" w:rsidR="006F42E5" w:rsidRPr="00184E8A" w:rsidRDefault="006F42E5" w:rsidP="00184E8A">
      <w:pPr>
        <w:pStyle w:val="a7"/>
        <w:numPr>
          <w:ilvl w:val="1"/>
          <w:numId w:val="6"/>
        </w:numPr>
        <w:ind w:left="1332" w:hanging="567"/>
        <w:rPr>
          <w:rFonts w:ascii="David" w:hAnsi="David"/>
          <w:bCs/>
          <w:sz w:val="24"/>
        </w:rPr>
      </w:pPr>
      <w:bookmarkStart w:id="47" w:name="_Ref447639325"/>
      <w:bookmarkStart w:id="48" w:name="הצעת_המחיר"/>
      <w:r w:rsidRPr="00184E8A">
        <w:rPr>
          <w:rFonts w:ascii="David" w:hAnsi="David"/>
          <w:bCs/>
          <w:sz w:val="24"/>
          <w:rtl/>
        </w:rPr>
        <w:t>הצעת המחיר</w:t>
      </w:r>
      <w:bookmarkEnd w:id="47"/>
      <w:bookmarkEnd w:id="48"/>
    </w:p>
    <w:bookmarkStart w:id="49" w:name="הצעת_מחיר_אופן_הגשה_ייעוץ"/>
    <w:bookmarkStart w:id="50" w:name="_Ref70590553"/>
    <w:bookmarkStart w:id="51" w:name="_Ref445987871"/>
    <w:p w14:paraId="4D69BE0D" w14:textId="4906D463" w:rsidR="00E12D2A" w:rsidRDefault="0092528F" w:rsidP="007C52B7">
      <w:pPr>
        <w:pStyle w:val="a7"/>
        <w:numPr>
          <w:ilvl w:val="2"/>
          <w:numId w:val="6"/>
        </w:numPr>
        <w:ind w:left="2182"/>
        <w:rPr>
          <w:rFonts w:ascii="David" w:hAnsi="David"/>
        </w:rPr>
      </w:pPr>
      <w:r w:rsidRPr="007C52B7">
        <w:rPr>
          <w:rFonts w:ascii="David" w:hAnsi="David"/>
          <w:b/>
          <w:sz w:val="24"/>
          <w:rtl/>
        </w:rPr>
        <w:fldChar w:fldCharType="begin"/>
      </w:r>
      <w:r w:rsidRPr="007C52B7">
        <w:rPr>
          <w:rFonts w:ascii="David" w:hAnsi="David"/>
          <w:b/>
          <w:sz w:val="24"/>
          <w:rtl/>
        </w:rPr>
        <w:instrText xml:space="preserve"> </w:instrText>
      </w:r>
      <w:r w:rsidRPr="007C52B7">
        <w:rPr>
          <w:rFonts w:ascii="David" w:hAnsi="David"/>
          <w:b/>
          <w:sz w:val="24"/>
        </w:rPr>
        <w:instrText>REF</w:instrText>
      </w:r>
      <w:r w:rsidRPr="007C52B7">
        <w:rPr>
          <w:rFonts w:ascii="David" w:hAnsi="David"/>
          <w:b/>
          <w:sz w:val="24"/>
          <w:rtl/>
        </w:rPr>
        <w:instrText xml:space="preserve"> הצעת_המחיר \</w:instrText>
      </w:r>
      <w:r w:rsidRPr="007C52B7">
        <w:rPr>
          <w:rFonts w:ascii="David" w:hAnsi="David"/>
          <w:b/>
          <w:sz w:val="24"/>
        </w:rPr>
        <w:instrText>h</w:instrText>
      </w:r>
      <w:r w:rsidRPr="007C52B7">
        <w:rPr>
          <w:rFonts w:ascii="David" w:hAnsi="David"/>
          <w:b/>
          <w:sz w:val="24"/>
          <w:rtl/>
        </w:rPr>
        <w:instrText xml:space="preserve">  \* </w:instrText>
      </w:r>
      <w:r w:rsidRPr="007C52B7">
        <w:rPr>
          <w:rFonts w:ascii="David" w:hAnsi="David"/>
          <w:b/>
          <w:sz w:val="24"/>
        </w:rPr>
        <w:instrText>MERGEFORMAT</w:instrText>
      </w:r>
      <w:r w:rsidRPr="007C52B7">
        <w:rPr>
          <w:rFonts w:ascii="David" w:hAnsi="David"/>
          <w:b/>
          <w:sz w:val="24"/>
          <w:rtl/>
        </w:rPr>
        <w:instrText xml:space="preserve"> </w:instrText>
      </w:r>
      <w:r w:rsidRPr="007C52B7">
        <w:rPr>
          <w:rFonts w:ascii="David" w:hAnsi="David"/>
          <w:b/>
          <w:sz w:val="24"/>
          <w:rtl/>
        </w:rPr>
      </w:r>
      <w:r w:rsidRPr="007C52B7">
        <w:rPr>
          <w:rFonts w:ascii="David" w:hAnsi="David"/>
          <w:b/>
          <w:sz w:val="24"/>
          <w:rtl/>
        </w:rPr>
        <w:fldChar w:fldCharType="separate"/>
      </w:r>
      <w:r w:rsidR="00E20BFF" w:rsidRPr="00E20BFF">
        <w:rPr>
          <w:rFonts w:ascii="David" w:hAnsi="David"/>
          <w:b/>
          <w:sz w:val="24"/>
          <w:rtl/>
        </w:rPr>
        <w:t>הצעת</w:t>
      </w:r>
      <w:r w:rsidR="00E20BFF" w:rsidRPr="00E20BFF">
        <w:rPr>
          <w:rFonts w:ascii="David" w:hAnsi="David"/>
          <w:rtl/>
        </w:rPr>
        <w:t xml:space="preserve"> המחיר</w:t>
      </w:r>
      <w:r w:rsidRPr="007C52B7">
        <w:rPr>
          <w:rFonts w:ascii="David" w:hAnsi="David"/>
          <w:rtl/>
        </w:rPr>
        <w:fldChar w:fldCharType="end"/>
      </w:r>
      <w:r w:rsidRPr="007C52B7">
        <w:rPr>
          <w:rFonts w:ascii="David" w:hAnsi="David"/>
          <w:rtl/>
        </w:rPr>
        <w:t xml:space="preserve"> תוגש בנוסח המופיע ב</w:t>
      </w:r>
      <w:r w:rsidRPr="007C52B7">
        <w:rPr>
          <w:rFonts w:ascii="David" w:hAnsi="David"/>
        </w:rPr>
        <w:fldChar w:fldCharType="begin"/>
      </w:r>
      <w:r w:rsidRPr="007C52B7">
        <w:rPr>
          <w:rFonts w:ascii="David" w:hAnsi="David"/>
        </w:rPr>
        <w:instrText xml:space="preserve"> REF </w:instrText>
      </w:r>
      <w:r w:rsidRPr="007C52B7">
        <w:rPr>
          <w:rFonts w:ascii="David" w:hAnsi="David"/>
          <w:rtl/>
        </w:rPr>
        <w:instrText>נספח_הצעת_מחיר</w:instrText>
      </w:r>
      <w:r w:rsidRPr="007C52B7">
        <w:rPr>
          <w:rFonts w:ascii="David" w:hAnsi="David"/>
        </w:rPr>
        <w:instrText xml:space="preserve"> \h  \* MERGEFORMAT </w:instrText>
      </w:r>
      <w:r w:rsidRPr="007C52B7">
        <w:rPr>
          <w:rFonts w:ascii="David" w:hAnsi="David"/>
        </w:rPr>
      </w:r>
      <w:r w:rsidRPr="007C52B7">
        <w:rPr>
          <w:rFonts w:ascii="David" w:hAnsi="David"/>
        </w:rPr>
        <w:fldChar w:fldCharType="separate"/>
      </w:r>
      <w:r w:rsidR="00E20BFF" w:rsidRPr="00E20BFF">
        <w:rPr>
          <w:rFonts w:ascii="David" w:hAnsi="David"/>
          <w:rtl/>
        </w:rPr>
        <w:t>נספח ב</w:t>
      </w:r>
      <w:r w:rsidR="00E20BFF" w:rsidRPr="00E20BFF">
        <w:rPr>
          <w:rFonts w:ascii="David" w:hAnsi="David" w:hint="cs"/>
          <w:rtl/>
        </w:rPr>
        <w:t>'5</w:t>
      </w:r>
      <w:r w:rsidRPr="007C52B7">
        <w:rPr>
          <w:rFonts w:ascii="David" w:hAnsi="David"/>
        </w:rPr>
        <w:fldChar w:fldCharType="end"/>
      </w:r>
      <w:r w:rsidRPr="007C52B7">
        <w:rPr>
          <w:rFonts w:ascii="David" w:hAnsi="David"/>
          <w:rtl/>
        </w:rPr>
        <w:t xml:space="preserve"> המצורף בזה.</w:t>
      </w:r>
    </w:p>
    <w:p w14:paraId="6CACE3B8" w14:textId="27B78A2F" w:rsidR="00EA3AEF" w:rsidRDefault="00860777" w:rsidP="00A70E1A">
      <w:pPr>
        <w:pStyle w:val="a7"/>
        <w:numPr>
          <w:ilvl w:val="2"/>
          <w:numId w:val="6"/>
        </w:numPr>
        <w:ind w:left="2182"/>
        <w:rPr>
          <w:rFonts w:ascii="David" w:hAnsi="David"/>
          <w:sz w:val="24"/>
        </w:rPr>
      </w:pPr>
      <w:r w:rsidRPr="00EA3AEF">
        <w:rPr>
          <w:rFonts w:ascii="David" w:hAnsi="David" w:hint="cs"/>
          <w:rtl/>
        </w:rPr>
        <w:t>ב</w:t>
      </w:r>
      <w:r w:rsidRPr="00EA3AEF">
        <w:rPr>
          <w:rFonts w:ascii="David" w:hAnsi="David"/>
          <w:rtl/>
        </w:rPr>
        <w:fldChar w:fldCharType="begin"/>
      </w:r>
      <w:r w:rsidRPr="00EA3AEF">
        <w:rPr>
          <w:rFonts w:ascii="David" w:hAnsi="David"/>
          <w:rtl/>
        </w:rPr>
        <w:instrText xml:space="preserve"> </w:instrText>
      </w:r>
      <w:r w:rsidRPr="00EA3AEF">
        <w:rPr>
          <w:rFonts w:ascii="David" w:hAnsi="David"/>
        </w:rPr>
        <w:instrText>REF</w:instrText>
      </w:r>
      <w:r w:rsidRPr="00EA3AEF">
        <w:rPr>
          <w:rFonts w:ascii="David" w:hAnsi="David"/>
          <w:rtl/>
        </w:rPr>
        <w:instrText xml:space="preserve"> הצעת_המחיר \</w:instrText>
      </w:r>
      <w:r w:rsidRPr="00EA3AEF">
        <w:rPr>
          <w:rFonts w:ascii="David" w:hAnsi="David"/>
        </w:rPr>
        <w:instrText>h</w:instrText>
      </w:r>
      <w:r w:rsidRPr="00EA3AEF">
        <w:rPr>
          <w:rFonts w:ascii="David" w:hAnsi="David"/>
          <w:rtl/>
        </w:rPr>
        <w:instrText xml:space="preserve">  \* </w:instrText>
      </w:r>
      <w:r w:rsidRPr="00EA3AEF">
        <w:rPr>
          <w:rFonts w:ascii="David" w:hAnsi="David"/>
        </w:rPr>
        <w:instrText>MERGEFORMAT</w:instrText>
      </w:r>
      <w:r w:rsidRPr="00EA3AEF">
        <w:rPr>
          <w:rFonts w:ascii="David" w:hAnsi="David"/>
          <w:rtl/>
        </w:rPr>
        <w:instrText xml:space="preserve"> </w:instrText>
      </w:r>
      <w:r w:rsidRPr="00EA3AEF">
        <w:rPr>
          <w:rFonts w:ascii="David" w:hAnsi="David"/>
          <w:rtl/>
        </w:rPr>
      </w:r>
      <w:r w:rsidRPr="00EA3AEF">
        <w:rPr>
          <w:rFonts w:ascii="David" w:hAnsi="David"/>
          <w:rtl/>
        </w:rPr>
        <w:fldChar w:fldCharType="separate"/>
      </w:r>
      <w:r w:rsidR="00E20BFF" w:rsidRPr="00E20BFF">
        <w:rPr>
          <w:rFonts w:ascii="David" w:hAnsi="David"/>
          <w:rtl/>
        </w:rPr>
        <w:t>הצעת המחיר</w:t>
      </w:r>
      <w:r w:rsidRPr="00EA3AEF">
        <w:rPr>
          <w:rFonts w:ascii="David" w:hAnsi="David"/>
          <w:rtl/>
        </w:rPr>
        <w:fldChar w:fldCharType="end"/>
      </w:r>
      <w:r w:rsidR="00996FF8" w:rsidRPr="00EA3AEF">
        <w:rPr>
          <w:rFonts w:ascii="David" w:hAnsi="David" w:hint="cs"/>
          <w:rtl/>
        </w:rPr>
        <w:t xml:space="preserve"> </w:t>
      </w:r>
      <w:r w:rsidR="00EA3AEF" w:rsidRPr="00EA3AEF">
        <w:rPr>
          <w:rFonts w:ascii="David" w:hAnsi="David"/>
          <w:rtl/>
        </w:rPr>
        <w:t xml:space="preserve">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00EA3AEF" w:rsidRPr="00EA3AEF">
        <w:rPr>
          <w:rFonts w:ascii="David" w:hAnsi="David"/>
          <w:rtl/>
        </w:rPr>
        <w:t>תכ"ם</w:t>
      </w:r>
      <w:proofErr w:type="spellEnd"/>
      <w:r w:rsidR="00EA3AEF" w:rsidRPr="00EA3AEF">
        <w:rPr>
          <w:rFonts w:ascii="David" w:hAnsi="David"/>
          <w:rtl/>
        </w:rPr>
        <w:t xml:space="preserve"> 8.1.1 – התקשרות עם נותני שירותים חיצוניים</w:t>
      </w:r>
      <w:r w:rsidR="00EA3AEF" w:rsidRPr="00EA3AEF">
        <w:rPr>
          <w:rFonts w:ascii="David" w:hAnsi="David" w:hint="cs"/>
          <w:rtl/>
        </w:rPr>
        <w:t>.</w:t>
      </w:r>
      <w:r w:rsidR="00EA3AEF" w:rsidRPr="00EA3AEF">
        <w:rPr>
          <w:rFonts w:ascii="David" w:hAnsi="David"/>
          <w:rtl/>
        </w:rPr>
        <w:t xml:space="preserve"> </w:t>
      </w:r>
      <w:bookmarkStart w:id="52" w:name="_Hlk59726632"/>
      <w:r w:rsidR="00EA3AEF" w:rsidRPr="00EA3AEF">
        <w:rPr>
          <w:rFonts w:ascii="David" w:hAnsi="David"/>
          <w:rtl/>
        </w:rPr>
        <w:t xml:space="preserve">מובהר כי התעריפים הרלוונטיים </w:t>
      </w:r>
      <w:bookmarkStart w:id="53" w:name="_Hlk74668317"/>
      <w:r w:rsidR="00EA3AEF" w:rsidRPr="00EA3AEF">
        <w:rPr>
          <w:rFonts w:ascii="David" w:hAnsi="David"/>
          <w:rtl/>
        </w:rPr>
        <w:t xml:space="preserve">הינם תעריפי יועצים לניהול שבסעיף </w:t>
      </w:r>
      <w:r w:rsidR="00EA3AEF" w:rsidRPr="00EA3AEF">
        <w:rPr>
          <w:rFonts w:ascii="David" w:hAnsi="David"/>
          <w:cs/>
        </w:rPr>
        <w:t>‎</w:t>
      </w:r>
      <w:r w:rsidR="00EA3AEF" w:rsidRPr="00EA3AEF">
        <w:rPr>
          <w:rFonts w:ascii="David" w:hAnsi="David"/>
        </w:rPr>
        <w:t>3</w:t>
      </w:r>
      <w:r w:rsidR="00EA3AEF" w:rsidRPr="00EA3AEF">
        <w:rPr>
          <w:rFonts w:ascii="David" w:hAnsi="David"/>
          <w:rtl/>
        </w:rPr>
        <w:t xml:space="preserve"> להודעה</w:t>
      </w:r>
      <w:bookmarkStart w:id="54" w:name="_Ref124073303"/>
      <w:bookmarkEnd w:id="49"/>
      <w:bookmarkEnd w:id="52"/>
      <w:bookmarkEnd w:id="53"/>
      <w:r w:rsidR="0011209E">
        <w:rPr>
          <w:rFonts w:ascii="David" w:hAnsi="David" w:hint="cs"/>
          <w:rtl/>
        </w:rPr>
        <w:t>.</w:t>
      </w:r>
      <w:r w:rsidR="001058C5">
        <w:rPr>
          <w:rFonts w:ascii="David" w:hAnsi="David" w:hint="cs"/>
          <w:sz w:val="24"/>
          <w:rtl/>
        </w:rPr>
        <w:t xml:space="preserve"> את ההוראה </w:t>
      </w:r>
      <w:r w:rsidR="00F35FD4">
        <w:rPr>
          <w:rFonts w:ascii="David" w:hAnsi="David" w:hint="cs"/>
          <w:sz w:val="24"/>
          <w:rtl/>
        </w:rPr>
        <w:t xml:space="preserve">וההודעה הנ"ל ניתן למצוא בלינק הבא: </w:t>
      </w:r>
      <w:r w:rsidR="00F35FD4" w:rsidRPr="00F35FD4">
        <w:rPr>
          <w:rFonts w:ascii="David" w:hAnsi="David"/>
          <w:sz w:val="24"/>
        </w:rPr>
        <w:t>https://takam.mof.gov.il/document/H.8.1.1</w:t>
      </w:r>
      <w:r w:rsidR="00F35FD4">
        <w:rPr>
          <w:rFonts w:ascii="David" w:hAnsi="David" w:hint="cs"/>
          <w:sz w:val="24"/>
          <w:rtl/>
        </w:rPr>
        <w:t>.</w:t>
      </w:r>
    </w:p>
    <w:p w14:paraId="3FA8F25E" w14:textId="77777777" w:rsidR="00ED0D67" w:rsidRPr="00125A8B" w:rsidRDefault="00ED0D67" w:rsidP="00ED0D67">
      <w:pPr>
        <w:pStyle w:val="a7"/>
        <w:numPr>
          <w:ilvl w:val="2"/>
          <w:numId w:val="6"/>
        </w:numPr>
        <w:ind w:left="2182"/>
        <w:rPr>
          <w:rFonts w:ascii="David" w:hAnsi="David"/>
          <w:b/>
          <w:bCs/>
        </w:rPr>
      </w:pPr>
      <w:bookmarkStart w:id="55" w:name="הבהרה_יועץ_2"/>
      <w:r w:rsidRPr="00125A8B">
        <w:rPr>
          <w:rFonts w:ascii="David" w:hAnsi="David" w:hint="cs"/>
          <w:b/>
          <w:bCs/>
          <w:rtl/>
        </w:rPr>
        <w:t>מובהר כי התשלום עבור היועצים יהיה מוגבל לדרגת יועץ 2 (בהתאם למפורט בתעריפי התקשרות החשב הכללי</w:t>
      </w:r>
      <w:r w:rsidRPr="00125A8B">
        <w:rPr>
          <w:rFonts w:ascii="David" w:hAnsi="David"/>
          <w:b/>
          <w:bCs/>
          <w:rtl/>
        </w:rPr>
        <w:t>).</w:t>
      </w:r>
    </w:p>
    <w:p w14:paraId="4F66E8F9" w14:textId="77777777" w:rsidR="00ED0D67" w:rsidRPr="00626A5B" w:rsidRDefault="00ED0D67" w:rsidP="00ED0D67">
      <w:pPr>
        <w:pStyle w:val="a7"/>
        <w:ind w:left="2182"/>
        <w:rPr>
          <w:rFonts w:ascii="David" w:hAnsi="David"/>
          <w:b/>
          <w:bCs/>
        </w:rPr>
      </w:pPr>
      <w:r w:rsidRPr="00125A8B">
        <w:rPr>
          <w:rFonts w:ascii="David" w:hAnsi="David" w:hint="cs"/>
          <w:b/>
          <w:bCs/>
          <w:rtl/>
        </w:rPr>
        <w:t>בהתאם לכך, גם יועץ שלפי הוראת החשב הכללי אמור להיות מוגדר כיועץ בדרגה גבוהה יותר, יוגדר כיועץ בדרגה האמורה לעיל לכל היותר, והתמורה תש</w:t>
      </w:r>
      <w:r>
        <w:rPr>
          <w:rFonts w:ascii="David" w:hAnsi="David" w:hint="cs"/>
          <w:b/>
          <w:bCs/>
          <w:rtl/>
        </w:rPr>
        <w:t>ו</w:t>
      </w:r>
      <w:r w:rsidRPr="00125A8B">
        <w:rPr>
          <w:rFonts w:ascii="David" w:hAnsi="David" w:hint="cs"/>
          <w:b/>
          <w:bCs/>
          <w:rtl/>
        </w:rPr>
        <w:t>לם בהתאם לדרגה זו בהפחתת אחוז ההנחה שהגיש הספק בהצעתו</w:t>
      </w:r>
      <w:bookmarkEnd w:id="55"/>
      <w:r w:rsidRPr="00125A8B">
        <w:rPr>
          <w:rFonts w:ascii="David" w:hAnsi="David" w:hint="cs"/>
          <w:b/>
          <w:bCs/>
          <w:rtl/>
        </w:rPr>
        <w:t>.</w:t>
      </w:r>
    </w:p>
    <w:p w14:paraId="3A0476B8" w14:textId="77777777" w:rsidR="00ED0D67" w:rsidRDefault="00ED0D67" w:rsidP="00ED0D67">
      <w:pPr>
        <w:pStyle w:val="a7"/>
        <w:numPr>
          <w:ilvl w:val="2"/>
          <w:numId w:val="6"/>
        </w:numPr>
        <w:ind w:left="2182"/>
        <w:rPr>
          <w:rFonts w:ascii="David" w:hAnsi="David"/>
        </w:rPr>
      </w:pPr>
      <w:r w:rsidRPr="0092528F">
        <w:rPr>
          <w:rFonts w:ascii="David" w:hAnsi="David"/>
          <w:rtl/>
        </w:rPr>
        <w:t xml:space="preserve">מובהר כי </w:t>
      </w:r>
      <w:bookmarkStart w:id="56" w:name="הבהרה_דרגת_יועץ_מקובעת"/>
      <w:r w:rsidRPr="0092528F">
        <w:rPr>
          <w:rFonts w:ascii="David" w:hAnsi="David"/>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Pr="0092528F">
        <w:rPr>
          <w:rFonts w:ascii="David" w:hAnsi="David"/>
          <w:rtl/>
        </w:rPr>
        <w:t>תכ"ם</w:t>
      </w:r>
      <w:proofErr w:type="spellEnd"/>
      <w:r w:rsidRPr="0092528F">
        <w:rPr>
          <w:rFonts w:ascii="David" w:hAnsi="David"/>
          <w:rtl/>
        </w:rPr>
        <w:t xml:space="preserve"> לעניין זה</w:t>
      </w:r>
      <w:bookmarkEnd w:id="56"/>
      <w:r w:rsidRPr="0092528F">
        <w:rPr>
          <w:rFonts w:ascii="David" w:hAnsi="David"/>
          <w:rtl/>
        </w:rPr>
        <w:t>. אחוז ההנחה שיוצע יהיה אחיד ולא יהיה תלוי בדרגת היועץ בפועל.</w:t>
      </w:r>
    </w:p>
    <w:p w14:paraId="584B37A6" w14:textId="77777777" w:rsidR="00ED0D67" w:rsidRDefault="00ED0D67" w:rsidP="00ED0D67">
      <w:pPr>
        <w:pStyle w:val="a7"/>
        <w:numPr>
          <w:ilvl w:val="2"/>
          <w:numId w:val="6"/>
        </w:numPr>
        <w:ind w:left="2182"/>
        <w:rPr>
          <w:rFonts w:ascii="David" w:hAnsi="David"/>
          <w:sz w:val="24"/>
        </w:rPr>
      </w:pPr>
      <w:r w:rsidRPr="0092528F">
        <w:rPr>
          <w:rFonts w:ascii="David" w:hAnsi="David"/>
          <w:rtl/>
        </w:rPr>
        <w:t>מובהר כי שעות העבודה המושקעות יאושרו לאחר הערכת המשרד את סבירותן בהשוואה למתוכנן, לתוצרי נותן השירותים ולאיכות עבודתו</w:t>
      </w:r>
      <w:r w:rsidR="00B616B7">
        <w:rPr>
          <w:rFonts w:ascii="David" w:hAnsi="David" w:hint="cs"/>
          <w:sz w:val="24"/>
          <w:rtl/>
        </w:rPr>
        <w:t>.</w:t>
      </w:r>
    </w:p>
    <w:p w14:paraId="58A2CE18" w14:textId="77777777" w:rsidR="00F96385" w:rsidRPr="00EA3AEF" w:rsidRDefault="00F96385" w:rsidP="00A70E1A">
      <w:pPr>
        <w:pStyle w:val="a7"/>
        <w:numPr>
          <w:ilvl w:val="2"/>
          <w:numId w:val="6"/>
        </w:numPr>
        <w:ind w:left="2182"/>
        <w:rPr>
          <w:rFonts w:ascii="David" w:hAnsi="David"/>
          <w:sz w:val="24"/>
        </w:rPr>
      </w:pPr>
      <w:r w:rsidRPr="00EA3AEF">
        <w:rPr>
          <w:rFonts w:ascii="David" w:hAnsi="David" w:hint="cs"/>
          <w:sz w:val="24"/>
          <w:rtl/>
        </w:rPr>
        <w:t>התמורה לספק תוצמד</w:t>
      </w:r>
      <w:r w:rsidRPr="00EA3AEF">
        <w:rPr>
          <w:rFonts w:ascii="David" w:hAnsi="David" w:hint="cs"/>
          <w:sz w:val="24"/>
        </w:rPr>
        <w:t xml:space="preserve"> </w:t>
      </w:r>
      <w:bookmarkEnd w:id="54"/>
      <w:r w:rsidR="004F2294" w:rsidRPr="00C400FC">
        <w:rPr>
          <w:rFonts w:ascii="David" w:hAnsi="David" w:hint="cs"/>
          <w:rtl/>
        </w:rPr>
        <w:t>בהתאם לאמור ב</w:t>
      </w:r>
      <w:r w:rsidR="004F2294" w:rsidRPr="00C400FC">
        <w:rPr>
          <w:rFonts w:ascii="David" w:hAnsi="David"/>
          <w:rtl/>
        </w:rPr>
        <w:t>הוראת החשב הכללי לעניין התקשרות עם נותני שירותים חיצוניים שמספרה</w:t>
      </w:r>
      <w:r w:rsidR="004F2294" w:rsidRPr="00C400FC">
        <w:rPr>
          <w:rFonts w:ascii="David" w:hAnsi="David" w:hint="cs"/>
          <w:rtl/>
        </w:rPr>
        <w:t xml:space="preserve"> 8.1.1. </w:t>
      </w:r>
      <w:r w:rsidR="004F2294" w:rsidRPr="00C400FC">
        <w:rPr>
          <w:rFonts w:ascii="David" w:hAnsi="David"/>
          <w:rtl/>
        </w:rPr>
        <w:t>המחירים יוצמדו לשינויים בתעריפי היועצים המרביים</w:t>
      </w:r>
      <w:r w:rsidR="004F2294" w:rsidRPr="00C400FC">
        <w:rPr>
          <w:rFonts w:ascii="David" w:hAnsi="David" w:hint="cs"/>
          <w:rtl/>
        </w:rPr>
        <w:t>,</w:t>
      </w:r>
      <w:r w:rsidR="004F2294" w:rsidRPr="00C400FC">
        <w:rPr>
          <w:rFonts w:ascii="David" w:hAnsi="David"/>
          <w:rtl/>
        </w:rPr>
        <w:t xml:space="preserve"> </w:t>
      </w:r>
      <w:r w:rsidR="004F2294" w:rsidRPr="00C400FC">
        <w:rPr>
          <w:rFonts w:ascii="David" w:hAnsi="David" w:hint="cs"/>
          <w:rtl/>
        </w:rPr>
        <w:t>וההצמדה ת</w:t>
      </w:r>
      <w:r w:rsidR="004F2294" w:rsidRPr="00C400FC">
        <w:rPr>
          <w:rFonts w:ascii="David" w:hAnsi="David"/>
          <w:rtl/>
        </w:rPr>
        <w:t xml:space="preserve">בוצע במועדים בהם יעודכנו תעריפי </w:t>
      </w:r>
      <w:proofErr w:type="spellStart"/>
      <w:r w:rsidR="004F2294" w:rsidRPr="00C400FC">
        <w:rPr>
          <w:rFonts w:ascii="David" w:hAnsi="David"/>
          <w:rtl/>
        </w:rPr>
        <w:t>החשכ"ל</w:t>
      </w:r>
      <w:proofErr w:type="spellEnd"/>
      <w:r w:rsidR="004F2294" w:rsidRPr="00C400FC">
        <w:rPr>
          <w:rFonts w:ascii="David" w:hAnsi="David"/>
          <w:rtl/>
        </w:rPr>
        <w:t xml:space="preserve"> מעת לעת, כמפורט בהודעה ''עדכון תעריפי התקשרות קיימת''</w:t>
      </w:r>
      <w:r w:rsidR="00095100" w:rsidRPr="00EA3AEF">
        <w:rPr>
          <w:rFonts w:ascii="David" w:hAnsi="David" w:hint="cs"/>
          <w:sz w:val="24"/>
          <w:rtl/>
        </w:rPr>
        <w:t>.</w:t>
      </w:r>
    </w:p>
    <w:p w14:paraId="78C9530B" w14:textId="77777777" w:rsidR="0092528F" w:rsidRPr="00986C5D" w:rsidRDefault="0092528F" w:rsidP="00986C5D">
      <w:pPr>
        <w:pStyle w:val="a7"/>
        <w:numPr>
          <w:ilvl w:val="2"/>
          <w:numId w:val="6"/>
        </w:numPr>
        <w:ind w:left="2182"/>
        <w:rPr>
          <w:rFonts w:ascii="David" w:hAnsi="David"/>
          <w:b/>
          <w:sz w:val="24"/>
        </w:rPr>
      </w:pPr>
      <w:bookmarkStart w:id="57" w:name="הצעת_מחיר_תמורה_מלאה_ייעוץ"/>
      <w:bookmarkStart w:id="58" w:name="הצעת_מחיר_הבהרות_כללי"/>
      <w:r w:rsidRPr="0092528F">
        <w:rPr>
          <w:rFonts w:ascii="David" w:hAnsi="David"/>
          <w:rtl/>
        </w:rPr>
        <w:t xml:space="preserve">המחירים שיוצעו יהיו סופיים ויהוו תמורה מלאה עבור כל ההוצאות הישירות והעקיפות של הספק לצורך אספקת השירותים לפי מכרז זה, </w:t>
      </w:r>
      <w:bookmarkStart w:id="59" w:name="הצעת_מחיר_תמורה_מלאה_להסכם_ייעוץ"/>
      <w:r w:rsidRPr="0092528F">
        <w:rPr>
          <w:rFonts w:ascii="David" w:hAnsi="David"/>
          <w:rtl/>
        </w:rPr>
        <w:t xml:space="preserve">כולל כל ההוצאות הנלוות וכולל </w:t>
      </w:r>
      <w:r w:rsidRPr="00986C5D">
        <w:rPr>
          <w:rFonts w:ascii="David" w:hAnsi="David"/>
          <w:b/>
          <w:sz w:val="24"/>
          <w:rtl/>
        </w:rPr>
        <w:t>התייקרויות</w:t>
      </w:r>
      <w:bookmarkEnd w:id="57"/>
      <w:bookmarkEnd w:id="59"/>
      <w:r w:rsidRPr="00986C5D">
        <w:rPr>
          <w:rFonts w:ascii="David" w:hAnsi="David"/>
          <w:b/>
          <w:sz w:val="24"/>
          <w:rtl/>
        </w:rPr>
        <w:t>.</w:t>
      </w:r>
    </w:p>
    <w:p w14:paraId="5E83D584" w14:textId="7247955B" w:rsidR="0008330F" w:rsidRPr="0092528F" w:rsidRDefault="0008330F" w:rsidP="0008330F">
      <w:pPr>
        <w:pStyle w:val="a7"/>
        <w:numPr>
          <w:ilvl w:val="2"/>
          <w:numId w:val="6"/>
        </w:numPr>
        <w:ind w:left="2182"/>
        <w:rPr>
          <w:rFonts w:ascii="David" w:hAnsi="David"/>
        </w:rPr>
      </w:pPr>
      <w:bookmarkStart w:id="60" w:name="_Ref535312296"/>
      <w:bookmarkStart w:id="61" w:name="_Ref5105455"/>
      <w:bookmarkEnd w:id="50"/>
      <w:bookmarkEnd w:id="51"/>
      <w:bookmarkEnd w:id="58"/>
      <w:r w:rsidRPr="0092528F">
        <w:rPr>
          <w:rFonts w:ascii="David" w:hAnsi="David"/>
          <w:rtl/>
        </w:rPr>
        <w:lastRenderedPageBreak/>
        <w:t>ההצעות יושוו על-סמך אחוז ההנחה האחיד שהוצע ב</w:t>
      </w:r>
      <w:r w:rsidRPr="0092528F">
        <w:rPr>
          <w:rFonts w:ascii="David" w:hAnsi="David"/>
          <w:rtl/>
        </w:rPr>
        <w:fldChar w:fldCharType="begin"/>
      </w:r>
      <w:r w:rsidRPr="0092528F">
        <w:rPr>
          <w:rFonts w:ascii="David" w:hAnsi="David"/>
          <w:rtl/>
        </w:rPr>
        <w:instrText xml:space="preserve"> </w:instrText>
      </w:r>
      <w:r w:rsidRPr="0092528F">
        <w:rPr>
          <w:rFonts w:ascii="David" w:hAnsi="David"/>
        </w:rPr>
        <w:instrText>REF</w:instrText>
      </w:r>
      <w:r w:rsidRPr="0092528F">
        <w:rPr>
          <w:rFonts w:ascii="David" w:hAnsi="David"/>
          <w:rtl/>
        </w:rPr>
        <w:instrText xml:space="preserve"> הצעת_המחיר \</w:instrText>
      </w:r>
      <w:r w:rsidRPr="0092528F">
        <w:rPr>
          <w:rFonts w:ascii="David" w:hAnsi="David"/>
        </w:rPr>
        <w:instrText>h</w:instrText>
      </w:r>
      <w:r w:rsidRPr="0092528F">
        <w:rPr>
          <w:rFonts w:ascii="David" w:hAnsi="David"/>
          <w:rtl/>
        </w:rPr>
        <w:instrText xml:space="preserve">  \* </w:instrText>
      </w:r>
      <w:r w:rsidRPr="0092528F">
        <w:rPr>
          <w:rFonts w:ascii="David" w:hAnsi="David"/>
        </w:rPr>
        <w:instrText>MERGEFORMAT</w:instrText>
      </w:r>
      <w:r w:rsidRPr="0092528F">
        <w:rPr>
          <w:rFonts w:ascii="David" w:hAnsi="David"/>
          <w:rtl/>
        </w:rPr>
        <w:instrText xml:space="preserve"> </w:instrText>
      </w:r>
      <w:r w:rsidRPr="0092528F">
        <w:rPr>
          <w:rFonts w:ascii="David" w:hAnsi="David"/>
          <w:rtl/>
        </w:rPr>
      </w:r>
      <w:r w:rsidRPr="0092528F">
        <w:rPr>
          <w:rFonts w:ascii="David" w:hAnsi="David"/>
          <w:rtl/>
        </w:rPr>
        <w:fldChar w:fldCharType="separate"/>
      </w:r>
      <w:r w:rsidR="00E20BFF" w:rsidRPr="00E20BFF">
        <w:rPr>
          <w:rFonts w:ascii="David" w:hAnsi="David"/>
          <w:rtl/>
        </w:rPr>
        <w:t>הצעת המחיר</w:t>
      </w:r>
      <w:r w:rsidRPr="0092528F">
        <w:rPr>
          <w:rFonts w:ascii="David" w:hAnsi="David"/>
          <w:rtl/>
        </w:rPr>
        <w:fldChar w:fldCharType="end"/>
      </w:r>
      <w:r w:rsidRPr="0092528F">
        <w:rPr>
          <w:rFonts w:ascii="David" w:hAnsi="David"/>
          <w:rtl/>
        </w:rPr>
        <w:t xml:space="preserve"> בנוסח </w:t>
      </w:r>
      <w:r w:rsidRPr="0092528F">
        <w:rPr>
          <w:rFonts w:ascii="David" w:hAnsi="David"/>
          <w:rtl/>
        </w:rPr>
        <w:fldChar w:fldCharType="begin"/>
      </w:r>
      <w:r w:rsidRPr="0092528F">
        <w:rPr>
          <w:rFonts w:ascii="David" w:hAnsi="David"/>
        </w:rPr>
        <w:instrText xml:space="preserve"> REF </w:instrText>
      </w:r>
      <w:r w:rsidRPr="0092528F">
        <w:rPr>
          <w:rFonts w:ascii="David" w:hAnsi="David"/>
          <w:rtl/>
        </w:rPr>
        <w:instrText>נספח_הצעת_מחיר</w:instrText>
      </w:r>
      <w:r w:rsidRPr="0092528F">
        <w:rPr>
          <w:rFonts w:ascii="David" w:hAnsi="David"/>
        </w:rPr>
        <w:instrText xml:space="preserve"> \h  \* MERGEFORMAT </w:instrText>
      </w:r>
      <w:r w:rsidRPr="0092528F">
        <w:rPr>
          <w:rFonts w:ascii="David" w:hAnsi="David"/>
          <w:rtl/>
        </w:rPr>
      </w:r>
      <w:r w:rsidRPr="0092528F">
        <w:rPr>
          <w:rFonts w:ascii="David" w:hAnsi="David"/>
          <w:rtl/>
        </w:rPr>
        <w:fldChar w:fldCharType="separate"/>
      </w:r>
      <w:r w:rsidR="00E20BFF" w:rsidRPr="00E20BFF">
        <w:rPr>
          <w:rFonts w:ascii="David" w:hAnsi="David"/>
          <w:rtl/>
        </w:rPr>
        <w:t>נספח ב</w:t>
      </w:r>
      <w:r w:rsidR="00E20BFF" w:rsidRPr="00E20BFF">
        <w:rPr>
          <w:rFonts w:ascii="David" w:hAnsi="David" w:hint="cs"/>
          <w:rtl/>
        </w:rPr>
        <w:t>'5</w:t>
      </w:r>
      <w:r w:rsidRPr="0092528F">
        <w:rPr>
          <w:rFonts w:ascii="David" w:hAnsi="David"/>
          <w:rtl/>
        </w:rPr>
        <w:fldChar w:fldCharType="end"/>
      </w:r>
      <w:r w:rsidRPr="0092528F">
        <w:rPr>
          <w:rFonts w:ascii="David" w:hAnsi="David"/>
          <w:rtl/>
        </w:rPr>
        <w:t>, לפי הנוסחה הבאה:</w:t>
      </w:r>
    </w:p>
    <w:p w14:paraId="02A300FF" w14:textId="77777777" w:rsidR="0008330F" w:rsidRPr="0092528F" w:rsidRDefault="00CF3BC6" w:rsidP="0008330F">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4269FA86" w14:textId="77777777" w:rsidR="00BA4448" w:rsidRPr="00DA1317" w:rsidRDefault="00CD5B67"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בחירת ההצעה הזוכה</w:t>
      </w:r>
      <w:bookmarkEnd w:id="60"/>
      <w:bookmarkEnd w:id="61"/>
    </w:p>
    <w:p w14:paraId="76BCAFE2" w14:textId="77777777" w:rsidR="002F16D6" w:rsidRPr="00376880" w:rsidRDefault="002F16D6" w:rsidP="00220517">
      <w:pPr>
        <w:pStyle w:val="a7"/>
        <w:numPr>
          <w:ilvl w:val="1"/>
          <w:numId w:val="6"/>
        </w:numPr>
        <w:ind w:left="1196" w:hanging="421"/>
        <w:rPr>
          <w:rFonts w:ascii="David" w:hAnsi="David"/>
        </w:rPr>
      </w:pPr>
      <w:bookmarkStart w:id="62" w:name="_Ref70841479"/>
      <w:r w:rsidRPr="00376880">
        <w:rPr>
          <w:rFonts w:ascii="David" w:hAnsi="David"/>
          <w:rtl/>
        </w:rPr>
        <w:t>תהליך הבחינה של ההצעות והערכתן ייעשה בארבעה שלבים:</w:t>
      </w:r>
      <w:bookmarkEnd w:id="62"/>
    </w:p>
    <w:p w14:paraId="3FB473B4" w14:textId="77777777" w:rsidR="002F16D6" w:rsidRPr="00376880" w:rsidRDefault="002F16D6" w:rsidP="00220517">
      <w:pPr>
        <w:ind w:left="1200"/>
        <w:rPr>
          <w:rFonts w:ascii="David" w:hAnsi="David"/>
          <w:rtl/>
        </w:rPr>
      </w:pPr>
      <w:bookmarkStart w:id="63" w:name="_Ref293777489"/>
      <w:r w:rsidRPr="00376880">
        <w:rPr>
          <w:rFonts w:ascii="David" w:hAnsi="David"/>
          <w:b/>
          <w:bCs/>
          <w:u w:val="single"/>
          <w:rtl/>
        </w:rPr>
        <w:t>שלב א'</w:t>
      </w:r>
      <w:r w:rsidRPr="00376880">
        <w:rPr>
          <w:rFonts w:ascii="David" w:hAnsi="David"/>
          <w:rtl/>
        </w:rPr>
        <w:t>: בדיקת תנאי הסף. הצעה שלא תעמוד בכל תנאי הסף תיפסל.</w:t>
      </w:r>
      <w:bookmarkEnd w:id="63"/>
    </w:p>
    <w:p w14:paraId="08C78AF3" w14:textId="77777777" w:rsidR="002F16D6" w:rsidRPr="00376880" w:rsidRDefault="002F16D6" w:rsidP="00220517">
      <w:pPr>
        <w:ind w:left="1200"/>
        <w:rPr>
          <w:rFonts w:ascii="David" w:hAnsi="David"/>
          <w:rtl/>
        </w:rPr>
      </w:pPr>
      <w:r w:rsidRPr="00376880">
        <w:rPr>
          <w:rFonts w:ascii="David" w:hAnsi="David"/>
          <w:b/>
          <w:bCs/>
          <w:u w:val="single"/>
          <w:rtl/>
        </w:rPr>
        <w:t>שלב ב'</w:t>
      </w:r>
      <w:r w:rsidRPr="00376880">
        <w:rPr>
          <w:rFonts w:ascii="David" w:hAnsi="David"/>
          <w:rtl/>
        </w:rPr>
        <w:t>: בדיקת איכות ההצעות</w:t>
      </w:r>
      <w:r w:rsidR="00FC4387">
        <w:rPr>
          <w:rFonts w:ascii="David" w:hAnsi="David" w:hint="cs"/>
          <w:rtl/>
        </w:rPr>
        <w:t xml:space="preserve"> </w:t>
      </w:r>
      <w:r w:rsidRPr="00376880">
        <w:rPr>
          <w:rFonts w:ascii="David" w:hAnsi="David"/>
          <w:rtl/>
        </w:rPr>
        <w:t>וקביעת ציוני האיכות.</w:t>
      </w:r>
    </w:p>
    <w:p w14:paraId="6A2A357C" w14:textId="77777777" w:rsidR="002F16D6" w:rsidRPr="00376880" w:rsidRDefault="002F16D6" w:rsidP="00220517">
      <w:pPr>
        <w:ind w:left="1200"/>
        <w:rPr>
          <w:rFonts w:ascii="David" w:hAnsi="David"/>
          <w:rtl/>
        </w:rPr>
      </w:pPr>
      <w:r w:rsidRPr="00376880">
        <w:rPr>
          <w:rFonts w:ascii="David" w:hAnsi="David"/>
          <w:b/>
          <w:bCs/>
          <w:u w:val="single"/>
          <w:rtl/>
        </w:rPr>
        <w:t>שלב ג'</w:t>
      </w:r>
      <w:r w:rsidRPr="00376880">
        <w:rPr>
          <w:rFonts w:ascii="David" w:hAnsi="David"/>
          <w:rtl/>
        </w:rPr>
        <w:t>: חישוב ציוני המחיר.</w:t>
      </w:r>
    </w:p>
    <w:p w14:paraId="7052D280" w14:textId="77777777" w:rsidR="002F16D6" w:rsidRDefault="002F16D6" w:rsidP="00220517">
      <w:pPr>
        <w:ind w:left="1200"/>
        <w:rPr>
          <w:rFonts w:ascii="David" w:hAnsi="David"/>
          <w:rtl/>
        </w:rPr>
      </w:pPr>
      <w:r w:rsidRPr="00376880">
        <w:rPr>
          <w:rFonts w:ascii="David" w:hAnsi="David"/>
          <w:b/>
          <w:bCs/>
          <w:u w:val="single"/>
          <w:rtl/>
        </w:rPr>
        <w:t>שלב ד'</w:t>
      </w:r>
      <w:r w:rsidRPr="00376880">
        <w:rPr>
          <w:rFonts w:ascii="David" w:hAnsi="David"/>
          <w:rtl/>
        </w:rPr>
        <w:t>: חישוב הציון הכולל (</w:t>
      </w:r>
      <w:r w:rsidRPr="00376880">
        <w:rPr>
          <w:rFonts w:ascii="David" w:hAnsi="David"/>
          <w:sz w:val="24"/>
          <w:rtl/>
        </w:rPr>
        <w:t>איכות ומחיר</w:t>
      </w:r>
      <w:r w:rsidRPr="00376880">
        <w:rPr>
          <w:rFonts w:ascii="David" w:hAnsi="David"/>
          <w:rtl/>
        </w:rPr>
        <w:t>) ודירוג ההצעות.</w:t>
      </w:r>
    </w:p>
    <w:p w14:paraId="34626D64" w14:textId="77777777" w:rsidR="002F16D6" w:rsidRPr="00376880" w:rsidRDefault="002F16D6" w:rsidP="008B6842">
      <w:pPr>
        <w:pStyle w:val="a7"/>
        <w:numPr>
          <w:ilvl w:val="1"/>
          <w:numId w:val="6"/>
        </w:numPr>
        <w:spacing w:before="240"/>
        <w:ind w:left="1196" w:hanging="421"/>
        <w:rPr>
          <w:rFonts w:ascii="David" w:hAnsi="David"/>
        </w:rPr>
      </w:pPr>
      <w:r w:rsidRPr="00376880">
        <w:rPr>
          <w:rFonts w:ascii="David" w:hAnsi="David"/>
          <w:rtl/>
        </w:rPr>
        <w:t>ההצעות ידורגו לפי ציון משוקלל מרכיבי האיכות והמחיר בחישוב הבא:</w:t>
      </w:r>
    </w:p>
    <w:p w14:paraId="3F0B5697" w14:textId="77777777" w:rsidR="002F16D6" w:rsidRPr="00376880" w:rsidRDefault="002844B6" w:rsidP="00C575BC">
      <w:pPr>
        <w:pStyle w:val="a7"/>
        <w:numPr>
          <w:ilvl w:val="2"/>
          <w:numId w:val="15"/>
        </w:numPr>
        <w:ind w:left="1625" w:right="2124" w:hanging="425"/>
        <w:contextualSpacing w:val="0"/>
        <w:rPr>
          <w:rFonts w:ascii="David" w:hAnsi="David"/>
          <w:b/>
        </w:rPr>
      </w:pPr>
      <w:r>
        <w:rPr>
          <w:rFonts w:ascii="David" w:hAnsi="David" w:hint="cs"/>
          <w:b/>
          <w:bCs/>
          <w:rtl/>
        </w:rPr>
        <w:t>איכות</w:t>
      </w:r>
      <w:r w:rsidR="002F16D6" w:rsidRPr="00376880">
        <w:rPr>
          <w:rFonts w:ascii="David" w:hAnsi="David"/>
          <w:b/>
          <w:bCs/>
          <w:rtl/>
        </w:rPr>
        <w:t xml:space="preserve"> – </w:t>
      </w:r>
      <w:r w:rsidR="0051031F">
        <w:rPr>
          <w:rFonts w:ascii="David" w:hAnsi="David" w:hint="cs"/>
          <w:b/>
          <w:bCs/>
          <w:rtl/>
        </w:rPr>
        <w:t>7</w:t>
      </w:r>
      <w:r w:rsidR="00E76BAF">
        <w:rPr>
          <w:rFonts w:ascii="David" w:hAnsi="David" w:hint="cs"/>
          <w:b/>
          <w:bCs/>
          <w:rtl/>
        </w:rPr>
        <w:t>0</w:t>
      </w:r>
      <w:r w:rsidR="002F16D6" w:rsidRPr="00376880">
        <w:rPr>
          <w:rFonts w:ascii="David" w:hAnsi="David"/>
          <w:b/>
          <w:bCs/>
          <w:rtl/>
        </w:rPr>
        <w:t>%.</w:t>
      </w:r>
    </w:p>
    <w:p w14:paraId="3105C0B7" w14:textId="77777777" w:rsidR="002F16D6" w:rsidRPr="002F16D6" w:rsidRDefault="002F16D6" w:rsidP="00C575BC">
      <w:pPr>
        <w:pStyle w:val="a7"/>
        <w:numPr>
          <w:ilvl w:val="2"/>
          <w:numId w:val="15"/>
        </w:numPr>
        <w:ind w:left="1625" w:right="2124" w:hanging="425"/>
        <w:contextualSpacing w:val="0"/>
        <w:rPr>
          <w:rFonts w:ascii="David" w:hAnsi="David"/>
          <w:b/>
          <w:bCs/>
        </w:rPr>
      </w:pPr>
      <w:r w:rsidRPr="00376880">
        <w:rPr>
          <w:rFonts w:ascii="David" w:hAnsi="David"/>
          <w:b/>
          <w:bCs/>
          <w:rtl/>
        </w:rPr>
        <w:t xml:space="preserve">מחיר – </w:t>
      </w:r>
      <w:r w:rsidR="0051031F">
        <w:rPr>
          <w:rFonts w:ascii="David" w:hAnsi="David" w:hint="cs"/>
          <w:b/>
          <w:bCs/>
          <w:rtl/>
        </w:rPr>
        <w:t>3</w:t>
      </w:r>
      <w:r w:rsidR="00E76BAF">
        <w:rPr>
          <w:rFonts w:ascii="David" w:hAnsi="David" w:hint="cs"/>
          <w:b/>
          <w:bCs/>
          <w:rtl/>
        </w:rPr>
        <w:t>0</w:t>
      </w:r>
      <w:r w:rsidRPr="00376880">
        <w:rPr>
          <w:rFonts w:ascii="David" w:hAnsi="David"/>
          <w:b/>
          <w:bCs/>
          <w:rtl/>
        </w:rPr>
        <w:t>%.</w:t>
      </w:r>
    </w:p>
    <w:p w14:paraId="44BEE880" w14:textId="77777777" w:rsidR="008A407C" w:rsidRPr="006529F4" w:rsidRDefault="008A407C" w:rsidP="008A407C">
      <w:pPr>
        <w:pStyle w:val="a7"/>
        <w:overflowPunct w:val="0"/>
        <w:autoSpaceDE w:val="0"/>
        <w:autoSpaceDN w:val="0"/>
        <w:adjustRightInd w:val="0"/>
        <w:ind w:left="1800" w:right="-851"/>
        <w:textAlignment w:val="baseline"/>
        <w:rPr>
          <w:rFonts w:ascii="David" w:hAnsi="David"/>
          <w:sz w:val="24"/>
          <w:rtl/>
        </w:rPr>
      </w:pPr>
    </w:p>
    <w:p w14:paraId="6AEA3CEE" w14:textId="77777777" w:rsidR="00360295" w:rsidRPr="006529F4" w:rsidRDefault="00360295" w:rsidP="0092528F">
      <w:pPr>
        <w:pStyle w:val="42"/>
        <w:numPr>
          <w:ilvl w:val="1"/>
          <w:numId w:val="6"/>
        </w:numPr>
        <w:ind w:left="1200" w:hanging="425"/>
        <w:rPr>
          <w:b/>
          <w:bCs/>
          <w:rtl/>
        </w:rPr>
      </w:pPr>
      <w:bookmarkStart w:id="64" w:name="_Ref256322024"/>
      <w:r w:rsidRPr="006529F4">
        <w:rPr>
          <w:b/>
          <w:bCs/>
          <w:rtl/>
        </w:rPr>
        <w:t>שלב א': עמידה בתנאי הסף</w:t>
      </w:r>
      <w:bookmarkEnd w:id="64"/>
      <w:r w:rsidRPr="006529F4">
        <w:rPr>
          <w:b/>
          <w:bCs/>
          <w:rtl/>
        </w:rPr>
        <w:t>:</w:t>
      </w:r>
    </w:p>
    <w:p w14:paraId="37306CC6" w14:textId="77777777" w:rsidR="00360295" w:rsidRPr="00306125" w:rsidRDefault="00360295" w:rsidP="00B91555">
      <w:pPr>
        <w:pStyle w:val="a7"/>
        <w:numPr>
          <w:ilvl w:val="2"/>
          <w:numId w:val="6"/>
        </w:numPr>
        <w:ind w:left="1899"/>
        <w:rPr>
          <w:rFonts w:ascii="David" w:hAnsi="David"/>
          <w:sz w:val="24"/>
        </w:rPr>
      </w:pPr>
      <w:bookmarkStart w:id="65" w:name="_Ref125710277"/>
      <w:r w:rsidRPr="00306125">
        <w:rPr>
          <w:rFonts w:ascii="David" w:hAnsi="David"/>
          <w:sz w:val="24"/>
          <w:rtl/>
        </w:rPr>
        <w:t xml:space="preserve">בדיקה האם ההצעה עומדת בתנאי הסף. הצעה שלא תעמוד בכל תנאי הסף </w:t>
      </w:r>
      <w:r w:rsidR="002D7463">
        <w:rPr>
          <w:rFonts w:ascii="David" w:hAnsi="David"/>
          <w:sz w:val="24"/>
          <w:rtl/>
        </w:rPr>
        <w:t>–</w:t>
      </w:r>
      <w:r w:rsidRPr="00306125">
        <w:rPr>
          <w:rFonts w:ascii="David" w:hAnsi="David"/>
          <w:sz w:val="24"/>
          <w:rtl/>
        </w:rPr>
        <w:t xml:space="preserve"> תיפסל.</w:t>
      </w:r>
      <w:bookmarkEnd w:id="65"/>
    </w:p>
    <w:p w14:paraId="57C9BA93" w14:textId="77777777" w:rsidR="00360295" w:rsidRDefault="00360295" w:rsidP="008B6842">
      <w:pPr>
        <w:pStyle w:val="a7"/>
        <w:numPr>
          <w:ilvl w:val="2"/>
          <w:numId w:val="6"/>
        </w:numPr>
        <w:ind w:left="1899"/>
        <w:rPr>
          <w:rFonts w:ascii="David" w:hAnsi="David"/>
          <w:sz w:val="24"/>
        </w:rPr>
      </w:pPr>
      <w:r w:rsidRPr="00306125">
        <w:rPr>
          <w:rFonts w:ascii="David" w:hAnsi="David"/>
          <w:sz w:val="24"/>
          <w:rtl/>
        </w:rPr>
        <w:t>בנוסף ל</w:t>
      </w:r>
      <w:r w:rsidR="008B6842">
        <w:rPr>
          <w:rFonts w:ascii="David" w:hAnsi="David" w:hint="cs"/>
          <w:sz w:val="24"/>
          <w:rtl/>
        </w:rPr>
        <w:t xml:space="preserve">בדיקת </w:t>
      </w:r>
      <w:r w:rsidRPr="00306125">
        <w:rPr>
          <w:rFonts w:ascii="David" w:hAnsi="David"/>
          <w:sz w:val="24"/>
          <w:rtl/>
        </w:rPr>
        <w:t>תנאי הסף, המשרד שומר לעצמו את הזכות לעשות למציע בדיקות ביטחוניות ו/או כלכליות, כפי שימצא לנכון. אי-עמידה בבדיקות אלה, על פי שיקול דעת המשרד, עלולה לפסול את המציע.</w:t>
      </w:r>
    </w:p>
    <w:p w14:paraId="710780A7" w14:textId="77777777" w:rsidR="008A407C" w:rsidRPr="00306125" w:rsidRDefault="008A407C" w:rsidP="008A407C">
      <w:pPr>
        <w:pStyle w:val="a7"/>
        <w:widowControl w:val="0"/>
        <w:overflowPunct w:val="0"/>
        <w:autoSpaceDE w:val="0"/>
        <w:autoSpaceDN w:val="0"/>
        <w:adjustRightInd w:val="0"/>
        <w:ind w:left="2192" w:right="-851"/>
        <w:rPr>
          <w:rFonts w:ascii="David" w:hAnsi="David"/>
          <w:sz w:val="24"/>
        </w:rPr>
      </w:pPr>
    </w:p>
    <w:p w14:paraId="47DF6C0C" w14:textId="77777777" w:rsidR="00360295" w:rsidRPr="00306125" w:rsidRDefault="00360295" w:rsidP="0092528F">
      <w:pPr>
        <w:pStyle w:val="42"/>
        <w:numPr>
          <w:ilvl w:val="1"/>
          <w:numId w:val="6"/>
        </w:numPr>
        <w:ind w:left="1200" w:hanging="425"/>
        <w:rPr>
          <w:b/>
          <w:bCs/>
        </w:rPr>
      </w:pPr>
      <w:bookmarkStart w:id="66" w:name="_Ref434329823"/>
      <w:bookmarkStart w:id="67" w:name="_Ref438027966"/>
      <w:r w:rsidRPr="00306125">
        <w:rPr>
          <w:b/>
          <w:bCs/>
          <w:rtl/>
        </w:rPr>
        <w:t>שלב ב':</w:t>
      </w:r>
      <w:r w:rsidR="00AF26D7">
        <w:rPr>
          <w:rFonts w:hint="cs"/>
          <w:b/>
          <w:bCs/>
          <w:rtl/>
        </w:rPr>
        <w:t xml:space="preserve"> </w:t>
      </w:r>
      <w:r w:rsidR="007F6EA2">
        <w:rPr>
          <w:rFonts w:hint="cs"/>
          <w:b/>
          <w:bCs/>
          <w:rtl/>
        </w:rPr>
        <w:t>בדיקת איכות ההצעות</w:t>
      </w:r>
      <w:r w:rsidRPr="00306125">
        <w:rPr>
          <w:b/>
          <w:bCs/>
          <w:rtl/>
        </w:rPr>
        <w:t xml:space="preserve"> (</w:t>
      </w:r>
      <w:r w:rsidR="007F6EA2">
        <w:rPr>
          <w:rFonts w:hint="cs"/>
          <w:b/>
          <w:bCs/>
          <w:rtl/>
        </w:rPr>
        <w:t>7</w:t>
      </w:r>
      <w:r w:rsidR="007D62D7">
        <w:rPr>
          <w:rFonts w:hint="cs"/>
          <w:b/>
          <w:bCs/>
          <w:rtl/>
        </w:rPr>
        <w:t>0</w:t>
      </w:r>
      <w:r w:rsidRPr="00306125">
        <w:rPr>
          <w:b/>
          <w:bCs/>
          <w:rtl/>
        </w:rPr>
        <w:t>%</w:t>
      </w:r>
      <w:bookmarkEnd w:id="66"/>
      <w:r w:rsidR="007F6EA2">
        <w:rPr>
          <w:rFonts w:hint="cs"/>
          <w:b/>
          <w:bCs/>
          <w:rtl/>
        </w:rPr>
        <w:t>)</w:t>
      </w:r>
      <w:r w:rsidRPr="00306125">
        <w:rPr>
          <w:b/>
          <w:bCs/>
          <w:rtl/>
        </w:rPr>
        <w:t>:</w:t>
      </w:r>
      <w:bookmarkEnd w:id="67"/>
    </w:p>
    <w:p w14:paraId="6140D90E" w14:textId="77777777" w:rsidR="001021B9" w:rsidRDefault="00360295" w:rsidP="00B4755E">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r w:rsidRPr="00306125">
        <w:rPr>
          <w:rFonts w:ascii="David" w:hAnsi="David"/>
          <w:rtl/>
        </w:rPr>
        <w:t xml:space="preserve">מציע שעמד בכל תנאי הסף, יעבור לשלב זה, בו </w:t>
      </w:r>
      <w:bookmarkStart w:id="68" w:name="_Ref452634923"/>
      <w:r w:rsidR="007F6EA2">
        <w:rPr>
          <w:rFonts w:ascii="David" w:hAnsi="David" w:hint="cs"/>
          <w:rtl/>
        </w:rPr>
        <w:t>תתבצע בדיקת האיכות.</w:t>
      </w:r>
    </w:p>
    <w:p w14:paraId="0FD3DFFB" w14:textId="77777777" w:rsidR="00AE3B5F" w:rsidRDefault="001021B9" w:rsidP="00B4755E">
      <w:pPr>
        <w:pStyle w:val="ae"/>
        <w:widowControl w:val="0"/>
        <w:tabs>
          <w:tab w:val="clear" w:pos="1134"/>
          <w:tab w:val="clear" w:pos="1701"/>
          <w:tab w:val="clear" w:pos="2268"/>
          <w:tab w:val="clear" w:pos="2835"/>
          <w:tab w:val="clear" w:pos="6804"/>
          <w:tab w:val="clear" w:pos="7371"/>
          <w:tab w:val="clear" w:pos="7938"/>
        </w:tabs>
        <w:spacing w:line="360" w:lineRule="auto"/>
        <w:ind w:left="1190" w:firstLine="0"/>
        <w:rPr>
          <w:rFonts w:ascii="David" w:hAnsi="David"/>
          <w:rtl/>
        </w:rPr>
      </w:pPr>
      <w:r>
        <w:rPr>
          <w:rFonts w:ascii="David" w:hAnsi="David" w:hint="cs"/>
          <w:rtl/>
        </w:rPr>
        <w:t>בדיקת האיכות תהיה מורכבת מהפרמטרים המפורטים להלן:</w:t>
      </w:r>
    </w:p>
    <w:tbl>
      <w:tblPr>
        <w:tblStyle w:val="afb"/>
        <w:bidiVisual/>
        <w:tblW w:w="0" w:type="auto"/>
        <w:tblInd w:w="1190" w:type="dxa"/>
        <w:tblLook w:val="04A0" w:firstRow="1" w:lastRow="0" w:firstColumn="1" w:lastColumn="0" w:noHBand="0" w:noVBand="1"/>
      </w:tblPr>
      <w:tblGrid>
        <w:gridCol w:w="3965"/>
        <w:gridCol w:w="1559"/>
      </w:tblGrid>
      <w:tr w:rsidR="009C6BE8" w14:paraId="2088DC52" w14:textId="77777777" w:rsidTr="00CF299C">
        <w:tc>
          <w:tcPr>
            <w:tcW w:w="3965" w:type="dxa"/>
            <w:shd w:val="clear" w:color="auto" w:fill="DBE5F1" w:themeFill="accent1" w:themeFillTint="33"/>
          </w:tcPr>
          <w:p w14:paraId="4E445741" w14:textId="77777777" w:rsidR="009C6BE8" w:rsidRPr="009C6BE8" w:rsidRDefault="009C6BE8"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9C6BE8">
              <w:rPr>
                <w:rFonts w:ascii="David" w:hAnsi="David" w:hint="cs"/>
                <w:b/>
                <w:bCs/>
                <w:rtl/>
              </w:rPr>
              <w:t>פרמטר איכות</w:t>
            </w:r>
          </w:p>
        </w:tc>
        <w:tc>
          <w:tcPr>
            <w:tcW w:w="1559" w:type="dxa"/>
            <w:shd w:val="clear" w:color="auto" w:fill="DBE5F1" w:themeFill="accent1" w:themeFillTint="33"/>
          </w:tcPr>
          <w:p w14:paraId="2ED445DC" w14:textId="77777777" w:rsidR="009C6BE8" w:rsidRPr="009C6BE8" w:rsidRDefault="009C6BE8" w:rsidP="009C6BE8">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9C6BE8">
              <w:rPr>
                <w:rFonts w:ascii="David" w:hAnsi="David" w:hint="cs"/>
                <w:b/>
                <w:bCs/>
                <w:rtl/>
              </w:rPr>
              <w:t>משקל בציון האיכות</w:t>
            </w:r>
          </w:p>
        </w:tc>
      </w:tr>
      <w:tr w:rsidR="009C6BE8" w14:paraId="0B298B2B" w14:textId="77777777" w:rsidTr="00CF299C">
        <w:tc>
          <w:tcPr>
            <w:tcW w:w="3965" w:type="dxa"/>
          </w:tcPr>
          <w:p w14:paraId="3D78EFA2" w14:textId="77777777" w:rsidR="009C6BE8" w:rsidRP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AB71CF">
              <w:rPr>
                <w:rFonts w:ascii="David" w:hAnsi="David" w:hint="cs"/>
                <w:b/>
                <w:bCs/>
                <w:rtl/>
              </w:rPr>
              <w:t>השכלה אקדמית של היועץ</w:t>
            </w:r>
          </w:p>
          <w:p w14:paraId="638DFC61" w14:textId="248A42EA" w:rsid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ראה סעיף </w:t>
            </w:r>
            <w:r w:rsidR="00432866">
              <w:rPr>
                <w:rFonts w:ascii="David" w:hAnsi="David"/>
                <w:rtl/>
              </w:rPr>
              <w:fldChar w:fldCharType="begin"/>
            </w:r>
            <w:r w:rsidR="00432866">
              <w:rPr>
                <w:rFonts w:ascii="David" w:hAnsi="David"/>
                <w:rtl/>
              </w:rPr>
              <w:instrText xml:space="preserve"> </w:instrText>
            </w:r>
            <w:r w:rsidR="00432866">
              <w:rPr>
                <w:rFonts w:ascii="David" w:hAnsi="David" w:hint="cs"/>
              </w:rPr>
              <w:instrText>REF</w:instrText>
            </w:r>
            <w:r w:rsidR="00432866">
              <w:rPr>
                <w:rFonts w:ascii="David" w:hAnsi="David" w:hint="cs"/>
                <w:rtl/>
              </w:rPr>
              <w:instrText xml:space="preserve"> _</w:instrText>
            </w:r>
            <w:r w:rsidR="00432866">
              <w:rPr>
                <w:rFonts w:ascii="David" w:hAnsi="David" w:hint="cs"/>
              </w:rPr>
              <w:instrText>Ref64793696 \r \h</w:instrText>
            </w:r>
            <w:r w:rsidR="00432866">
              <w:rPr>
                <w:rFonts w:ascii="David" w:hAnsi="David"/>
                <w:rtl/>
              </w:rPr>
              <w:instrText xml:space="preserve"> </w:instrText>
            </w:r>
            <w:r w:rsidR="00432866">
              <w:rPr>
                <w:rFonts w:ascii="David" w:hAnsi="David"/>
                <w:rtl/>
              </w:rPr>
            </w:r>
            <w:r w:rsidR="00432866">
              <w:rPr>
                <w:rFonts w:ascii="David" w:hAnsi="David"/>
                <w:rtl/>
              </w:rPr>
              <w:fldChar w:fldCharType="separate"/>
            </w:r>
            <w:r w:rsidR="00E20BFF">
              <w:rPr>
                <w:rFonts w:ascii="David" w:hAnsi="David"/>
                <w:cs/>
              </w:rPr>
              <w:t>‎</w:t>
            </w:r>
            <w:r w:rsidR="00E20BFF">
              <w:rPr>
                <w:rFonts w:ascii="David" w:hAnsi="David"/>
              </w:rPr>
              <w:t>9.4.1</w:t>
            </w:r>
            <w:r w:rsidR="00432866">
              <w:rPr>
                <w:rFonts w:ascii="David" w:hAnsi="David"/>
                <w:rtl/>
              </w:rPr>
              <w:fldChar w:fldCharType="end"/>
            </w:r>
            <w:r>
              <w:rPr>
                <w:rFonts w:ascii="David" w:hAnsi="David" w:hint="cs"/>
                <w:rtl/>
              </w:rPr>
              <w:t xml:space="preserve"> להלן.</w:t>
            </w:r>
          </w:p>
        </w:tc>
        <w:tc>
          <w:tcPr>
            <w:tcW w:w="1559" w:type="dxa"/>
            <w:vAlign w:val="center"/>
          </w:tcPr>
          <w:p w14:paraId="59180FF8" w14:textId="77777777" w:rsidR="009C6BE8" w:rsidRDefault="009C6BE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rPr>
            </w:pPr>
            <w:r>
              <w:rPr>
                <w:rFonts w:ascii="David" w:hAnsi="David" w:hint="cs"/>
                <w:rtl/>
              </w:rPr>
              <w:t>10%</w:t>
            </w:r>
          </w:p>
        </w:tc>
      </w:tr>
      <w:tr w:rsidR="009C6BE8" w14:paraId="270BB699" w14:textId="77777777" w:rsidTr="00CF299C">
        <w:tc>
          <w:tcPr>
            <w:tcW w:w="3965" w:type="dxa"/>
          </w:tcPr>
          <w:p w14:paraId="53CC9D94" w14:textId="77777777" w:rsidR="009C6BE8" w:rsidRP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AB71CF">
              <w:rPr>
                <w:rFonts w:ascii="David" w:hAnsi="David" w:hint="cs"/>
                <w:b/>
                <w:bCs/>
                <w:rtl/>
              </w:rPr>
              <w:t>ניסיון היועץ בתחום הספורט המוטורי</w:t>
            </w:r>
          </w:p>
          <w:p w14:paraId="6BC61001" w14:textId="192ECF4B" w:rsid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ראה סעיף </w:t>
            </w:r>
            <w:r w:rsidR="009C6BD5">
              <w:rPr>
                <w:rFonts w:ascii="David" w:hAnsi="David"/>
                <w:rtl/>
              </w:rPr>
              <w:fldChar w:fldCharType="begin"/>
            </w:r>
            <w:r w:rsidR="009C6BD5">
              <w:rPr>
                <w:rFonts w:ascii="David" w:hAnsi="David"/>
                <w:rtl/>
              </w:rPr>
              <w:instrText xml:space="preserve"> </w:instrText>
            </w:r>
            <w:r w:rsidR="009C6BD5">
              <w:rPr>
                <w:rFonts w:ascii="David" w:hAnsi="David" w:hint="cs"/>
              </w:rPr>
              <w:instrText>REF</w:instrText>
            </w:r>
            <w:r w:rsidR="009C6BD5">
              <w:rPr>
                <w:rFonts w:ascii="David" w:hAnsi="David" w:hint="cs"/>
                <w:rtl/>
              </w:rPr>
              <w:instrText xml:space="preserve"> _</w:instrText>
            </w:r>
            <w:r w:rsidR="009C6BD5">
              <w:rPr>
                <w:rFonts w:ascii="David" w:hAnsi="David" w:hint="cs"/>
              </w:rPr>
              <w:instrText>Ref445212783 \r \h</w:instrText>
            </w:r>
            <w:r w:rsidR="009C6BD5">
              <w:rPr>
                <w:rFonts w:ascii="David" w:hAnsi="David"/>
                <w:rtl/>
              </w:rPr>
              <w:instrText xml:space="preserve"> </w:instrText>
            </w:r>
            <w:r w:rsidR="009C6BD5">
              <w:rPr>
                <w:rFonts w:ascii="David" w:hAnsi="David"/>
                <w:rtl/>
              </w:rPr>
            </w:r>
            <w:r w:rsidR="009C6BD5">
              <w:rPr>
                <w:rFonts w:ascii="David" w:hAnsi="David"/>
                <w:rtl/>
              </w:rPr>
              <w:fldChar w:fldCharType="separate"/>
            </w:r>
            <w:r w:rsidR="00E20BFF">
              <w:rPr>
                <w:rFonts w:ascii="David" w:hAnsi="David"/>
                <w:cs/>
              </w:rPr>
              <w:t>‎</w:t>
            </w:r>
            <w:r w:rsidR="00E20BFF">
              <w:rPr>
                <w:rFonts w:ascii="David" w:hAnsi="David"/>
              </w:rPr>
              <w:t>9.4.2</w:t>
            </w:r>
            <w:r w:rsidR="009C6BD5">
              <w:rPr>
                <w:rFonts w:ascii="David" w:hAnsi="David"/>
                <w:rtl/>
              </w:rPr>
              <w:fldChar w:fldCharType="end"/>
            </w:r>
            <w:r>
              <w:rPr>
                <w:rFonts w:ascii="David" w:hAnsi="David" w:hint="cs"/>
                <w:rtl/>
              </w:rPr>
              <w:t xml:space="preserve"> להלן.</w:t>
            </w:r>
          </w:p>
        </w:tc>
        <w:tc>
          <w:tcPr>
            <w:tcW w:w="1559" w:type="dxa"/>
            <w:vAlign w:val="center"/>
          </w:tcPr>
          <w:p w14:paraId="2860DD04" w14:textId="77777777" w:rsidR="009C6BE8" w:rsidRDefault="009C6BE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rPr>
            </w:pPr>
            <w:r>
              <w:rPr>
                <w:rFonts w:ascii="David" w:hAnsi="David" w:hint="cs"/>
                <w:rtl/>
              </w:rPr>
              <w:t>25%</w:t>
            </w:r>
          </w:p>
        </w:tc>
      </w:tr>
      <w:tr w:rsidR="009C6BE8" w14:paraId="78CB44E2" w14:textId="77777777" w:rsidTr="00CF299C">
        <w:tc>
          <w:tcPr>
            <w:tcW w:w="3965" w:type="dxa"/>
          </w:tcPr>
          <w:p w14:paraId="0768E4C0" w14:textId="77777777" w:rsidR="009C6BE8" w:rsidRP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AB71CF">
              <w:rPr>
                <w:rFonts w:ascii="David" w:hAnsi="David" w:hint="cs"/>
                <w:b/>
                <w:bCs/>
                <w:rtl/>
              </w:rPr>
              <w:t>ניסיון היועץ במתן שירותי ייעוץ</w:t>
            </w:r>
          </w:p>
          <w:p w14:paraId="5E1C5312" w14:textId="45D7A456" w:rsid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ראה סעיף </w:t>
            </w:r>
            <w:r w:rsidR="009C6BD5">
              <w:rPr>
                <w:rFonts w:ascii="David" w:hAnsi="David"/>
                <w:rtl/>
              </w:rPr>
              <w:fldChar w:fldCharType="begin"/>
            </w:r>
            <w:r w:rsidR="009C6BD5">
              <w:rPr>
                <w:rFonts w:ascii="David" w:hAnsi="David"/>
                <w:rtl/>
              </w:rPr>
              <w:instrText xml:space="preserve"> </w:instrText>
            </w:r>
            <w:r w:rsidR="009C6BD5">
              <w:rPr>
                <w:rFonts w:ascii="David" w:hAnsi="David" w:hint="cs"/>
              </w:rPr>
              <w:instrText>REF</w:instrText>
            </w:r>
            <w:r w:rsidR="009C6BD5">
              <w:rPr>
                <w:rFonts w:ascii="David" w:hAnsi="David" w:hint="cs"/>
                <w:rtl/>
              </w:rPr>
              <w:instrText xml:space="preserve"> _</w:instrText>
            </w:r>
            <w:r w:rsidR="009C6BD5">
              <w:rPr>
                <w:rFonts w:ascii="David" w:hAnsi="David" w:hint="cs"/>
              </w:rPr>
              <w:instrText>Ref501451353 \r \h</w:instrText>
            </w:r>
            <w:r w:rsidR="009C6BD5">
              <w:rPr>
                <w:rFonts w:ascii="David" w:hAnsi="David"/>
                <w:rtl/>
              </w:rPr>
              <w:instrText xml:space="preserve"> </w:instrText>
            </w:r>
            <w:r w:rsidR="009C6BD5">
              <w:rPr>
                <w:rFonts w:ascii="David" w:hAnsi="David"/>
                <w:rtl/>
              </w:rPr>
            </w:r>
            <w:r w:rsidR="009C6BD5">
              <w:rPr>
                <w:rFonts w:ascii="David" w:hAnsi="David"/>
                <w:rtl/>
              </w:rPr>
              <w:fldChar w:fldCharType="separate"/>
            </w:r>
            <w:r w:rsidR="00E20BFF">
              <w:rPr>
                <w:rFonts w:ascii="David" w:hAnsi="David"/>
                <w:cs/>
              </w:rPr>
              <w:t>‎</w:t>
            </w:r>
            <w:r w:rsidR="00E20BFF">
              <w:rPr>
                <w:rFonts w:ascii="David" w:hAnsi="David"/>
              </w:rPr>
              <w:t>9.4.3</w:t>
            </w:r>
            <w:r w:rsidR="009C6BD5">
              <w:rPr>
                <w:rFonts w:ascii="David" w:hAnsi="David"/>
                <w:rtl/>
              </w:rPr>
              <w:fldChar w:fldCharType="end"/>
            </w:r>
            <w:r>
              <w:rPr>
                <w:rFonts w:ascii="David" w:hAnsi="David" w:hint="cs"/>
                <w:rtl/>
              </w:rPr>
              <w:t xml:space="preserve"> להלן.</w:t>
            </w:r>
          </w:p>
        </w:tc>
        <w:tc>
          <w:tcPr>
            <w:tcW w:w="1559" w:type="dxa"/>
            <w:vAlign w:val="center"/>
          </w:tcPr>
          <w:p w14:paraId="7FABB1A7" w14:textId="77777777" w:rsidR="009C6BE8" w:rsidRDefault="009C6BE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rPr>
            </w:pPr>
            <w:r>
              <w:rPr>
                <w:rFonts w:ascii="David" w:hAnsi="David" w:hint="cs"/>
                <w:rtl/>
              </w:rPr>
              <w:t>25%</w:t>
            </w:r>
          </w:p>
        </w:tc>
      </w:tr>
      <w:tr w:rsidR="009C6BE8" w14:paraId="245CF90D" w14:textId="77777777" w:rsidTr="00CF299C">
        <w:tc>
          <w:tcPr>
            <w:tcW w:w="3965" w:type="dxa"/>
          </w:tcPr>
          <w:p w14:paraId="291E7DA0" w14:textId="77777777" w:rsidR="009C6BE8" w:rsidRP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AB71CF">
              <w:rPr>
                <w:rFonts w:ascii="David" w:hAnsi="David" w:hint="cs"/>
                <w:b/>
                <w:bCs/>
                <w:rtl/>
              </w:rPr>
              <w:t>תעודת ממונה בטיחות</w:t>
            </w:r>
          </w:p>
          <w:p w14:paraId="11C62FC8" w14:textId="2C06825D" w:rsid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ראה סעיף </w:t>
            </w:r>
            <w:r w:rsidR="009C6BD5">
              <w:rPr>
                <w:rFonts w:ascii="David" w:hAnsi="David"/>
                <w:rtl/>
              </w:rPr>
              <w:fldChar w:fldCharType="begin"/>
            </w:r>
            <w:r w:rsidR="009C6BD5">
              <w:rPr>
                <w:rFonts w:ascii="David" w:hAnsi="David"/>
                <w:rtl/>
              </w:rPr>
              <w:instrText xml:space="preserve"> </w:instrText>
            </w:r>
            <w:r w:rsidR="009C6BD5">
              <w:rPr>
                <w:rFonts w:ascii="David" w:hAnsi="David" w:hint="cs"/>
              </w:rPr>
              <w:instrText>REF</w:instrText>
            </w:r>
            <w:r w:rsidR="009C6BD5">
              <w:rPr>
                <w:rFonts w:ascii="David" w:hAnsi="David" w:hint="cs"/>
                <w:rtl/>
              </w:rPr>
              <w:instrText xml:space="preserve"> _</w:instrText>
            </w:r>
            <w:r w:rsidR="009C6BD5">
              <w:rPr>
                <w:rFonts w:ascii="David" w:hAnsi="David" w:hint="cs"/>
              </w:rPr>
              <w:instrText>Ref501381558 \r \h</w:instrText>
            </w:r>
            <w:r w:rsidR="009C6BD5">
              <w:rPr>
                <w:rFonts w:ascii="David" w:hAnsi="David"/>
                <w:rtl/>
              </w:rPr>
              <w:instrText xml:space="preserve"> </w:instrText>
            </w:r>
            <w:r w:rsidR="009C6BD5">
              <w:rPr>
                <w:rFonts w:ascii="David" w:hAnsi="David"/>
                <w:rtl/>
              </w:rPr>
            </w:r>
            <w:r w:rsidR="009C6BD5">
              <w:rPr>
                <w:rFonts w:ascii="David" w:hAnsi="David"/>
                <w:rtl/>
              </w:rPr>
              <w:fldChar w:fldCharType="separate"/>
            </w:r>
            <w:r w:rsidR="00E20BFF">
              <w:rPr>
                <w:rFonts w:ascii="David" w:hAnsi="David"/>
                <w:cs/>
              </w:rPr>
              <w:t>‎</w:t>
            </w:r>
            <w:r w:rsidR="00E20BFF">
              <w:rPr>
                <w:rFonts w:ascii="David" w:hAnsi="David"/>
              </w:rPr>
              <w:t>9.4.4</w:t>
            </w:r>
            <w:r w:rsidR="009C6BD5">
              <w:rPr>
                <w:rFonts w:ascii="David" w:hAnsi="David"/>
                <w:rtl/>
              </w:rPr>
              <w:fldChar w:fldCharType="end"/>
            </w:r>
            <w:r>
              <w:rPr>
                <w:rFonts w:ascii="David" w:hAnsi="David" w:hint="cs"/>
                <w:rtl/>
              </w:rPr>
              <w:t xml:space="preserve"> להלן.</w:t>
            </w:r>
          </w:p>
        </w:tc>
        <w:tc>
          <w:tcPr>
            <w:tcW w:w="1559" w:type="dxa"/>
            <w:vAlign w:val="center"/>
          </w:tcPr>
          <w:p w14:paraId="7B23B829" w14:textId="77777777" w:rsidR="009C6BE8" w:rsidRDefault="009C6BE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rPr>
            </w:pPr>
            <w:r>
              <w:rPr>
                <w:rFonts w:ascii="David" w:hAnsi="David" w:hint="cs"/>
                <w:rtl/>
              </w:rPr>
              <w:t>5%</w:t>
            </w:r>
          </w:p>
        </w:tc>
      </w:tr>
      <w:tr w:rsidR="009C6BE8" w14:paraId="5F12E162" w14:textId="77777777" w:rsidTr="00CF299C">
        <w:tc>
          <w:tcPr>
            <w:tcW w:w="3965" w:type="dxa"/>
          </w:tcPr>
          <w:p w14:paraId="1DCB40D1" w14:textId="77777777" w:rsidR="009C6BE8" w:rsidRP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sidRPr="00AB71CF">
              <w:rPr>
                <w:rFonts w:ascii="David" w:hAnsi="David" w:hint="cs"/>
                <w:b/>
                <w:bCs/>
                <w:rtl/>
              </w:rPr>
              <w:t>ראיון</w:t>
            </w:r>
          </w:p>
          <w:p w14:paraId="19824448" w14:textId="4739CBEC" w:rsidR="00AB71CF" w:rsidRDefault="00AB71CF"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rtl/>
              </w:rPr>
            </w:pPr>
            <w:r>
              <w:rPr>
                <w:rFonts w:ascii="David" w:hAnsi="David" w:hint="cs"/>
                <w:rtl/>
              </w:rPr>
              <w:t xml:space="preserve">ראה סעיף </w:t>
            </w:r>
            <w:r w:rsidR="009C6BD5">
              <w:rPr>
                <w:rFonts w:ascii="David" w:hAnsi="David"/>
                <w:rtl/>
              </w:rPr>
              <w:fldChar w:fldCharType="begin"/>
            </w:r>
            <w:r w:rsidR="009C6BD5">
              <w:rPr>
                <w:rFonts w:ascii="David" w:hAnsi="David"/>
                <w:rtl/>
              </w:rPr>
              <w:instrText xml:space="preserve"> </w:instrText>
            </w:r>
            <w:r w:rsidR="009C6BD5">
              <w:rPr>
                <w:rFonts w:ascii="David" w:hAnsi="David" w:hint="cs"/>
              </w:rPr>
              <w:instrText>REF</w:instrText>
            </w:r>
            <w:r w:rsidR="009C6BD5">
              <w:rPr>
                <w:rFonts w:ascii="David" w:hAnsi="David" w:hint="cs"/>
                <w:rtl/>
              </w:rPr>
              <w:instrText xml:space="preserve"> _</w:instrText>
            </w:r>
            <w:r w:rsidR="009C6BD5">
              <w:rPr>
                <w:rFonts w:ascii="David" w:hAnsi="David" w:hint="cs"/>
              </w:rPr>
              <w:instrText>Ref481673343 \r \h</w:instrText>
            </w:r>
            <w:r w:rsidR="009C6BD5">
              <w:rPr>
                <w:rFonts w:ascii="David" w:hAnsi="David"/>
                <w:rtl/>
              </w:rPr>
              <w:instrText xml:space="preserve"> </w:instrText>
            </w:r>
            <w:r w:rsidR="009C6BD5">
              <w:rPr>
                <w:rFonts w:ascii="David" w:hAnsi="David"/>
                <w:rtl/>
              </w:rPr>
            </w:r>
            <w:r w:rsidR="009C6BD5">
              <w:rPr>
                <w:rFonts w:ascii="David" w:hAnsi="David"/>
                <w:rtl/>
              </w:rPr>
              <w:fldChar w:fldCharType="separate"/>
            </w:r>
            <w:r w:rsidR="00E20BFF">
              <w:rPr>
                <w:rFonts w:ascii="David" w:hAnsi="David"/>
                <w:cs/>
              </w:rPr>
              <w:t>‎</w:t>
            </w:r>
            <w:r w:rsidR="00E20BFF">
              <w:rPr>
                <w:rFonts w:ascii="David" w:hAnsi="David"/>
              </w:rPr>
              <w:t>9.4.5</w:t>
            </w:r>
            <w:r w:rsidR="009C6BD5">
              <w:rPr>
                <w:rFonts w:ascii="David" w:hAnsi="David"/>
                <w:rtl/>
              </w:rPr>
              <w:fldChar w:fldCharType="end"/>
            </w:r>
            <w:r>
              <w:rPr>
                <w:rFonts w:ascii="David" w:hAnsi="David" w:hint="cs"/>
                <w:rtl/>
              </w:rPr>
              <w:t xml:space="preserve"> להלן.</w:t>
            </w:r>
          </w:p>
        </w:tc>
        <w:tc>
          <w:tcPr>
            <w:tcW w:w="1559" w:type="dxa"/>
            <w:vAlign w:val="center"/>
          </w:tcPr>
          <w:p w14:paraId="35823408" w14:textId="77777777" w:rsidR="009C6BE8" w:rsidRDefault="009C6BE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rPr>
            </w:pPr>
            <w:r>
              <w:rPr>
                <w:rFonts w:ascii="David" w:hAnsi="David" w:hint="cs"/>
                <w:rtl/>
              </w:rPr>
              <w:t>35%</w:t>
            </w:r>
          </w:p>
        </w:tc>
      </w:tr>
      <w:tr w:rsidR="006C3A38" w14:paraId="3AF1EDC4" w14:textId="77777777" w:rsidTr="006C3A38">
        <w:tc>
          <w:tcPr>
            <w:tcW w:w="3965" w:type="dxa"/>
            <w:shd w:val="clear" w:color="auto" w:fill="DBE5F1" w:themeFill="accent1" w:themeFillTint="33"/>
          </w:tcPr>
          <w:p w14:paraId="725D5B91" w14:textId="77777777" w:rsidR="006C3A38" w:rsidRPr="00AB71CF" w:rsidRDefault="006C3A38" w:rsidP="00B4755E">
            <w:pPr>
              <w:pStyle w:val="ae"/>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rPr>
            </w:pPr>
            <w:r>
              <w:rPr>
                <w:rFonts w:ascii="David" w:hAnsi="David" w:hint="cs"/>
                <w:b/>
                <w:bCs/>
                <w:rtl/>
              </w:rPr>
              <w:t>סה"כ ציון איכות</w:t>
            </w:r>
          </w:p>
        </w:tc>
        <w:tc>
          <w:tcPr>
            <w:tcW w:w="1559" w:type="dxa"/>
            <w:shd w:val="clear" w:color="auto" w:fill="DBE5F1" w:themeFill="accent1" w:themeFillTint="33"/>
            <w:vAlign w:val="center"/>
          </w:tcPr>
          <w:p w14:paraId="028ECA42" w14:textId="77777777" w:rsidR="006C3A38" w:rsidRPr="006C3A38" w:rsidRDefault="006C3A38" w:rsidP="00CF299C">
            <w:pPr>
              <w:pStyle w:val="ae"/>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rPr>
            </w:pPr>
            <w:r w:rsidRPr="006C3A38">
              <w:rPr>
                <w:rFonts w:ascii="David" w:hAnsi="David" w:hint="cs"/>
                <w:b/>
                <w:bCs/>
                <w:rtl/>
              </w:rPr>
              <w:t>100%</w:t>
            </w:r>
          </w:p>
        </w:tc>
      </w:tr>
    </w:tbl>
    <w:p w14:paraId="6E3B3CFD" w14:textId="77777777" w:rsidR="006C3A38" w:rsidRPr="00EC1226" w:rsidRDefault="006C3A38" w:rsidP="00432866">
      <w:pPr>
        <w:pStyle w:val="a7"/>
        <w:numPr>
          <w:ilvl w:val="2"/>
          <w:numId w:val="6"/>
        </w:numPr>
        <w:spacing w:before="240"/>
        <w:ind w:left="1899"/>
        <w:contextualSpacing w:val="0"/>
        <w:rPr>
          <w:rFonts w:ascii="David" w:hAnsi="David"/>
          <w:b/>
          <w:bCs/>
        </w:rPr>
      </w:pPr>
      <w:bookmarkStart w:id="69" w:name="_Ref64793696"/>
      <w:r w:rsidRPr="00BA00F3">
        <w:rPr>
          <w:rFonts w:ascii="David" w:hAnsi="David"/>
          <w:b/>
          <w:bCs/>
          <w:rtl/>
        </w:rPr>
        <w:lastRenderedPageBreak/>
        <w:t>השכלה אקדמית</w:t>
      </w:r>
      <w:r w:rsidR="00134204">
        <w:rPr>
          <w:rFonts w:ascii="David" w:hAnsi="David" w:hint="cs"/>
          <w:b/>
          <w:bCs/>
          <w:rtl/>
        </w:rPr>
        <w:t xml:space="preserve"> של היועץ</w:t>
      </w:r>
      <w:r w:rsidRPr="00BA00F3">
        <w:rPr>
          <w:rFonts w:ascii="David" w:hAnsi="David"/>
          <w:b/>
          <w:bCs/>
          <w:rtl/>
        </w:rPr>
        <w:t xml:space="preserve"> </w:t>
      </w:r>
      <w:r w:rsidRPr="00EC1226">
        <w:rPr>
          <w:rFonts w:ascii="David" w:hAnsi="David"/>
          <w:b/>
          <w:bCs/>
          <w:rtl/>
        </w:rPr>
        <w:t>(</w:t>
      </w:r>
      <w:r>
        <w:rPr>
          <w:rFonts w:ascii="David" w:hAnsi="David" w:hint="cs"/>
          <w:b/>
          <w:bCs/>
          <w:rtl/>
        </w:rPr>
        <w:t>10</w:t>
      </w:r>
      <w:r w:rsidRPr="00EC1226">
        <w:rPr>
          <w:rFonts w:ascii="David" w:hAnsi="David"/>
          <w:b/>
          <w:bCs/>
          <w:rtl/>
        </w:rPr>
        <w:t>%)</w:t>
      </w:r>
      <w:bookmarkEnd w:id="69"/>
    </w:p>
    <w:p w14:paraId="719F9D02" w14:textId="77777777" w:rsidR="006C3A38" w:rsidRDefault="006C3A38" w:rsidP="00C575BC">
      <w:pPr>
        <w:pStyle w:val="ae"/>
        <w:widowControl w:val="0"/>
        <w:numPr>
          <w:ilvl w:val="0"/>
          <w:numId w:val="39"/>
        </w:numPr>
        <w:tabs>
          <w:tab w:val="clear" w:pos="1134"/>
          <w:tab w:val="clear" w:pos="1701"/>
          <w:tab w:val="clear" w:pos="2268"/>
          <w:tab w:val="clear" w:pos="2835"/>
          <w:tab w:val="clear" w:pos="6804"/>
          <w:tab w:val="clear" w:pos="7371"/>
          <w:tab w:val="clear" w:pos="7938"/>
        </w:tabs>
        <w:spacing w:line="360" w:lineRule="auto"/>
        <w:ind w:left="2182" w:hanging="283"/>
        <w:rPr>
          <w:rFonts w:ascii="David" w:hAnsi="David"/>
          <w:rtl/>
        </w:rPr>
      </w:pPr>
      <w:r w:rsidRPr="00EC1226">
        <w:rPr>
          <w:rFonts w:ascii="David" w:hAnsi="David"/>
          <w:rtl/>
        </w:rPr>
        <w:t>עבור יועץ מוצע ש</w:t>
      </w:r>
      <w:r>
        <w:rPr>
          <w:rFonts w:ascii="David" w:hAnsi="David"/>
          <w:rtl/>
        </w:rPr>
        <w:t xml:space="preserve">הוא </w:t>
      </w:r>
      <w:r w:rsidRPr="00EC1226">
        <w:rPr>
          <w:rFonts w:ascii="David" w:hAnsi="David"/>
          <w:rtl/>
        </w:rPr>
        <w:t xml:space="preserve">בעל תעודת </w:t>
      </w:r>
      <w:r>
        <w:rPr>
          <w:rFonts w:ascii="David" w:hAnsi="David" w:hint="cs"/>
          <w:rtl/>
        </w:rPr>
        <w:t xml:space="preserve">הנדסאי </w:t>
      </w:r>
      <w:r>
        <w:rPr>
          <w:rFonts w:ascii="David" w:hAnsi="David"/>
          <w:rtl/>
        </w:rPr>
        <w:t>–</w:t>
      </w:r>
      <w:r w:rsidR="00134204">
        <w:rPr>
          <w:rFonts w:ascii="David" w:hAnsi="David" w:hint="cs"/>
          <w:rtl/>
        </w:rPr>
        <w:t xml:space="preserve"> יינתנו</w:t>
      </w:r>
      <w:r>
        <w:rPr>
          <w:rFonts w:ascii="David" w:hAnsi="David" w:hint="cs"/>
          <w:rtl/>
        </w:rPr>
        <w:t xml:space="preserve"> 5 נקודות.</w:t>
      </w:r>
    </w:p>
    <w:p w14:paraId="13575389" w14:textId="77777777" w:rsidR="006C3A38" w:rsidRDefault="006C3A38" w:rsidP="00C575BC">
      <w:pPr>
        <w:pStyle w:val="ae"/>
        <w:widowControl w:val="0"/>
        <w:numPr>
          <w:ilvl w:val="0"/>
          <w:numId w:val="39"/>
        </w:numPr>
        <w:tabs>
          <w:tab w:val="clear" w:pos="1134"/>
          <w:tab w:val="clear" w:pos="1701"/>
          <w:tab w:val="clear" w:pos="2268"/>
          <w:tab w:val="clear" w:pos="2835"/>
          <w:tab w:val="clear" w:pos="6804"/>
          <w:tab w:val="clear" w:pos="7371"/>
          <w:tab w:val="clear" w:pos="7938"/>
        </w:tabs>
        <w:spacing w:line="360" w:lineRule="auto"/>
        <w:ind w:left="2182" w:hanging="283"/>
        <w:rPr>
          <w:rFonts w:ascii="David" w:hAnsi="David"/>
          <w:rtl/>
        </w:rPr>
      </w:pPr>
      <w:r w:rsidRPr="00EC1226">
        <w:rPr>
          <w:rFonts w:ascii="David" w:hAnsi="David"/>
          <w:rtl/>
        </w:rPr>
        <w:t>עבור יועץ מוצע ש</w:t>
      </w:r>
      <w:r>
        <w:rPr>
          <w:rFonts w:ascii="David" w:hAnsi="David"/>
          <w:rtl/>
        </w:rPr>
        <w:t xml:space="preserve">הוא </w:t>
      </w:r>
      <w:r>
        <w:rPr>
          <w:rFonts w:ascii="David" w:hAnsi="David" w:hint="cs"/>
          <w:rtl/>
        </w:rPr>
        <w:t xml:space="preserve">בעל תואר </w:t>
      </w:r>
      <w:r w:rsidR="00134204">
        <w:rPr>
          <w:rFonts w:ascii="David" w:hAnsi="David" w:hint="cs"/>
          <w:rtl/>
        </w:rPr>
        <w:t xml:space="preserve">אקדמי </w:t>
      </w:r>
      <w:r>
        <w:rPr>
          <w:rFonts w:ascii="David" w:hAnsi="David" w:hint="cs"/>
          <w:rtl/>
        </w:rPr>
        <w:t xml:space="preserve">ראשון </w:t>
      </w:r>
      <w:r>
        <w:rPr>
          <w:rFonts w:ascii="David" w:hAnsi="David"/>
          <w:rtl/>
        </w:rPr>
        <w:t>–</w:t>
      </w:r>
      <w:r w:rsidR="00134204">
        <w:rPr>
          <w:rFonts w:ascii="David" w:hAnsi="David" w:hint="cs"/>
          <w:rtl/>
        </w:rPr>
        <w:t xml:space="preserve"> יינתנו</w:t>
      </w:r>
      <w:r>
        <w:rPr>
          <w:rFonts w:ascii="David" w:hAnsi="David" w:hint="cs"/>
          <w:rtl/>
        </w:rPr>
        <w:t xml:space="preserve"> 7</w:t>
      </w:r>
      <w:r w:rsidRPr="00B40A22">
        <w:rPr>
          <w:rFonts w:ascii="David" w:hAnsi="David"/>
          <w:rtl/>
        </w:rPr>
        <w:t xml:space="preserve"> נקודות.</w:t>
      </w:r>
    </w:p>
    <w:p w14:paraId="182C6159" w14:textId="77777777" w:rsidR="006C3A38" w:rsidRDefault="006C3A38" w:rsidP="00C575BC">
      <w:pPr>
        <w:pStyle w:val="ae"/>
        <w:widowControl w:val="0"/>
        <w:numPr>
          <w:ilvl w:val="0"/>
          <w:numId w:val="39"/>
        </w:numPr>
        <w:tabs>
          <w:tab w:val="clear" w:pos="1134"/>
          <w:tab w:val="clear" w:pos="1701"/>
          <w:tab w:val="clear" w:pos="2268"/>
          <w:tab w:val="clear" w:pos="2835"/>
          <w:tab w:val="clear" w:pos="6804"/>
          <w:tab w:val="clear" w:pos="7371"/>
          <w:tab w:val="clear" w:pos="7938"/>
        </w:tabs>
        <w:spacing w:line="360" w:lineRule="auto"/>
        <w:ind w:left="2182" w:hanging="283"/>
        <w:rPr>
          <w:rFonts w:ascii="David" w:hAnsi="David"/>
          <w:rtl/>
        </w:rPr>
      </w:pPr>
      <w:r w:rsidRPr="00EC1226">
        <w:rPr>
          <w:rFonts w:ascii="David" w:hAnsi="David"/>
          <w:rtl/>
        </w:rPr>
        <w:t>עבור יועץ מוצע ש</w:t>
      </w:r>
      <w:r>
        <w:rPr>
          <w:rFonts w:ascii="David" w:hAnsi="David"/>
          <w:rtl/>
        </w:rPr>
        <w:t xml:space="preserve">הוא </w:t>
      </w:r>
      <w:r w:rsidRPr="00EC1226">
        <w:rPr>
          <w:rFonts w:ascii="David" w:hAnsi="David"/>
          <w:rtl/>
        </w:rPr>
        <w:t xml:space="preserve">בעל תעודת </w:t>
      </w:r>
      <w:r>
        <w:rPr>
          <w:rFonts w:ascii="David" w:hAnsi="David" w:hint="cs"/>
          <w:rtl/>
        </w:rPr>
        <w:t xml:space="preserve">מהנדס בניין/אדריכל </w:t>
      </w:r>
      <w:r>
        <w:rPr>
          <w:rFonts w:ascii="David" w:hAnsi="David"/>
          <w:rtl/>
        </w:rPr>
        <w:t>–</w:t>
      </w:r>
      <w:r w:rsidR="00134204">
        <w:rPr>
          <w:rFonts w:ascii="David" w:hAnsi="David" w:hint="cs"/>
          <w:rtl/>
        </w:rPr>
        <w:t xml:space="preserve"> יינתנו</w:t>
      </w:r>
      <w:r>
        <w:rPr>
          <w:rFonts w:ascii="David" w:hAnsi="David" w:hint="cs"/>
          <w:rtl/>
        </w:rPr>
        <w:t xml:space="preserve"> 10</w:t>
      </w:r>
      <w:r w:rsidRPr="00B40A22">
        <w:rPr>
          <w:rFonts w:ascii="David" w:hAnsi="David"/>
          <w:rtl/>
        </w:rPr>
        <w:t xml:space="preserve"> נקודות.</w:t>
      </w:r>
    </w:p>
    <w:p w14:paraId="799F5E1B" w14:textId="77777777" w:rsidR="00E2403B" w:rsidRPr="00E2403B" w:rsidRDefault="006C3A38" w:rsidP="00A70E1A">
      <w:pPr>
        <w:pStyle w:val="a7"/>
        <w:widowControl w:val="0"/>
        <w:numPr>
          <w:ilvl w:val="2"/>
          <w:numId w:val="6"/>
        </w:numPr>
        <w:spacing w:before="240"/>
        <w:ind w:left="1899"/>
        <w:contextualSpacing w:val="0"/>
        <w:rPr>
          <w:rFonts w:ascii="David" w:hAnsi="David"/>
        </w:rPr>
      </w:pPr>
      <w:bookmarkStart w:id="70" w:name="_Ref445212783"/>
      <w:r w:rsidRPr="00E2403B">
        <w:rPr>
          <w:rFonts w:ascii="David" w:hAnsi="David"/>
          <w:b/>
          <w:bCs/>
          <w:rtl/>
        </w:rPr>
        <w:t xml:space="preserve">ניסיון היועץ בתחום </w:t>
      </w:r>
      <w:r w:rsidRPr="00E2403B">
        <w:rPr>
          <w:rFonts w:ascii="David" w:hAnsi="David" w:hint="cs"/>
          <w:b/>
          <w:bCs/>
          <w:rtl/>
        </w:rPr>
        <w:t>הספורט המוטורי</w:t>
      </w:r>
      <w:r w:rsidRPr="00E2403B">
        <w:rPr>
          <w:rFonts w:ascii="David" w:hAnsi="David"/>
          <w:b/>
          <w:bCs/>
          <w:rtl/>
        </w:rPr>
        <w:t xml:space="preserve"> (2</w:t>
      </w:r>
      <w:r w:rsidRPr="00E2403B">
        <w:rPr>
          <w:rFonts w:ascii="David" w:hAnsi="David" w:hint="cs"/>
          <w:b/>
          <w:bCs/>
          <w:rtl/>
        </w:rPr>
        <w:t>5</w:t>
      </w:r>
      <w:r w:rsidRPr="00E2403B">
        <w:rPr>
          <w:rFonts w:ascii="David" w:hAnsi="David"/>
          <w:b/>
          <w:bCs/>
          <w:rtl/>
        </w:rPr>
        <w:t>%)</w:t>
      </w:r>
      <w:bookmarkEnd w:id="70"/>
    </w:p>
    <w:p w14:paraId="71EA3CA6" w14:textId="5757DB97" w:rsidR="006B38A3" w:rsidRPr="006B38A3" w:rsidRDefault="006C3A38" w:rsidP="006B38A3">
      <w:pPr>
        <w:pStyle w:val="a7"/>
        <w:widowControl w:val="0"/>
        <w:ind w:left="1899"/>
        <w:contextualSpacing w:val="0"/>
        <w:rPr>
          <w:rFonts w:ascii="David" w:hAnsi="David"/>
        </w:rPr>
      </w:pPr>
      <w:r w:rsidRPr="00E2403B">
        <w:rPr>
          <w:rFonts w:ascii="David" w:hAnsi="David"/>
          <w:rtl/>
        </w:rPr>
        <w:t xml:space="preserve">ייבחן ניסיון היועץ המוצע </w:t>
      </w:r>
      <w:r w:rsidRPr="00E2403B">
        <w:rPr>
          <w:rFonts w:ascii="David" w:hAnsi="David" w:hint="cs"/>
          <w:rtl/>
        </w:rPr>
        <w:t xml:space="preserve">כמנהל בטיחות </w:t>
      </w:r>
      <w:r w:rsidR="00B52B96">
        <w:rPr>
          <w:rFonts w:ascii="David" w:hAnsi="David" w:hint="cs"/>
          <w:rtl/>
        </w:rPr>
        <w:t xml:space="preserve">בספורט </w:t>
      </w:r>
      <w:r w:rsidRPr="00E2403B">
        <w:rPr>
          <w:rFonts w:ascii="David" w:hAnsi="David" w:hint="cs"/>
          <w:rtl/>
        </w:rPr>
        <w:t xml:space="preserve">באירועי </w:t>
      </w:r>
      <w:r w:rsidR="00E2403B">
        <w:rPr>
          <w:rFonts w:ascii="David" w:hAnsi="David" w:hint="cs"/>
          <w:rtl/>
        </w:rPr>
        <w:t>נהיגה ספורטיבית</w:t>
      </w:r>
      <w:r w:rsidRPr="00E2403B">
        <w:rPr>
          <w:rFonts w:ascii="David" w:hAnsi="David"/>
          <w:rtl/>
        </w:rPr>
        <w:t xml:space="preserve"> ב</w:t>
      </w:r>
      <w:r w:rsidRPr="00E2403B">
        <w:rPr>
          <w:rFonts w:ascii="David" w:hAnsi="David" w:hint="cs"/>
          <w:rtl/>
        </w:rPr>
        <w:t>עשר</w:t>
      </w:r>
      <w:r w:rsidRPr="00E2403B">
        <w:rPr>
          <w:rFonts w:ascii="David" w:hAnsi="David"/>
          <w:rtl/>
        </w:rPr>
        <w:t xml:space="preserve"> </w:t>
      </w:r>
      <w:r w:rsidRPr="00E2403B">
        <w:rPr>
          <w:rFonts w:ascii="David" w:hAnsi="David" w:hint="cs"/>
          <w:rtl/>
        </w:rPr>
        <w:t>ה</w:t>
      </w:r>
      <w:r w:rsidRPr="00E2403B">
        <w:rPr>
          <w:rFonts w:ascii="David" w:hAnsi="David"/>
          <w:rtl/>
        </w:rPr>
        <w:t>שנים האחרונות</w:t>
      </w:r>
      <w:r w:rsidR="00E2403B">
        <w:rPr>
          <w:rFonts w:ascii="David" w:hAnsi="David" w:hint="cs"/>
          <w:rtl/>
        </w:rPr>
        <w:t xml:space="preserve">. </w:t>
      </w:r>
      <w:r w:rsidRPr="00E2403B">
        <w:rPr>
          <w:rFonts w:ascii="David" w:hAnsi="David"/>
          <w:rtl/>
        </w:rPr>
        <w:t xml:space="preserve">עבור כל </w:t>
      </w:r>
      <w:r w:rsidRPr="00E2403B">
        <w:rPr>
          <w:rFonts w:ascii="David" w:hAnsi="David" w:hint="cs"/>
          <w:rtl/>
        </w:rPr>
        <w:t>אירוע נהיגה ספורטיבית בו הו</w:t>
      </w:r>
      <w:r w:rsidRPr="00E2403B">
        <w:rPr>
          <w:rFonts w:ascii="David" w:hAnsi="David"/>
          <w:rtl/>
        </w:rPr>
        <w:t xml:space="preserve">עסק היועץ </w:t>
      </w:r>
      <w:r w:rsidRPr="00E2403B">
        <w:rPr>
          <w:rFonts w:ascii="David" w:hAnsi="David" w:hint="cs"/>
          <w:rtl/>
        </w:rPr>
        <w:t xml:space="preserve">כמנהל בטיחות </w:t>
      </w:r>
      <w:r w:rsidRPr="00E2403B">
        <w:rPr>
          <w:rFonts w:ascii="David" w:hAnsi="David"/>
          <w:rtl/>
        </w:rPr>
        <w:t xml:space="preserve">בספורט מוטורי יינתנו </w:t>
      </w:r>
      <w:r w:rsidRPr="00E2403B">
        <w:rPr>
          <w:rFonts w:ascii="David" w:hAnsi="David" w:hint="cs"/>
          <w:b/>
          <w:bCs/>
          <w:rtl/>
        </w:rPr>
        <w:t>5</w:t>
      </w:r>
      <w:r w:rsidRPr="00E2403B">
        <w:rPr>
          <w:rFonts w:ascii="David" w:hAnsi="David"/>
          <w:b/>
          <w:bCs/>
          <w:rtl/>
        </w:rPr>
        <w:t xml:space="preserve"> נקודות</w:t>
      </w:r>
      <w:r w:rsidRPr="00E2403B">
        <w:rPr>
          <w:rFonts w:ascii="David" w:hAnsi="David"/>
          <w:rtl/>
        </w:rPr>
        <w:t xml:space="preserve">, עד למקסימום של </w:t>
      </w:r>
      <w:r w:rsidRPr="00E2403B">
        <w:rPr>
          <w:rFonts w:ascii="David" w:hAnsi="David" w:hint="cs"/>
          <w:rtl/>
        </w:rPr>
        <w:t>25</w:t>
      </w:r>
      <w:r w:rsidRPr="00E2403B">
        <w:rPr>
          <w:rFonts w:ascii="David" w:hAnsi="David"/>
          <w:rtl/>
        </w:rPr>
        <w:t xml:space="preserve"> נקודות.</w:t>
      </w:r>
    </w:p>
    <w:p w14:paraId="42259C79" w14:textId="77777777" w:rsidR="006C3A38" w:rsidRPr="00B40A22" w:rsidRDefault="006C3A38" w:rsidP="006B38A3">
      <w:pPr>
        <w:pStyle w:val="a7"/>
        <w:widowControl w:val="0"/>
        <w:numPr>
          <w:ilvl w:val="2"/>
          <w:numId w:val="6"/>
        </w:numPr>
        <w:spacing w:before="240"/>
        <w:ind w:left="1899"/>
        <w:contextualSpacing w:val="0"/>
        <w:rPr>
          <w:rFonts w:ascii="David" w:hAnsi="David"/>
          <w:b/>
          <w:bCs/>
        </w:rPr>
      </w:pPr>
      <w:bookmarkStart w:id="71" w:name="_Ref501451353"/>
      <w:bookmarkStart w:id="72" w:name="_Ref445212815"/>
      <w:r w:rsidRPr="00B40A22">
        <w:rPr>
          <w:rFonts w:ascii="David" w:hAnsi="David"/>
          <w:b/>
          <w:bCs/>
          <w:rtl/>
        </w:rPr>
        <w:t>ניסיון היועץ במתן שירותי ייעוץ (</w:t>
      </w:r>
      <w:r>
        <w:rPr>
          <w:rFonts w:ascii="David" w:hAnsi="David" w:hint="cs"/>
          <w:b/>
          <w:bCs/>
          <w:rtl/>
        </w:rPr>
        <w:t>25</w:t>
      </w:r>
      <w:r w:rsidRPr="00B40A22">
        <w:rPr>
          <w:rFonts w:ascii="David" w:hAnsi="David"/>
          <w:b/>
          <w:bCs/>
          <w:rtl/>
        </w:rPr>
        <w:t>%)</w:t>
      </w:r>
      <w:bookmarkEnd w:id="71"/>
    </w:p>
    <w:p w14:paraId="37F0A4A6" w14:textId="77777777" w:rsidR="006C3A38" w:rsidRPr="00066D7A" w:rsidRDefault="006C3A38" w:rsidP="00066D7A">
      <w:pPr>
        <w:pStyle w:val="a7"/>
        <w:widowControl w:val="0"/>
        <w:numPr>
          <w:ilvl w:val="3"/>
          <w:numId w:val="6"/>
        </w:numPr>
        <w:ind w:left="2749" w:hanging="850"/>
        <w:contextualSpacing w:val="0"/>
        <w:rPr>
          <w:rFonts w:ascii="David" w:hAnsi="David"/>
        </w:rPr>
      </w:pPr>
      <w:r w:rsidRPr="00066D7A">
        <w:rPr>
          <w:rFonts w:ascii="David" w:hAnsi="David"/>
          <w:rtl/>
        </w:rPr>
        <w:t>ייבחן ניסיונו של היועץ המוצע ב</w:t>
      </w:r>
      <w:r w:rsidRPr="00066D7A">
        <w:rPr>
          <w:rFonts w:ascii="David" w:hAnsi="David" w:hint="cs"/>
          <w:rtl/>
        </w:rPr>
        <w:t xml:space="preserve">מתן שירותי </w:t>
      </w:r>
      <w:r w:rsidRPr="00066D7A">
        <w:rPr>
          <w:rFonts w:ascii="David" w:hAnsi="David"/>
          <w:rtl/>
        </w:rPr>
        <w:t>ייעוץ בשבע השנים האחרונות</w:t>
      </w:r>
      <w:r w:rsidR="00066D7A" w:rsidRPr="00066D7A">
        <w:rPr>
          <w:rFonts w:ascii="David" w:hAnsi="David" w:hint="cs"/>
          <w:rtl/>
        </w:rPr>
        <w:t>.</w:t>
      </w:r>
    </w:p>
    <w:p w14:paraId="25E95437" w14:textId="77777777" w:rsidR="006C3A38" w:rsidRPr="00B40A22" w:rsidRDefault="006C3A38" w:rsidP="00066D7A">
      <w:pPr>
        <w:pStyle w:val="a7"/>
        <w:widowControl w:val="0"/>
        <w:numPr>
          <w:ilvl w:val="3"/>
          <w:numId w:val="6"/>
        </w:numPr>
        <w:ind w:left="2749" w:hanging="850"/>
        <w:contextualSpacing w:val="0"/>
        <w:rPr>
          <w:rFonts w:ascii="David" w:hAnsi="David"/>
          <w:b/>
          <w:bCs/>
        </w:rPr>
      </w:pPr>
      <w:r w:rsidRPr="00066D7A">
        <w:rPr>
          <w:rFonts w:ascii="David" w:hAnsi="David"/>
          <w:rtl/>
        </w:rPr>
        <w:t>הניקוד יינתן באופן הבא:</w:t>
      </w:r>
    </w:p>
    <w:p w14:paraId="035088A4" w14:textId="77777777" w:rsidR="006C3A38" w:rsidRPr="00B40A22"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B40A22">
        <w:rPr>
          <w:rFonts w:ascii="David" w:hAnsi="David"/>
          <w:rtl/>
        </w:rPr>
        <w:t xml:space="preserve">עבור כל לקוח שלו ניתנו </w:t>
      </w:r>
      <w:r w:rsidRPr="00B8643D">
        <w:rPr>
          <w:rFonts w:ascii="David" w:hAnsi="David"/>
          <w:b/>
          <w:bCs/>
          <w:rtl/>
        </w:rPr>
        <w:t xml:space="preserve">שירותי ייעוץ </w:t>
      </w:r>
      <w:r w:rsidRPr="00B40A22">
        <w:rPr>
          <w:rFonts w:ascii="David" w:hAnsi="David"/>
          <w:rtl/>
        </w:rPr>
        <w:t>כאמור</w:t>
      </w:r>
      <w:r w:rsidR="00E93A5F">
        <w:rPr>
          <w:rFonts w:ascii="David" w:hAnsi="David" w:hint="cs"/>
          <w:rtl/>
        </w:rPr>
        <w:t>,</w:t>
      </w:r>
      <w:r w:rsidRPr="00B40A22">
        <w:rPr>
          <w:rFonts w:ascii="David" w:hAnsi="David"/>
          <w:rtl/>
        </w:rPr>
        <w:t xml:space="preserve"> יינתנו </w:t>
      </w:r>
      <w:r>
        <w:rPr>
          <w:rFonts w:ascii="David" w:hAnsi="David" w:hint="cs"/>
          <w:rtl/>
        </w:rPr>
        <w:t>4</w:t>
      </w:r>
      <w:r w:rsidRPr="00B40A22">
        <w:rPr>
          <w:rFonts w:ascii="David" w:hAnsi="David"/>
          <w:rtl/>
        </w:rPr>
        <w:t xml:space="preserve"> נקודות. בגין תת-סעיף זה יינתן ניקוד עבור </w:t>
      </w:r>
      <w:r w:rsidRPr="00B40A22">
        <w:rPr>
          <w:rFonts w:ascii="David" w:hAnsi="David"/>
          <w:u w:val="single"/>
          <w:rtl/>
        </w:rPr>
        <w:t>3 לקוחות לכל היותר</w:t>
      </w:r>
      <w:r w:rsidRPr="00B40A22">
        <w:rPr>
          <w:rFonts w:ascii="David" w:hAnsi="David"/>
          <w:rtl/>
        </w:rPr>
        <w:t>.</w:t>
      </w:r>
    </w:p>
    <w:p w14:paraId="4396BA12" w14:textId="30EAAD3F" w:rsidR="006C3A38" w:rsidRPr="00B40A22"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B40A22">
        <w:rPr>
          <w:rFonts w:ascii="David" w:hAnsi="David"/>
          <w:rtl/>
        </w:rPr>
        <w:t xml:space="preserve">עבור לקוח שהוא </w:t>
      </w:r>
      <w:r w:rsidRPr="00C41DD9">
        <w:rPr>
          <w:rFonts w:ascii="David" w:hAnsi="David"/>
          <w:b/>
          <w:bCs/>
          <w:rtl/>
        </w:rPr>
        <w:t>גוף ציבורי</w:t>
      </w:r>
      <w:r w:rsidRPr="00B40A22">
        <w:rPr>
          <w:rFonts w:ascii="David" w:hAnsi="David"/>
          <w:rtl/>
        </w:rPr>
        <w:t xml:space="preserve"> (כהגדרתו</w:t>
      </w:r>
      <w:r w:rsidR="00CA42EF">
        <w:rPr>
          <w:rFonts w:ascii="David" w:hAnsi="David" w:hint="cs"/>
          <w:rtl/>
        </w:rPr>
        <w:t xml:space="preserve"> ל</w:t>
      </w:r>
      <w:r w:rsidR="00BE6DB0">
        <w:rPr>
          <w:rFonts w:ascii="David" w:hAnsi="David" w:hint="cs"/>
          <w:rtl/>
        </w:rPr>
        <w:t>עיל</w:t>
      </w:r>
      <w:r w:rsidRPr="00B40A22">
        <w:rPr>
          <w:rFonts w:ascii="David" w:hAnsi="David"/>
          <w:rtl/>
        </w:rPr>
        <w:t xml:space="preserve"> בסעיף</w:t>
      </w:r>
      <w:r w:rsidR="00CA42EF">
        <w:rPr>
          <w:rFonts w:ascii="David" w:hAnsi="David" w:hint="cs"/>
          <w:rtl/>
        </w:rPr>
        <w:t xml:space="preserve"> </w:t>
      </w:r>
      <w:r w:rsidR="00CA42EF">
        <w:rPr>
          <w:rFonts w:ascii="David" w:hAnsi="David"/>
          <w:rtl/>
        </w:rPr>
        <w:fldChar w:fldCharType="begin"/>
      </w:r>
      <w:r w:rsidR="00CA42EF">
        <w:rPr>
          <w:rFonts w:ascii="David" w:hAnsi="David"/>
          <w:rtl/>
        </w:rPr>
        <w:instrText xml:space="preserve"> </w:instrText>
      </w:r>
      <w:r w:rsidR="00CA42EF">
        <w:rPr>
          <w:rFonts w:ascii="David" w:hAnsi="David" w:hint="cs"/>
        </w:rPr>
        <w:instrText>REF</w:instrText>
      </w:r>
      <w:r w:rsidR="00CA42EF">
        <w:rPr>
          <w:rFonts w:ascii="David" w:hAnsi="David" w:hint="cs"/>
          <w:rtl/>
        </w:rPr>
        <w:instrText xml:space="preserve"> _</w:instrText>
      </w:r>
      <w:r w:rsidR="00CA42EF">
        <w:rPr>
          <w:rFonts w:ascii="David" w:hAnsi="David" w:hint="cs"/>
        </w:rPr>
        <w:instrText>Ref129702397 \r \h</w:instrText>
      </w:r>
      <w:r w:rsidR="00CA42EF">
        <w:rPr>
          <w:rFonts w:ascii="David" w:hAnsi="David"/>
          <w:rtl/>
        </w:rPr>
        <w:instrText xml:space="preserve"> </w:instrText>
      </w:r>
      <w:r w:rsidR="00CA42EF">
        <w:rPr>
          <w:rFonts w:ascii="David" w:hAnsi="David"/>
          <w:rtl/>
        </w:rPr>
      </w:r>
      <w:r w:rsidR="00CA42EF">
        <w:rPr>
          <w:rFonts w:ascii="David" w:hAnsi="David"/>
          <w:rtl/>
        </w:rPr>
        <w:fldChar w:fldCharType="separate"/>
      </w:r>
      <w:r w:rsidR="00E20BFF">
        <w:rPr>
          <w:rFonts w:ascii="David" w:hAnsi="David"/>
          <w:cs/>
        </w:rPr>
        <w:t>‎</w:t>
      </w:r>
      <w:r w:rsidR="00E20BFF">
        <w:rPr>
          <w:rFonts w:ascii="David" w:hAnsi="David"/>
        </w:rPr>
        <w:t>2.7</w:t>
      </w:r>
      <w:r w:rsidR="00CA42EF">
        <w:rPr>
          <w:rFonts w:ascii="David" w:hAnsi="David"/>
          <w:rtl/>
        </w:rPr>
        <w:fldChar w:fldCharType="end"/>
      </w:r>
      <w:r w:rsidRPr="00B40A22">
        <w:rPr>
          <w:rFonts w:ascii="David" w:hAnsi="David"/>
          <w:rtl/>
        </w:rPr>
        <w:t xml:space="preserve">) שלו ניתנו </w:t>
      </w:r>
      <w:r w:rsidRPr="00B8643D">
        <w:rPr>
          <w:rFonts w:ascii="David" w:hAnsi="David"/>
          <w:b/>
          <w:bCs/>
          <w:rtl/>
        </w:rPr>
        <w:t>שירותי ייעוץ</w:t>
      </w:r>
      <w:r w:rsidR="00E93A5F">
        <w:rPr>
          <w:rFonts w:ascii="David" w:hAnsi="David" w:hint="cs"/>
          <w:b/>
          <w:bCs/>
          <w:rtl/>
        </w:rPr>
        <w:t>,</w:t>
      </w:r>
      <w:r w:rsidRPr="00B8643D">
        <w:rPr>
          <w:rFonts w:ascii="David" w:hAnsi="David"/>
          <w:b/>
          <w:bCs/>
          <w:rtl/>
        </w:rPr>
        <w:t xml:space="preserve"> </w:t>
      </w:r>
      <w:r w:rsidRPr="00B40A22">
        <w:rPr>
          <w:rFonts w:ascii="David" w:hAnsi="David"/>
          <w:rtl/>
        </w:rPr>
        <w:t xml:space="preserve">יינתנו 5 נקודות. בגין תת-סעיף זה יינתן ניקוד עבור </w:t>
      </w:r>
      <w:r w:rsidRPr="00B40A22">
        <w:rPr>
          <w:rFonts w:ascii="David" w:hAnsi="David"/>
          <w:u w:val="single"/>
          <w:rtl/>
        </w:rPr>
        <w:t>לקוח אחד לכל היותר</w:t>
      </w:r>
      <w:r w:rsidRPr="00B40A22">
        <w:rPr>
          <w:rFonts w:ascii="David" w:hAnsi="David"/>
          <w:rtl/>
        </w:rPr>
        <w:t>.</w:t>
      </w:r>
    </w:p>
    <w:p w14:paraId="086D0AC1" w14:textId="7D35B3E1" w:rsidR="006C3A38" w:rsidRPr="00B40A22"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B40A22">
        <w:rPr>
          <w:rFonts w:ascii="David" w:hAnsi="David"/>
          <w:rtl/>
        </w:rPr>
        <w:t xml:space="preserve">עבור לקוח שלו ניתנו </w:t>
      </w:r>
      <w:r w:rsidRPr="00B8643D">
        <w:rPr>
          <w:rFonts w:ascii="David" w:hAnsi="David"/>
          <w:b/>
          <w:bCs/>
          <w:rtl/>
        </w:rPr>
        <w:t>שירותי ייעוץ בתחום הספורט המוטורי</w:t>
      </w:r>
      <w:r w:rsidR="00E93A5F">
        <w:rPr>
          <w:rFonts w:ascii="David" w:hAnsi="David" w:hint="cs"/>
          <w:b/>
          <w:bCs/>
          <w:rtl/>
        </w:rPr>
        <w:t>,</w:t>
      </w:r>
      <w:r>
        <w:rPr>
          <w:rFonts w:ascii="David" w:hAnsi="David" w:hint="cs"/>
          <w:b/>
          <w:bCs/>
          <w:rtl/>
        </w:rPr>
        <w:t xml:space="preserve"> </w:t>
      </w:r>
      <w:r w:rsidRPr="00B40A22">
        <w:rPr>
          <w:rFonts w:ascii="David" w:hAnsi="David"/>
          <w:rtl/>
        </w:rPr>
        <w:t>יינתנו 7 נק</w:t>
      </w:r>
      <w:r>
        <w:rPr>
          <w:rFonts w:ascii="David" w:hAnsi="David" w:hint="cs"/>
          <w:rtl/>
        </w:rPr>
        <w:t>ודות</w:t>
      </w:r>
      <w:r w:rsidRPr="00B40A22">
        <w:rPr>
          <w:rFonts w:ascii="David" w:hAnsi="David"/>
          <w:rtl/>
        </w:rPr>
        <w:t>.</w:t>
      </w:r>
      <w:r w:rsidRPr="00B40A22">
        <w:rPr>
          <w:rFonts w:ascii="David" w:hAnsi="David" w:hint="cs"/>
          <w:rtl/>
        </w:rPr>
        <w:t xml:space="preserve"> אם </w:t>
      </w:r>
      <w:r w:rsidRPr="00B40A22">
        <w:rPr>
          <w:rFonts w:ascii="David" w:hAnsi="David"/>
          <w:rtl/>
        </w:rPr>
        <w:t xml:space="preserve"> </w:t>
      </w:r>
      <w:r w:rsidRPr="00B40A22">
        <w:rPr>
          <w:rFonts w:ascii="David" w:hAnsi="David" w:hint="cs"/>
          <w:rtl/>
        </w:rPr>
        <w:t>ה</w:t>
      </w:r>
      <w:r w:rsidRPr="00B40A22">
        <w:rPr>
          <w:rFonts w:ascii="David" w:hAnsi="David"/>
          <w:rtl/>
        </w:rPr>
        <w:t xml:space="preserve">לקוח הוא </w:t>
      </w:r>
      <w:r w:rsidRPr="00B54C4C">
        <w:rPr>
          <w:rFonts w:ascii="David" w:hAnsi="David"/>
          <w:b/>
          <w:bCs/>
          <w:rtl/>
        </w:rPr>
        <w:t>גוף ציבורי</w:t>
      </w:r>
      <w:r w:rsidRPr="00B40A22">
        <w:rPr>
          <w:rFonts w:ascii="David" w:hAnsi="David"/>
          <w:rtl/>
        </w:rPr>
        <w:t xml:space="preserve"> (כהגדרתו</w:t>
      </w:r>
      <w:r w:rsidR="00CA42EF">
        <w:rPr>
          <w:rFonts w:ascii="David" w:hAnsi="David" w:hint="cs"/>
          <w:rtl/>
        </w:rPr>
        <w:t xml:space="preserve"> ל</w:t>
      </w:r>
      <w:r w:rsidR="00BE6DB0">
        <w:rPr>
          <w:rFonts w:ascii="David" w:hAnsi="David" w:hint="cs"/>
          <w:rtl/>
        </w:rPr>
        <w:t>עיל</w:t>
      </w:r>
      <w:r w:rsidRPr="00B40A22">
        <w:rPr>
          <w:rFonts w:ascii="David" w:hAnsi="David"/>
          <w:rtl/>
        </w:rPr>
        <w:t xml:space="preserve"> בסעיף</w:t>
      </w:r>
      <w:r w:rsidR="00CA42EF">
        <w:rPr>
          <w:rFonts w:ascii="David" w:hAnsi="David" w:hint="cs"/>
          <w:rtl/>
        </w:rPr>
        <w:t xml:space="preserve"> </w:t>
      </w:r>
      <w:r w:rsidR="00CA42EF">
        <w:rPr>
          <w:rFonts w:ascii="David" w:hAnsi="David"/>
          <w:rtl/>
        </w:rPr>
        <w:fldChar w:fldCharType="begin"/>
      </w:r>
      <w:r w:rsidR="00CA42EF">
        <w:rPr>
          <w:rFonts w:ascii="David" w:hAnsi="David"/>
          <w:rtl/>
        </w:rPr>
        <w:instrText xml:space="preserve"> </w:instrText>
      </w:r>
      <w:r w:rsidR="00CA42EF">
        <w:rPr>
          <w:rFonts w:ascii="David" w:hAnsi="David" w:hint="cs"/>
        </w:rPr>
        <w:instrText>REF</w:instrText>
      </w:r>
      <w:r w:rsidR="00CA42EF">
        <w:rPr>
          <w:rFonts w:ascii="David" w:hAnsi="David" w:hint="cs"/>
          <w:rtl/>
        </w:rPr>
        <w:instrText xml:space="preserve"> _</w:instrText>
      </w:r>
      <w:r w:rsidR="00CA42EF">
        <w:rPr>
          <w:rFonts w:ascii="David" w:hAnsi="David" w:hint="cs"/>
        </w:rPr>
        <w:instrText>Ref129702397 \r \h</w:instrText>
      </w:r>
      <w:r w:rsidR="00CA42EF">
        <w:rPr>
          <w:rFonts w:ascii="David" w:hAnsi="David"/>
          <w:rtl/>
        </w:rPr>
        <w:instrText xml:space="preserve"> </w:instrText>
      </w:r>
      <w:r w:rsidR="00CA42EF">
        <w:rPr>
          <w:rFonts w:ascii="David" w:hAnsi="David"/>
          <w:rtl/>
        </w:rPr>
      </w:r>
      <w:r w:rsidR="00CA42EF">
        <w:rPr>
          <w:rFonts w:ascii="David" w:hAnsi="David"/>
          <w:rtl/>
        </w:rPr>
        <w:fldChar w:fldCharType="separate"/>
      </w:r>
      <w:r w:rsidR="00E20BFF">
        <w:rPr>
          <w:rFonts w:ascii="David" w:hAnsi="David"/>
          <w:cs/>
        </w:rPr>
        <w:t>‎</w:t>
      </w:r>
      <w:r w:rsidR="00E20BFF">
        <w:rPr>
          <w:rFonts w:ascii="David" w:hAnsi="David"/>
        </w:rPr>
        <w:t>2.7</w:t>
      </w:r>
      <w:r w:rsidR="00CA42EF">
        <w:rPr>
          <w:rFonts w:ascii="David" w:hAnsi="David"/>
          <w:rtl/>
        </w:rPr>
        <w:fldChar w:fldCharType="end"/>
      </w:r>
      <w:r w:rsidRPr="00B40A22">
        <w:rPr>
          <w:rFonts w:ascii="David" w:hAnsi="David"/>
          <w:rtl/>
        </w:rPr>
        <w:t>) יינתנו 1</w:t>
      </w:r>
      <w:r>
        <w:rPr>
          <w:rFonts w:ascii="David" w:hAnsi="David" w:hint="cs"/>
          <w:rtl/>
        </w:rPr>
        <w:t>0</w:t>
      </w:r>
      <w:r w:rsidRPr="00B40A22">
        <w:rPr>
          <w:rFonts w:ascii="David" w:hAnsi="David"/>
          <w:rtl/>
        </w:rPr>
        <w:t xml:space="preserve"> נקודות.  </w:t>
      </w:r>
    </w:p>
    <w:p w14:paraId="5A4239CC" w14:textId="77777777" w:rsidR="006C3A38" w:rsidRPr="00EC1226" w:rsidRDefault="006C3A38" w:rsidP="006C3A38">
      <w:pPr>
        <w:pStyle w:val="ae"/>
        <w:keepNext/>
        <w:widowControl w:val="0"/>
        <w:pBdr>
          <w:top w:val="single" w:sz="4" w:space="1" w:color="auto"/>
          <w:left w:val="single" w:sz="4" w:space="4" w:color="auto"/>
          <w:bottom w:val="single" w:sz="4" w:space="1" w:color="auto"/>
          <w:right w:val="single" w:sz="4" w:space="4" w:color="auto"/>
        </w:pBdr>
        <w:tabs>
          <w:tab w:val="clear" w:pos="1134"/>
          <w:tab w:val="clear" w:pos="1701"/>
          <w:tab w:val="clear" w:pos="2268"/>
          <w:tab w:val="clear" w:pos="2835"/>
          <w:tab w:val="clear" w:pos="6804"/>
          <w:tab w:val="clear" w:pos="7371"/>
          <w:tab w:val="clear" w:pos="7938"/>
        </w:tabs>
        <w:spacing w:line="360" w:lineRule="auto"/>
        <w:ind w:left="2268" w:firstLine="0"/>
        <w:rPr>
          <w:rFonts w:ascii="David" w:hAnsi="David"/>
          <w:rtl/>
        </w:rPr>
      </w:pPr>
      <w:r w:rsidRPr="00B40A22">
        <w:rPr>
          <w:rFonts w:ascii="David" w:hAnsi="David"/>
          <w:rtl/>
        </w:rPr>
        <w:t>לעניין זה "</w:t>
      </w:r>
      <w:r w:rsidRPr="00B40A22">
        <w:rPr>
          <w:rFonts w:ascii="David" w:hAnsi="David"/>
          <w:b/>
          <w:bCs/>
          <w:rtl/>
        </w:rPr>
        <w:t>לקוח</w:t>
      </w:r>
      <w:r w:rsidRPr="00B40A22">
        <w:rPr>
          <w:rFonts w:ascii="David" w:hAnsi="David"/>
          <w:rtl/>
        </w:rPr>
        <w:t>" - לקוח שקיבל שירותים</w:t>
      </w:r>
      <w:r w:rsidR="00274914">
        <w:rPr>
          <w:rFonts w:ascii="David" w:hAnsi="David" w:hint="cs"/>
          <w:rtl/>
        </w:rPr>
        <w:t xml:space="preserve"> </w:t>
      </w:r>
      <w:r>
        <w:rPr>
          <w:rFonts w:ascii="David" w:hAnsi="David" w:hint="cs"/>
          <w:rtl/>
        </w:rPr>
        <w:t xml:space="preserve">(שעות </w:t>
      </w:r>
      <w:r w:rsidR="00274914">
        <w:rPr>
          <w:rFonts w:ascii="David" w:hAnsi="David" w:hint="cs"/>
          <w:rtl/>
        </w:rPr>
        <w:t>י</w:t>
      </w:r>
      <w:r>
        <w:rPr>
          <w:rFonts w:ascii="David" w:hAnsi="David" w:hint="cs"/>
          <w:rtl/>
        </w:rPr>
        <w:t>יעוץ</w:t>
      </w:r>
      <w:r w:rsidR="00274914">
        <w:rPr>
          <w:rFonts w:ascii="David" w:hAnsi="David" w:hint="cs"/>
          <w:rtl/>
        </w:rPr>
        <w:t xml:space="preserve"> </w:t>
      </w:r>
      <w:r>
        <w:rPr>
          <w:rFonts w:ascii="David" w:hAnsi="David" w:hint="cs"/>
          <w:rtl/>
        </w:rPr>
        <w:t>/</w:t>
      </w:r>
      <w:r w:rsidR="00274914">
        <w:rPr>
          <w:rFonts w:ascii="David" w:hAnsi="David" w:hint="cs"/>
          <w:rtl/>
        </w:rPr>
        <w:t xml:space="preserve"> </w:t>
      </w:r>
      <w:r>
        <w:rPr>
          <w:rFonts w:ascii="David" w:hAnsi="David" w:hint="cs"/>
          <w:rtl/>
        </w:rPr>
        <w:t>חוות דעת</w:t>
      </w:r>
      <w:r w:rsidR="00274914">
        <w:rPr>
          <w:rFonts w:ascii="David" w:hAnsi="David" w:hint="cs"/>
          <w:rtl/>
        </w:rPr>
        <w:t xml:space="preserve"> </w:t>
      </w:r>
      <w:r>
        <w:rPr>
          <w:rFonts w:ascii="David" w:hAnsi="David" w:hint="cs"/>
          <w:rtl/>
        </w:rPr>
        <w:t>/</w:t>
      </w:r>
      <w:r w:rsidR="00274914">
        <w:rPr>
          <w:rFonts w:ascii="David" w:hAnsi="David" w:hint="cs"/>
          <w:rtl/>
        </w:rPr>
        <w:t xml:space="preserve"> </w:t>
      </w:r>
      <w:r>
        <w:rPr>
          <w:rFonts w:ascii="David" w:hAnsi="David" w:hint="cs"/>
          <w:rtl/>
        </w:rPr>
        <w:t>ניהול אירוע ו/או תכנון</w:t>
      </w:r>
      <w:r w:rsidR="00274914">
        <w:rPr>
          <w:rFonts w:ascii="David" w:hAnsi="David" w:hint="cs"/>
          <w:rtl/>
        </w:rPr>
        <w:t xml:space="preserve"> אירוע</w:t>
      </w:r>
      <w:r>
        <w:rPr>
          <w:rFonts w:ascii="David" w:hAnsi="David" w:hint="cs"/>
          <w:rtl/>
        </w:rPr>
        <w:t>)</w:t>
      </w:r>
      <w:r w:rsidRPr="00B40A22">
        <w:rPr>
          <w:rFonts w:ascii="David" w:hAnsi="David"/>
          <w:rtl/>
        </w:rPr>
        <w:t xml:space="preserve"> מהיועץ המוצע בהיקף של 100 שעות לפחות במהלך 12 חודשים רצופים. להוכחת ניסיונו על המציע לצרף אסמכתאות (הסכמים / חשבוניות / תלושי שכר).</w:t>
      </w:r>
    </w:p>
    <w:p w14:paraId="39B01CFA" w14:textId="77777777" w:rsidR="006C3A38" w:rsidRPr="00EC1226" w:rsidRDefault="006C3A38" w:rsidP="00482D06">
      <w:pPr>
        <w:pStyle w:val="a7"/>
        <w:widowControl w:val="0"/>
        <w:numPr>
          <w:ilvl w:val="2"/>
          <w:numId w:val="6"/>
        </w:numPr>
        <w:spacing w:before="240"/>
        <w:ind w:left="1899"/>
        <w:contextualSpacing w:val="0"/>
        <w:rPr>
          <w:rFonts w:ascii="David" w:hAnsi="David"/>
          <w:b/>
          <w:bCs/>
        </w:rPr>
      </w:pPr>
      <w:bookmarkStart w:id="73" w:name="_Ref501381558"/>
      <w:bookmarkStart w:id="74" w:name="_Ref445212826"/>
      <w:bookmarkEnd w:id="72"/>
      <w:r>
        <w:rPr>
          <w:rFonts w:ascii="David" w:hAnsi="David" w:hint="cs"/>
          <w:b/>
          <w:bCs/>
          <w:rtl/>
        </w:rPr>
        <w:t>תעודת ממונה בטיחות</w:t>
      </w:r>
      <w:r w:rsidRPr="00EC1226">
        <w:rPr>
          <w:rFonts w:ascii="David" w:hAnsi="David"/>
          <w:b/>
          <w:bCs/>
          <w:rtl/>
        </w:rPr>
        <w:t xml:space="preserve"> (</w:t>
      </w:r>
      <w:r>
        <w:rPr>
          <w:rFonts w:ascii="David" w:hAnsi="David" w:hint="cs"/>
          <w:b/>
          <w:bCs/>
          <w:rtl/>
        </w:rPr>
        <w:t>5</w:t>
      </w:r>
      <w:r w:rsidRPr="00EC1226">
        <w:rPr>
          <w:rFonts w:ascii="David" w:hAnsi="David"/>
          <w:b/>
          <w:bCs/>
          <w:rtl/>
        </w:rPr>
        <w:t>%)</w:t>
      </w:r>
      <w:bookmarkEnd w:id="73"/>
    </w:p>
    <w:p w14:paraId="345482CE" w14:textId="77777777" w:rsidR="00482D06" w:rsidRDefault="006C3A38" w:rsidP="00482D06">
      <w:pPr>
        <w:pStyle w:val="ae"/>
        <w:widowControl w:val="0"/>
        <w:tabs>
          <w:tab w:val="clear" w:pos="1134"/>
          <w:tab w:val="clear" w:pos="1701"/>
          <w:tab w:val="clear" w:pos="2268"/>
          <w:tab w:val="clear" w:pos="2835"/>
          <w:tab w:val="clear" w:pos="6804"/>
          <w:tab w:val="clear" w:pos="7371"/>
          <w:tab w:val="clear" w:pos="7938"/>
        </w:tabs>
        <w:spacing w:line="360" w:lineRule="auto"/>
        <w:ind w:left="1485" w:firstLine="414"/>
        <w:rPr>
          <w:rFonts w:ascii="David" w:hAnsi="David"/>
          <w:rtl/>
        </w:rPr>
      </w:pPr>
      <w:r>
        <w:rPr>
          <w:rFonts w:ascii="David" w:hAnsi="David" w:hint="cs"/>
          <w:rtl/>
        </w:rPr>
        <w:t>עבור תעודה בתחום בטיחות בעבודה בתוקף יקבל היועץ המוצע 5 נקודות.</w:t>
      </w:r>
    </w:p>
    <w:p w14:paraId="292AE677" w14:textId="77777777" w:rsidR="006C3A38" w:rsidRDefault="006C3A38" w:rsidP="00482D06">
      <w:pPr>
        <w:pStyle w:val="ae"/>
        <w:widowControl w:val="0"/>
        <w:tabs>
          <w:tab w:val="clear" w:pos="1134"/>
          <w:tab w:val="clear" w:pos="1701"/>
          <w:tab w:val="clear" w:pos="2268"/>
          <w:tab w:val="clear" w:pos="2835"/>
          <w:tab w:val="clear" w:pos="6804"/>
          <w:tab w:val="clear" w:pos="7371"/>
          <w:tab w:val="clear" w:pos="7938"/>
        </w:tabs>
        <w:spacing w:line="360" w:lineRule="auto"/>
        <w:ind w:left="1485" w:firstLine="414"/>
        <w:rPr>
          <w:rFonts w:ascii="David" w:hAnsi="David"/>
          <w:rtl/>
        </w:rPr>
      </w:pPr>
      <w:r>
        <w:rPr>
          <w:rFonts w:ascii="David" w:hAnsi="David" w:hint="cs"/>
          <w:rtl/>
        </w:rPr>
        <w:t>עבור תעודת מנהל בטיחות בספורט בתוקף לא יינתן ניקוד מכיוון שזהו תנאי סף.</w:t>
      </w:r>
    </w:p>
    <w:p w14:paraId="6DD81D99" w14:textId="77777777" w:rsidR="006C3A38" w:rsidRPr="00EC1226" w:rsidRDefault="006C3A38" w:rsidP="00482D06">
      <w:pPr>
        <w:pStyle w:val="a7"/>
        <w:widowControl w:val="0"/>
        <w:numPr>
          <w:ilvl w:val="2"/>
          <w:numId w:val="6"/>
        </w:numPr>
        <w:spacing w:before="240"/>
        <w:ind w:left="1899"/>
        <w:contextualSpacing w:val="0"/>
        <w:rPr>
          <w:rFonts w:ascii="David" w:hAnsi="David"/>
          <w:b/>
          <w:bCs/>
        </w:rPr>
      </w:pPr>
      <w:bookmarkStart w:id="75" w:name="_Ref481673343"/>
      <w:r w:rsidRPr="00EC1226">
        <w:rPr>
          <w:rFonts w:ascii="David" w:hAnsi="David"/>
          <w:b/>
          <w:bCs/>
          <w:rtl/>
        </w:rPr>
        <w:t>ראיון (35%)</w:t>
      </w:r>
      <w:bookmarkEnd w:id="74"/>
      <w:bookmarkEnd w:id="75"/>
    </w:p>
    <w:p w14:paraId="16F46388" w14:textId="77777777" w:rsidR="006C3A38" w:rsidRPr="00EC1226" w:rsidRDefault="006C3A38" w:rsidP="00482D06">
      <w:pPr>
        <w:pStyle w:val="a7"/>
        <w:widowControl w:val="0"/>
        <w:numPr>
          <w:ilvl w:val="3"/>
          <w:numId w:val="6"/>
        </w:numPr>
        <w:ind w:left="2749" w:hanging="850"/>
        <w:contextualSpacing w:val="0"/>
        <w:rPr>
          <w:rFonts w:ascii="David" w:hAnsi="David"/>
        </w:rPr>
      </w:pPr>
      <w:r>
        <w:rPr>
          <w:rFonts w:ascii="David" w:hAnsi="David" w:hint="cs"/>
          <w:rtl/>
        </w:rPr>
        <w:t>ייערך</w:t>
      </w:r>
      <w:r w:rsidRPr="00EC1226">
        <w:rPr>
          <w:rFonts w:ascii="David" w:hAnsi="David"/>
          <w:rtl/>
        </w:rPr>
        <w:t xml:space="preserve"> ראיון לצורך התרשמות מהמציע ומהיועץ המוצע מטעמו. </w:t>
      </w:r>
    </w:p>
    <w:p w14:paraId="389B1014" w14:textId="77777777" w:rsidR="006C3A38" w:rsidRPr="00EC1226" w:rsidRDefault="006C3A38" w:rsidP="00482D06">
      <w:pPr>
        <w:pStyle w:val="a7"/>
        <w:widowControl w:val="0"/>
        <w:numPr>
          <w:ilvl w:val="3"/>
          <w:numId w:val="6"/>
        </w:numPr>
        <w:ind w:left="2749" w:hanging="850"/>
        <w:contextualSpacing w:val="0"/>
        <w:rPr>
          <w:rFonts w:ascii="David" w:hAnsi="David"/>
          <w:rtl/>
        </w:rPr>
      </w:pPr>
      <w:r w:rsidRPr="00EC1226">
        <w:rPr>
          <w:rFonts w:ascii="David" w:hAnsi="David"/>
          <w:rtl/>
        </w:rPr>
        <w:t xml:space="preserve">מועד </w:t>
      </w:r>
      <w:proofErr w:type="spellStart"/>
      <w:r w:rsidRPr="00EC1226">
        <w:rPr>
          <w:rFonts w:ascii="David" w:hAnsi="David"/>
          <w:rtl/>
        </w:rPr>
        <w:t>הראיון</w:t>
      </w:r>
      <w:proofErr w:type="spellEnd"/>
      <w:r w:rsidRPr="00EC1226">
        <w:rPr>
          <w:rFonts w:ascii="David" w:hAnsi="David"/>
          <w:rtl/>
        </w:rPr>
        <w:t xml:space="preserve"> יתואם עם המציע, אך על המציעים להביא בחשבון כי ייתכן </w:t>
      </w:r>
      <w:proofErr w:type="spellStart"/>
      <w:r w:rsidRPr="00EC1226">
        <w:rPr>
          <w:rFonts w:ascii="David" w:hAnsi="David"/>
          <w:rtl/>
        </w:rPr>
        <w:t>שהראיון</w:t>
      </w:r>
      <w:proofErr w:type="spellEnd"/>
      <w:r w:rsidRPr="00EC1226">
        <w:rPr>
          <w:rFonts w:ascii="David" w:hAnsi="David"/>
          <w:rtl/>
        </w:rPr>
        <w:t xml:space="preserve"> יזומן בהתראה קצרה</w:t>
      </w:r>
      <w:r>
        <w:rPr>
          <w:rFonts w:ascii="David" w:hAnsi="David" w:hint="cs"/>
          <w:rtl/>
        </w:rPr>
        <w:t xml:space="preserve"> ולהיערך בהתאם</w:t>
      </w:r>
      <w:r w:rsidRPr="00EC1226">
        <w:rPr>
          <w:rFonts w:ascii="David" w:hAnsi="David"/>
          <w:rtl/>
        </w:rPr>
        <w:t>.</w:t>
      </w:r>
    </w:p>
    <w:p w14:paraId="2FC4A788" w14:textId="77777777" w:rsidR="006C3A38" w:rsidRPr="00EC1226" w:rsidRDefault="006C3A38" w:rsidP="00482D06">
      <w:pPr>
        <w:pStyle w:val="a7"/>
        <w:widowControl w:val="0"/>
        <w:numPr>
          <w:ilvl w:val="3"/>
          <w:numId w:val="6"/>
        </w:numPr>
        <w:ind w:left="2749" w:hanging="850"/>
        <w:contextualSpacing w:val="0"/>
        <w:rPr>
          <w:rFonts w:ascii="David" w:hAnsi="David"/>
          <w:rtl/>
        </w:rPr>
      </w:pPr>
      <w:r w:rsidRPr="00482D06">
        <w:rPr>
          <w:rFonts w:ascii="David" w:hAnsi="David"/>
          <w:rtl/>
        </w:rPr>
        <w:t xml:space="preserve">במהלך </w:t>
      </w:r>
      <w:proofErr w:type="spellStart"/>
      <w:r w:rsidRPr="00482D06">
        <w:rPr>
          <w:rFonts w:ascii="David" w:hAnsi="David"/>
          <w:rtl/>
        </w:rPr>
        <w:t>הראיון</w:t>
      </w:r>
      <w:proofErr w:type="spellEnd"/>
      <w:r w:rsidRPr="00482D06">
        <w:rPr>
          <w:rFonts w:ascii="David" w:hAnsi="David"/>
          <w:rtl/>
        </w:rPr>
        <w:t xml:space="preserve"> ייבחנו הקריטריונים הבאים</w:t>
      </w:r>
      <w:r w:rsidRPr="00EC1226">
        <w:rPr>
          <w:rFonts w:ascii="David" w:hAnsi="David"/>
          <w:rtl/>
        </w:rPr>
        <w:t>:</w:t>
      </w:r>
    </w:p>
    <w:p w14:paraId="265BE533" w14:textId="77777777" w:rsidR="006C3A38" w:rsidRPr="00EC1226"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EC1226">
        <w:rPr>
          <w:rFonts w:ascii="David" w:hAnsi="David"/>
          <w:rtl/>
        </w:rPr>
        <w:t>התרשמות</w:t>
      </w:r>
      <w:r>
        <w:rPr>
          <w:rFonts w:ascii="David" w:hAnsi="David" w:hint="cs"/>
          <w:rtl/>
        </w:rPr>
        <w:t xml:space="preserve"> מניסיונו של היועץ המוצע בייעוץ בכלל ובתחום הבטיחות בפרט, התרשמות</w:t>
      </w:r>
      <w:r w:rsidRPr="00EC1226">
        <w:rPr>
          <w:rFonts w:ascii="David" w:hAnsi="David"/>
          <w:rtl/>
        </w:rPr>
        <w:t xml:space="preserve"> מידיעת השפה האנגלית ברמה של קריאת טקסטים בתחום הטכני. תיתכן בחינת היכולות במסגרת </w:t>
      </w:r>
      <w:r w:rsidRPr="00EC1226">
        <w:rPr>
          <w:rFonts w:ascii="David" w:hAnsi="David" w:hint="cs"/>
          <w:rtl/>
        </w:rPr>
        <w:t>הריאיו</w:t>
      </w:r>
      <w:r w:rsidRPr="00EC1226">
        <w:rPr>
          <w:rFonts w:ascii="David" w:hAnsi="David" w:hint="eastAsia"/>
          <w:rtl/>
        </w:rPr>
        <w:t>ן</w:t>
      </w:r>
      <w:r w:rsidRPr="00EC1226">
        <w:rPr>
          <w:rFonts w:ascii="David" w:hAnsi="David"/>
          <w:rtl/>
        </w:rPr>
        <w:t xml:space="preserve"> (25%).</w:t>
      </w:r>
    </w:p>
    <w:p w14:paraId="2E74925F" w14:textId="77777777" w:rsidR="006C3A38" w:rsidRPr="00EC1226"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EC1226">
        <w:rPr>
          <w:rFonts w:ascii="David" w:hAnsi="David"/>
          <w:rtl/>
        </w:rPr>
        <w:t xml:space="preserve">התרשמות נציגי המשרד מהבנת היועץ המוצע ביחס </w:t>
      </w:r>
      <w:r>
        <w:rPr>
          <w:rFonts w:ascii="David" w:hAnsi="David" w:hint="cs"/>
          <w:rtl/>
        </w:rPr>
        <w:t xml:space="preserve">לאירועים שניהל באופן כללי ובתחום הספורט בפרט, התרשמות מהידע של היועץ בחוקים ותקנות רלוונטיים. </w:t>
      </w:r>
      <w:r w:rsidRPr="00EC1226">
        <w:rPr>
          <w:rFonts w:ascii="David" w:hAnsi="David"/>
          <w:rtl/>
        </w:rPr>
        <w:t>התרשמות מידע טכני בסיסי של היועץ</w:t>
      </w:r>
      <w:r>
        <w:rPr>
          <w:rFonts w:ascii="David" w:hAnsi="David" w:hint="cs"/>
          <w:rtl/>
        </w:rPr>
        <w:t xml:space="preserve"> </w:t>
      </w:r>
      <w:r w:rsidRPr="00EC1226">
        <w:rPr>
          <w:rFonts w:ascii="David" w:hAnsi="David"/>
          <w:rtl/>
        </w:rPr>
        <w:t>(</w:t>
      </w:r>
      <w:r>
        <w:rPr>
          <w:rFonts w:ascii="David" w:hAnsi="David" w:hint="cs"/>
          <w:rtl/>
        </w:rPr>
        <w:t>25</w:t>
      </w:r>
      <w:r w:rsidRPr="00EC1226">
        <w:rPr>
          <w:rFonts w:ascii="David" w:hAnsi="David"/>
          <w:rtl/>
        </w:rPr>
        <w:t>%).</w:t>
      </w:r>
    </w:p>
    <w:p w14:paraId="49200CDF" w14:textId="77777777" w:rsidR="006C3A38" w:rsidRPr="00EC1226"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Pr>
      </w:pPr>
      <w:r w:rsidRPr="00EC1226">
        <w:rPr>
          <w:rFonts w:ascii="David" w:hAnsi="David"/>
          <w:rtl/>
        </w:rPr>
        <w:lastRenderedPageBreak/>
        <w:t xml:space="preserve">התרשמות נציגי המשרד מהבנת היועץ המוצע ביחס לנהיגה הספורטיבית בארץ </w:t>
      </w:r>
      <w:r>
        <w:rPr>
          <w:rFonts w:ascii="David" w:hAnsi="David" w:hint="cs"/>
          <w:rtl/>
        </w:rPr>
        <w:t xml:space="preserve">בדגש על אירועי ספורט מוטורי, דגשים לאירועים בתחום הספורט המוטורי בשונה מאירועים אחרים </w:t>
      </w:r>
      <w:r w:rsidRPr="00EC1226">
        <w:rPr>
          <w:rFonts w:ascii="David" w:hAnsi="David"/>
          <w:rtl/>
        </w:rPr>
        <w:t>(25%).</w:t>
      </w:r>
    </w:p>
    <w:p w14:paraId="6D9A8FFD" w14:textId="77777777" w:rsidR="003F3607" w:rsidRPr="00C77C24" w:rsidRDefault="006C3A38" w:rsidP="00C575BC">
      <w:pPr>
        <w:pStyle w:val="ae"/>
        <w:widowControl w:val="0"/>
        <w:numPr>
          <w:ilvl w:val="4"/>
          <w:numId w:val="38"/>
        </w:numPr>
        <w:tabs>
          <w:tab w:val="clear" w:pos="1134"/>
          <w:tab w:val="clear" w:pos="1701"/>
          <w:tab w:val="clear" w:pos="2268"/>
          <w:tab w:val="clear" w:pos="2835"/>
          <w:tab w:val="clear" w:pos="3277"/>
          <w:tab w:val="clear" w:pos="6804"/>
          <w:tab w:val="clear" w:pos="7371"/>
          <w:tab w:val="clear" w:pos="7938"/>
        </w:tabs>
        <w:spacing w:line="360" w:lineRule="auto"/>
        <w:ind w:left="3033" w:hanging="283"/>
        <w:rPr>
          <w:rFonts w:ascii="David" w:hAnsi="David"/>
          <w:rtl/>
        </w:rPr>
      </w:pPr>
      <w:r w:rsidRPr="00EC1226">
        <w:rPr>
          <w:rFonts w:ascii="David" w:hAnsi="David"/>
          <w:rtl/>
        </w:rPr>
        <w:t xml:space="preserve">התרשמות כללית – יחסי אנוש, תקשורת ורהיטות, בקיאות מקצועית, </w:t>
      </w:r>
      <w:proofErr w:type="spellStart"/>
      <w:r w:rsidRPr="00EC1226">
        <w:rPr>
          <w:rFonts w:ascii="David" w:hAnsi="David"/>
          <w:rtl/>
        </w:rPr>
        <w:t>שירותיות</w:t>
      </w:r>
      <w:proofErr w:type="spellEnd"/>
      <w:r w:rsidRPr="00EC1226">
        <w:rPr>
          <w:rFonts w:ascii="David" w:hAnsi="David"/>
          <w:rtl/>
        </w:rPr>
        <w:t>, זמינות ויכולת עבודה בלחץ (2</w:t>
      </w:r>
      <w:r>
        <w:rPr>
          <w:rFonts w:ascii="David" w:hAnsi="David" w:hint="cs"/>
          <w:rtl/>
        </w:rPr>
        <w:t>5</w:t>
      </w:r>
      <w:r w:rsidRPr="00EC1226">
        <w:rPr>
          <w:rFonts w:ascii="David" w:hAnsi="David"/>
          <w:rtl/>
        </w:rPr>
        <w:t>%)</w:t>
      </w:r>
      <w:bookmarkEnd w:id="68"/>
    </w:p>
    <w:p w14:paraId="5D92D9F7" w14:textId="77777777" w:rsidR="00E925BC" w:rsidRDefault="00E925BC" w:rsidP="00C77C24">
      <w:pPr>
        <w:pStyle w:val="a7"/>
        <w:widowControl w:val="0"/>
        <w:numPr>
          <w:ilvl w:val="2"/>
          <w:numId w:val="6"/>
        </w:numPr>
        <w:spacing w:before="240"/>
        <w:ind w:left="1899"/>
        <w:contextualSpacing w:val="0"/>
        <w:rPr>
          <w:rFonts w:ascii="David" w:hAnsi="David"/>
          <w:b/>
          <w:bCs/>
        </w:rPr>
      </w:pPr>
      <w:r>
        <w:rPr>
          <w:rFonts w:ascii="David" w:hAnsi="David" w:hint="cs"/>
          <w:b/>
          <w:bCs/>
          <w:rtl/>
        </w:rPr>
        <w:t>סף איכות למעבר לשלב הצעת המחיר</w:t>
      </w:r>
    </w:p>
    <w:p w14:paraId="65C0B8B6" w14:textId="77777777" w:rsidR="00E925BC" w:rsidRDefault="00E925BC" w:rsidP="009C6BD5">
      <w:pPr>
        <w:pStyle w:val="ae"/>
        <w:keepNext/>
        <w:widowControl w:val="0"/>
        <w:tabs>
          <w:tab w:val="clear" w:pos="1134"/>
          <w:tab w:val="clear" w:pos="1701"/>
          <w:tab w:val="clear" w:pos="2268"/>
          <w:tab w:val="clear" w:pos="2835"/>
          <w:tab w:val="clear" w:pos="6804"/>
          <w:tab w:val="clear" w:pos="7371"/>
          <w:tab w:val="clear" w:pos="7938"/>
        </w:tabs>
        <w:spacing w:line="360" w:lineRule="auto"/>
        <w:ind w:left="1899" w:firstLine="0"/>
        <w:rPr>
          <w:rFonts w:ascii="David" w:hAnsi="David"/>
          <w:rtl/>
        </w:rPr>
      </w:pPr>
      <w:r>
        <w:rPr>
          <w:rFonts w:ascii="David" w:hAnsi="David" w:hint="cs"/>
          <w:rtl/>
        </w:rPr>
        <w:t xml:space="preserve">רק הצעות שיזכו לציון איכות של </w:t>
      </w:r>
      <w:r w:rsidRPr="00C77C24">
        <w:rPr>
          <w:rFonts w:ascii="David" w:hAnsi="David" w:hint="cs"/>
          <w:b/>
          <w:bCs/>
          <w:rtl/>
        </w:rPr>
        <w:t>70</w:t>
      </w:r>
      <w:r>
        <w:rPr>
          <w:rFonts w:ascii="David" w:hAnsi="David" w:hint="cs"/>
          <w:rtl/>
        </w:rPr>
        <w:t xml:space="preserve"> לפחות </w:t>
      </w:r>
      <w:r w:rsidRPr="001C7018">
        <w:rPr>
          <w:rFonts w:ascii="David" w:hAnsi="David"/>
          <w:rtl/>
        </w:rPr>
        <w:t>(להלן: "</w:t>
      </w:r>
      <w:r w:rsidRPr="001C7018">
        <w:rPr>
          <w:rFonts w:ascii="David" w:hAnsi="David"/>
          <w:b/>
          <w:bCs/>
          <w:rtl/>
        </w:rPr>
        <w:t>סף האיכות</w:t>
      </w:r>
      <w:r w:rsidRPr="001C7018">
        <w:rPr>
          <w:rFonts w:ascii="David" w:hAnsi="David"/>
          <w:rtl/>
        </w:rPr>
        <w:t>")</w:t>
      </w:r>
      <w:r>
        <w:rPr>
          <w:rFonts w:ascii="David" w:hAnsi="David" w:hint="cs"/>
          <w:rtl/>
        </w:rPr>
        <w:t xml:space="preserve"> יועברו לשלב פתיחת הצעות המחיר.</w:t>
      </w:r>
    </w:p>
    <w:p w14:paraId="2D7B121C" w14:textId="77777777" w:rsidR="00E925BC" w:rsidRPr="00E925BC" w:rsidRDefault="00E925BC" w:rsidP="009C6BD5">
      <w:pPr>
        <w:pStyle w:val="ae"/>
        <w:keepNext/>
        <w:widowControl w:val="0"/>
        <w:tabs>
          <w:tab w:val="clear" w:pos="1134"/>
          <w:tab w:val="clear" w:pos="1701"/>
          <w:tab w:val="clear" w:pos="2268"/>
          <w:tab w:val="clear" w:pos="2835"/>
          <w:tab w:val="clear" w:pos="6804"/>
          <w:tab w:val="clear" w:pos="7371"/>
          <w:tab w:val="clear" w:pos="7938"/>
        </w:tabs>
        <w:spacing w:line="360" w:lineRule="auto"/>
        <w:ind w:left="1899" w:firstLine="0"/>
        <w:rPr>
          <w:rFonts w:ascii="David" w:hAnsi="David"/>
          <w:rtl/>
        </w:rPr>
      </w:pPr>
      <w:r w:rsidRPr="00E925BC">
        <w:rPr>
          <w:rFonts w:ascii="David" w:hAnsi="David"/>
          <w:rtl/>
        </w:rPr>
        <w:t>במקרה שבו לא תעבורנה לפחות שתי הצעות את סף האיכות, רשאית ועדת המכרזים</w:t>
      </w:r>
      <w:r w:rsidRPr="00E925BC">
        <w:rPr>
          <w:rFonts w:ascii="David" w:hAnsi="David" w:hint="cs"/>
          <w:rtl/>
        </w:rPr>
        <w:t xml:space="preserve">, </w:t>
      </w:r>
      <w:r w:rsidRPr="00E925BC">
        <w:rPr>
          <w:rFonts w:ascii="David" w:hAnsi="David"/>
          <w:rtl/>
        </w:rPr>
        <w:t>לפי שיקול דעתה הבלעדי</w:t>
      </w:r>
      <w:r w:rsidRPr="00E925BC">
        <w:rPr>
          <w:rFonts w:ascii="David" w:hAnsi="David" w:hint="cs"/>
          <w:rtl/>
        </w:rPr>
        <w:t>,</w:t>
      </w:r>
      <w:r w:rsidRPr="00E925BC">
        <w:rPr>
          <w:rFonts w:ascii="David" w:hAnsi="David"/>
          <w:rtl/>
        </w:rPr>
        <w:t xml:space="preserve"> להפחית את סף האיכות ל-60.</w:t>
      </w:r>
    </w:p>
    <w:p w14:paraId="6572768A" w14:textId="77777777" w:rsidR="00E925BC" w:rsidRPr="00CC0F9A" w:rsidRDefault="00E925BC" w:rsidP="00E925BC">
      <w:pPr>
        <w:pStyle w:val="a7"/>
        <w:overflowPunct w:val="0"/>
        <w:autoSpaceDE w:val="0"/>
        <w:autoSpaceDN w:val="0"/>
        <w:adjustRightInd w:val="0"/>
        <w:ind w:left="1080" w:right="-709"/>
        <w:textAlignment w:val="baseline"/>
        <w:rPr>
          <w:rFonts w:ascii="David" w:eastAsia="Times New Roman" w:hAnsi="David"/>
          <w:b/>
          <w:bCs/>
          <w:sz w:val="24"/>
          <w:highlight w:val="yellow"/>
        </w:rPr>
      </w:pPr>
    </w:p>
    <w:p w14:paraId="733A7913" w14:textId="77777777" w:rsidR="00080F05" w:rsidRPr="00570875" w:rsidRDefault="003222EA" w:rsidP="00570875">
      <w:pPr>
        <w:pStyle w:val="42"/>
        <w:numPr>
          <w:ilvl w:val="1"/>
          <w:numId w:val="6"/>
        </w:numPr>
        <w:ind w:left="1200" w:hanging="425"/>
        <w:rPr>
          <w:b/>
          <w:bCs/>
        </w:rPr>
      </w:pPr>
      <w:bookmarkStart w:id="76" w:name="_Ref74838995"/>
      <w:r w:rsidRPr="001C12BF">
        <w:rPr>
          <w:b/>
          <w:bCs/>
          <w:rtl/>
        </w:rPr>
        <w:t>שלב ג': חישוב ציון המחיר (</w:t>
      </w:r>
      <w:r w:rsidR="00FF7DF8">
        <w:rPr>
          <w:rFonts w:hint="cs"/>
          <w:b/>
          <w:bCs/>
          <w:rtl/>
        </w:rPr>
        <w:t>3</w:t>
      </w:r>
      <w:r w:rsidR="007D62D7">
        <w:rPr>
          <w:rFonts w:hint="cs"/>
          <w:b/>
          <w:bCs/>
          <w:rtl/>
        </w:rPr>
        <w:t>0</w:t>
      </w:r>
      <w:r w:rsidRPr="001C12BF">
        <w:rPr>
          <w:b/>
          <w:bCs/>
          <w:rtl/>
        </w:rPr>
        <w:t>%)</w:t>
      </w:r>
      <w:bookmarkEnd w:id="76"/>
    </w:p>
    <w:p w14:paraId="2543D227" w14:textId="3A2413DD" w:rsidR="00FF2518" w:rsidRPr="00FF2518" w:rsidRDefault="00FF2518" w:rsidP="00FF2518">
      <w:pPr>
        <w:ind w:left="480" w:firstLine="720"/>
        <w:rPr>
          <w:rFonts w:ascii="David" w:hAnsi="David"/>
        </w:rPr>
      </w:pPr>
      <w:r w:rsidRPr="00FF2518">
        <w:rPr>
          <w:rFonts w:ascii="David" w:hAnsi="David"/>
          <w:rtl/>
        </w:rPr>
        <w:t>ההצעות יושוו על-סמך אחוז ההנחה האחיד שהוצע ב</w:t>
      </w:r>
      <w:r w:rsidRPr="00FF2518">
        <w:rPr>
          <w:rFonts w:ascii="David" w:hAnsi="David"/>
          <w:rtl/>
        </w:rPr>
        <w:fldChar w:fldCharType="begin"/>
      </w:r>
      <w:r w:rsidRPr="00FF2518">
        <w:rPr>
          <w:rFonts w:ascii="David" w:hAnsi="David"/>
          <w:rtl/>
        </w:rPr>
        <w:instrText xml:space="preserve"> </w:instrText>
      </w:r>
      <w:r w:rsidRPr="00FF2518">
        <w:rPr>
          <w:rFonts w:ascii="David" w:hAnsi="David"/>
        </w:rPr>
        <w:instrText>REF</w:instrText>
      </w:r>
      <w:r w:rsidRPr="00FF2518">
        <w:rPr>
          <w:rFonts w:ascii="David" w:hAnsi="David"/>
          <w:rtl/>
        </w:rPr>
        <w:instrText xml:space="preserve"> הצעת_המחיר \</w:instrText>
      </w:r>
      <w:r w:rsidRPr="00FF2518">
        <w:rPr>
          <w:rFonts w:ascii="David" w:hAnsi="David"/>
        </w:rPr>
        <w:instrText>h</w:instrText>
      </w:r>
      <w:r w:rsidRPr="00FF2518">
        <w:rPr>
          <w:rFonts w:ascii="David" w:hAnsi="David"/>
          <w:rtl/>
        </w:rPr>
        <w:instrText xml:space="preserve">  \* </w:instrText>
      </w:r>
      <w:r w:rsidRPr="00FF2518">
        <w:rPr>
          <w:rFonts w:ascii="David" w:hAnsi="David"/>
        </w:rPr>
        <w:instrText>MERGEFORMAT</w:instrText>
      </w:r>
      <w:r w:rsidRPr="00FF2518">
        <w:rPr>
          <w:rFonts w:ascii="David" w:hAnsi="David"/>
          <w:rtl/>
        </w:rPr>
        <w:instrText xml:space="preserve"> </w:instrText>
      </w:r>
      <w:r w:rsidRPr="00FF2518">
        <w:rPr>
          <w:rFonts w:ascii="David" w:hAnsi="David"/>
          <w:rtl/>
        </w:rPr>
      </w:r>
      <w:r w:rsidRPr="00FF2518">
        <w:rPr>
          <w:rFonts w:ascii="David" w:hAnsi="David"/>
          <w:rtl/>
        </w:rPr>
        <w:fldChar w:fldCharType="separate"/>
      </w:r>
      <w:r w:rsidR="00E20BFF" w:rsidRPr="00E20BFF">
        <w:rPr>
          <w:rFonts w:ascii="David" w:hAnsi="David"/>
          <w:rtl/>
        </w:rPr>
        <w:t>הצעת המחיר</w:t>
      </w:r>
      <w:r w:rsidRPr="00FF2518">
        <w:rPr>
          <w:rFonts w:ascii="David" w:hAnsi="David"/>
          <w:rtl/>
        </w:rPr>
        <w:fldChar w:fldCharType="end"/>
      </w:r>
      <w:r w:rsidRPr="00FF2518">
        <w:rPr>
          <w:rFonts w:ascii="David" w:hAnsi="David"/>
          <w:rtl/>
        </w:rPr>
        <w:t xml:space="preserve"> בנוסח </w:t>
      </w:r>
      <w:r w:rsidRPr="00FF2518">
        <w:rPr>
          <w:rFonts w:ascii="David" w:hAnsi="David"/>
          <w:rtl/>
        </w:rPr>
        <w:fldChar w:fldCharType="begin"/>
      </w:r>
      <w:r w:rsidRPr="00FF2518">
        <w:rPr>
          <w:rFonts w:ascii="David" w:hAnsi="David"/>
        </w:rPr>
        <w:instrText xml:space="preserve"> REF </w:instrText>
      </w:r>
      <w:r w:rsidRPr="00FF2518">
        <w:rPr>
          <w:rFonts w:ascii="David" w:hAnsi="David"/>
          <w:rtl/>
        </w:rPr>
        <w:instrText>נספח_הצעת_מחיר</w:instrText>
      </w:r>
      <w:r w:rsidRPr="00FF2518">
        <w:rPr>
          <w:rFonts w:ascii="David" w:hAnsi="David"/>
        </w:rPr>
        <w:instrText xml:space="preserve"> \h  \* MERGEFORMAT </w:instrText>
      </w:r>
      <w:r w:rsidRPr="00FF2518">
        <w:rPr>
          <w:rFonts w:ascii="David" w:hAnsi="David"/>
          <w:rtl/>
        </w:rPr>
      </w:r>
      <w:r w:rsidRPr="00FF2518">
        <w:rPr>
          <w:rFonts w:ascii="David" w:hAnsi="David"/>
          <w:rtl/>
        </w:rPr>
        <w:fldChar w:fldCharType="separate"/>
      </w:r>
      <w:r w:rsidR="00E20BFF" w:rsidRPr="00E20BFF">
        <w:rPr>
          <w:rFonts w:ascii="David" w:hAnsi="David"/>
          <w:rtl/>
        </w:rPr>
        <w:t>נספח ב</w:t>
      </w:r>
      <w:r w:rsidR="00E20BFF" w:rsidRPr="00E20BFF">
        <w:rPr>
          <w:rFonts w:ascii="David" w:hAnsi="David" w:hint="cs"/>
          <w:rtl/>
        </w:rPr>
        <w:t>'5</w:t>
      </w:r>
      <w:r w:rsidRPr="00FF2518">
        <w:rPr>
          <w:rFonts w:ascii="David" w:hAnsi="David"/>
          <w:rtl/>
        </w:rPr>
        <w:fldChar w:fldCharType="end"/>
      </w:r>
      <w:r w:rsidRPr="00FF2518">
        <w:rPr>
          <w:rFonts w:ascii="David" w:hAnsi="David"/>
          <w:rtl/>
        </w:rPr>
        <w:t>, לפי הנוסחה הבאה:</w:t>
      </w:r>
    </w:p>
    <w:p w14:paraId="35E1EC93" w14:textId="77777777" w:rsidR="00FF2518" w:rsidRPr="0092528F" w:rsidRDefault="00CF3BC6" w:rsidP="00FF2518">
      <w:pPr>
        <w:overflowPunct w:val="0"/>
        <w:autoSpaceDE w:val="0"/>
        <w:autoSpaceDN w:val="0"/>
        <w:adjustRightInd w:val="0"/>
        <w:ind w:right="-851"/>
        <w:textAlignment w:val="baseline"/>
        <w:rPr>
          <w:rFonts w:ascii="David" w:hAnsi="David"/>
        </w:rPr>
      </w:pPr>
      <m:oMathPara>
        <m:oMath>
          <m:f>
            <m:fPr>
              <m:ctrlPr>
                <w:rPr>
                  <w:rFonts w:ascii="Cambria Math" w:hAnsi="Cambria Math"/>
                </w:rPr>
              </m:ctrlPr>
            </m:fPr>
            <m:num>
              <m:r>
                <m:rPr>
                  <m:nor/>
                </m:rPr>
                <w:rPr>
                  <w:rFonts w:ascii="David" w:hAnsi="David"/>
                  <w:rtl/>
                </w:rPr>
                <m:t>אחוז ההנחה הגבוה ביותר – 1</m:t>
              </m:r>
            </m:num>
            <m:den>
              <m:r>
                <m:rPr>
                  <m:nor/>
                </m:rPr>
                <w:rPr>
                  <w:rFonts w:ascii="David" w:hAnsi="David"/>
                  <w:rtl/>
                </w:rPr>
                <m:t>אחוז ההנחה בהצעה הנבחנת – 1</m:t>
              </m:r>
            </m:den>
          </m:f>
          <m:r>
            <m:rPr>
              <m:sty m:val="p"/>
            </m:rPr>
            <w:rPr>
              <w:rFonts w:ascii="Cambria Math" w:hAnsi="Cambria Math"/>
            </w:rPr>
            <m:t>×100=</m:t>
          </m:r>
          <m:r>
            <m:rPr>
              <m:nor/>
            </m:rPr>
            <w:rPr>
              <w:rFonts w:ascii="David" w:hAnsi="David"/>
              <w:rtl/>
            </w:rPr>
            <m:t>ציון המחיר</m:t>
          </m:r>
        </m:oMath>
      </m:oMathPara>
    </w:p>
    <w:p w14:paraId="373D850A" w14:textId="77777777" w:rsidR="005C5346" w:rsidRPr="00FF2518" w:rsidRDefault="005C5346" w:rsidP="00F268E6">
      <w:pPr>
        <w:overflowPunct w:val="0"/>
        <w:autoSpaceDE w:val="0"/>
        <w:autoSpaceDN w:val="0"/>
        <w:adjustRightInd w:val="0"/>
        <w:ind w:right="-851"/>
        <w:textAlignment w:val="baseline"/>
        <w:rPr>
          <w:rFonts w:ascii="David" w:hAnsi="David"/>
          <w:b/>
          <w:bCs/>
        </w:rPr>
      </w:pPr>
    </w:p>
    <w:p w14:paraId="4E25AEF8" w14:textId="77777777" w:rsidR="005F039B" w:rsidRPr="001C12BF" w:rsidRDefault="00D81C69" w:rsidP="0092528F">
      <w:pPr>
        <w:pStyle w:val="42"/>
        <w:numPr>
          <w:ilvl w:val="1"/>
          <w:numId w:val="6"/>
        </w:numPr>
        <w:ind w:left="1200" w:hanging="425"/>
        <w:rPr>
          <w:b/>
          <w:bCs/>
        </w:rPr>
      </w:pPr>
      <w:r w:rsidRPr="001C12BF">
        <w:rPr>
          <w:b/>
          <w:bCs/>
          <w:rtl/>
        </w:rPr>
        <w:t>שלב ד': חישוב הציון הכולל (איכות ומחיר) ודירוג ההצעות</w:t>
      </w:r>
    </w:p>
    <w:p w14:paraId="16B62DDF" w14:textId="39CEB05A" w:rsidR="00D81C69" w:rsidRPr="001C12BF" w:rsidRDefault="00D81C69" w:rsidP="00F676D9">
      <w:pPr>
        <w:pStyle w:val="a7"/>
        <w:numPr>
          <w:ilvl w:val="2"/>
          <w:numId w:val="6"/>
        </w:numPr>
        <w:rPr>
          <w:rFonts w:ascii="David" w:hAnsi="David"/>
        </w:rPr>
      </w:pPr>
      <w:r w:rsidRPr="001C12BF">
        <w:rPr>
          <w:rFonts w:ascii="David" w:hAnsi="David"/>
          <w:rtl/>
        </w:rPr>
        <w:t>הציון הכולל במכרז יחושב על ידי שקלול ציון האיכות (כפי שהתקבל ב</w:t>
      </w:r>
      <w:r w:rsidR="009332CF">
        <w:rPr>
          <w:rFonts w:ascii="David" w:hAnsi="David" w:hint="cs"/>
          <w:rtl/>
        </w:rPr>
        <w:t xml:space="preserve">סיכום </w:t>
      </w:r>
      <w:r w:rsidR="00C8256E">
        <w:rPr>
          <w:rFonts w:ascii="David" w:hAnsi="David" w:hint="cs"/>
          <w:rtl/>
        </w:rPr>
        <w:t>שלב האיכות</w:t>
      </w:r>
      <w:r w:rsidRPr="001C12BF">
        <w:rPr>
          <w:rFonts w:ascii="David" w:hAnsi="David"/>
          <w:rtl/>
        </w:rPr>
        <w:t xml:space="preserve"> </w:t>
      </w:r>
      <w:r w:rsidRPr="00CF55BD">
        <w:rPr>
          <w:rFonts w:ascii="David" w:eastAsia="Times New Roman" w:hAnsi="David"/>
          <w:spacing w:val="6"/>
          <w:sz w:val="24"/>
          <w:rtl/>
        </w:rPr>
        <w:t>שבסעיף</w:t>
      </w:r>
      <w:r w:rsidR="00BF1BD7" w:rsidRPr="00CF55BD">
        <w:rPr>
          <w:rFonts w:ascii="David" w:eastAsia="Times New Roman" w:hAnsi="David"/>
          <w:spacing w:val="6"/>
          <w:sz w:val="24"/>
          <w:rtl/>
        </w:rPr>
        <w:t xml:space="preserve"> </w:t>
      </w:r>
      <w:r w:rsidR="00C2317C" w:rsidRPr="00CF55BD">
        <w:rPr>
          <w:rFonts w:ascii="David" w:eastAsia="Times New Roman" w:hAnsi="David"/>
          <w:spacing w:val="6"/>
          <w:sz w:val="24"/>
          <w:rtl/>
        </w:rPr>
        <w:fldChar w:fldCharType="begin"/>
      </w:r>
      <w:r w:rsidR="00C2317C" w:rsidRPr="00CF55BD">
        <w:rPr>
          <w:rFonts w:ascii="David" w:eastAsia="Times New Roman" w:hAnsi="David"/>
          <w:spacing w:val="6"/>
          <w:sz w:val="24"/>
          <w:rtl/>
        </w:rPr>
        <w:instrText xml:space="preserve"> </w:instrText>
      </w:r>
      <w:r w:rsidR="00C2317C" w:rsidRPr="00CF55BD">
        <w:rPr>
          <w:rFonts w:ascii="David" w:eastAsia="Times New Roman" w:hAnsi="David"/>
          <w:spacing w:val="6"/>
          <w:sz w:val="24"/>
        </w:rPr>
        <w:instrText>REF</w:instrText>
      </w:r>
      <w:r w:rsidR="00C2317C" w:rsidRPr="00CF55BD">
        <w:rPr>
          <w:rFonts w:ascii="David" w:eastAsia="Times New Roman" w:hAnsi="David"/>
          <w:spacing w:val="6"/>
          <w:sz w:val="24"/>
          <w:rtl/>
        </w:rPr>
        <w:instrText xml:space="preserve"> _</w:instrText>
      </w:r>
      <w:r w:rsidR="00C2317C" w:rsidRPr="00CF55BD">
        <w:rPr>
          <w:rFonts w:ascii="David" w:eastAsia="Times New Roman" w:hAnsi="David"/>
          <w:spacing w:val="6"/>
          <w:sz w:val="24"/>
        </w:rPr>
        <w:instrText>Ref438027966 \r \h</w:instrText>
      </w:r>
      <w:r w:rsidR="00C2317C" w:rsidRPr="00CF55BD">
        <w:rPr>
          <w:rFonts w:ascii="David" w:eastAsia="Times New Roman" w:hAnsi="David"/>
          <w:spacing w:val="6"/>
          <w:sz w:val="24"/>
          <w:rtl/>
        </w:rPr>
        <w:instrText xml:space="preserve"> </w:instrText>
      </w:r>
      <w:r w:rsidR="00CF55BD">
        <w:rPr>
          <w:rFonts w:ascii="David" w:eastAsia="Times New Roman" w:hAnsi="David"/>
          <w:spacing w:val="6"/>
          <w:sz w:val="24"/>
          <w:rtl/>
        </w:rPr>
        <w:instrText xml:space="preserve"> \* </w:instrText>
      </w:r>
      <w:r w:rsidR="00CF55BD">
        <w:rPr>
          <w:rFonts w:ascii="David" w:eastAsia="Times New Roman" w:hAnsi="David"/>
          <w:spacing w:val="6"/>
          <w:sz w:val="24"/>
        </w:rPr>
        <w:instrText>MERGEFORMAT</w:instrText>
      </w:r>
      <w:r w:rsidR="00CF55BD">
        <w:rPr>
          <w:rFonts w:ascii="David" w:eastAsia="Times New Roman" w:hAnsi="David"/>
          <w:spacing w:val="6"/>
          <w:sz w:val="24"/>
          <w:rtl/>
        </w:rPr>
        <w:instrText xml:space="preserve"> </w:instrText>
      </w:r>
      <w:r w:rsidR="00C2317C" w:rsidRPr="00CF55BD">
        <w:rPr>
          <w:rFonts w:ascii="David" w:eastAsia="Times New Roman" w:hAnsi="David"/>
          <w:spacing w:val="6"/>
          <w:sz w:val="24"/>
          <w:rtl/>
        </w:rPr>
      </w:r>
      <w:r w:rsidR="00C2317C" w:rsidRPr="00CF55BD">
        <w:rPr>
          <w:rFonts w:ascii="David" w:eastAsia="Times New Roman" w:hAnsi="David"/>
          <w:spacing w:val="6"/>
          <w:sz w:val="24"/>
          <w:rtl/>
        </w:rPr>
        <w:fldChar w:fldCharType="separate"/>
      </w:r>
      <w:r w:rsidR="00E20BFF">
        <w:rPr>
          <w:rFonts w:ascii="David" w:eastAsia="Times New Roman" w:hAnsi="David"/>
          <w:spacing w:val="6"/>
          <w:sz w:val="24"/>
          <w:cs/>
        </w:rPr>
        <w:t>‎</w:t>
      </w:r>
      <w:r w:rsidR="00E20BFF">
        <w:rPr>
          <w:rFonts w:ascii="David" w:eastAsia="Times New Roman" w:hAnsi="David"/>
          <w:spacing w:val="6"/>
          <w:sz w:val="24"/>
        </w:rPr>
        <w:t>9.4</w:t>
      </w:r>
      <w:r w:rsidR="00C2317C" w:rsidRPr="00CF55BD">
        <w:rPr>
          <w:rFonts w:ascii="David" w:eastAsia="Times New Roman" w:hAnsi="David"/>
          <w:spacing w:val="6"/>
          <w:sz w:val="24"/>
          <w:rtl/>
        </w:rPr>
        <w:fldChar w:fldCharType="end"/>
      </w:r>
      <w:r w:rsidRPr="001C12BF">
        <w:rPr>
          <w:rFonts w:ascii="David" w:hAnsi="David"/>
          <w:rtl/>
        </w:rPr>
        <w:t>) וציון המחיר (כפי שהתקבל בחישוב שבסע</w:t>
      </w:r>
      <w:r w:rsidRPr="00CF55BD">
        <w:rPr>
          <w:rFonts w:ascii="David" w:eastAsia="Times New Roman" w:hAnsi="David"/>
          <w:spacing w:val="6"/>
          <w:sz w:val="24"/>
          <w:rtl/>
        </w:rPr>
        <w:t xml:space="preserve">יף </w:t>
      </w:r>
      <w:r w:rsidR="00C2317C" w:rsidRPr="00CF55BD">
        <w:rPr>
          <w:rFonts w:ascii="David" w:eastAsia="Times New Roman" w:hAnsi="David"/>
          <w:spacing w:val="6"/>
          <w:sz w:val="24"/>
          <w:rtl/>
        </w:rPr>
        <w:fldChar w:fldCharType="begin"/>
      </w:r>
      <w:r w:rsidR="00C2317C" w:rsidRPr="00CF55BD">
        <w:rPr>
          <w:rFonts w:ascii="David" w:eastAsia="Times New Roman" w:hAnsi="David"/>
          <w:spacing w:val="6"/>
          <w:sz w:val="24"/>
          <w:rtl/>
        </w:rPr>
        <w:instrText xml:space="preserve"> </w:instrText>
      </w:r>
      <w:r w:rsidR="00C2317C" w:rsidRPr="00CF55BD">
        <w:rPr>
          <w:rFonts w:ascii="David" w:eastAsia="Times New Roman" w:hAnsi="David"/>
          <w:spacing w:val="6"/>
          <w:sz w:val="24"/>
        </w:rPr>
        <w:instrText>REF</w:instrText>
      </w:r>
      <w:r w:rsidR="00C2317C" w:rsidRPr="00CF55BD">
        <w:rPr>
          <w:rFonts w:ascii="David" w:eastAsia="Times New Roman" w:hAnsi="David"/>
          <w:spacing w:val="6"/>
          <w:sz w:val="24"/>
          <w:rtl/>
        </w:rPr>
        <w:instrText xml:space="preserve"> _</w:instrText>
      </w:r>
      <w:r w:rsidR="00C2317C" w:rsidRPr="00CF55BD">
        <w:rPr>
          <w:rFonts w:ascii="David" w:eastAsia="Times New Roman" w:hAnsi="David"/>
          <w:spacing w:val="6"/>
          <w:sz w:val="24"/>
        </w:rPr>
        <w:instrText>Ref74838995 \r \h</w:instrText>
      </w:r>
      <w:r w:rsidR="00C2317C" w:rsidRPr="00CF55BD">
        <w:rPr>
          <w:rFonts w:ascii="David" w:eastAsia="Times New Roman" w:hAnsi="David"/>
          <w:spacing w:val="6"/>
          <w:sz w:val="24"/>
          <w:rtl/>
        </w:rPr>
        <w:instrText xml:space="preserve"> </w:instrText>
      </w:r>
      <w:r w:rsidR="00CF55BD" w:rsidRPr="00CF55BD">
        <w:rPr>
          <w:rFonts w:ascii="David" w:eastAsia="Times New Roman" w:hAnsi="David"/>
          <w:spacing w:val="6"/>
          <w:sz w:val="24"/>
          <w:rtl/>
        </w:rPr>
        <w:instrText xml:space="preserve"> \* </w:instrText>
      </w:r>
      <w:r w:rsidR="00CF55BD" w:rsidRPr="00CF55BD">
        <w:rPr>
          <w:rFonts w:ascii="David" w:eastAsia="Times New Roman" w:hAnsi="David"/>
          <w:spacing w:val="6"/>
          <w:sz w:val="24"/>
        </w:rPr>
        <w:instrText>MERGEFORMAT</w:instrText>
      </w:r>
      <w:r w:rsidR="00CF55BD" w:rsidRPr="00CF55BD">
        <w:rPr>
          <w:rFonts w:ascii="David" w:eastAsia="Times New Roman" w:hAnsi="David"/>
          <w:spacing w:val="6"/>
          <w:sz w:val="24"/>
          <w:rtl/>
        </w:rPr>
        <w:instrText xml:space="preserve"> </w:instrText>
      </w:r>
      <w:r w:rsidR="00C2317C" w:rsidRPr="00CF55BD">
        <w:rPr>
          <w:rFonts w:ascii="David" w:eastAsia="Times New Roman" w:hAnsi="David"/>
          <w:spacing w:val="6"/>
          <w:sz w:val="24"/>
          <w:rtl/>
        </w:rPr>
      </w:r>
      <w:r w:rsidR="00C2317C" w:rsidRPr="00CF55BD">
        <w:rPr>
          <w:rFonts w:ascii="David" w:eastAsia="Times New Roman" w:hAnsi="David"/>
          <w:spacing w:val="6"/>
          <w:sz w:val="24"/>
          <w:rtl/>
        </w:rPr>
        <w:fldChar w:fldCharType="separate"/>
      </w:r>
      <w:r w:rsidR="00E20BFF">
        <w:rPr>
          <w:rFonts w:ascii="David" w:eastAsia="Times New Roman" w:hAnsi="David"/>
          <w:spacing w:val="6"/>
          <w:sz w:val="24"/>
          <w:cs/>
        </w:rPr>
        <w:t>‎</w:t>
      </w:r>
      <w:r w:rsidR="00E20BFF">
        <w:rPr>
          <w:rFonts w:ascii="David" w:eastAsia="Times New Roman" w:hAnsi="David"/>
          <w:spacing w:val="6"/>
          <w:sz w:val="24"/>
        </w:rPr>
        <w:t>9.5</w:t>
      </w:r>
      <w:r w:rsidR="00C2317C" w:rsidRPr="00CF55BD">
        <w:rPr>
          <w:rFonts w:ascii="David" w:eastAsia="Times New Roman" w:hAnsi="David"/>
          <w:spacing w:val="6"/>
          <w:sz w:val="24"/>
          <w:rtl/>
        </w:rPr>
        <w:fldChar w:fldCharType="end"/>
      </w:r>
      <w:r w:rsidR="00C2317C">
        <w:rPr>
          <w:rFonts w:ascii="David" w:hAnsi="David" w:hint="cs"/>
          <w:rtl/>
        </w:rPr>
        <w:t xml:space="preserve"> </w:t>
      </w:r>
      <w:r w:rsidRPr="001C12BF">
        <w:rPr>
          <w:rFonts w:ascii="David" w:hAnsi="David"/>
          <w:rtl/>
        </w:rPr>
        <w:t>לעיל</w:t>
      </w:r>
      <w:r w:rsidR="0067457D">
        <w:rPr>
          <w:rFonts w:ascii="David" w:hAnsi="David" w:hint="cs"/>
          <w:rtl/>
        </w:rPr>
        <w:t>)</w:t>
      </w:r>
      <w:r w:rsidRPr="001C12BF">
        <w:rPr>
          <w:rFonts w:ascii="David" w:hAnsi="David"/>
          <w:rtl/>
        </w:rPr>
        <w:t>, עבור כל אח</w:t>
      </w:r>
      <w:r w:rsidR="0067457D">
        <w:rPr>
          <w:rFonts w:ascii="David" w:hAnsi="David" w:hint="cs"/>
          <w:rtl/>
        </w:rPr>
        <w:t>ת</w:t>
      </w:r>
      <w:r w:rsidRPr="001C12BF">
        <w:rPr>
          <w:rFonts w:ascii="David" w:hAnsi="David"/>
          <w:rtl/>
        </w:rPr>
        <w:t xml:space="preserve"> מההצעות בנפרד, בהתאם לנוסחת החישוב הבאה:</w:t>
      </w:r>
    </w:p>
    <w:tbl>
      <w:tblPr>
        <w:bidiVisual/>
        <w:tblW w:w="8785" w:type="dxa"/>
        <w:jc w:val="right"/>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2651"/>
        <w:gridCol w:w="469"/>
        <w:gridCol w:w="5665"/>
      </w:tblGrid>
      <w:tr w:rsidR="00D81C69" w:rsidRPr="001C12BF" w14:paraId="6EA15168" w14:textId="77777777" w:rsidTr="00F676D9">
        <w:trPr>
          <w:trHeight w:val="465"/>
          <w:jc w:val="right"/>
        </w:trPr>
        <w:tc>
          <w:tcPr>
            <w:tcW w:w="2651" w:type="dxa"/>
            <w:tcBorders>
              <w:top w:val="single" w:sz="18" w:space="0" w:color="auto"/>
              <w:left w:val="single" w:sz="18" w:space="0" w:color="auto"/>
              <w:bottom w:val="single" w:sz="18" w:space="0" w:color="auto"/>
              <w:right w:val="nil"/>
            </w:tcBorders>
            <w:shd w:val="clear" w:color="auto" w:fill="D9D9D9"/>
            <w:vAlign w:val="center"/>
            <w:hideMark/>
          </w:tcPr>
          <w:p w14:paraId="660A8C51" w14:textId="77777777" w:rsidR="00D81C69" w:rsidRPr="001C12BF" w:rsidRDefault="00D81C69" w:rsidP="00CA766B">
            <w:pPr>
              <w:pStyle w:val="ae"/>
              <w:widowControl w:val="0"/>
              <w:tabs>
                <w:tab w:val="left" w:pos="720"/>
              </w:tabs>
              <w:spacing w:line="360" w:lineRule="auto"/>
              <w:ind w:left="0" w:right="-851" w:firstLine="0"/>
              <w:rPr>
                <w:rFonts w:ascii="David" w:hAnsi="David"/>
                <w:b/>
                <w:bCs/>
                <w:lang w:eastAsia="en-US"/>
              </w:rPr>
            </w:pPr>
            <w:r w:rsidRPr="001C12BF">
              <w:rPr>
                <w:rFonts w:ascii="David" w:hAnsi="David"/>
                <w:b/>
                <w:bCs/>
                <w:rtl/>
                <w:lang w:eastAsia="en-US"/>
              </w:rPr>
              <w:t>ציון כולל</w:t>
            </w:r>
          </w:p>
        </w:tc>
        <w:tc>
          <w:tcPr>
            <w:tcW w:w="469" w:type="dxa"/>
            <w:tcBorders>
              <w:top w:val="single" w:sz="18" w:space="0" w:color="auto"/>
              <w:left w:val="nil"/>
              <w:bottom w:val="single" w:sz="18" w:space="0" w:color="auto"/>
              <w:right w:val="nil"/>
            </w:tcBorders>
            <w:shd w:val="clear" w:color="auto" w:fill="D9D9D9"/>
            <w:vAlign w:val="center"/>
            <w:hideMark/>
          </w:tcPr>
          <w:p w14:paraId="3DB5E421" w14:textId="77777777" w:rsidR="00D81C69" w:rsidRPr="001C12BF" w:rsidRDefault="00D81C69" w:rsidP="00CA766B">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p>
        </w:tc>
        <w:tc>
          <w:tcPr>
            <w:tcW w:w="5665" w:type="dxa"/>
            <w:tcBorders>
              <w:top w:val="single" w:sz="18" w:space="0" w:color="auto"/>
              <w:left w:val="nil"/>
              <w:bottom w:val="single" w:sz="18" w:space="0" w:color="auto"/>
              <w:right w:val="single" w:sz="18" w:space="0" w:color="auto"/>
            </w:tcBorders>
            <w:shd w:val="clear" w:color="auto" w:fill="D9D9D9"/>
            <w:vAlign w:val="center"/>
            <w:hideMark/>
          </w:tcPr>
          <w:p w14:paraId="05FDA4A0" w14:textId="77777777" w:rsidR="00D81C69" w:rsidRPr="001C12BF" w:rsidRDefault="00D81C69" w:rsidP="00867160">
            <w:pPr>
              <w:pStyle w:val="ae"/>
              <w:widowControl w:val="0"/>
              <w:tabs>
                <w:tab w:val="left" w:pos="720"/>
              </w:tabs>
              <w:spacing w:line="360" w:lineRule="auto"/>
              <w:ind w:left="0" w:right="-851" w:firstLine="0"/>
              <w:rPr>
                <w:rFonts w:ascii="David" w:hAnsi="David"/>
                <w:rtl/>
                <w:lang w:eastAsia="en-US"/>
              </w:rPr>
            </w:pPr>
            <w:r w:rsidRPr="001C12BF">
              <w:rPr>
                <w:rFonts w:ascii="David" w:hAnsi="David"/>
                <w:rtl/>
                <w:lang w:eastAsia="en-US"/>
              </w:rPr>
              <w:t>(</w:t>
            </w:r>
            <w:r w:rsidR="00C8256E">
              <w:rPr>
                <w:rFonts w:ascii="David" w:hAnsi="David" w:hint="cs"/>
                <w:rtl/>
                <w:lang w:eastAsia="en-US"/>
              </w:rPr>
              <w:t>7</w:t>
            </w:r>
            <w:r w:rsidR="00777C36">
              <w:rPr>
                <w:rFonts w:ascii="David" w:hAnsi="David" w:hint="cs"/>
                <w:rtl/>
                <w:lang w:eastAsia="en-US"/>
              </w:rPr>
              <w:t>0</w:t>
            </w:r>
            <w:r w:rsidRPr="001C12BF">
              <w:rPr>
                <w:rFonts w:ascii="David" w:hAnsi="David"/>
                <w:rtl/>
                <w:lang w:eastAsia="en-US"/>
              </w:rPr>
              <w:t xml:space="preserve">% * ציון </w:t>
            </w:r>
            <w:r w:rsidR="00C8256E">
              <w:rPr>
                <w:rFonts w:ascii="David" w:hAnsi="David" w:hint="cs"/>
                <w:rtl/>
                <w:lang w:eastAsia="en-US"/>
              </w:rPr>
              <w:t>איכות)</w:t>
            </w:r>
            <w:r w:rsidRPr="001C12BF">
              <w:rPr>
                <w:rFonts w:ascii="David" w:hAnsi="David"/>
                <w:rtl/>
                <w:lang w:eastAsia="en-US"/>
              </w:rPr>
              <w:t xml:space="preserve"> + (</w:t>
            </w:r>
            <w:r w:rsidR="00C8256E">
              <w:rPr>
                <w:rFonts w:ascii="David" w:hAnsi="David" w:hint="cs"/>
                <w:rtl/>
                <w:lang w:eastAsia="en-US"/>
              </w:rPr>
              <w:t>3</w:t>
            </w:r>
            <w:r w:rsidR="00777C36">
              <w:rPr>
                <w:rFonts w:ascii="David" w:hAnsi="David" w:hint="cs"/>
                <w:rtl/>
                <w:lang w:eastAsia="en-US"/>
              </w:rPr>
              <w:t>0</w:t>
            </w:r>
            <w:r w:rsidRPr="001C12BF">
              <w:rPr>
                <w:rFonts w:ascii="David" w:hAnsi="David"/>
                <w:rtl/>
                <w:lang w:eastAsia="en-US"/>
              </w:rPr>
              <w:t>% * ציון מחיר)</w:t>
            </w:r>
          </w:p>
        </w:tc>
      </w:tr>
    </w:tbl>
    <w:p w14:paraId="3DBD0754" w14:textId="77777777" w:rsidR="00D81C69" w:rsidRPr="00C8256E" w:rsidRDefault="00D81C69" w:rsidP="00C8256E">
      <w:pPr>
        <w:pStyle w:val="a7"/>
        <w:numPr>
          <w:ilvl w:val="2"/>
          <w:numId w:val="6"/>
        </w:numPr>
        <w:spacing w:before="120"/>
        <w:ind w:left="1797"/>
        <w:rPr>
          <w:rFonts w:ascii="David" w:hAnsi="David"/>
          <w:rtl/>
        </w:rPr>
      </w:pPr>
      <w:r w:rsidRPr="00C8256E">
        <w:rPr>
          <w:rFonts w:ascii="David" w:hAnsi="David"/>
          <w:rtl/>
        </w:rPr>
        <w:t>המציע שיקבל את הציו</w:t>
      </w:r>
      <w:r w:rsidR="003123BE" w:rsidRPr="00C8256E">
        <w:rPr>
          <w:rFonts w:ascii="David" w:hAnsi="David" w:hint="cs"/>
          <w:rtl/>
        </w:rPr>
        <w:t>נים</w:t>
      </w:r>
      <w:r w:rsidRPr="00C8256E">
        <w:rPr>
          <w:rFonts w:ascii="David" w:hAnsi="David"/>
          <w:rtl/>
        </w:rPr>
        <w:t xml:space="preserve"> הכולל</w:t>
      </w:r>
      <w:r w:rsidR="003123BE" w:rsidRPr="00C8256E">
        <w:rPr>
          <w:rFonts w:ascii="David" w:hAnsi="David" w:hint="cs"/>
          <w:rtl/>
        </w:rPr>
        <w:t>ים</w:t>
      </w:r>
      <w:r w:rsidRPr="00C8256E">
        <w:rPr>
          <w:rFonts w:ascii="David" w:hAnsi="David"/>
          <w:rtl/>
        </w:rPr>
        <w:t xml:space="preserve"> הגבוה</w:t>
      </w:r>
      <w:r w:rsidR="003123BE" w:rsidRPr="00C8256E">
        <w:rPr>
          <w:rFonts w:ascii="David" w:hAnsi="David" w:hint="cs"/>
          <w:rtl/>
        </w:rPr>
        <w:t>ים</w:t>
      </w:r>
      <w:r w:rsidRPr="00C8256E">
        <w:rPr>
          <w:rFonts w:ascii="David" w:hAnsi="David"/>
          <w:rtl/>
        </w:rPr>
        <w:t xml:space="preserve"> ביותר </w:t>
      </w:r>
      <w:r w:rsidR="003123BE" w:rsidRPr="00C8256E">
        <w:rPr>
          <w:rFonts w:ascii="David" w:hAnsi="David" w:hint="cs"/>
          <w:rtl/>
        </w:rPr>
        <w:t>יזכ</w:t>
      </w:r>
      <w:r w:rsidR="00C8256E" w:rsidRPr="00C8256E">
        <w:rPr>
          <w:rFonts w:ascii="David" w:hAnsi="David" w:hint="cs"/>
          <w:rtl/>
        </w:rPr>
        <w:t>ה</w:t>
      </w:r>
      <w:r w:rsidR="003123BE" w:rsidRPr="00C8256E">
        <w:rPr>
          <w:rFonts w:ascii="David" w:hAnsi="David" w:hint="cs"/>
          <w:rtl/>
        </w:rPr>
        <w:t xml:space="preserve"> במכרז.</w:t>
      </w:r>
    </w:p>
    <w:p w14:paraId="17CF07CC" w14:textId="24D1C86C" w:rsidR="00D81C69" w:rsidRPr="001C12BF" w:rsidRDefault="00D81C69" w:rsidP="00F676D9">
      <w:pPr>
        <w:pStyle w:val="a7"/>
        <w:numPr>
          <w:ilvl w:val="2"/>
          <w:numId w:val="6"/>
        </w:numPr>
        <w:rPr>
          <w:rFonts w:ascii="David" w:hAnsi="David"/>
          <w:sz w:val="24"/>
          <w:rtl/>
        </w:rPr>
      </w:pPr>
      <w:r w:rsidRPr="001C12BF">
        <w:rPr>
          <w:rFonts w:ascii="David" w:hAnsi="David"/>
          <w:sz w:val="24"/>
          <w:rtl/>
        </w:rPr>
        <w:t>אם לאחר שקלול התוצאות, קיבלו שתי הצעות או יותר תוצאה משוקללת זהה שהיא התוצאה</w:t>
      </w:r>
      <w:r w:rsidR="0067457D">
        <w:rPr>
          <w:rFonts w:ascii="David" w:hAnsi="David" w:hint="cs"/>
          <w:sz w:val="24"/>
          <w:rtl/>
        </w:rPr>
        <w:t xml:space="preserve"> ה</w:t>
      </w:r>
      <w:r w:rsidR="00C8256E">
        <w:rPr>
          <w:rFonts w:ascii="David" w:hAnsi="David" w:hint="cs"/>
          <w:sz w:val="24"/>
          <w:rtl/>
        </w:rPr>
        <w:t>ראשונה</w:t>
      </w:r>
      <w:r w:rsidRPr="001C12BF">
        <w:rPr>
          <w:rFonts w:ascii="David" w:hAnsi="David"/>
          <w:sz w:val="24"/>
          <w:rtl/>
        </w:rPr>
        <w:t xml:space="preserve"> </w:t>
      </w:r>
      <w:r w:rsidR="0067457D">
        <w:rPr>
          <w:rFonts w:ascii="David" w:hAnsi="David" w:hint="cs"/>
          <w:sz w:val="24"/>
          <w:rtl/>
        </w:rPr>
        <w:t>בגובהה</w:t>
      </w:r>
      <w:r w:rsidRPr="001C12BF">
        <w:rPr>
          <w:rFonts w:ascii="David" w:hAnsi="David"/>
          <w:sz w:val="24"/>
          <w:rtl/>
        </w:rPr>
        <w:t xml:space="preserve">, ואחת מן ההצעות היא של "עסק בשליטת אישה", כהגדרתו בסעיף </w:t>
      </w:r>
      <w:r w:rsidR="00AD6B73" w:rsidRPr="001C12BF">
        <w:rPr>
          <w:rFonts w:ascii="David" w:hAnsi="David"/>
          <w:sz w:val="24"/>
          <w:rtl/>
        </w:rPr>
        <w:fldChar w:fldCharType="begin"/>
      </w:r>
      <w:r w:rsidR="00AD6B73" w:rsidRPr="001C12BF">
        <w:rPr>
          <w:rFonts w:ascii="David" w:hAnsi="David"/>
          <w:sz w:val="24"/>
          <w:rtl/>
        </w:rPr>
        <w:instrText xml:space="preserve"> </w:instrText>
      </w:r>
      <w:r w:rsidR="00AD6B73" w:rsidRPr="001C12BF">
        <w:rPr>
          <w:rFonts w:ascii="David" w:hAnsi="David"/>
          <w:sz w:val="24"/>
        </w:rPr>
        <w:instrText>REF</w:instrText>
      </w:r>
      <w:r w:rsidR="00AD6B73" w:rsidRPr="001C12BF">
        <w:rPr>
          <w:rFonts w:ascii="David" w:hAnsi="David"/>
          <w:sz w:val="24"/>
          <w:rtl/>
        </w:rPr>
        <w:instrText xml:space="preserve"> _</w:instrText>
      </w:r>
      <w:r w:rsidR="00AD6B73" w:rsidRPr="001C12BF">
        <w:rPr>
          <w:rFonts w:ascii="David" w:hAnsi="David"/>
          <w:sz w:val="24"/>
        </w:rPr>
        <w:instrText>Ref381020389 \r \h</w:instrText>
      </w:r>
      <w:r w:rsidR="00AD6B73" w:rsidRPr="001C12BF">
        <w:rPr>
          <w:rFonts w:ascii="David" w:hAnsi="David"/>
          <w:sz w:val="24"/>
          <w:rtl/>
        </w:rPr>
        <w:instrText xml:space="preserve"> </w:instrText>
      </w:r>
      <w:r w:rsidR="00D41EBD" w:rsidRPr="001C12BF">
        <w:rPr>
          <w:rFonts w:ascii="David" w:hAnsi="David"/>
          <w:sz w:val="24"/>
          <w:rtl/>
        </w:rPr>
        <w:instrText xml:space="preserve"> \* </w:instrText>
      </w:r>
      <w:r w:rsidR="00D41EBD" w:rsidRPr="001C12BF">
        <w:rPr>
          <w:rFonts w:ascii="David" w:hAnsi="David"/>
          <w:sz w:val="24"/>
        </w:rPr>
        <w:instrText>MERGEFORMAT</w:instrText>
      </w:r>
      <w:r w:rsidR="00D41EBD" w:rsidRPr="001C12BF">
        <w:rPr>
          <w:rFonts w:ascii="David" w:hAnsi="David"/>
          <w:sz w:val="24"/>
          <w:rtl/>
        </w:rPr>
        <w:instrText xml:space="preserve"> </w:instrText>
      </w:r>
      <w:r w:rsidR="00AD6B73" w:rsidRPr="001C12BF">
        <w:rPr>
          <w:rFonts w:ascii="David" w:hAnsi="David"/>
          <w:sz w:val="24"/>
          <w:rtl/>
        </w:rPr>
      </w:r>
      <w:r w:rsidR="00AD6B73" w:rsidRPr="001C12BF">
        <w:rPr>
          <w:rFonts w:ascii="David" w:hAnsi="David"/>
          <w:sz w:val="24"/>
          <w:rtl/>
        </w:rPr>
        <w:fldChar w:fldCharType="separate"/>
      </w:r>
      <w:r w:rsidR="00E20BFF">
        <w:rPr>
          <w:rFonts w:ascii="David" w:hAnsi="David"/>
          <w:sz w:val="24"/>
          <w:cs/>
        </w:rPr>
        <w:t>‎</w:t>
      </w:r>
      <w:r w:rsidR="00E20BFF">
        <w:rPr>
          <w:rFonts w:ascii="David" w:hAnsi="David"/>
          <w:sz w:val="24"/>
        </w:rPr>
        <w:t>6.2.9</w:t>
      </w:r>
      <w:r w:rsidR="00AD6B73" w:rsidRPr="001C12BF">
        <w:rPr>
          <w:rFonts w:ascii="David" w:hAnsi="David"/>
          <w:sz w:val="24"/>
          <w:rtl/>
        </w:rPr>
        <w:fldChar w:fldCharType="end"/>
      </w:r>
      <w:r w:rsidR="00AD6B73" w:rsidRPr="001C12BF">
        <w:rPr>
          <w:rFonts w:ascii="David" w:hAnsi="David"/>
          <w:sz w:val="24"/>
          <w:rtl/>
        </w:rPr>
        <w:t xml:space="preserve"> </w:t>
      </w:r>
      <w:r w:rsidRPr="001C12BF">
        <w:rPr>
          <w:rFonts w:ascii="David" w:hAnsi="David"/>
          <w:sz w:val="24"/>
          <w:rtl/>
        </w:rPr>
        <w:t>לעיל, תיבחר ההצעה האמורה כזוכה במכרז ובלבד שצורף לה בעת הגשתה, אישור ותצהיר.</w:t>
      </w:r>
    </w:p>
    <w:p w14:paraId="7C6ACE42" w14:textId="77777777" w:rsidR="006B753C" w:rsidRPr="001C12BF" w:rsidRDefault="006B753C" w:rsidP="006B753C">
      <w:pPr>
        <w:pStyle w:val="a7"/>
        <w:numPr>
          <w:ilvl w:val="2"/>
          <w:numId w:val="6"/>
        </w:numPr>
        <w:rPr>
          <w:rFonts w:ascii="David" w:hAnsi="David"/>
          <w:sz w:val="24"/>
        </w:rPr>
      </w:pPr>
      <w:r w:rsidRPr="001C12BF">
        <w:rPr>
          <w:rFonts w:ascii="David" w:hAnsi="David"/>
          <w:sz w:val="24"/>
          <w:rtl/>
        </w:rPr>
        <w:t>ועדת המ</w:t>
      </w:r>
      <w:r>
        <w:rPr>
          <w:rFonts w:ascii="David" w:hAnsi="David"/>
          <w:sz w:val="24"/>
          <w:rtl/>
        </w:rPr>
        <w:t>כרזים רשאית לדרג מציעים נוספים</w:t>
      </w:r>
      <w:r>
        <w:rPr>
          <w:rFonts w:ascii="David" w:hAnsi="David" w:hint="cs"/>
          <w:sz w:val="24"/>
          <w:rtl/>
        </w:rPr>
        <w:t xml:space="preserve"> </w:t>
      </w:r>
      <w:r>
        <w:rPr>
          <w:rFonts w:ascii="David" w:hAnsi="David"/>
          <w:sz w:val="24"/>
          <w:rtl/>
        </w:rPr>
        <w:t>ולקבוע כי במקרה ש</w:t>
      </w:r>
      <w:r w:rsidRPr="001C12BF">
        <w:rPr>
          <w:rFonts w:ascii="David" w:hAnsi="David"/>
          <w:sz w:val="24"/>
          <w:rtl/>
        </w:rPr>
        <w:t>זוכה לא יעמוד בתנאי כלשהו או לא יתקשר מאיזו סיבה שהיא עם המזמין, יבוא במקומו המציע שידורג אחריו.</w:t>
      </w:r>
      <w:r>
        <w:rPr>
          <w:rFonts w:ascii="David" w:hAnsi="David" w:hint="cs"/>
          <w:sz w:val="24"/>
          <w:rtl/>
        </w:rPr>
        <w:t xml:space="preserve"> יובהר כי בכל מקרה המשרד רשאי להתקשר עם מציעים כשירים נוספים מכל סיבה שהיא, כגון: אם </w:t>
      </w:r>
      <w:r w:rsidRPr="001C12BF">
        <w:rPr>
          <w:rFonts w:ascii="David" w:hAnsi="David"/>
          <w:sz w:val="24"/>
          <w:rtl/>
        </w:rPr>
        <w:t>הזוכה לא י</w:t>
      </w:r>
      <w:r>
        <w:rPr>
          <w:rFonts w:ascii="David" w:hAnsi="David"/>
          <w:sz w:val="24"/>
          <w:rtl/>
        </w:rPr>
        <w:t>עמוד בתנאי כלשהו מתנאי המכרז</w:t>
      </w:r>
      <w:r>
        <w:rPr>
          <w:rFonts w:ascii="David" w:hAnsi="David" w:hint="cs"/>
          <w:sz w:val="24"/>
          <w:rtl/>
        </w:rPr>
        <w:t xml:space="preserve">, </w:t>
      </w:r>
      <w:r w:rsidRPr="001C12BF">
        <w:rPr>
          <w:rFonts w:ascii="David" w:hAnsi="David"/>
          <w:sz w:val="24"/>
          <w:rtl/>
        </w:rPr>
        <w:t>הציג מצג מוטעה</w:t>
      </w:r>
      <w:r>
        <w:rPr>
          <w:rFonts w:ascii="David" w:hAnsi="David" w:hint="cs"/>
          <w:sz w:val="24"/>
          <w:rtl/>
        </w:rPr>
        <w:t xml:space="preserve">, </w:t>
      </w:r>
      <w:r w:rsidRPr="001C12BF">
        <w:rPr>
          <w:rFonts w:ascii="David" w:hAnsi="David"/>
          <w:sz w:val="24"/>
          <w:rtl/>
        </w:rPr>
        <w:t>לא ימלא אחר ההסכם שי</w:t>
      </w:r>
      <w:r>
        <w:rPr>
          <w:rFonts w:ascii="David" w:hAnsi="David" w:hint="cs"/>
          <w:sz w:val="24"/>
          <w:rtl/>
        </w:rPr>
        <w:t>י</w:t>
      </w:r>
      <w:r>
        <w:rPr>
          <w:rFonts w:ascii="David" w:hAnsi="David"/>
          <w:sz w:val="24"/>
          <w:rtl/>
        </w:rPr>
        <w:t>חתם</w:t>
      </w:r>
      <w:r>
        <w:rPr>
          <w:rFonts w:ascii="David" w:hAnsi="David" w:hint="cs"/>
          <w:sz w:val="24"/>
          <w:rtl/>
        </w:rPr>
        <w:t xml:space="preserve"> או לא יהיה זמין למתן שירותים בהיקף הנדרש</w:t>
      </w:r>
      <w:r w:rsidRPr="001C12BF">
        <w:rPr>
          <w:rFonts w:ascii="David" w:hAnsi="David"/>
          <w:sz w:val="24"/>
          <w:rtl/>
        </w:rPr>
        <w:t xml:space="preserve"> </w:t>
      </w:r>
      <w:r>
        <w:rPr>
          <w:rFonts w:ascii="David" w:hAnsi="David" w:hint="cs"/>
          <w:sz w:val="24"/>
          <w:rtl/>
        </w:rPr>
        <w:t xml:space="preserve">וכן </w:t>
      </w:r>
      <w:r w:rsidRPr="001C12BF">
        <w:rPr>
          <w:rFonts w:ascii="David" w:hAnsi="David"/>
          <w:sz w:val="24"/>
          <w:rtl/>
        </w:rPr>
        <w:t xml:space="preserve">מכל סיבה </w:t>
      </w:r>
      <w:r>
        <w:rPr>
          <w:rFonts w:ascii="David" w:hAnsi="David" w:hint="cs"/>
          <w:sz w:val="24"/>
          <w:rtl/>
        </w:rPr>
        <w:t>אחרת</w:t>
      </w:r>
      <w:r w:rsidRPr="001C12BF">
        <w:rPr>
          <w:rFonts w:ascii="David" w:hAnsi="David"/>
          <w:sz w:val="24"/>
          <w:rtl/>
        </w:rPr>
        <w:t>.</w:t>
      </w:r>
    </w:p>
    <w:p w14:paraId="2877C02D" w14:textId="77777777" w:rsidR="006B753C" w:rsidRPr="006F42E5" w:rsidRDefault="006B753C" w:rsidP="006B753C">
      <w:pPr>
        <w:pStyle w:val="a7"/>
        <w:numPr>
          <w:ilvl w:val="2"/>
          <w:numId w:val="6"/>
        </w:numPr>
        <w:rPr>
          <w:rFonts w:ascii="David" w:hAnsi="David"/>
          <w:sz w:val="24"/>
        </w:rPr>
      </w:pPr>
      <w:r>
        <w:rPr>
          <w:rFonts w:ascii="David" w:hAnsi="David"/>
          <w:sz w:val="24"/>
          <w:rtl/>
        </w:rPr>
        <w:t>על אף האמור</w:t>
      </w:r>
      <w:r w:rsidRPr="001C12BF">
        <w:rPr>
          <w:rFonts w:ascii="David" w:hAnsi="David"/>
          <w:sz w:val="24"/>
          <w:rtl/>
        </w:rPr>
        <w:t xml:space="preserve">, ועדת המכרזים רשאית שלא לבחור באף אחת מן ההצעות, וכן שלא לבחור בהצעה </w:t>
      </w:r>
      <w:r>
        <w:rPr>
          <w:rFonts w:ascii="David" w:hAnsi="David" w:hint="cs"/>
          <w:sz w:val="24"/>
          <w:rtl/>
        </w:rPr>
        <w:t>שזכתה לציון הגבוה ביותר</w:t>
      </w:r>
      <w:r w:rsidRPr="001C12BF">
        <w:rPr>
          <w:rFonts w:ascii="David" w:hAnsi="David"/>
          <w:sz w:val="24"/>
          <w:rtl/>
        </w:rPr>
        <w:t xml:space="preserve">, </w:t>
      </w:r>
      <w:r>
        <w:rPr>
          <w:rFonts w:ascii="David" w:hAnsi="David"/>
          <w:sz w:val="24"/>
          <w:rtl/>
        </w:rPr>
        <w:t>הכול לפי שיקול דעתה הבלעדי ו</w:t>
      </w:r>
      <w:r>
        <w:rPr>
          <w:rFonts w:ascii="David" w:hAnsi="David" w:hint="cs"/>
          <w:sz w:val="24"/>
          <w:rtl/>
        </w:rPr>
        <w:t>ללא</w:t>
      </w:r>
      <w:r w:rsidRPr="001C12BF">
        <w:rPr>
          <w:rFonts w:ascii="David" w:hAnsi="David"/>
          <w:sz w:val="24"/>
          <w:rtl/>
        </w:rPr>
        <w:t xml:space="preserve"> חובת הנמקה.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14:paraId="15143E1D" w14:textId="77777777" w:rsidR="00D81C69" w:rsidRPr="00DA1317" w:rsidRDefault="00D81C69" w:rsidP="00DA1317">
      <w:pPr>
        <w:pStyle w:val="a7"/>
        <w:numPr>
          <w:ilvl w:val="0"/>
          <w:numId w:val="6"/>
        </w:numPr>
        <w:spacing w:before="240"/>
        <w:ind w:left="714" w:hanging="357"/>
        <w:contextualSpacing w:val="0"/>
        <w:rPr>
          <w:rFonts w:ascii="David" w:hAnsi="David"/>
          <w:b/>
          <w:bCs/>
          <w:sz w:val="28"/>
          <w:szCs w:val="28"/>
          <w:rtl/>
        </w:rPr>
      </w:pPr>
      <w:bookmarkStart w:id="77" w:name="_Ref129696711"/>
      <w:r w:rsidRPr="00DA1317">
        <w:rPr>
          <w:rFonts w:ascii="David" w:hAnsi="David"/>
          <w:b/>
          <w:bCs/>
          <w:sz w:val="28"/>
          <w:szCs w:val="28"/>
          <w:rtl/>
        </w:rPr>
        <w:t>הבהרות, שינויים ותיקון פגמים</w:t>
      </w:r>
      <w:bookmarkEnd w:id="77"/>
    </w:p>
    <w:p w14:paraId="449FA81D" w14:textId="77777777" w:rsidR="00D81C69" w:rsidRPr="00111454" w:rsidRDefault="00D81C69" w:rsidP="006F42E5">
      <w:pPr>
        <w:pStyle w:val="ae"/>
        <w:widowControl w:val="0"/>
        <w:tabs>
          <w:tab w:val="clear" w:pos="1134"/>
          <w:tab w:val="clear" w:pos="1701"/>
          <w:tab w:val="clear" w:pos="2268"/>
          <w:tab w:val="clear" w:pos="2835"/>
          <w:tab w:val="clear" w:pos="6804"/>
          <w:tab w:val="clear" w:pos="7371"/>
          <w:tab w:val="clear" w:pos="7938"/>
        </w:tabs>
        <w:spacing w:line="360" w:lineRule="auto"/>
        <w:ind w:left="775" w:right="-851" w:firstLine="11"/>
        <w:rPr>
          <w:rFonts w:ascii="David" w:hAnsi="David"/>
        </w:rPr>
      </w:pPr>
      <w:r w:rsidRPr="00111454">
        <w:rPr>
          <w:rFonts w:ascii="David" w:hAnsi="David"/>
          <w:rtl/>
        </w:rPr>
        <w:t xml:space="preserve">הליך פניית הספקים בשאלות הבהרה הנוגעות למכרז ואופן קבלת המענה </w:t>
      </w:r>
      <w:r w:rsidR="006F42E5">
        <w:rPr>
          <w:rFonts w:ascii="David" w:hAnsi="David" w:hint="cs"/>
          <w:rtl/>
        </w:rPr>
        <w:t>מהמשרד</w:t>
      </w:r>
      <w:r w:rsidRPr="00111454">
        <w:rPr>
          <w:rFonts w:ascii="David" w:hAnsi="David"/>
          <w:rtl/>
        </w:rPr>
        <w:t xml:space="preserve"> הם כדלהלן:</w:t>
      </w:r>
    </w:p>
    <w:p w14:paraId="3C01489C" w14:textId="41C0C092" w:rsidR="00D81C69" w:rsidRPr="006F42E5" w:rsidRDefault="006F42E5" w:rsidP="008B5D0F">
      <w:pPr>
        <w:pStyle w:val="a7"/>
        <w:numPr>
          <w:ilvl w:val="1"/>
          <w:numId w:val="6"/>
        </w:numPr>
        <w:ind w:left="1332" w:hanging="567"/>
        <w:rPr>
          <w:rFonts w:ascii="David" w:hAnsi="David"/>
          <w:sz w:val="24"/>
        </w:rPr>
      </w:pPr>
      <w:r w:rsidRPr="00376880">
        <w:rPr>
          <w:rFonts w:ascii="David" w:hAnsi="David"/>
          <w:sz w:val="24"/>
          <w:rtl/>
        </w:rPr>
        <w:lastRenderedPageBreak/>
        <w:t xml:space="preserve">שאלות הבהרה הנוגעות לפרטי המכרז, יש להפנות בכתב למרכז המכרז, </w:t>
      </w:r>
      <w:r w:rsidR="008B5D0F">
        <w:rPr>
          <w:rFonts w:ascii="David" w:hAnsi="David" w:hint="cs"/>
          <w:sz w:val="24"/>
          <w:rtl/>
        </w:rPr>
        <w:t xml:space="preserve">הגברת עדי </w:t>
      </w:r>
      <w:proofErr w:type="spellStart"/>
      <w:r w:rsidR="008B5D0F">
        <w:rPr>
          <w:rFonts w:ascii="David" w:hAnsi="David" w:hint="cs"/>
          <w:sz w:val="24"/>
          <w:rtl/>
        </w:rPr>
        <w:t>רכטמן</w:t>
      </w:r>
      <w:proofErr w:type="spellEnd"/>
      <w:r w:rsidRPr="00376880">
        <w:rPr>
          <w:rFonts w:ascii="David" w:hAnsi="David"/>
          <w:sz w:val="24"/>
          <w:rtl/>
        </w:rPr>
        <w:t xml:space="preserve">, באמצעות </w:t>
      </w:r>
      <w:r w:rsidRPr="00376880">
        <w:rPr>
          <w:rFonts w:ascii="David" w:hAnsi="David"/>
          <w:b/>
          <w:sz w:val="24"/>
          <w:rtl/>
        </w:rPr>
        <w:t xml:space="preserve">דואר </w:t>
      </w:r>
      <w:r w:rsidRPr="00376880">
        <w:rPr>
          <w:rFonts w:ascii="David" w:hAnsi="David"/>
          <w:sz w:val="24"/>
          <w:rtl/>
        </w:rPr>
        <w:t xml:space="preserve">אלקטרוני: </w:t>
      </w:r>
      <w:hyperlink r:id="rId15" w:history="1">
        <w:r w:rsidR="008B5D0F" w:rsidRPr="002851D4">
          <w:rPr>
            <w:rStyle w:val="Hyperlink"/>
          </w:rPr>
          <w:t>adir@most.gov.il</w:t>
        </w:r>
      </w:hyperlink>
      <w:r w:rsidR="002562EA">
        <w:rPr>
          <w:rFonts w:ascii="David" w:hAnsi="David" w:hint="cs"/>
          <w:sz w:val="24"/>
          <w:rtl/>
        </w:rPr>
        <w:t xml:space="preserve"> </w:t>
      </w:r>
      <w:r w:rsidRPr="00376880">
        <w:rPr>
          <w:rFonts w:ascii="David" w:hAnsi="David"/>
          <w:sz w:val="24"/>
          <w:rtl/>
        </w:rPr>
        <w:t xml:space="preserve">(שאלות שיופנו בעל פה או בטלפון לא ייענו ולא יחייבו את המשרד). </w:t>
      </w:r>
    </w:p>
    <w:p w14:paraId="184B6DFA" w14:textId="77777777" w:rsidR="00D81C69" w:rsidRPr="00AF19A6" w:rsidRDefault="00D81C69" w:rsidP="00CF1F59">
      <w:pPr>
        <w:pStyle w:val="a7"/>
        <w:numPr>
          <w:ilvl w:val="1"/>
          <w:numId w:val="6"/>
        </w:numPr>
        <w:ind w:left="1332" w:hanging="567"/>
        <w:rPr>
          <w:rFonts w:ascii="David" w:hAnsi="David"/>
          <w:sz w:val="24"/>
        </w:rPr>
      </w:pPr>
      <w:r w:rsidRPr="008A407C">
        <w:rPr>
          <w:rFonts w:ascii="David" w:hAnsi="David"/>
          <w:sz w:val="24"/>
          <w:rtl/>
        </w:rPr>
        <w:t xml:space="preserve">על המציע לבדוק את מסמכי המכרז </w:t>
      </w:r>
      <w:r w:rsidRPr="00AF19A6">
        <w:rPr>
          <w:rFonts w:ascii="David" w:hAnsi="David"/>
          <w:sz w:val="24"/>
          <w:rtl/>
        </w:rPr>
        <w:t xml:space="preserve">השונים ביסודיות. אם ימצא המציע אי </w:t>
      </w:r>
      <w:proofErr w:type="spellStart"/>
      <w:r w:rsidRPr="00AF19A6">
        <w:rPr>
          <w:rFonts w:ascii="David" w:hAnsi="David"/>
          <w:sz w:val="24"/>
          <w:rtl/>
        </w:rPr>
        <w:t>בהירויות</w:t>
      </w:r>
      <w:proofErr w:type="spellEnd"/>
      <w:r w:rsidRPr="00AF19A6">
        <w:rPr>
          <w:rFonts w:ascii="David" w:hAnsi="David"/>
          <w:sz w:val="24"/>
          <w:rtl/>
        </w:rPr>
        <w:t>, סתירות, אי התאמות בין מסמכי המכרז, או לא יבין המציע פרט כלשהו מהכתוב במכרז, עליו לפנות למשרד ולפרט על כך בכתב.</w:t>
      </w:r>
    </w:p>
    <w:p w14:paraId="20C6D97A" w14:textId="07E42489" w:rsidR="006F42E5" w:rsidRPr="00AF19A6" w:rsidRDefault="006F42E5" w:rsidP="00CF1F59">
      <w:pPr>
        <w:pStyle w:val="a7"/>
        <w:numPr>
          <w:ilvl w:val="1"/>
          <w:numId w:val="6"/>
        </w:numPr>
        <w:ind w:left="1332" w:hanging="567"/>
        <w:rPr>
          <w:rFonts w:ascii="David" w:hAnsi="David"/>
        </w:rPr>
      </w:pPr>
      <w:bookmarkStart w:id="78" w:name="_Ref279591285"/>
      <w:bookmarkStart w:id="79" w:name="_Ref299620278"/>
      <w:r w:rsidRPr="00AF19A6">
        <w:rPr>
          <w:rFonts w:ascii="David" w:hAnsi="David"/>
          <w:b/>
          <w:bCs/>
          <w:rtl/>
        </w:rPr>
        <w:t xml:space="preserve">פנייה ובה פירוט כאמור תתקבל </w:t>
      </w:r>
      <w:r w:rsidRPr="00AF19A6">
        <w:rPr>
          <w:rFonts w:ascii="David" w:eastAsia="Times New Roman" w:hAnsi="David"/>
          <w:b/>
          <w:bCs/>
          <w:sz w:val="24"/>
          <w:rtl/>
        </w:rPr>
        <w:t xml:space="preserve">עד לתאריך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הגשת_שאלות_הבהרה_תאר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E20BFF" w:rsidRPr="00E20BFF">
        <w:rPr>
          <w:rFonts w:ascii="David" w:eastAsia="Times New Roman" w:hAnsi="David"/>
          <w:b/>
          <w:bCs/>
          <w:sz w:val="24"/>
          <w:rtl/>
        </w:rPr>
        <w:t>יום ה', 06.07.2023</w:t>
      </w:r>
      <w:r w:rsidRPr="00AF19A6">
        <w:rPr>
          <w:rFonts w:ascii="David" w:eastAsia="Times New Roman" w:hAnsi="David"/>
          <w:b/>
          <w:bCs/>
          <w:sz w:val="24"/>
          <w:rtl/>
        </w:rPr>
        <w:fldChar w:fldCharType="end"/>
      </w:r>
      <w:r w:rsidRPr="00AF19A6">
        <w:rPr>
          <w:rFonts w:ascii="David" w:hAnsi="David"/>
          <w:b/>
          <w:bCs/>
          <w:sz w:val="24"/>
          <w:rtl/>
        </w:rPr>
        <w:t xml:space="preserve"> בשעה </w:t>
      </w:r>
      <w:r w:rsidRPr="00AF19A6">
        <w:rPr>
          <w:rFonts w:ascii="David" w:eastAsia="Times New Roman" w:hAnsi="David"/>
          <w:b/>
          <w:bCs/>
          <w:sz w:val="24"/>
          <w:rtl/>
        </w:rPr>
        <w:fldChar w:fldCharType="begin"/>
      </w:r>
      <w:r w:rsidRPr="00AF19A6">
        <w:rPr>
          <w:rFonts w:ascii="David" w:eastAsia="Times New Roman" w:hAnsi="David"/>
          <w:b/>
          <w:bCs/>
          <w:sz w:val="24"/>
          <w:rtl/>
        </w:rPr>
        <w:instrText xml:space="preserve"> </w:instrText>
      </w:r>
      <w:r w:rsidRPr="00AF19A6">
        <w:rPr>
          <w:rFonts w:ascii="David" w:eastAsia="Times New Roman" w:hAnsi="David"/>
          <w:b/>
          <w:bCs/>
          <w:sz w:val="24"/>
        </w:rPr>
        <w:instrText>REF</w:instrText>
      </w:r>
      <w:r w:rsidRPr="00AF19A6">
        <w:rPr>
          <w:rFonts w:ascii="David" w:eastAsia="Times New Roman" w:hAnsi="David"/>
          <w:b/>
          <w:bCs/>
          <w:sz w:val="24"/>
          <w:rtl/>
        </w:rPr>
        <w:instrText xml:space="preserve">  הגשת_שאלות_הבהרה_שעה \</w:instrText>
      </w:r>
      <w:r w:rsidRPr="00AF19A6">
        <w:rPr>
          <w:rFonts w:ascii="David" w:eastAsia="Times New Roman" w:hAnsi="David"/>
          <w:b/>
          <w:bCs/>
          <w:sz w:val="24"/>
        </w:rPr>
        <w:instrText>h  \* MERGEFORMAT</w:instrText>
      </w:r>
      <w:r w:rsidRPr="00AF19A6">
        <w:rPr>
          <w:rFonts w:ascii="David" w:eastAsia="Times New Roman" w:hAnsi="David"/>
          <w:b/>
          <w:bCs/>
          <w:sz w:val="24"/>
          <w:rtl/>
        </w:rPr>
        <w:instrText xml:space="preserve"> </w:instrText>
      </w:r>
      <w:r w:rsidRPr="00AF19A6">
        <w:rPr>
          <w:rFonts w:ascii="David" w:eastAsia="Times New Roman" w:hAnsi="David"/>
          <w:b/>
          <w:bCs/>
          <w:sz w:val="24"/>
          <w:rtl/>
        </w:rPr>
      </w:r>
      <w:r w:rsidRPr="00AF19A6">
        <w:rPr>
          <w:rFonts w:ascii="David" w:eastAsia="Times New Roman" w:hAnsi="David"/>
          <w:b/>
          <w:bCs/>
          <w:sz w:val="24"/>
          <w:rtl/>
        </w:rPr>
        <w:fldChar w:fldCharType="separate"/>
      </w:r>
      <w:r w:rsidR="00E20BFF">
        <w:rPr>
          <w:rFonts w:ascii="David" w:hAnsi="David"/>
          <w:b/>
          <w:bCs/>
          <w:noProof/>
          <w:sz w:val="24"/>
          <w:rtl/>
        </w:rPr>
        <w:t>15:00</w:t>
      </w:r>
      <w:r w:rsidRPr="00AF19A6">
        <w:rPr>
          <w:rFonts w:ascii="David" w:eastAsia="Times New Roman" w:hAnsi="David"/>
          <w:b/>
          <w:bCs/>
          <w:sz w:val="24"/>
          <w:rtl/>
        </w:rPr>
        <w:fldChar w:fldCharType="end"/>
      </w:r>
      <w:r w:rsidRPr="00AF19A6">
        <w:rPr>
          <w:rFonts w:ascii="David" w:eastAsia="Times New Roman" w:hAnsi="David"/>
          <w:b/>
          <w:bCs/>
          <w:sz w:val="24"/>
          <w:rtl/>
        </w:rPr>
        <w:t>,</w:t>
      </w:r>
      <w:r w:rsidRPr="00AF19A6">
        <w:rPr>
          <w:rFonts w:ascii="David" w:eastAsia="Times New Roman" w:hAnsi="David"/>
          <w:sz w:val="24"/>
          <w:rtl/>
        </w:rPr>
        <w:t xml:space="preserve"> </w:t>
      </w:r>
      <w:r w:rsidRPr="00AF19A6">
        <w:rPr>
          <w:rFonts w:ascii="David" w:hAnsi="David"/>
          <w:rtl/>
        </w:rPr>
        <w:t>מציע אשר לא יפנה לקבלת הבהרות בתוך המועד האמור, יהיה מנוע מלטעון בעתיד כל טענה בדבר אי בהירות, סתירה אי התאמה או אי הבנה כאמור.</w:t>
      </w:r>
      <w:bookmarkEnd w:id="78"/>
      <w:bookmarkEnd w:id="79"/>
      <w:r w:rsidRPr="00AF19A6">
        <w:rPr>
          <w:rFonts w:ascii="David" w:hAnsi="David"/>
          <w:rtl/>
        </w:rPr>
        <w:t xml:space="preserve"> </w:t>
      </w:r>
    </w:p>
    <w:p w14:paraId="0791E601" w14:textId="77777777" w:rsidR="00D81C69" w:rsidRPr="006F42E5" w:rsidRDefault="006F42E5" w:rsidP="00CF1F59">
      <w:pPr>
        <w:pStyle w:val="a7"/>
        <w:numPr>
          <w:ilvl w:val="1"/>
          <w:numId w:val="6"/>
        </w:numPr>
        <w:ind w:left="1332" w:hanging="567"/>
        <w:rPr>
          <w:rFonts w:ascii="David" w:hAnsi="David"/>
        </w:rPr>
      </w:pPr>
      <w:r w:rsidRPr="00376880">
        <w:rPr>
          <w:rFonts w:ascii="David" w:hAnsi="David"/>
          <w:rtl/>
        </w:rPr>
        <w:t xml:space="preserve">המענה לפניות ושאלות המציעים יתבצע באתר האינטרנט של המשרד לפני המועד האחרון להגשת ההצעות. </w:t>
      </w:r>
      <w:r w:rsidRPr="00376880">
        <w:rPr>
          <w:rFonts w:ascii="David" w:hAnsi="David"/>
          <w:sz w:val="24"/>
          <w:rtl/>
        </w:rPr>
        <w:t>המשרד יעלה לאתר האינטרנט שלו מסמך מענה לשאלות הבהרה שהתקבלו עד למועד הנקוב</w:t>
      </w:r>
      <w:r>
        <w:rPr>
          <w:rFonts w:ascii="David" w:hAnsi="David"/>
          <w:sz w:val="24"/>
          <w:rtl/>
        </w:rPr>
        <w:t xml:space="preserve"> </w:t>
      </w:r>
      <w:r w:rsidRPr="00376880">
        <w:rPr>
          <w:rFonts w:ascii="David" w:hAnsi="David"/>
          <w:sz w:val="24"/>
          <w:rtl/>
        </w:rPr>
        <w:t>לעיל. המסמך</w:t>
      </w:r>
      <w:r w:rsidRPr="00376880">
        <w:rPr>
          <w:rFonts w:ascii="David" w:hAnsi="David"/>
          <w:rtl/>
        </w:rPr>
        <w:t xml:space="preserve"> יחייב את כלל המציעים וייחשב כחלק ממסמכי המכרז. </w:t>
      </w:r>
      <w:r w:rsidRPr="00376880">
        <w:rPr>
          <w:rFonts w:ascii="David" w:hAnsi="David"/>
          <w:u w:val="single"/>
          <w:rtl/>
        </w:rPr>
        <w:t>יש לצרפו להצעה כשהוא חתום בתחתית כל עמוד</w:t>
      </w:r>
      <w:r w:rsidRPr="00376880">
        <w:rPr>
          <w:rFonts w:ascii="David" w:hAnsi="David"/>
          <w:rtl/>
        </w:rPr>
        <w:t xml:space="preserve">. </w:t>
      </w:r>
    </w:p>
    <w:p w14:paraId="03316F30" w14:textId="77777777" w:rsidR="00D81C69" w:rsidRPr="006F42E5" w:rsidRDefault="006F42E5" w:rsidP="00CF1F59">
      <w:pPr>
        <w:pStyle w:val="a7"/>
        <w:numPr>
          <w:ilvl w:val="1"/>
          <w:numId w:val="6"/>
        </w:numPr>
        <w:ind w:left="1332" w:hanging="567"/>
        <w:rPr>
          <w:rFonts w:ascii="David" w:hAnsi="David"/>
          <w:b/>
          <w:bCs/>
          <w:rtl/>
        </w:rPr>
      </w:pPr>
      <w:r w:rsidRPr="00376880">
        <w:rPr>
          <w:rFonts w:ascii="David" w:hAnsi="David"/>
          <w:b/>
          <w:bCs/>
          <w:rtl/>
        </w:rPr>
        <w:t>באחריות המציעים להתעדכן במסמך המענה לשאלות ולצרפו להצעתם כשהוא חתום בתחתית כל דף.</w:t>
      </w:r>
    </w:p>
    <w:p w14:paraId="1A83281B" w14:textId="77777777" w:rsidR="00D81C69" w:rsidRPr="008A407C" w:rsidRDefault="00D81C69" w:rsidP="00CF1F59">
      <w:pPr>
        <w:pStyle w:val="a7"/>
        <w:numPr>
          <w:ilvl w:val="1"/>
          <w:numId w:val="6"/>
        </w:numPr>
        <w:ind w:left="1332" w:hanging="567"/>
        <w:rPr>
          <w:rFonts w:ascii="David" w:hAnsi="David"/>
          <w:sz w:val="24"/>
        </w:rPr>
      </w:pPr>
      <w:r w:rsidRPr="008A407C">
        <w:rPr>
          <w:rFonts w:ascii="David" w:hAnsi="David"/>
          <w:sz w:val="24"/>
          <w:rtl/>
        </w:rPr>
        <w:t>יובהר כי הבהרות, תיקונים או שינויים כלשהם שיעשו בקשר עם המכרז לא יחייבו את המזמין אלא אם נערכו בכתב על ידי המזמין או מי שהוסמך על ידו לצורך כך. מסמכי הבהרה או תיקון כאמור יהיו מחייבים וייחשבו כחלק ממסמכי המכרז.</w:t>
      </w:r>
    </w:p>
    <w:p w14:paraId="34A658F9"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 xml:space="preserve">כל תשובה של המזמין או מי שהוסמך לצורך כך, שלא תינתן בכתב, לא תיצור בסיס לטענת השתק או מניעות. </w:t>
      </w:r>
    </w:p>
    <w:p w14:paraId="6CB005AC"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37D680AF" w14:textId="77777777" w:rsidR="00D81C69" w:rsidRPr="00111454" w:rsidRDefault="00D81C69" w:rsidP="00CF1F59">
      <w:pPr>
        <w:pStyle w:val="a7"/>
        <w:numPr>
          <w:ilvl w:val="1"/>
          <w:numId w:val="6"/>
        </w:numPr>
        <w:ind w:left="1332" w:hanging="567"/>
        <w:rPr>
          <w:rFonts w:ascii="David" w:hAnsi="David"/>
          <w:rtl/>
        </w:rPr>
      </w:pPr>
      <w:r w:rsidRPr="008A407C">
        <w:rPr>
          <w:rFonts w:ascii="David" w:hAnsi="David"/>
          <w:sz w:val="24"/>
          <w:rtl/>
        </w:rPr>
        <w:t>למען הסר ספק, בכל מקרה של סתירה, אי התאמה או אי בהירות בין מסמכי המכרז או בהם, הפרשנות שיקבע המזמין תהא הפרשנות</w:t>
      </w:r>
      <w:r w:rsidRPr="00111454">
        <w:rPr>
          <w:rFonts w:ascii="David" w:hAnsi="David"/>
          <w:rtl/>
        </w:rPr>
        <w:t xml:space="preserve"> המחייבת. למציע לא תהא כל טענה או תביעה הנובעת מאי בהירות או סתירה במסמכי המכרז או בגין הפרשנות שבחר המזמין. ככלל, כל סתירה, אי התאמה או אי בהירות תפורש באופן המרחיב את חובות המציע ואת זכויות המזמין.</w:t>
      </w:r>
    </w:p>
    <w:p w14:paraId="3B139450" w14:textId="77777777" w:rsidR="00D81C69" w:rsidRPr="008A407C" w:rsidRDefault="00D81C69" w:rsidP="00CF1F59">
      <w:pPr>
        <w:pStyle w:val="a7"/>
        <w:numPr>
          <w:ilvl w:val="1"/>
          <w:numId w:val="6"/>
        </w:numPr>
        <w:ind w:left="1332" w:hanging="567"/>
        <w:rPr>
          <w:rFonts w:ascii="David" w:hAnsi="David"/>
          <w:sz w:val="24"/>
          <w:rtl/>
        </w:rPr>
      </w:pPr>
      <w:r w:rsidRPr="008A407C">
        <w:rPr>
          <w:rFonts w:ascii="David" w:hAnsi="David"/>
          <w:sz w:val="24"/>
          <w:rtl/>
        </w:rPr>
        <w:t>המציע לא יוסיף, יתנה או ישנה תנאי מתנאי המכרז ו\או כל פרט המוזכר במסמכי המכרז השונים.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ותהא רשאית, בין היתר, לפסול את ההצעה או להתעלם מכל שינוי, תוספת או הסתייגות כאמור ולראותם כאילו לא נעשו. כמו-כן תהיה הועדה רשאית לתקן את הצעת המציע ככל שנפלה בה טעות או פגם.</w:t>
      </w:r>
    </w:p>
    <w:p w14:paraId="792D99A0" w14:textId="77777777" w:rsidR="00326A12" w:rsidRPr="00DA1317" w:rsidRDefault="00326A12"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t>גילוי מידע</w:t>
      </w:r>
    </w:p>
    <w:p w14:paraId="656B83C9" w14:textId="77777777" w:rsidR="002F16D6" w:rsidRPr="00376880" w:rsidRDefault="002F16D6" w:rsidP="00CF1F59">
      <w:pPr>
        <w:pStyle w:val="a7"/>
        <w:numPr>
          <w:ilvl w:val="1"/>
          <w:numId w:val="6"/>
        </w:numPr>
        <w:ind w:left="1332" w:hanging="567"/>
        <w:rPr>
          <w:rFonts w:ascii="David" w:hAnsi="David"/>
          <w:rtl/>
        </w:rPr>
      </w:pPr>
      <w:r w:rsidRPr="002F16D6">
        <w:rPr>
          <w:rFonts w:ascii="David" w:hAnsi="David"/>
          <w:sz w:val="24"/>
          <w:rtl/>
        </w:rPr>
        <w:t>ועדת</w:t>
      </w:r>
      <w:r w:rsidRPr="00376880">
        <w:rPr>
          <w:rFonts w:ascii="David" w:hAnsi="David"/>
          <w:rtl/>
        </w:rPr>
        <w:t xml:space="preserve"> המכרזים או מי שהיא תורה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לוועדת המכרזים את המידע הדרוש או מסר מידע לא נכון, רשאית ועדת המכרזים שלא לדון בהצעתו או לפסולה. זכה המציע, ולאחר מכן התברר למשרד כי הוא נמנע מלמסור מידע נכון ו/או מסר מידע חלקי בלבד, או מידע מטעה, רשאי המשרד לבטל את זכייתו מעיקרא מבלי שהמציע יהא זכאי לפיצוי או החזר הוצאות כלשהו.</w:t>
      </w:r>
    </w:p>
    <w:p w14:paraId="68ABAF2D" w14:textId="77777777" w:rsidR="002F16D6" w:rsidRPr="00376880" w:rsidRDefault="002F16D6" w:rsidP="00CF1F59">
      <w:pPr>
        <w:pStyle w:val="a7"/>
        <w:numPr>
          <w:ilvl w:val="1"/>
          <w:numId w:val="6"/>
        </w:numPr>
        <w:ind w:left="1332" w:hanging="567"/>
        <w:rPr>
          <w:rFonts w:ascii="David" w:hAnsi="David"/>
          <w:rtl/>
        </w:rPr>
      </w:pPr>
      <w:r w:rsidRPr="00376880">
        <w:rPr>
          <w:rFonts w:ascii="David" w:hAnsi="David"/>
          <w:rtl/>
        </w:rPr>
        <w:t>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w:t>
      </w:r>
    </w:p>
    <w:p w14:paraId="1D6C468A"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lastRenderedPageBreak/>
        <w:t>ועדת המכרזים והמשרד שומרים לעצמם את הזכות לוודא ממקורותיהם אמיתות מידע שימסור המציע. בהגשת הבקשה יראו את המציע ואת כל בעלי העניין בו כמסכימים לכך שוועדת המכרזים והמשרד יקבלו לגביהם מידע הקשור למכרז, מרשויות המדינה.</w:t>
      </w:r>
    </w:p>
    <w:p w14:paraId="5DDAD2E7" w14:textId="77777777" w:rsidR="002F16D6" w:rsidRPr="002F16D6" w:rsidRDefault="002F16D6" w:rsidP="00CF1F59">
      <w:pPr>
        <w:pStyle w:val="a7"/>
        <w:numPr>
          <w:ilvl w:val="1"/>
          <w:numId w:val="6"/>
        </w:numPr>
        <w:ind w:left="1332" w:hanging="567"/>
        <w:rPr>
          <w:rFonts w:ascii="David" w:hAnsi="David"/>
          <w:sz w:val="24"/>
          <w:rtl/>
        </w:rPr>
      </w:pPr>
      <w:r w:rsidRPr="002F16D6">
        <w:rPr>
          <w:rFonts w:ascii="David" w:hAnsi="David"/>
          <w:sz w:val="24"/>
          <w:rtl/>
        </w:rPr>
        <w:t>המציע חייב לעדכן את ועדת המכרזים ללא דיחוי בכל שינוי אשר יחול, אם יחול, במידע שמסר לוועדת המכרזים או למשרד.</w:t>
      </w:r>
    </w:p>
    <w:p w14:paraId="2ED9DFA8" w14:textId="77777777" w:rsidR="002F16D6" w:rsidRPr="002F16D6" w:rsidRDefault="002F16D6" w:rsidP="00CF1F59">
      <w:pPr>
        <w:pStyle w:val="a7"/>
        <w:numPr>
          <w:ilvl w:val="1"/>
          <w:numId w:val="6"/>
        </w:numPr>
        <w:ind w:left="1332" w:hanging="567"/>
        <w:rPr>
          <w:rFonts w:ascii="David" w:hAnsi="David"/>
          <w:sz w:val="24"/>
        </w:rPr>
      </w:pPr>
      <w:r w:rsidRPr="002F16D6">
        <w:rPr>
          <w:rFonts w:ascii="David" w:hAnsi="David"/>
          <w:sz w:val="24"/>
          <w:rtl/>
        </w:rPr>
        <w:t>ועדת המכרזים רשאית לקבוע הסדרי סודיות מיוחדים, בין ככלל ובין לגבי נושאים מסוימים, אם תבוא בקשה כזאת מצד מציע, אולם היא לא חייבת לעשות כן.</w:t>
      </w:r>
    </w:p>
    <w:p w14:paraId="7765ED8B" w14:textId="77777777" w:rsidR="002F16D6" w:rsidRDefault="002F16D6" w:rsidP="00CF1F59">
      <w:pPr>
        <w:pStyle w:val="a7"/>
        <w:numPr>
          <w:ilvl w:val="1"/>
          <w:numId w:val="6"/>
        </w:numPr>
        <w:ind w:left="1332" w:hanging="567"/>
        <w:rPr>
          <w:rFonts w:ascii="David" w:hAnsi="David"/>
          <w:sz w:val="24"/>
        </w:rPr>
      </w:pPr>
      <w:r w:rsidRPr="00376880">
        <w:rPr>
          <w:rFonts w:ascii="David" w:hAnsi="David"/>
          <w:sz w:val="24"/>
          <w:rtl/>
        </w:rPr>
        <w:t xml:space="preserve">המשרד </w:t>
      </w:r>
      <w:r w:rsidRPr="002F16D6">
        <w:rPr>
          <w:rFonts w:ascii="David" w:hAnsi="David"/>
          <w:sz w:val="24"/>
          <w:rtl/>
        </w:rPr>
        <w:t>שומר</w:t>
      </w:r>
      <w:r w:rsidRPr="00376880">
        <w:rPr>
          <w:rFonts w:ascii="David" w:hAnsi="David"/>
          <w:sz w:val="24"/>
          <w:rtl/>
        </w:rPr>
        <w:t xml:space="preserve"> לעצמו את הזכות לעשות למציע בדיקות ביטחוניות וכלכליות, כפי</w:t>
      </w:r>
      <w:r w:rsidRPr="002F16D6">
        <w:rPr>
          <w:rFonts w:ascii="David" w:hAnsi="David"/>
          <w:sz w:val="24"/>
          <w:rtl/>
        </w:rPr>
        <w:t xml:space="preserve"> שימצא לנכון.</w:t>
      </w:r>
    </w:p>
    <w:p w14:paraId="1C56F292" w14:textId="77777777" w:rsidR="00326A12" w:rsidRPr="00DA1317" w:rsidRDefault="00326A12"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זכויות המזמין</w:t>
      </w:r>
    </w:p>
    <w:p w14:paraId="4EA4954B" w14:textId="77777777" w:rsidR="00326A12" w:rsidRPr="00111454" w:rsidRDefault="00326A12" w:rsidP="00F0193C">
      <w:pPr>
        <w:pStyle w:val="a7"/>
        <w:keepNext/>
        <w:numPr>
          <w:ilvl w:val="1"/>
          <w:numId w:val="6"/>
        </w:numPr>
        <w:ind w:left="1332" w:hanging="567"/>
        <w:rPr>
          <w:rFonts w:ascii="David" w:hAnsi="David"/>
        </w:rPr>
      </w:pPr>
      <w:r w:rsidRPr="00986C5D">
        <w:rPr>
          <w:rFonts w:ascii="David" w:hAnsi="David"/>
          <w:sz w:val="24"/>
          <w:rtl/>
        </w:rPr>
        <w:t>המזמין</w:t>
      </w:r>
      <w:r w:rsidRPr="00111454">
        <w:rPr>
          <w:rFonts w:ascii="David" w:hAnsi="David"/>
          <w:rtl/>
        </w:rPr>
        <w:t xml:space="preserve">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1B003850" w14:textId="77777777" w:rsidR="00326A12" w:rsidRPr="00111454" w:rsidRDefault="00326A12" w:rsidP="00986C5D">
      <w:pPr>
        <w:pStyle w:val="a7"/>
        <w:numPr>
          <w:ilvl w:val="1"/>
          <w:numId w:val="6"/>
        </w:numPr>
        <w:ind w:left="1332" w:hanging="567"/>
        <w:rPr>
          <w:rFonts w:ascii="David" w:hAnsi="David"/>
        </w:rPr>
      </w:pPr>
      <w:r w:rsidRPr="00986C5D">
        <w:rPr>
          <w:rFonts w:ascii="David" w:hAnsi="David"/>
          <w:sz w:val="24"/>
          <w:rtl/>
        </w:rPr>
        <w:t>למזמין</w:t>
      </w:r>
      <w:r w:rsidRPr="00111454">
        <w:rPr>
          <w:rFonts w:ascii="David" w:hAnsi="David"/>
          <w:rtl/>
        </w:rPr>
        <w:t xml:space="preserve"> נשמרת הזכות לפנות במהלך הבדיקה וההערכה אל הגוף המציע, בכדי לקבל הבהרות להצעתו, או בכדי להסיר אי </w:t>
      </w:r>
      <w:proofErr w:type="spellStart"/>
      <w:r w:rsidRPr="00111454">
        <w:rPr>
          <w:rFonts w:ascii="David" w:hAnsi="David"/>
          <w:rtl/>
        </w:rPr>
        <w:t>בהירויות</w:t>
      </w:r>
      <w:proofErr w:type="spellEnd"/>
      <w:r w:rsidRPr="00111454">
        <w:rPr>
          <w:rFonts w:ascii="David" w:hAnsi="David"/>
          <w:rtl/>
        </w:rPr>
        <w:t xml:space="preserve"> שעלולות להתעורר בבדיקת ההצעות או לבדוק את התאמתם, </w:t>
      </w:r>
      <w:proofErr w:type="spellStart"/>
      <w:r w:rsidRPr="00111454">
        <w:rPr>
          <w:rFonts w:ascii="David" w:hAnsi="David"/>
          <w:rtl/>
        </w:rPr>
        <w:t>הכל</w:t>
      </w:r>
      <w:proofErr w:type="spellEnd"/>
      <w:r w:rsidRPr="00111454">
        <w:rPr>
          <w:rFonts w:ascii="David" w:hAnsi="David"/>
          <w:rtl/>
        </w:rPr>
        <w:t xml:space="preserve"> בכפוף לכללי חוק חובת המכרזים </w:t>
      </w:r>
      <w:proofErr w:type="spellStart"/>
      <w:r w:rsidRPr="00111454">
        <w:rPr>
          <w:rFonts w:ascii="David" w:hAnsi="David"/>
          <w:rtl/>
        </w:rPr>
        <w:t>והתכ"ם</w:t>
      </w:r>
      <w:proofErr w:type="spellEnd"/>
      <w:r w:rsidRPr="00111454">
        <w:rPr>
          <w:rFonts w:ascii="David" w:hAnsi="David"/>
          <w:rtl/>
        </w:rPr>
        <w:t>. כמו כן, יהיה המזמין רשאי לברר פרטים במקומות אחרים להם סיפקו המציעים שירות דומה.</w:t>
      </w:r>
    </w:p>
    <w:p w14:paraId="727D1546" w14:textId="77777777" w:rsidR="00326A12" w:rsidRPr="00111454" w:rsidRDefault="00326A12" w:rsidP="00986C5D">
      <w:pPr>
        <w:pStyle w:val="a7"/>
        <w:numPr>
          <w:ilvl w:val="1"/>
          <w:numId w:val="6"/>
        </w:numPr>
        <w:ind w:left="1332" w:hanging="567"/>
        <w:rPr>
          <w:rFonts w:ascii="David" w:hAnsi="David"/>
          <w:rtl/>
        </w:rPr>
      </w:pPr>
      <w:r w:rsidRPr="00986C5D">
        <w:rPr>
          <w:rFonts w:ascii="David" w:hAnsi="David"/>
          <w:sz w:val="24"/>
          <w:rtl/>
        </w:rPr>
        <w:t>המזמין</w:t>
      </w:r>
      <w:r w:rsidRPr="00111454">
        <w:rPr>
          <w:rFonts w:ascii="David" w:hAnsi="David"/>
          <w:rtl/>
        </w:rPr>
        <w:t xml:space="preserve">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3A611D2"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550674A3"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אם וככל שהמציע הינו קבלן השירותים נשוא המכרז שקדם למכרז זה, אזי חוות הדעת של היחידה מקבלת השרות תהיה מכריעה.</w:t>
      </w:r>
    </w:p>
    <w:p w14:paraId="73B578C3"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לקבוע מספר זוכים במכרז ולחלק ביניהם את העבודה.</w:t>
      </w:r>
    </w:p>
    <w:p w14:paraId="13E6D218" w14:textId="77777777" w:rsidR="00326A12" w:rsidRPr="00111454" w:rsidRDefault="00326A12" w:rsidP="00986C5D">
      <w:pPr>
        <w:pStyle w:val="a7"/>
        <w:numPr>
          <w:ilvl w:val="1"/>
          <w:numId w:val="6"/>
        </w:numPr>
        <w:ind w:left="1332" w:hanging="567"/>
        <w:rPr>
          <w:rFonts w:ascii="David" w:hAnsi="David"/>
        </w:rPr>
      </w:pPr>
      <w:r w:rsidRPr="00111454">
        <w:rPr>
          <w:rFonts w:ascii="David" w:hAnsi="David"/>
          <w:rtl/>
        </w:rPr>
        <w:t>המזמין רשאי לבטל את המכרז.</w:t>
      </w:r>
    </w:p>
    <w:p w14:paraId="1916A2EF"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המזמין רשאי לצמצם או להרחיב את היקף הפעילות.</w:t>
      </w:r>
    </w:p>
    <w:p w14:paraId="147577DA" w14:textId="77777777" w:rsidR="00326A12" w:rsidRPr="003C2BEA" w:rsidRDefault="00326A12" w:rsidP="003C2BEA">
      <w:pPr>
        <w:pStyle w:val="a7"/>
        <w:ind w:left="1332"/>
        <w:rPr>
          <w:rFonts w:ascii="David" w:hAnsi="David"/>
          <w:b/>
          <w:bCs/>
          <w:rtl/>
        </w:rPr>
      </w:pPr>
      <w:r w:rsidRPr="003C2BEA">
        <w:rPr>
          <w:rFonts w:ascii="David" w:hAnsi="David"/>
          <w:b/>
          <w:bCs/>
          <w:rtl/>
        </w:rPr>
        <w:t xml:space="preserve">בכל מקרה של הרחבה יש לקבל מסמך חתום מראש ע"י </w:t>
      </w:r>
      <w:proofErr w:type="spellStart"/>
      <w:r w:rsidRPr="003C2BEA">
        <w:rPr>
          <w:rFonts w:ascii="David" w:hAnsi="David"/>
          <w:b/>
          <w:bCs/>
          <w:rtl/>
        </w:rPr>
        <w:t>מורשי</w:t>
      </w:r>
      <w:proofErr w:type="spellEnd"/>
      <w:r w:rsidRPr="003C2BEA">
        <w:rPr>
          <w:rFonts w:ascii="David" w:hAnsi="David"/>
          <w:b/>
          <w:bCs/>
          <w:rtl/>
        </w:rPr>
        <w:t xml:space="preserve"> החתימה במשרד, </w:t>
      </w:r>
      <w:proofErr w:type="spellStart"/>
      <w:r w:rsidRPr="003C2BEA">
        <w:rPr>
          <w:rFonts w:ascii="David" w:hAnsi="David"/>
          <w:b/>
          <w:bCs/>
          <w:rtl/>
        </w:rPr>
        <w:t>הכל</w:t>
      </w:r>
      <w:proofErr w:type="spellEnd"/>
      <w:r w:rsidRPr="003C2BEA">
        <w:rPr>
          <w:rFonts w:ascii="David" w:hAnsi="David"/>
          <w:b/>
          <w:bCs/>
          <w:rtl/>
        </w:rPr>
        <w:t xml:space="preserve"> לפי שיקול דעתו המוחלט של המשרד.</w:t>
      </w:r>
    </w:p>
    <w:p w14:paraId="7983B58B" w14:textId="77777777" w:rsidR="00326A12" w:rsidRPr="00111454" w:rsidRDefault="00326A12" w:rsidP="00986C5D">
      <w:pPr>
        <w:pStyle w:val="a7"/>
        <w:numPr>
          <w:ilvl w:val="1"/>
          <w:numId w:val="6"/>
        </w:numPr>
        <w:ind w:left="1332" w:hanging="567"/>
        <w:rPr>
          <w:rFonts w:ascii="David" w:hAnsi="David"/>
          <w:rtl/>
        </w:rPr>
      </w:pPr>
      <w:r w:rsidRPr="00111454">
        <w:rPr>
          <w:rFonts w:ascii="David" w:hAnsi="David"/>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CD87D0C" w14:textId="4399DAC5" w:rsidR="00326A12" w:rsidRDefault="00326A12" w:rsidP="0092528F">
      <w:pPr>
        <w:pStyle w:val="a7"/>
        <w:numPr>
          <w:ilvl w:val="1"/>
          <w:numId w:val="6"/>
        </w:numPr>
        <w:overflowPunct w:val="0"/>
        <w:autoSpaceDE w:val="0"/>
        <w:autoSpaceDN w:val="0"/>
        <w:adjustRightInd w:val="0"/>
        <w:ind w:left="1483" w:right="-851" w:hanging="708"/>
        <w:textAlignment w:val="baseline"/>
        <w:rPr>
          <w:rFonts w:ascii="David" w:hAnsi="David"/>
        </w:rPr>
      </w:pPr>
      <w:r w:rsidRPr="00111454">
        <w:rPr>
          <w:rFonts w:ascii="David" w:hAnsi="David"/>
          <w:rtl/>
        </w:rPr>
        <w:t>אין בסעיפי המכרז כדי לגרוע מזכויות הצדדים על פי כל דין.</w:t>
      </w:r>
    </w:p>
    <w:p w14:paraId="006A9408" w14:textId="30A2DDD5" w:rsidR="008B5D0F" w:rsidRDefault="008B5D0F" w:rsidP="008B5D0F">
      <w:pPr>
        <w:overflowPunct w:val="0"/>
        <w:autoSpaceDE w:val="0"/>
        <w:autoSpaceDN w:val="0"/>
        <w:adjustRightInd w:val="0"/>
        <w:ind w:right="-851"/>
        <w:textAlignment w:val="baseline"/>
        <w:rPr>
          <w:rFonts w:ascii="David" w:hAnsi="David"/>
          <w:rtl/>
        </w:rPr>
      </w:pPr>
    </w:p>
    <w:p w14:paraId="73250E5D" w14:textId="77777777" w:rsidR="008B5D0F" w:rsidRPr="008B5D0F" w:rsidRDefault="008B5D0F" w:rsidP="008B5D0F">
      <w:pPr>
        <w:overflowPunct w:val="0"/>
        <w:autoSpaceDE w:val="0"/>
        <w:autoSpaceDN w:val="0"/>
        <w:adjustRightInd w:val="0"/>
        <w:ind w:right="-851"/>
        <w:textAlignment w:val="baseline"/>
        <w:rPr>
          <w:rFonts w:ascii="David" w:hAnsi="David"/>
        </w:rPr>
      </w:pPr>
    </w:p>
    <w:p w14:paraId="28421066" w14:textId="77777777" w:rsidR="00F12EE9" w:rsidRPr="00DA1317" w:rsidRDefault="00F12EE9"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lastRenderedPageBreak/>
        <w:t>יחסי הצדדים</w:t>
      </w:r>
    </w:p>
    <w:p w14:paraId="097BE722"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השירותים יינתנו במסגרות ארגוניות של </w:t>
      </w:r>
      <w:r w:rsidR="00F268E6">
        <w:rPr>
          <w:rFonts w:ascii="David" w:hAnsi="David" w:hint="cs"/>
          <w:rtl/>
        </w:rPr>
        <w:t>הספק</w:t>
      </w:r>
      <w:r w:rsidRPr="00111454">
        <w:rPr>
          <w:rFonts w:ascii="David" w:hAnsi="David"/>
          <w:rtl/>
        </w:rPr>
        <w:t xml:space="preserve"> בלבד. לעניין זה "מסגרת ארגונית" </w:t>
      </w:r>
      <w:r w:rsidR="002D7463">
        <w:rPr>
          <w:rFonts w:ascii="David" w:hAnsi="David"/>
          <w:rtl/>
        </w:rPr>
        <w:t>–</w:t>
      </w:r>
      <w:r w:rsidRPr="00111454">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w:t>
      </w:r>
      <w:r w:rsidR="00620E81">
        <w:rPr>
          <w:rFonts w:ascii="David" w:hAnsi="David" w:hint="cs"/>
          <w:rtl/>
        </w:rPr>
        <w:t>ספק</w:t>
      </w:r>
      <w:r w:rsidRPr="00111454">
        <w:rPr>
          <w:rFonts w:ascii="David" w:hAnsi="David"/>
          <w:rtl/>
        </w:rPr>
        <w:t>.</w:t>
      </w:r>
    </w:p>
    <w:p w14:paraId="715EC12A"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מצהיר, כי ידוע לו ולכל העובדים והמועסקים על ידו לצרכי ביצוע מכרז זה, כי הינם עובדים ומועסקים במסגרת הארגונית של המציע, ולא של המזמין. בנספח </w:t>
      </w:r>
      <w:r w:rsidR="00C75801" w:rsidRPr="00111454">
        <w:rPr>
          <w:rFonts w:ascii="David" w:hAnsi="David"/>
          <w:rtl/>
        </w:rPr>
        <w:t>ב'</w:t>
      </w:r>
      <w:r w:rsidR="00AD2432" w:rsidRPr="00111454">
        <w:rPr>
          <w:rFonts w:ascii="David" w:hAnsi="David"/>
          <w:rtl/>
        </w:rPr>
        <w:t>5</w:t>
      </w:r>
      <w:r w:rsidR="00C75801" w:rsidRPr="00111454">
        <w:rPr>
          <w:rFonts w:ascii="David" w:hAnsi="David"/>
          <w:rtl/>
        </w:rPr>
        <w:t xml:space="preserve"> </w:t>
      </w:r>
      <w:r w:rsidRPr="00111454">
        <w:rPr>
          <w:rFonts w:ascii="David" w:hAnsi="David"/>
          <w:rtl/>
        </w:rPr>
        <w:t>מובאת רשימת חוקי ההעסקה על פיהם יפעל ה</w:t>
      </w:r>
      <w:r w:rsidR="00620E81">
        <w:rPr>
          <w:rFonts w:ascii="David" w:hAnsi="David" w:hint="cs"/>
          <w:rtl/>
        </w:rPr>
        <w:t>ספק</w:t>
      </w:r>
      <w:r w:rsidRPr="00111454">
        <w:rPr>
          <w:rFonts w:ascii="David" w:hAnsi="David"/>
          <w:rtl/>
        </w:rPr>
        <w:t>.</w:t>
      </w:r>
    </w:p>
    <w:p w14:paraId="5B2562D7"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מתחייב לא להציג את השירותים הניתנים, לא כלפי עובדיו ומעסיקיו, לא כלפי ציבור הנהנים משירותים אלה, כפעולות שלמשרד יש חלק בארגונן, אולם </w:t>
      </w:r>
      <w:r>
        <w:rPr>
          <w:rFonts w:ascii="David" w:hAnsi="David" w:hint="cs"/>
          <w:rtl/>
        </w:rPr>
        <w:t>הספק</w:t>
      </w:r>
      <w:r w:rsidR="00F12EE9" w:rsidRPr="00111454">
        <w:rPr>
          <w:rFonts w:ascii="David" w:hAnsi="David"/>
          <w:rtl/>
        </w:rPr>
        <w:t xml:space="preserve"> רשאי להציג את השירותים כניתנים לפי בקשת המשרד, תחת פיקוחו, בעידודו, או כנהנים מתמיכתו, </w:t>
      </w:r>
      <w:proofErr w:type="spellStart"/>
      <w:r w:rsidR="00F12EE9" w:rsidRPr="00111454">
        <w:rPr>
          <w:rFonts w:ascii="David" w:hAnsi="David"/>
          <w:rtl/>
        </w:rPr>
        <w:t>הכל</w:t>
      </w:r>
      <w:proofErr w:type="spellEnd"/>
      <w:r w:rsidR="00F12EE9" w:rsidRPr="00111454">
        <w:rPr>
          <w:rFonts w:ascii="David" w:hAnsi="David"/>
          <w:rtl/>
        </w:rPr>
        <w:t xml:space="preserve"> לפי העניין.</w:t>
      </w:r>
    </w:p>
    <w:p w14:paraId="444DB23D"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בכל הקשור למערכת היחסים בין המשרד לבין המציע, ייחשב המציע כקבלן עצמאי לכל דבר ועניין.</w:t>
      </w:r>
    </w:p>
    <w:p w14:paraId="73BBA9B8" w14:textId="77777777" w:rsidR="00F12EE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המציע בלבד יהיה אחראי כלפי כל המועסקים על ידיו לפי דיני העבודה </w:t>
      </w:r>
      <w:proofErr w:type="spellStart"/>
      <w:r w:rsidRPr="00111454">
        <w:rPr>
          <w:rFonts w:ascii="David" w:hAnsi="David"/>
          <w:rtl/>
        </w:rPr>
        <w:t>והנזיקין</w:t>
      </w:r>
      <w:proofErr w:type="spellEnd"/>
      <w:r w:rsidRPr="00111454">
        <w:rPr>
          <w:rFonts w:ascii="David" w:hAnsi="David"/>
          <w:rtl/>
        </w:rPr>
        <w:t>. כן יהיה ה</w:t>
      </w:r>
      <w:r w:rsidR="00620E81">
        <w:rPr>
          <w:rFonts w:ascii="David" w:hAnsi="David" w:hint="cs"/>
          <w:rtl/>
        </w:rPr>
        <w:t>ספק</w:t>
      </w:r>
      <w:r w:rsidRPr="00111454">
        <w:rPr>
          <w:rFonts w:ascii="David" w:hAnsi="David"/>
          <w:rtl/>
        </w:rPr>
        <w:t xml:space="preserve"> לבדו אחראי לכל נזק שיגרם על ידו, או בגין רכושו ונכסיו ועל ידי המועסקים על ידו למטרות חוזה זה. אם על אף האמור יחויב המשרד כדין, לשאת חבות, או לעשות מעשה כלשהו, יפצה אותו על כך ה</w:t>
      </w:r>
      <w:r w:rsidR="00620E81">
        <w:rPr>
          <w:rFonts w:ascii="David" w:hAnsi="David"/>
          <w:rtl/>
        </w:rPr>
        <w:t>ספק</w:t>
      </w:r>
      <w:r w:rsidRPr="00111454">
        <w:rPr>
          <w:rFonts w:ascii="David" w:hAnsi="David"/>
          <w:rtl/>
        </w:rPr>
        <w:t xml:space="preserve"> באורח מלא.</w:t>
      </w:r>
    </w:p>
    <w:p w14:paraId="016AF6B4" w14:textId="77777777" w:rsidR="00F12EE9"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F12EE9" w:rsidRPr="00111454">
        <w:rPr>
          <w:rFonts w:ascii="David" w:hAnsi="David"/>
          <w:rtl/>
        </w:rPr>
        <w:t xml:space="preserve"> אחראי לעובדים, לאיכות העבודה, לגיבוי, למילוי מקום, להכשרת עובדים בהתאם לצרכים ובכלל זה השתלמויות וקורסים על חשבונו על פי צרכי השירותים במכרז.</w:t>
      </w:r>
    </w:p>
    <w:p w14:paraId="7F86F86E" w14:textId="77777777" w:rsidR="00F12EE9" w:rsidRPr="00111454" w:rsidRDefault="00F12EE9" w:rsidP="00986C5D">
      <w:pPr>
        <w:pStyle w:val="a7"/>
        <w:numPr>
          <w:ilvl w:val="1"/>
          <w:numId w:val="6"/>
        </w:numPr>
        <w:ind w:left="1332" w:hanging="567"/>
        <w:rPr>
          <w:rFonts w:ascii="David" w:hAnsi="David"/>
        </w:rPr>
      </w:pPr>
      <w:r w:rsidRPr="00986C5D">
        <w:rPr>
          <w:rFonts w:ascii="David" w:hAnsi="David"/>
          <w:sz w:val="24"/>
          <w:rtl/>
        </w:rPr>
        <w:t>חובת</w:t>
      </w:r>
      <w:r w:rsidRPr="00111454">
        <w:rPr>
          <w:rFonts w:ascii="David" w:hAnsi="David"/>
          <w:rtl/>
        </w:rPr>
        <w:t xml:space="preserve"> </w:t>
      </w:r>
      <w:r w:rsidR="00F268E6">
        <w:rPr>
          <w:rFonts w:ascii="David" w:hAnsi="David" w:hint="cs"/>
          <w:rtl/>
        </w:rPr>
        <w:t>הספק</w:t>
      </w:r>
      <w:r w:rsidRPr="00111454">
        <w:rPr>
          <w:rFonts w:ascii="David" w:hAnsi="David"/>
          <w:rtl/>
        </w:rPr>
        <w:t xml:space="preserve"> היא כחובת קבלן כמשמעותו בחוק חוזה קבלנות תשל"ד – 1974, בכפוף לאמור בתנאי המכרז ובכל חוזה התקשרות שי</w:t>
      </w:r>
      <w:r w:rsidR="003C2BEA">
        <w:rPr>
          <w:rFonts w:ascii="David" w:hAnsi="David" w:hint="cs"/>
          <w:rtl/>
        </w:rPr>
        <w:t>י</w:t>
      </w:r>
      <w:r w:rsidRPr="00111454">
        <w:rPr>
          <w:rFonts w:ascii="David" w:hAnsi="David"/>
          <w:rtl/>
        </w:rPr>
        <w:t>חתם על פי מכרז זה.</w:t>
      </w:r>
    </w:p>
    <w:p w14:paraId="77F59822" w14:textId="77777777" w:rsidR="00F12EE9" w:rsidRPr="00111454" w:rsidRDefault="00F268E6" w:rsidP="00986C5D">
      <w:pPr>
        <w:pStyle w:val="a7"/>
        <w:numPr>
          <w:ilvl w:val="1"/>
          <w:numId w:val="6"/>
        </w:numPr>
        <w:ind w:left="1332" w:hanging="567"/>
        <w:rPr>
          <w:rFonts w:ascii="David" w:hAnsi="David"/>
          <w:rtl/>
        </w:rPr>
      </w:pPr>
      <w:r>
        <w:rPr>
          <w:rFonts w:ascii="David" w:hAnsi="David" w:hint="cs"/>
          <w:rtl/>
        </w:rPr>
        <w:t>הספק</w:t>
      </w:r>
      <w:r w:rsidR="00F12EE9" w:rsidRPr="00111454">
        <w:rPr>
          <w:rFonts w:ascii="David" w:hAnsi="David"/>
          <w:rtl/>
        </w:rPr>
        <w:t xml:space="preserve"> אינו רשאי </w:t>
      </w:r>
      <w:proofErr w:type="spellStart"/>
      <w:r w:rsidR="00F12EE9" w:rsidRPr="00111454">
        <w:rPr>
          <w:rFonts w:ascii="David" w:hAnsi="David"/>
          <w:rtl/>
        </w:rPr>
        <w:t>להמחות</w:t>
      </w:r>
      <w:proofErr w:type="spellEnd"/>
      <w:r w:rsidR="00F12EE9" w:rsidRPr="00111454">
        <w:rPr>
          <w:rFonts w:ascii="David" w:hAnsi="David"/>
          <w:rtl/>
        </w:rPr>
        <w:t xml:space="preserve"> (להעביר) לזולת את זכויותיו או את חובותיו לפי תנאי מכרז זה, כולן או חלקן, ללא הסכמה בכתב ומראש של המשרד.</w:t>
      </w:r>
    </w:p>
    <w:p w14:paraId="23DA459E" w14:textId="77777777" w:rsidR="00D81C69" w:rsidRPr="00111454" w:rsidRDefault="00F12EE9" w:rsidP="00986C5D">
      <w:pPr>
        <w:pStyle w:val="a7"/>
        <w:numPr>
          <w:ilvl w:val="1"/>
          <w:numId w:val="6"/>
        </w:numPr>
        <w:ind w:left="1332" w:hanging="567"/>
        <w:rPr>
          <w:rFonts w:ascii="David" w:hAnsi="David"/>
          <w:rtl/>
        </w:rPr>
      </w:pPr>
      <w:r w:rsidRPr="00111454">
        <w:rPr>
          <w:rFonts w:ascii="David" w:hAnsi="David"/>
          <w:rtl/>
        </w:rPr>
        <w:t xml:space="preserve">אין </w:t>
      </w:r>
      <w:r w:rsidR="00F268E6">
        <w:rPr>
          <w:rFonts w:ascii="David" w:hAnsi="David" w:hint="cs"/>
          <w:rtl/>
        </w:rPr>
        <w:t>הספק</w:t>
      </w:r>
      <w:r w:rsidRPr="00111454">
        <w:rPr>
          <w:rFonts w:ascii="David" w:hAnsi="David"/>
          <w:rtl/>
        </w:rPr>
        <w:t xml:space="preserve"> רשאי להעביר את ביצוע החוזה כולו או חלקו במישרין או בעקיפין לאחר, ללא הסכמה בכתב מהמשרד. הסכמה כאמור, אם ניתנה לא תיצור יחסי חוזה כלשהם בין המשרד לבין </w:t>
      </w:r>
      <w:r w:rsidR="00F268E6">
        <w:rPr>
          <w:rFonts w:ascii="David" w:hAnsi="David" w:hint="cs"/>
          <w:rtl/>
        </w:rPr>
        <w:t>ספק</w:t>
      </w:r>
      <w:r w:rsidRPr="00111454">
        <w:rPr>
          <w:rFonts w:ascii="David" w:hAnsi="David"/>
          <w:rtl/>
        </w:rPr>
        <w:t xml:space="preserve"> אחר, ו</w:t>
      </w:r>
      <w:r w:rsidR="00F268E6">
        <w:rPr>
          <w:rFonts w:ascii="David" w:hAnsi="David" w:hint="cs"/>
          <w:rtl/>
        </w:rPr>
        <w:t>הספק</w:t>
      </w:r>
      <w:r w:rsidRPr="00111454">
        <w:rPr>
          <w:rFonts w:ascii="David" w:hAnsi="David"/>
          <w:rtl/>
        </w:rPr>
        <w:t xml:space="preserve"> הזוכה יהיה בכל מקרה אחראי כלפי המשרד לביצוע השירותים</w:t>
      </w:r>
      <w:r w:rsidR="00F268E6">
        <w:rPr>
          <w:rFonts w:ascii="David" w:hAnsi="David" w:hint="cs"/>
          <w:rtl/>
        </w:rPr>
        <w:t>.</w:t>
      </w:r>
    </w:p>
    <w:p w14:paraId="07AD7C38" w14:textId="77777777" w:rsidR="003C2B95" w:rsidRPr="00DA1317" w:rsidRDefault="003C2B95"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פיקוח</w:t>
      </w:r>
    </w:p>
    <w:p w14:paraId="25831E34"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 xml:space="preserve">העבודה תוזמן על ידי </w:t>
      </w:r>
      <w:proofErr w:type="spellStart"/>
      <w:r w:rsidRPr="00111454">
        <w:rPr>
          <w:rFonts w:ascii="David" w:hAnsi="David"/>
          <w:rtl/>
        </w:rPr>
        <w:t>מינהל</w:t>
      </w:r>
      <w:proofErr w:type="spellEnd"/>
      <w:r w:rsidRPr="00111454">
        <w:rPr>
          <w:rFonts w:ascii="David" w:hAnsi="David"/>
          <w:rtl/>
        </w:rPr>
        <w:t xml:space="preserve"> ה</w:t>
      </w:r>
      <w:r w:rsidR="00EC0A9D">
        <w:rPr>
          <w:rFonts w:ascii="David" w:hAnsi="David" w:hint="cs"/>
          <w:rtl/>
        </w:rPr>
        <w:t>ספורט</w:t>
      </w:r>
      <w:r w:rsidRPr="00111454">
        <w:rPr>
          <w:rFonts w:ascii="David" w:hAnsi="David"/>
          <w:rtl/>
        </w:rPr>
        <w:t xml:space="preserve"> וכל הודעה או מסמך או הנחיה אשר צריכים להינתן לפי תנאי מכרז זה, תינתנה על ידי המינהל.</w:t>
      </w:r>
    </w:p>
    <w:p w14:paraId="322A6AA9"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המזמין רשאי, בכל עת, לבדוק את המערכת התקציבית והנהלת החשבונות של ה</w:t>
      </w:r>
      <w:r w:rsidR="00620E81">
        <w:rPr>
          <w:rFonts w:ascii="David" w:hAnsi="David"/>
          <w:rtl/>
        </w:rPr>
        <w:t>ספק</w:t>
      </w:r>
      <w:r w:rsidRPr="00111454">
        <w:rPr>
          <w:rFonts w:ascii="David" w:hAnsi="David"/>
          <w:rtl/>
        </w:rPr>
        <w:t>, בסעיפים הנוגעים למכרז זה. על ה</w:t>
      </w:r>
      <w:r w:rsidR="00620E81">
        <w:rPr>
          <w:rFonts w:ascii="David" w:hAnsi="David"/>
          <w:rtl/>
        </w:rPr>
        <w:t>ספק</w:t>
      </w:r>
      <w:r w:rsidRPr="00111454">
        <w:rPr>
          <w:rFonts w:ascii="David" w:hAnsi="David"/>
          <w:rtl/>
        </w:rPr>
        <w:t xml:space="preserve"> להעמיד לרשותו ולעיונו של המזמין ו/או נציג מטעמו את כל החומר והמידע שיידרשו על ידי המזמין ו/או נציגו, על-פי שיקול דעתו הבלעדי של המזמין ו/או נציגו.</w:t>
      </w:r>
    </w:p>
    <w:p w14:paraId="204AB0F6"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בלי לגרוע מכל האמור, רשאים נציגיו המוסמכים של המזמין, לבקר באתרי מתן השירותים ולהתרשם מהם ולהעביר את הערותיהם לנציגיו המוסמכים לעניין מכרז זה של ה</w:t>
      </w:r>
      <w:r w:rsidR="00620E81">
        <w:rPr>
          <w:rFonts w:ascii="David" w:hAnsi="David"/>
          <w:rtl/>
        </w:rPr>
        <w:t>ספק</w:t>
      </w:r>
      <w:r w:rsidRPr="00111454">
        <w:rPr>
          <w:rFonts w:ascii="David" w:hAnsi="David"/>
          <w:rtl/>
        </w:rPr>
        <w:t>, לדרוש הפסקת עבודתו של כל עובד בפרויקט הקשור למכרז.</w:t>
      </w:r>
    </w:p>
    <w:p w14:paraId="6C737F7E" w14:textId="77777777" w:rsidR="003C2B95" w:rsidRPr="00111454" w:rsidRDefault="003C2B95" w:rsidP="00986C5D">
      <w:pPr>
        <w:pStyle w:val="a7"/>
        <w:numPr>
          <w:ilvl w:val="1"/>
          <w:numId w:val="6"/>
        </w:numPr>
        <w:ind w:left="1332" w:hanging="567"/>
        <w:rPr>
          <w:rFonts w:ascii="David" w:hAnsi="David"/>
          <w:rtl/>
        </w:rPr>
      </w:pPr>
      <w:r w:rsidRPr="00111454">
        <w:rPr>
          <w:rFonts w:ascii="David" w:hAnsi="David"/>
          <w:rtl/>
        </w:rPr>
        <w:t>פיקוח מטעם המזמין לא פוטר את ה</w:t>
      </w:r>
      <w:r w:rsidR="00620E81">
        <w:rPr>
          <w:rFonts w:ascii="David" w:hAnsi="David"/>
          <w:rtl/>
        </w:rPr>
        <w:t>ספק</w:t>
      </w:r>
      <w:r w:rsidRPr="00111454">
        <w:rPr>
          <w:rFonts w:ascii="David" w:hAnsi="David"/>
          <w:rtl/>
        </w:rPr>
        <w:t xml:space="preserve"> מהתחייבויותיו ואחריותו כלפי המזמין למילוי כל תנאי מכרז זה.</w:t>
      </w:r>
    </w:p>
    <w:p w14:paraId="25EEF278" w14:textId="55FD115E" w:rsidR="003C2B95" w:rsidRDefault="003C2B95" w:rsidP="00CF1F59">
      <w:pPr>
        <w:pStyle w:val="a7"/>
        <w:numPr>
          <w:ilvl w:val="1"/>
          <w:numId w:val="6"/>
        </w:numPr>
        <w:ind w:left="1332" w:hanging="567"/>
        <w:rPr>
          <w:rFonts w:ascii="David" w:hAnsi="David"/>
        </w:rPr>
      </w:pPr>
      <w:r w:rsidRPr="00111454">
        <w:rPr>
          <w:rFonts w:ascii="David" w:hAnsi="David"/>
          <w:rtl/>
        </w:rPr>
        <w:t>בביצוע השירותים מתחייב ה</w:t>
      </w:r>
      <w:r w:rsidR="00620E81">
        <w:rPr>
          <w:rFonts w:ascii="David" w:hAnsi="David"/>
          <w:rtl/>
        </w:rPr>
        <w:t>ספק</w:t>
      </w:r>
      <w:r w:rsidRPr="00111454">
        <w:rPr>
          <w:rFonts w:ascii="David" w:hAnsi="David"/>
          <w:rtl/>
        </w:rPr>
        <w:t xml:space="preserve"> לפעול בהתאם להנחיות כלליות שיקבל מעת לעת מאת המזמין, אך מוצהר בזאת, כי אין לראות בכל זכות הניתנת על פי מכרז זה למדינה, או ל</w:t>
      </w:r>
      <w:r w:rsidR="00620E81">
        <w:rPr>
          <w:rFonts w:ascii="David" w:hAnsi="David"/>
          <w:rtl/>
        </w:rPr>
        <w:t>ספק</w:t>
      </w:r>
      <w:r w:rsidRPr="00111454">
        <w:rPr>
          <w:rFonts w:ascii="David" w:hAnsi="David"/>
          <w:rtl/>
        </w:rPr>
        <w:t xml:space="preserve"> להורות או לכל אחד מהמועסקים על ידו, אלא אמצעי ביצוע הוראות מכרז זה במלואו.</w:t>
      </w:r>
    </w:p>
    <w:p w14:paraId="68902441" w14:textId="77777777" w:rsidR="008B5D0F" w:rsidRPr="00111454" w:rsidRDefault="008B5D0F" w:rsidP="008B5D0F">
      <w:pPr>
        <w:pStyle w:val="a7"/>
        <w:rPr>
          <w:rFonts w:ascii="David" w:hAnsi="David"/>
        </w:rPr>
      </w:pPr>
    </w:p>
    <w:p w14:paraId="5AD8BC6F" w14:textId="77777777" w:rsidR="008124AF" w:rsidRPr="00DA1317" w:rsidRDefault="003C2B95" w:rsidP="00DA1317">
      <w:pPr>
        <w:pStyle w:val="a7"/>
        <w:numPr>
          <w:ilvl w:val="0"/>
          <w:numId w:val="6"/>
        </w:numPr>
        <w:spacing w:before="240"/>
        <w:ind w:left="714" w:hanging="357"/>
        <w:contextualSpacing w:val="0"/>
        <w:rPr>
          <w:rFonts w:ascii="David" w:hAnsi="David"/>
          <w:b/>
          <w:bCs/>
          <w:sz w:val="28"/>
          <w:szCs w:val="28"/>
        </w:rPr>
      </w:pPr>
      <w:r w:rsidRPr="00DA1317">
        <w:rPr>
          <w:rFonts w:ascii="David" w:hAnsi="David"/>
          <w:b/>
          <w:bCs/>
          <w:sz w:val="28"/>
          <w:szCs w:val="28"/>
          <w:rtl/>
        </w:rPr>
        <w:lastRenderedPageBreak/>
        <w:t>ניגודי עניינים</w:t>
      </w:r>
    </w:p>
    <w:p w14:paraId="47C1DC2B" w14:textId="77777777" w:rsidR="003C2B95" w:rsidRPr="00111454" w:rsidRDefault="00F268E6" w:rsidP="00986C5D">
      <w:pPr>
        <w:pStyle w:val="a7"/>
        <w:numPr>
          <w:ilvl w:val="1"/>
          <w:numId w:val="6"/>
        </w:numPr>
        <w:ind w:left="1332" w:hanging="567"/>
        <w:rPr>
          <w:rFonts w:ascii="David" w:hAnsi="David"/>
        </w:rPr>
      </w:pPr>
      <w:r>
        <w:rPr>
          <w:rFonts w:ascii="David" w:hAnsi="David" w:hint="cs"/>
          <w:rtl/>
        </w:rPr>
        <w:t>הספק</w:t>
      </w:r>
      <w:r w:rsidR="003C2B95" w:rsidRPr="00111454">
        <w:rPr>
          <w:rFonts w:ascii="David" w:hAnsi="David"/>
          <w:rtl/>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73284266" w14:textId="77777777" w:rsidR="003C2B95" w:rsidRPr="00111454" w:rsidRDefault="00F268E6" w:rsidP="00986C5D">
      <w:pPr>
        <w:pStyle w:val="a7"/>
        <w:numPr>
          <w:ilvl w:val="1"/>
          <w:numId w:val="6"/>
        </w:numPr>
        <w:ind w:left="1332" w:hanging="567"/>
        <w:rPr>
          <w:rFonts w:ascii="David" w:hAnsi="David"/>
          <w:rtl/>
        </w:rPr>
      </w:pPr>
      <w:r w:rsidRPr="00986C5D">
        <w:rPr>
          <w:rFonts w:ascii="David" w:hAnsi="David" w:hint="cs"/>
          <w:sz w:val="24"/>
          <w:rtl/>
        </w:rPr>
        <w:t>הספק</w:t>
      </w:r>
      <w:r w:rsidR="003C2B95" w:rsidRPr="00111454">
        <w:rPr>
          <w:rFonts w:ascii="David" w:hAnsi="David"/>
          <w:rtl/>
        </w:rPr>
        <w:t xml:space="preserve"> יחתים את עובדיו וכן כל עובד אשר יחליף במהלך ההתקשרות עובד קיים על הצהרה ברוח זאת.</w:t>
      </w:r>
    </w:p>
    <w:p w14:paraId="6A8828A8" w14:textId="77777777" w:rsidR="004C0B08" w:rsidRPr="00DA1317" w:rsidRDefault="003C2B95" w:rsidP="00DA1317">
      <w:pPr>
        <w:pStyle w:val="a7"/>
        <w:numPr>
          <w:ilvl w:val="1"/>
          <w:numId w:val="6"/>
        </w:numPr>
        <w:ind w:left="1332" w:hanging="567"/>
        <w:rPr>
          <w:rFonts w:ascii="David" w:hAnsi="David"/>
          <w:rtl/>
        </w:rPr>
      </w:pPr>
      <w:r w:rsidRPr="00986C5D">
        <w:rPr>
          <w:rFonts w:ascii="David" w:hAnsi="David"/>
          <w:sz w:val="24"/>
          <w:rtl/>
        </w:rPr>
        <w:t>כמו</w:t>
      </w:r>
      <w:r w:rsidRPr="00111454">
        <w:rPr>
          <w:rFonts w:ascii="David" w:hAnsi="David"/>
          <w:rtl/>
        </w:rPr>
        <w:t xml:space="preserve"> כן, במקרים בהם הגיע המשרד למסקנה כי קיים חשש לניגוד עניינים, יפעל המשרד כמתחייב מן העניין.</w:t>
      </w:r>
    </w:p>
    <w:p w14:paraId="048C9A90" w14:textId="77777777" w:rsidR="004C0B08" w:rsidRPr="00DA1317" w:rsidRDefault="004C0B08" w:rsidP="00DA1317">
      <w:pPr>
        <w:pStyle w:val="a7"/>
        <w:numPr>
          <w:ilvl w:val="0"/>
          <w:numId w:val="6"/>
        </w:numPr>
        <w:spacing w:before="240"/>
        <w:ind w:left="714" w:hanging="357"/>
        <w:contextualSpacing w:val="0"/>
        <w:rPr>
          <w:rFonts w:ascii="David" w:hAnsi="David"/>
          <w:b/>
          <w:bCs/>
          <w:sz w:val="28"/>
          <w:szCs w:val="28"/>
          <w:rtl/>
        </w:rPr>
      </w:pPr>
      <w:r w:rsidRPr="00DA1317">
        <w:rPr>
          <w:rFonts w:ascii="David" w:hAnsi="David"/>
          <w:b/>
          <w:bCs/>
          <w:sz w:val="28"/>
          <w:szCs w:val="28"/>
          <w:rtl/>
        </w:rPr>
        <w:t>התחייבויות ופעילויות הנדרשות מהזוכה במכרז</w:t>
      </w:r>
    </w:p>
    <w:p w14:paraId="21123E83" w14:textId="77777777" w:rsidR="00AD6B73" w:rsidRPr="00111454" w:rsidRDefault="004C0B08" w:rsidP="00986C5D">
      <w:pPr>
        <w:pStyle w:val="a7"/>
        <w:numPr>
          <w:ilvl w:val="1"/>
          <w:numId w:val="6"/>
        </w:numPr>
        <w:ind w:left="1332" w:hanging="567"/>
        <w:rPr>
          <w:rFonts w:ascii="David" w:hAnsi="David"/>
        </w:rPr>
      </w:pPr>
      <w:bookmarkStart w:id="80" w:name="_Ref288120306"/>
      <w:r w:rsidRPr="00111454">
        <w:rPr>
          <w:rFonts w:ascii="David" w:hAnsi="David"/>
          <w:rtl/>
        </w:rPr>
        <w:t xml:space="preserve">עם הזוכה ייחתם הסכם בנוסח ההסכם </w:t>
      </w:r>
      <w:proofErr w:type="spellStart"/>
      <w:r w:rsidRPr="00111454">
        <w:rPr>
          <w:rFonts w:ascii="David" w:hAnsi="David"/>
          <w:rtl/>
        </w:rPr>
        <w:t>הרצ"ב</w:t>
      </w:r>
      <w:proofErr w:type="spellEnd"/>
      <w:r w:rsidRPr="00111454">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bookmarkEnd w:id="80"/>
      <w:r w:rsidR="00AD6B73" w:rsidRPr="00111454">
        <w:rPr>
          <w:rFonts w:ascii="David" w:hAnsi="David"/>
          <w:rtl/>
        </w:rPr>
        <w:t>לא חתם הזוכה על ההסכם תוך 14 יום מיום שנמסר לו ההסכם לחתימה, יהיה המזמין רשאי לבטל את זכייתו.</w:t>
      </w:r>
    </w:p>
    <w:p w14:paraId="53F4E3E8" w14:textId="77777777" w:rsidR="004C0B08" w:rsidRDefault="00AF19A6" w:rsidP="00DA1317">
      <w:pPr>
        <w:pStyle w:val="a7"/>
        <w:numPr>
          <w:ilvl w:val="1"/>
          <w:numId w:val="6"/>
        </w:numPr>
        <w:ind w:left="1332" w:hanging="567"/>
        <w:rPr>
          <w:rFonts w:ascii="David" w:hAnsi="David"/>
        </w:rPr>
      </w:pPr>
      <w:bookmarkStart w:id="81" w:name="_Hlk99890802"/>
      <w:r w:rsidRPr="00AF19A6">
        <w:rPr>
          <w:rFonts w:ascii="David" w:hAnsi="David" w:hint="cs"/>
          <w:rtl/>
        </w:rPr>
        <w:t>הספק יידרש</w:t>
      </w:r>
      <w:r>
        <w:rPr>
          <w:rFonts w:ascii="David" w:hAnsi="David" w:hint="cs"/>
          <w:rtl/>
        </w:rPr>
        <w:t xml:space="preserve"> </w:t>
      </w:r>
      <w:r w:rsidRPr="00AF19A6">
        <w:rPr>
          <w:rFonts w:ascii="David" w:hAnsi="David"/>
          <w:rtl/>
        </w:rPr>
        <w:t>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ascii="David" w:hAnsi="David" w:hint="cs"/>
          <w:rtl/>
        </w:rPr>
        <w:t xml:space="preserve">. </w:t>
      </w:r>
      <w:r w:rsidRPr="00AF19A6">
        <w:rPr>
          <w:rFonts w:ascii="David" w:hAnsi="David"/>
          <w:rtl/>
        </w:rPr>
        <w:t xml:space="preserve">על הספק לצרף להסכם ההתקשרות עם המשרד </w:t>
      </w:r>
      <w:bookmarkStart w:id="82" w:name="פורטל_אישור"/>
      <w:r w:rsidRPr="00AF19A6">
        <w:rPr>
          <w:rFonts w:ascii="David" w:hAnsi="David"/>
          <w:rtl/>
        </w:rPr>
        <w:t>אישור מהחברה המנהלת על שימוש בפורטל הספקים</w:t>
      </w:r>
      <w:bookmarkEnd w:id="82"/>
      <w:r w:rsidRPr="00AF19A6">
        <w:rPr>
          <w:rFonts w:ascii="David" w:hAnsi="David" w:hint="cs"/>
          <w:rtl/>
        </w:rPr>
        <w:t>.</w:t>
      </w:r>
      <w:bookmarkEnd w:id="81"/>
    </w:p>
    <w:p w14:paraId="74D81D96" w14:textId="77777777" w:rsidR="00FE5AE9" w:rsidRDefault="00FE5AE9" w:rsidP="00FE5AE9">
      <w:pPr>
        <w:pStyle w:val="a7"/>
        <w:numPr>
          <w:ilvl w:val="1"/>
          <w:numId w:val="6"/>
        </w:numPr>
        <w:ind w:left="1332" w:hanging="567"/>
        <w:rPr>
          <w:rFonts w:ascii="David" w:hAnsi="David"/>
        </w:rPr>
      </w:pPr>
      <w:r>
        <w:rPr>
          <w:rFonts w:ascii="David" w:hAnsi="David"/>
          <w:rtl/>
        </w:rPr>
        <w:t xml:space="preserve">ערבות הביצוע לאבטחת מילוי התחייבויותיו על פי תנאי </w:t>
      </w:r>
      <w:r w:rsidR="00511A06">
        <w:rPr>
          <w:rFonts w:ascii="David" w:hAnsi="David" w:hint="cs"/>
          <w:rtl/>
        </w:rPr>
        <w:t>ה</w:t>
      </w:r>
      <w:r>
        <w:rPr>
          <w:rFonts w:ascii="David" w:hAnsi="David"/>
          <w:rtl/>
        </w:rPr>
        <w:t>מכרז שימציא הספק, תוחזק בידי המשרד אשר יהיה רשאי לממשה בכל מקרה שהספק לא יעמוד בהתחייבויותיו.</w:t>
      </w:r>
    </w:p>
    <w:p w14:paraId="21F3E952" w14:textId="187835C7" w:rsidR="00A25CBF" w:rsidRPr="00A25CBF" w:rsidRDefault="00A25CBF" w:rsidP="00A25CBF">
      <w:pPr>
        <w:pStyle w:val="a7"/>
        <w:numPr>
          <w:ilvl w:val="1"/>
          <w:numId w:val="6"/>
        </w:numPr>
        <w:ind w:left="1332" w:hanging="567"/>
        <w:rPr>
          <w:rFonts w:ascii="David" w:hAnsi="David"/>
          <w:rtl/>
        </w:rPr>
      </w:pPr>
      <w:r w:rsidRPr="00A25CBF">
        <w:rPr>
          <w:rFonts w:ascii="David" w:hAnsi="David" w:hint="cs"/>
          <w:rtl/>
        </w:rPr>
        <w:t xml:space="preserve">ככל שהספק ציין בהצעתו בסעיף </w:t>
      </w:r>
      <w:r w:rsidRPr="00A25CBF">
        <w:rPr>
          <w:rFonts w:ascii="David" w:hAnsi="David"/>
          <w:rtl/>
        </w:rPr>
        <w:fldChar w:fldCharType="begin"/>
      </w:r>
      <w:r w:rsidRPr="00A25CBF">
        <w:rPr>
          <w:rFonts w:ascii="David" w:hAnsi="David"/>
          <w:rtl/>
        </w:rPr>
        <w:instrText xml:space="preserve"> </w:instrText>
      </w:r>
      <w:r w:rsidRPr="00A25CBF">
        <w:rPr>
          <w:rFonts w:ascii="David" w:hAnsi="David" w:hint="cs"/>
        </w:rPr>
        <w:instrText>REF</w:instrText>
      </w:r>
      <w:r w:rsidRPr="00A25CBF">
        <w:rPr>
          <w:rFonts w:ascii="David" w:hAnsi="David" w:hint="cs"/>
          <w:rtl/>
        </w:rPr>
        <w:instrText xml:space="preserve"> _</w:instrText>
      </w:r>
      <w:r w:rsidRPr="00A25CBF">
        <w:rPr>
          <w:rFonts w:ascii="David" w:hAnsi="David" w:hint="cs"/>
        </w:rPr>
        <w:instrText>Ref128651337 \r \h</w:instrText>
      </w:r>
      <w:r w:rsidRPr="00A25CBF">
        <w:rPr>
          <w:rFonts w:ascii="David" w:hAnsi="David"/>
          <w:rtl/>
        </w:rPr>
        <w:instrText xml:space="preserve">  \* </w:instrText>
      </w:r>
      <w:r w:rsidRPr="00A25CBF">
        <w:rPr>
          <w:rFonts w:ascii="David" w:hAnsi="David"/>
        </w:rPr>
        <w:instrText>MERGEFORMAT</w:instrText>
      </w:r>
      <w:r w:rsidRPr="00A25CBF">
        <w:rPr>
          <w:rFonts w:ascii="David" w:hAnsi="David"/>
          <w:rtl/>
        </w:rPr>
        <w:instrText xml:space="preserve"> </w:instrText>
      </w:r>
      <w:r w:rsidRPr="00A25CBF">
        <w:rPr>
          <w:rFonts w:ascii="David" w:hAnsi="David"/>
          <w:rtl/>
        </w:rPr>
      </w:r>
      <w:r w:rsidRPr="00A25CBF">
        <w:rPr>
          <w:rFonts w:ascii="David" w:hAnsi="David"/>
          <w:rtl/>
        </w:rPr>
        <w:fldChar w:fldCharType="separate"/>
      </w:r>
      <w:r w:rsidR="00E20BFF">
        <w:rPr>
          <w:rFonts w:ascii="David" w:hAnsi="David"/>
          <w:cs/>
        </w:rPr>
        <w:t>‎</w:t>
      </w:r>
      <w:r w:rsidR="00E20BFF">
        <w:rPr>
          <w:rFonts w:ascii="David" w:hAnsi="David"/>
        </w:rPr>
        <w:t>11</w:t>
      </w:r>
      <w:r w:rsidRPr="00A25CBF">
        <w:rPr>
          <w:rFonts w:ascii="David" w:hAnsi="David"/>
          <w:rtl/>
        </w:rPr>
        <w:fldChar w:fldCharType="end"/>
      </w:r>
      <w:r w:rsidRPr="00A25CBF">
        <w:rPr>
          <w:rFonts w:ascii="David" w:hAnsi="David" w:hint="cs"/>
          <w:rtl/>
        </w:rPr>
        <w:t xml:space="preserve"> ל</w:t>
      </w:r>
      <w:r w:rsidRPr="00A25CBF">
        <w:rPr>
          <w:rFonts w:ascii="David" w:hAnsi="David"/>
          <w:rtl/>
        </w:rPr>
        <w:fldChar w:fldCharType="begin"/>
      </w:r>
      <w:r w:rsidRPr="00A25CBF">
        <w:rPr>
          <w:rFonts w:ascii="David" w:hAnsi="David"/>
          <w:rtl/>
        </w:rPr>
        <w:instrText xml:space="preserve"> </w:instrText>
      </w:r>
      <w:r w:rsidRPr="00A25CBF">
        <w:rPr>
          <w:rFonts w:ascii="David" w:hAnsi="David" w:hint="cs"/>
        </w:rPr>
        <w:instrText>REF</w:instrText>
      </w:r>
      <w:r w:rsidRPr="00A25CBF">
        <w:rPr>
          <w:rFonts w:ascii="David" w:hAnsi="David" w:hint="cs"/>
          <w:rtl/>
        </w:rPr>
        <w:instrText xml:space="preserve"> נספח_הגשה \</w:instrText>
      </w:r>
      <w:r w:rsidRPr="00A25CBF">
        <w:rPr>
          <w:rFonts w:ascii="David" w:hAnsi="David" w:hint="cs"/>
        </w:rPr>
        <w:instrText>h</w:instrText>
      </w:r>
      <w:r w:rsidRPr="00A25CBF">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A25CBF">
        <w:rPr>
          <w:rFonts w:ascii="David" w:hAnsi="David"/>
          <w:rtl/>
        </w:rPr>
      </w:r>
      <w:r w:rsidRPr="00A25CBF">
        <w:rPr>
          <w:rFonts w:ascii="David" w:hAnsi="David"/>
          <w:rtl/>
        </w:rPr>
        <w:fldChar w:fldCharType="separate"/>
      </w:r>
      <w:r w:rsidR="00E20BFF" w:rsidRPr="00E20BFF">
        <w:rPr>
          <w:rFonts w:ascii="David" w:hAnsi="David"/>
          <w:rtl/>
        </w:rPr>
        <w:t>נספח ב'1</w:t>
      </w:r>
      <w:r w:rsidRPr="00A25CBF">
        <w:rPr>
          <w:rFonts w:ascii="David" w:hAnsi="David"/>
          <w:rtl/>
        </w:rPr>
        <w:fldChar w:fldCharType="end"/>
      </w:r>
      <w:r w:rsidRPr="00A25CBF">
        <w:rPr>
          <w:rFonts w:ascii="David" w:hAnsi="David" w:hint="cs"/>
          <w:rtl/>
        </w:rPr>
        <w:t xml:space="preserve"> כי הוא אינו מחויב במע"מ באספקת השירותים מכוח מכרז זה, </w:t>
      </w:r>
      <w:r w:rsidR="008B5D0F">
        <w:rPr>
          <w:rFonts w:ascii="David" w:hAnsi="David" w:hint="cs"/>
          <w:rtl/>
        </w:rPr>
        <w:t xml:space="preserve">עליו </w:t>
      </w:r>
      <w:r w:rsidRPr="00A25CBF">
        <w:rPr>
          <w:rFonts w:ascii="David" w:hAnsi="David" w:hint="cs"/>
          <w:rtl/>
        </w:rPr>
        <w:t xml:space="preserve">להגיש </w:t>
      </w:r>
      <w:r w:rsidRPr="00A25CBF">
        <w:rPr>
          <w:rFonts w:ascii="David" w:hAnsi="David" w:hint="cs"/>
          <w:b/>
          <w:bCs/>
          <w:rtl/>
        </w:rPr>
        <w:t>לכל המאוחר עד מועד החתימה על ההסכם</w:t>
      </w:r>
      <w:r w:rsidRPr="00A25CBF">
        <w:rPr>
          <w:rFonts w:ascii="David" w:hAnsi="David" w:hint="cs"/>
          <w:rtl/>
        </w:rPr>
        <w:t xml:space="preserve"> אישור מאת רשות המסים על כך שבוצעה פנייה אל רשות המסים לעניין חבות במע"מ במסגרת ביצוע ההתקשרות </w:t>
      </w:r>
      <w:proofErr w:type="spellStart"/>
      <w:r w:rsidRPr="00A25CBF">
        <w:rPr>
          <w:rFonts w:ascii="David" w:hAnsi="David" w:hint="cs"/>
          <w:rtl/>
        </w:rPr>
        <w:t>מכח</w:t>
      </w:r>
      <w:proofErr w:type="spellEnd"/>
      <w:r w:rsidRPr="00A25CBF">
        <w:rPr>
          <w:rFonts w:ascii="David" w:hAnsi="David" w:hint="cs"/>
          <w:rtl/>
        </w:rPr>
        <w:t xml:space="preserve"> מכרז זה.</w:t>
      </w:r>
    </w:p>
    <w:p w14:paraId="254AC2EF" w14:textId="77777777" w:rsidR="004C0B08" w:rsidRPr="00DA1317" w:rsidRDefault="004C0B08" w:rsidP="00DA1317">
      <w:pPr>
        <w:pStyle w:val="a7"/>
        <w:numPr>
          <w:ilvl w:val="0"/>
          <w:numId w:val="6"/>
        </w:numPr>
        <w:spacing w:before="240"/>
        <w:ind w:left="714" w:hanging="357"/>
        <w:contextualSpacing w:val="0"/>
        <w:rPr>
          <w:rFonts w:ascii="David" w:hAnsi="David"/>
          <w:b/>
          <w:bCs/>
          <w:sz w:val="28"/>
          <w:szCs w:val="28"/>
          <w:rtl/>
        </w:rPr>
      </w:pPr>
      <w:bookmarkStart w:id="83" w:name="_Ref236624324"/>
      <w:r w:rsidRPr="00DA1317">
        <w:rPr>
          <w:rFonts w:ascii="David" w:hAnsi="David"/>
          <w:b/>
          <w:bCs/>
          <w:sz w:val="28"/>
          <w:szCs w:val="28"/>
          <w:rtl/>
        </w:rPr>
        <w:t>עיון בהצעת הזוכה</w:t>
      </w:r>
      <w:bookmarkEnd w:id="83"/>
    </w:p>
    <w:p w14:paraId="402523FD" w14:textId="77777777" w:rsidR="00BB72A0" w:rsidRPr="00111454" w:rsidRDefault="00BB72A0" w:rsidP="00986C5D">
      <w:pPr>
        <w:pStyle w:val="a7"/>
        <w:numPr>
          <w:ilvl w:val="1"/>
          <w:numId w:val="6"/>
        </w:numPr>
        <w:ind w:left="1332" w:hanging="567"/>
        <w:rPr>
          <w:rFonts w:ascii="David" w:hAnsi="David"/>
        </w:rPr>
      </w:pPr>
      <w:r w:rsidRPr="00111454">
        <w:rPr>
          <w:rFonts w:ascii="David" w:hAnsi="David"/>
          <w:rtl/>
        </w:rPr>
        <w:t>בהתאם לתקנה 21(ה) לתקנות חובת המכרזים, התשנ"ג-1993, עומדת למציעים הזכות לעיין בהצעה הזוכה.</w:t>
      </w:r>
    </w:p>
    <w:p w14:paraId="6BE28097" w14:textId="77777777" w:rsidR="00BB72A0" w:rsidRPr="00111454" w:rsidRDefault="00BB72A0" w:rsidP="00986C5D">
      <w:pPr>
        <w:pStyle w:val="a7"/>
        <w:numPr>
          <w:ilvl w:val="1"/>
          <w:numId w:val="6"/>
        </w:numPr>
        <w:ind w:left="1332" w:hanging="567"/>
        <w:rPr>
          <w:rFonts w:ascii="David" w:hAnsi="David"/>
        </w:rPr>
      </w:pPr>
      <w:bookmarkStart w:id="84" w:name="_Ref300147448"/>
      <w:r w:rsidRPr="00111454">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Pr="008A407C">
        <w:rPr>
          <w:rFonts w:ascii="David" w:hAnsi="David"/>
          <w:rtl/>
        </w:rPr>
        <w:t>וכן לצרף עותק נוסף מושחר</w:t>
      </w:r>
      <w:r w:rsidRPr="00111454">
        <w:rPr>
          <w:rFonts w:ascii="David" w:hAnsi="David"/>
          <w:rtl/>
        </w:rPr>
        <w:t>. במקרה שלא יצורף עותק מושחר – המשרד אינו מתחייב להשחיר ו/או לא לחשוף חלקים שהמציע מעוניין שלא ייחשפו. כל זאת, למעט עלויות וסעיפים הנוגעים להוכחת עמידה בדרישות הסף או דרישות מהותיות של המכרז – אשר ייחשפו אף מבלי שתשלח למציע הודעה.</w:t>
      </w:r>
      <w:bookmarkEnd w:id="84"/>
    </w:p>
    <w:p w14:paraId="6B6C1F55" w14:textId="77777777" w:rsidR="00BB72A0" w:rsidRPr="00111454" w:rsidRDefault="00BB72A0" w:rsidP="00986C5D">
      <w:pPr>
        <w:pStyle w:val="a7"/>
        <w:numPr>
          <w:ilvl w:val="1"/>
          <w:numId w:val="6"/>
        </w:numPr>
        <w:ind w:left="1332" w:hanging="567"/>
        <w:rPr>
          <w:rFonts w:ascii="David" w:hAnsi="David"/>
          <w:rtl/>
        </w:rPr>
      </w:pPr>
      <w:r w:rsidRPr="00111454">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2DFAF119" w14:textId="77777777" w:rsidR="00FD7945" w:rsidRPr="00872FDE" w:rsidRDefault="00BB72A0" w:rsidP="00872FDE">
      <w:pPr>
        <w:pStyle w:val="a7"/>
        <w:numPr>
          <w:ilvl w:val="1"/>
          <w:numId w:val="6"/>
        </w:numPr>
        <w:ind w:left="1332" w:hanging="567"/>
        <w:rPr>
          <w:rFonts w:ascii="David" w:hAnsi="David"/>
        </w:rPr>
      </w:pPr>
      <w:r w:rsidRPr="00111454">
        <w:rPr>
          <w:rFonts w:ascii="David" w:hAnsi="David"/>
          <w:rtl/>
        </w:rPr>
        <w:t>עיון במסמכי המכרז י</w:t>
      </w:r>
      <w:r w:rsidR="00FD7945">
        <w:rPr>
          <w:rFonts w:ascii="David" w:hAnsi="David" w:hint="cs"/>
          <w:rtl/>
        </w:rPr>
        <w:t>י</w:t>
      </w:r>
      <w:r w:rsidRPr="00111454">
        <w:rPr>
          <w:rFonts w:ascii="David" w:hAnsi="David"/>
          <w:rtl/>
        </w:rPr>
        <w:t>עשה בהתאם לחוק חובת המכרזים ותקנותיו, ולאחר תיאום מראש עם מזכירת הוועדה.</w:t>
      </w:r>
    </w:p>
    <w:p w14:paraId="0F00113F" w14:textId="77777777" w:rsidR="004C0B08" w:rsidRPr="00111454" w:rsidRDefault="004C0B08" w:rsidP="00F676D9">
      <w:pPr>
        <w:ind w:left="7852" w:right="-851" w:firstLine="708"/>
        <w:rPr>
          <w:rFonts w:ascii="David" w:hAnsi="David"/>
          <w:b/>
          <w:bCs/>
          <w:sz w:val="24"/>
          <w:rtl/>
        </w:rPr>
      </w:pPr>
      <w:r w:rsidRPr="00111454">
        <w:rPr>
          <w:rFonts w:ascii="David" w:hAnsi="David"/>
          <w:b/>
          <w:bCs/>
          <w:sz w:val="24"/>
          <w:rtl/>
        </w:rPr>
        <w:t>בכבוד רב</w:t>
      </w:r>
    </w:p>
    <w:p w14:paraId="10A2441A" w14:textId="77777777" w:rsidR="004C0B08" w:rsidRPr="00111454" w:rsidRDefault="00D5148A" w:rsidP="00F676D9">
      <w:pPr>
        <w:ind w:left="7285" w:right="-851" w:firstLine="851"/>
        <w:rPr>
          <w:rFonts w:ascii="David" w:hAnsi="David"/>
          <w:b/>
          <w:bCs/>
          <w:sz w:val="24"/>
          <w:rtl/>
        </w:rPr>
      </w:pPr>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3C1B6559" w14:textId="77777777" w:rsidR="004C0B08" w:rsidRPr="00111454" w:rsidRDefault="004C0B08" w:rsidP="00F676D9">
      <w:pPr>
        <w:ind w:left="7144" w:right="-851" w:firstLine="992"/>
        <w:rPr>
          <w:rFonts w:ascii="David" w:hAnsi="David"/>
          <w:b/>
          <w:bCs/>
          <w:sz w:val="24"/>
          <w:rtl/>
        </w:rPr>
      </w:pPr>
      <w:r w:rsidRPr="00111454">
        <w:rPr>
          <w:rFonts w:ascii="David" w:hAnsi="David"/>
          <w:b/>
          <w:bCs/>
          <w:sz w:val="24"/>
          <w:rtl/>
        </w:rPr>
        <w:t>יו"ר ועדת המכרזים</w:t>
      </w:r>
    </w:p>
    <w:p w14:paraId="020BE140" w14:textId="77777777" w:rsidR="00B24A85" w:rsidRPr="001E49EB" w:rsidRDefault="004C0B08" w:rsidP="001E49EB">
      <w:pPr>
        <w:ind w:left="7002" w:right="-851" w:firstLine="992"/>
        <w:rPr>
          <w:rFonts w:ascii="David" w:hAnsi="David"/>
          <w:b/>
          <w:bCs/>
          <w:sz w:val="24"/>
          <w:rtl/>
        </w:rPr>
      </w:pPr>
      <w:r w:rsidRPr="00111454">
        <w:rPr>
          <w:rFonts w:ascii="David" w:hAnsi="David"/>
          <w:b/>
          <w:bCs/>
          <w:sz w:val="24"/>
          <w:rtl/>
        </w:rPr>
        <w:t>משרד התרבות והספורט</w:t>
      </w:r>
      <w:r w:rsidRPr="00111454">
        <w:rPr>
          <w:rFonts w:ascii="David" w:hAnsi="David"/>
          <w:rtl/>
        </w:rPr>
        <w:t xml:space="preserve">                                                      </w:t>
      </w:r>
      <w:bookmarkStart w:id="85" w:name="_Toc10465313"/>
      <w:bookmarkStart w:id="86" w:name="_Toc461960555"/>
      <w:bookmarkStart w:id="87" w:name="_Toc59719342"/>
      <w:r w:rsidR="00B24A85">
        <w:rPr>
          <w:sz w:val="24"/>
          <w:rtl/>
        </w:rPr>
        <w:br w:type="page"/>
      </w:r>
    </w:p>
    <w:p w14:paraId="1CCD0688" w14:textId="77777777" w:rsidR="00777C36" w:rsidRDefault="00777C36" w:rsidP="00777C36">
      <w:pPr>
        <w:pStyle w:val="23"/>
        <w:rPr>
          <w:b w:val="0"/>
          <w:bCs w:val="0"/>
          <w:sz w:val="24"/>
          <w:rtl/>
          <w:lang w:val="x-none" w:eastAsia="x-none"/>
        </w:rPr>
      </w:pPr>
      <w:bookmarkStart w:id="88" w:name="נספח_הגדרת_השירותים"/>
      <w:bookmarkStart w:id="89" w:name="_Toc137735234"/>
      <w:r w:rsidRPr="008A636C">
        <w:rPr>
          <w:sz w:val="24"/>
          <w:rtl/>
        </w:rPr>
        <w:lastRenderedPageBreak/>
        <w:t>נספח א'</w:t>
      </w:r>
      <w:bookmarkEnd w:id="88"/>
      <w:r w:rsidRPr="008A636C">
        <w:rPr>
          <w:sz w:val="24"/>
          <w:rtl/>
        </w:rPr>
        <w:t xml:space="preserve"> </w:t>
      </w:r>
      <w:r w:rsidR="00BB70A1">
        <w:rPr>
          <w:sz w:val="24"/>
          <w:rtl/>
        </w:rPr>
        <w:t>–</w:t>
      </w:r>
      <w:r w:rsidRPr="00706792">
        <w:rPr>
          <w:b w:val="0"/>
          <w:bCs w:val="0"/>
          <w:sz w:val="24"/>
          <w:rtl/>
          <w:lang w:val="x-none" w:eastAsia="x-none"/>
        </w:rPr>
        <w:t xml:space="preserve"> </w:t>
      </w:r>
      <w:bookmarkStart w:id="90" w:name="נספח_הגדרת_השירותים_כותרת"/>
      <w:r w:rsidRPr="00777C36">
        <w:rPr>
          <w:sz w:val="24"/>
          <w:rtl/>
          <w:lang w:val="x-none" w:eastAsia="x-none"/>
        </w:rPr>
        <w:t>מסמך הגדרת השירותים</w:t>
      </w:r>
      <w:bookmarkEnd w:id="85"/>
      <w:bookmarkEnd w:id="90"/>
      <w:bookmarkEnd w:id="89"/>
    </w:p>
    <w:p w14:paraId="00803E51" w14:textId="77777777" w:rsidR="00777C36" w:rsidRPr="0072554C" w:rsidRDefault="00777C36" w:rsidP="00777C36">
      <w:pPr>
        <w:rPr>
          <w:rtl/>
        </w:rPr>
      </w:pPr>
    </w:p>
    <w:p w14:paraId="52E368AA" w14:textId="77777777" w:rsidR="00777C36" w:rsidRPr="003C62A6" w:rsidRDefault="00777C36" w:rsidP="00C575BC">
      <w:pPr>
        <w:pStyle w:val="a7"/>
        <w:numPr>
          <w:ilvl w:val="0"/>
          <w:numId w:val="34"/>
        </w:numPr>
        <w:rPr>
          <w:rFonts w:ascii="David" w:hAnsi="David"/>
          <w:b/>
          <w:bCs/>
          <w:sz w:val="26"/>
          <w:szCs w:val="26"/>
        </w:rPr>
      </w:pPr>
      <w:r w:rsidRPr="003C62A6">
        <w:rPr>
          <w:rFonts w:ascii="David" w:hAnsi="David"/>
          <w:b/>
          <w:bCs/>
          <w:sz w:val="26"/>
          <w:szCs w:val="26"/>
          <w:rtl/>
        </w:rPr>
        <w:t>כללי</w:t>
      </w:r>
    </w:p>
    <w:p w14:paraId="79332749" w14:textId="77777777" w:rsidR="004908DB" w:rsidRDefault="004908DB" w:rsidP="00C575BC">
      <w:pPr>
        <w:pStyle w:val="a7"/>
        <w:numPr>
          <w:ilvl w:val="1"/>
          <w:numId w:val="34"/>
        </w:numPr>
        <w:tabs>
          <w:tab w:val="clear" w:pos="1117"/>
        </w:tabs>
        <w:rPr>
          <w:rFonts w:ascii="David" w:hAnsi="David"/>
        </w:rPr>
      </w:pPr>
      <w:r w:rsidRPr="00F7170D">
        <w:rPr>
          <w:rFonts w:ascii="David" w:hAnsi="David"/>
          <w:rtl/>
        </w:rPr>
        <w:t>הרשות כרגולטור בתחום הספורט המוטורי נדרשת לקבוע דרישות ותקני בטיחות בתחומים שונים ובמסגרת תחומי סמכותה ואחריותה, בין היתר בתחום רישוי מסלולים ואירועים בכפוף לחוק הנהיגה הספורטיבית (סעיף 8 ו 9)</w:t>
      </w:r>
      <w:r w:rsidR="004F457B">
        <w:rPr>
          <w:rFonts w:ascii="David" w:hAnsi="David" w:hint="cs"/>
          <w:rtl/>
        </w:rPr>
        <w:t xml:space="preserve">, </w:t>
      </w:r>
      <w:r w:rsidR="004F457B" w:rsidRPr="004F457B">
        <w:rPr>
          <w:rFonts w:ascii="David" w:hAnsi="David"/>
          <w:rtl/>
        </w:rPr>
        <w:t xml:space="preserve">תקנות הנהיגה הספורטיבית (רישיון למסלול </w:t>
      </w:r>
      <w:proofErr w:type="spellStart"/>
      <w:r w:rsidR="004F457B" w:rsidRPr="004F457B">
        <w:rPr>
          <w:rFonts w:ascii="David" w:hAnsi="David"/>
          <w:rtl/>
        </w:rPr>
        <w:t>מירוץ</w:t>
      </w:r>
      <w:proofErr w:type="spellEnd"/>
      <w:r w:rsidR="004F457B" w:rsidRPr="004F457B">
        <w:rPr>
          <w:rFonts w:ascii="David" w:hAnsi="David"/>
          <w:rtl/>
        </w:rPr>
        <w:t xml:space="preserve"> קבוע), תש"ע-2010</w:t>
      </w:r>
      <w:r w:rsidR="004F457B">
        <w:rPr>
          <w:rFonts w:ascii="David" w:hAnsi="David" w:hint="cs"/>
          <w:rtl/>
        </w:rPr>
        <w:t xml:space="preserve"> ו</w:t>
      </w:r>
      <w:r w:rsidR="004F457B" w:rsidRPr="004F457B">
        <w:rPr>
          <w:rFonts w:ascii="David" w:hAnsi="David"/>
          <w:rtl/>
        </w:rPr>
        <w:t xml:space="preserve">תקנות הנהיגה הספורטיבית (רישיון לאירוע נהיגה ספורטיבית במסלול </w:t>
      </w:r>
      <w:proofErr w:type="spellStart"/>
      <w:r w:rsidR="004F457B" w:rsidRPr="004F457B">
        <w:rPr>
          <w:rFonts w:ascii="David" w:hAnsi="David"/>
          <w:rtl/>
        </w:rPr>
        <w:t>מירוץ</w:t>
      </w:r>
      <w:proofErr w:type="spellEnd"/>
      <w:r w:rsidR="004F457B" w:rsidRPr="004F457B">
        <w:rPr>
          <w:rFonts w:ascii="David" w:hAnsi="David"/>
          <w:rtl/>
        </w:rPr>
        <w:t xml:space="preserve"> ארעי), תש"ע-2010</w:t>
      </w:r>
      <w:r w:rsidR="004F457B">
        <w:rPr>
          <w:rFonts w:ascii="David" w:hAnsi="David" w:hint="cs"/>
          <w:rtl/>
        </w:rPr>
        <w:t>.</w:t>
      </w:r>
    </w:p>
    <w:p w14:paraId="3A77058B" w14:textId="77777777" w:rsidR="00777C36" w:rsidRDefault="004908DB" w:rsidP="00C575BC">
      <w:pPr>
        <w:pStyle w:val="a7"/>
        <w:numPr>
          <w:ilvl w:val="1"/>
          <w:numId w:val="34"/>
        </w:numPr>
        <w:tabs>
          <w:tab w:val="clear" w:pos="1117"/>
        </w:tabs>
        <w:rPr>
          <w:rFonts w:ascii="David" w:hAnsi="David"/>
        </w:rPr>
      </w:pPr>
      <w:r w:rsidRPr="00D01A21">
        <w:rPr>
          <w:rFonts w:ascii="David" w:hAnsi="David"/>
          <w:rtl/>
        </w:rPr>
        <w:t>חלק מהליך הרישוי לאירועים ומסלולים כולל בתוכו בדיקת תוכניות ואוגדן בטיחות לפי חוק הבטיחות במקומות ציבוריים, התשכ"ג-1962</w:t>
      </w:r>
      <w:r>
        <w:rPr>
          <w:rFonts w:ascii="David" w:hAnsi="David" w:hint="cs"/>
          <w:rtl/>
        </w:rPr>
        <w:t xml:space="preserve">. </w:t>
      </w:r>
      <w:r w:rsidRPr="00D01A21">
        <w:rPr>
          <w:rFonts w:ascii="David" w:hAnsi="David"/>
          <w:rtl/>
        </w:rPr>
        <w:t xml:space="preserve">לפיכך, נדרש </w:t>
      </w:r>
      <w:r>
        <w:rPr>
          <w:rFonts w:ascii="David" w:hAnsi="David" w:hint="cs"/>
          <w:rtl/>
        </w:rPr>
        <w:t>יועץ אשר יספק ייעוץ ו</w:t>
      </w:r>
      <w:r w:rsidRPr="00D01A21">
        <w:rPr>
          <w:rFonts w:ascii="David" w:hAnsi="David"/>
          <w:rtl/>
        </w:rPr>
        <w:t>ליווי מקצועי בתחום</w:t>
      </w:r>
      <w:r>
        <w:rPr>
          <w:rFonts w:ascii="David" w:hAnsi="David" w:hint="cs"/>
          <w:rtl/>
        </w:rPr>
        <w:t xml:space="preserve"> זה</w:t>
      </w:r>
      <w:r w:rsidR="00C761BC">
        <w:rPr>
          <w:rFonts w:ascii="David" w:hAnsi="David" w:hint="cs"/>
          <w:rtl/>
        </w:rPr>
        <w:t>.</w:t>
      </w:r>
    </w:p>
    <w:p w14:paraId="031C803D" w14:textId="77777777" w:rsidR="00C761BC" w:rsidRPr="00C761BC" w:rsidRDefault="00C761BC" w:rsidP="00C761BC">
      <w:pPr>
        <w:rPr>
          <w:rFonts w:ascii="David" w:hAnsi="David"/>
          <w:rtl/>
        </w:rPr>
      </w:pPr>
    </w:p>
    <w:p w14:paraId="7770565C" w14:textId="77777777" w:rsidR="00777C36" w:rsidRPr="003C62A6" w:rsidRDefault="00777C36" w:rsidP="00C575BC">
      <w:pPr>
        <w:pStyle w:val="a7"/>
        <w:numPr>
          <w:ilvl w:val="0"/>
          <w:numId w:val="34"/>
        </w:numPr>
        <w:rPr>
          <w:rFonts w:ascii="David" w:hAnsi="David"/>
          <w:b/>
          <w:bCs/>
          <w:sz w:val="26"/>
          <w:szCs w:val="26"/>
          <w:rtl/>
        </w:rPr>
      </w:pPr>
      <w:bookmarkStart w:id="91" w:name="_Ref98070713"/>
      <w:r w:rsidRPr="003C62A6">
        <w:rPr>
          <w:rFonts w:ascii="David" w:hAnsi="David"/>
          <w:b/>
          <w:bCs/>
          <w:sz w:val="26"/>
          <w:szCs w:val="26"/>
          <w:rtl/>
        </w:rPr>
        <w:t>תפקידי הספק בביצוע השירותים</w:t>
      </w:r>
      <w:bookmarkEnd w:id="91"/>
    </w:p>
    <w:p w14:paraId="2BADFC17" w14:textId="77777777" w:rsidR="00BA3B25" w:rsidRPr="00BA3B25" w:rsidRDefault="00BA3B25" w:rsidP="00C575BC">
      <w:pPr>
        <w:pStyle w:val="a7"/>
        <w:numPr>
          <w:ilvl w:val="1"/>
          <w:numId w:val="34"/>
        </w:numPr>
        <w:tabs>
          <w:tab w:val="clear" w:pos="1117"/>
        </w:tabs>
        <w:ind w:left="1474" w:hanging="737"/>
        <w:rPr>
          <w:rFonts w:ascii="David" w:hAnsi="David"/>
        </w:rPr>
      </w:pPr>
      <w:bookmarkStart w:id="92" w:name="_Ref252713960"/>
      <w:r>
        <w:rPr>
          <w:rFonts w:ascii="David" w:hAnsi="David"/>
          <w:rtl/>
        </w:rPr>
        <w:t>שירותי ליווי, פיקוח ובקרה בתחום הבטיחות באירועי נהיגה ספורטיבית ורישוי מסלולים קבועים.</w:t>
      </w:r>
    </w:p>
    <w:p w14:paraId="4CACC1B7" w14:textId="77777777" w:rsidR="00BA3B25" w:rsidRDefault="00BA3B25" w:rsidP="00C575BC">
      <w:pPr>
        <w:pStyle w:val="a7"/>
        <w:numPr>
          <w:ilvl w:val="1"/>
          <w:numId w:val="34"/>
        </w:numPr>
        <w:tabs>
          <w:tab w:val="clear" w:pos="1117"/>
        </w:tabs>
        <w:ind w:left="1474" w:hanging="737"/>
        <w:rPr>
          <w:rFonts w:ascii="David" w:hAnsi="David"/>
        </w:rPr>
      </w:pPr>
      <w:r>
        <w:rPr>
          <w:rFonts w:ascii="David" w:hAnsi="David"/>
          <w:rtl/>
        </w:rPr>
        <w:t xml:space="preserve">בקרה על ביצוע נהלי בטיחות תקינים על פי חוק, שמירה על לוחות זמנים שנקבעו מראש ובקרה על תקינות </w:t>
      </w:r>
      <w:r w:rsidR="004F457B">
        <w:rPr>
          <w:rFonts w:ascii="David" w:hAnsi="David" w:hint="cs"/>
          <w:rtl/>
        </w:rPr>
        <w:t>ה</w:t>
      </w:r>
      <w:r>
        <w:rPr>
          <w:rFonts w:ascii="David" w:hAnsi="David"/>
          <w:rtl/>
        </w:rPr>
        <w:t xml:space="preserve">אישורים </w:t>
      </w:r>
      <w:r w:rsidR="004F457B">
        <w:rPr>
          <w:rFonts w:ascii="David" w:hAnsi="David" w:hint="cs"/>
          <w:rtl/>
        </w:rPr>
        <w:t>המתקבלים</w:t>
      </w:r>
      <w:r>
        <w:rPr>
          <w:rFonts w:ascii="David" w:hAnsi="David"/>
          <w:rtl/>
        </w:rPr>
        <w:t xml:space="preserve"> למערכות ומתקנים נייחים המוקמים.</w:t>
      </w:r>
    </w:p>
    <w:p w14:paraId="1A906EA3" w14:textId="73291386"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 xml:space="preserve">מעקב ובקרה של תהליך הכנת תיק בטיחות </w:t>
      </w:r>
      <w:r w:rsidR="004F457B">
        <w:rPr>
          <w:rFonts w:ascii="David" w:hAnsi="David" w:hint="cs"/>
          <w:rtl/>
        </w:rPr>
        <w:t>ל</w:t>
      </w:r>
      <w:r w:rsidR="004F457B">
        <w:rPr>
          <w:rFonts w:ascii="David" w:hAnsi="David"/>
          <w:rtl/>
        </w:rPr>
        <w:t>אירוע</w:t>
      </w:r>
      <w:r w:rsidR="004F457B">
        <w:rPr>
          <w:rFonts w:ascii="David" w:hAnsi="David" w:hint="cs"/>
          <w:rtl/>
        </w:rPr>
        <w:t xml:space="preserve"> / מסלול</w:t>
      </w:r>
      <w:r>
        <w:rPr>
          <w:rFonts w:ascii="David" w:hAnsi="David"/>
          <w:rtl/>
        </w:rPr>
        <w:t xml:space="preserve">, הערכת סיכונים, חישובים סטטיים, קונסטרוקציה, הקמת פיגומים, תפאורה, תאורה והגברה, מנופים ומגדלים וכל מתקן אחר אשר יוקם </w:t>
      </w:r>
      <w:r w:rsidR="004F457B">
        <w:rPr>
          <w:rFonts w:ascii="David" w:hAnsi="David" w:hint="cs"/>
          <w:rtl/>
        </w:rPr>
        <w:t>באירוע / במסלול</w:t>
      </w:r>
      <w:r w:rsidR="004F457B">
        <w:rPr>
          <w:rFonts w:ascii="David" w:hAnsi="David"/>
          <w:rtl/>
        </w:rPr>
        <w:t xml:space="preserve"> </w:t>
      </w:r>
      <w:r>
        <w:rPr>
          <w:rFonts w:ascii="David" w:hAnsi="David"/>
          <w:rtl/>
        </w:rPr>
        <w:t xml:space="preserve">ומחייב אישור מהנדס רלוונטי. כתיבת תיק הבטיחות </w:t>
      </w:r>
      <w:r w:rsidR="00DB6EDE">
        <w:rPr>
          <w:rFonts w:ascii="David" w:hAnsi="David" w:hint="cs"/>
          <w:rtl/>
        </w:rPr>
        <w:t>ת</w:t>
      </w:r>
      <w:r>
        <w:rPr>
          <w:rFonts w:ascii="David" w:hAnsi="David"/>
          <w:rtl/>
        </w:rPr>
        <w:t xml:space="preserve">בוצע על ידי </w:t>
      </w:r>
      <w:r w:rsidR="004F457B">
        <w:rPr>
          <w:rFonts w:ascii="David" w:hAnsi="David" w:hint="cs"/>
          <w:rtl/>
        </w:rPr>
        <w:t>ממונה</w:t>
      </w:r>
      <w:r w:rsidR="004F457B">
        <w:rPr>
          <w:rFonts w:ascii="David" w:hAnsi="David"/>
          <w:rtl/>
        </w:rPr>
        <w:t xml:space="preserve"> </w:t>
      </w:r>
      <w:r>
        <w:rPr>
          <w:rFonts w:ascii="David" w:hAnsi="David"/>
          <w:rtl/>
        </w:rPr>
        <w:t xml:space="preserve">הבטיחות מטעם </w:t>
      </w:r>
      <w:r w:rsidR="00DB6EDE">
        <w:rPr>
          <w:rFonts w:ascii="David" w:hAnsi="David" w:hint="cs"/>
          <w:rtl/>
        </w:rPr>
        <w:t>ספק חיצוני אחר של המשרד</w:t>
      </w:r>
      <w:r>
        <w:rPr>
          <w:rFonts w:ascii="David" w:hAnsi="David"/>
          <w:rtl/>
        </w:rPr>
        <w:t>.</w:t>
      </w:r>
    </w:p>
    <w:p w14:paraId="31F11EEF" w14:textId="77777777" w:rsidR="00BA3B25" w:rsidRDefault="00BA3B25" w:rsidP="00C575BC">
      <w:pPr>
        <w:pStyle w:val="a7"/>
        <w:numPr>
          <w:ilvl w:val="1"/>
          <w:numId w:val="34"/>
        </w:numPr>
        <w:tabs>
          <w:tab w:val="clear" w:pos="1117"/>
        </w:tabs>
        <w:ind w:left="1474" w:hanging="737"/>
        <w:rPr>
          <w:rFonts w:ascii="David" w:hAnsi="David"/>
        </w:rPr>
      </w:pPr>
      <w:r>
        <w:rPr>
          <w:rFonts w:ascii="David" w:hAnsi="David"/>
          <w:rtl/>
        </w:rPr>
        <w:t xml:space="preserve">בדיקת תיק הבטיחות שהוגש לאירוע ומתן חוות דעת מקצועית לרשות, במידת הצורך יש להעביר את ההערות ישירות למהנדס הבטיחות של האירוע. </w:t>
      </w:r>
    </w:p>
    <w:p w14:paraId="0A3C87C0"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קיום ישיבות סטטוס בין המהנדסים על אישורי התוכניות.</w:t>
      </w:r>
    </w:p>
    <w:p w14:paraId="4F308AD2"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השתתפות בישיבות</w:t>
      </w:r>
      <w:r w:rsidR="004F457B">
        <w:rPr>
          <w:rFonts w:ascii="David" w:hAnsi="David" w:hint="cs"/>
          <w:rtl/>
        </w:rPr>
        <w:t xml:space="preserve"> </w:t>
      </w:r>
      <w:r>
        <w:rPr>
          <w:rFonts w:ascii="David" w:hAnsi="David"/>
          <w:rtl/>
        </w:rPr>
        <w:t>/</w:t>
      </w:r>
      <w:r w:rsidR="004F457B">
        <w:rPr>
          <w:rFonts w:ascii="David" w:hAnsi="David" w:hint="cs"/>
          <w:rtl/>
        </w:rPr>
        <w:t xml:space="preserve"> </w:t>
      </w:r>
      <w:r>
        <w:rPr>
          <w:rFonts w:ascii="David" w:hAnsi="David"/>
          <w:rtl/>
        </w:rPr>
        <w:t>סיורים בהתאם לצורך.</w:t>
      </w:r>
    </w:p>
    <w:p w14:paraId="144A6B5D"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השתתפות בהפקות לקחים שיתקיימו לאחר סיום האירוע.</w:t>
      </w:r>
    </w:p>
    <w:p w14:paraId="060596CC"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מתן מענה לכל צורך שעולה בתחום הבטיחות.</w:t>
      </w:r>
    </w:p>
    <w:p w14:paraId="1F76B294"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היועץ יבצע עפ"י דרישת הרשות הדרכה לעובדי הרשות בנושאי בטיחות.</w:t>
      </w:r>
    </w:p>
    <w:p w14:paraId="27ADA086"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איסוף מידע בתחום הבטיחות לנהיגה הספורטיבית, לרבות אודות תקנים בינלאומיים והסדרים בינלאומיים בתחום הנהיגה הספורטיבית.</w:t>
      </w:r>
    </w:p>
    <w:p w14:paraId="4AF3F677" w14:textId="77777777" w:rsidR="00BA3B25" w:rsidRDefault="00BA3B25" w:rsidP="00C575BC">
      <w:pPr>
        <w:pStyle w:val="a7"/>
        <w:numPr>
          <w:ilvl w:val="1"/>
          <w:numId w:val="34"/>
        </w:numPr>
        <w:tabs>
          <w:tab w:val="clear" w:pos="1117"/>
        </w:tabs>
        <w:ind w:left="1474" w:hanging="737"/>
        <w:rPr>
          <w:rFonts w:ascii="David" w:hAnsi="David"/>
          <w:rtl/>
        </w:rPr>
      </w:pPr>
      <w:r>
        <w:rPr>
          <w:rFonts w:ascii="David" w:hAnsi="David"/>
          <w:rtl/>
        </w:rPr>
        <w:t xml:space="preserve">ליווי וייעוץ למנהל הרשות בבעיות דחופות הדורשות פתרון </w:t>
      </w:r>
      <w:proofErr w:type="spellStart"/>
      <w:r>
        <w:rPr>
          <w:rFonts w:ascii="David" w:hAnsi="David"/>
          <w:rtl/>
        </w:rPr>
        <w:t>מיידי</w:t>
      </w:r>
      <w:proofErr w:type="spellEnd"/>
      <w:r>
        <w:rPr>
          <w:rFonts w:ascii="David" w:hAnsi="David"/>
          <w:rtl/>
        </w:rPr>
        <w:t>.</w:t>
      </w:r>
    </w:p>
    <w:p w14:paraId="0C431F81" w14:textId="77777777" w:rsidR="00BA3B25" w:rsidRDefault="00BA3B25" w:rsidP="00C575BC">
      <w:pPr>
        <w:pStyle w:val="a7"/>
        <w:numPr>
          <w:ilvl w:val="1"/>
          <w:numId w:val="34"/>
        </w:numPr>
        <w:tabs>
          <w:tab w:val="clear" w:pos="1117"/>
        </w:tabs>
        <w:ind w:left="1474" w:hanging="737"/>
        <w:rPr>
          <w:rFonts w:ascii="David" w:hAnsi="David"/>
        </w:rPr>
      </w:pPr>
      <w:r>
        <w:rPr>
          <w:rFonts w:ascii="David" w:hAnsi="David"/>
          <w:rtl/>
        </w:rPr>
        <w:t xml:space="preserve">סיוע בהסרת חסמים לאישור אירועי נהיגה ספורטיבית (מול </w:t>
      </w:r>
      <w:proofErr w:type="spellStart"/>
      <w:r>
        <w:rPr>
          <w:rFonts w:ascii="David" w:hAnsi="David"/>
          <w:rtl/>
        </w:rPr>
        <w:t>רמ"י</w:t>
      </w:r>
      <w:proofErr w:type="spellEnd"/>
      <w:r>
        <w:rPr>
          <w:rFonts w:ascii="David" w:hAnsi="David"/>
          <w:rtl/>
        </w:rPr>
        <w:t xml:space="preserve">, </w:t>
      </w:r>
      <w:proofErr w:type="spellStart"/>
      <w:r>
        <w:rPr>
          <w:rFonts w:ascii="David" w:hAnsi="David"/>
          <w:rtl/>
        </w:rPr>
        <w:t>כב"ה</w:t>
      </w:r>
      <w:proofErr w:type="spellEnd"/>
      <w:r>
        <w:rPr>
          <w:rFonts w:ascii="David" w:hAnsi="David"/>
          <w:rtl/>
        </w:rPr>
        <w:t>, משטרה, רשויות מקומיות).</w:t>
      </w:r>
    </w:p>
    <w:p w14:paraId="061C5D67" w14:textId="77777777" w:rsidR="00BA3B25" w:rsidRDefault="00BA3B25" w:rsidP="00C575BC">
      <w:pPr>
        <w:pStyle w:val="a7"/>
        <w:numPr>
          <w:ilvl w:val="1"/>
          <w:numId w:val="34"/>
        </w:numPr>
        <w:tabs>
          <w:tab w:val="clear" w:pos="1117"/>
        </w:tabs>
        <w:ind w:left="1474" w:hanging="737"/>
        <w:rPr>
          <w:rFonts w:ascii="David" w:hAnsi="David"/>
        </w:rPr>
      </w:pPr>
      <w:r>
        <w:rPr>
          <w:rFonts w:ascii="David" w:hAnsi="David"/>
          <w:rtl/>
        </w:rPr>
        <w:t>ליווי וסיוע בבניית דוחות מקצועיים וניירות עמדה בתחומים אותם מנהל הרשות מעוניין לקדם.</w:t>
      </w:r>
    </w:p>
    <w:p w14:paraId="0937DB1D" w14:textId="77777777" w:rsidR="00D10616" w:rsidRDefault="00BA3B25" w:rsidP="00C575BC">
      <w:pPr>
        <w:pStyle w:val="a7"/>
        <w:numPr>
          <w:ilvl w:val="1"/>
          <w:numId w:val="34"/>
        </w:numPr>
        <w:tabs>
          <w:tab w:val="clear" w:pos="1117"/>
        </w:tabs>
        <w:ind w:left="1474" w:hanging="737"/>
        <w:rPr>
          <w:rFonts w:ascii="David" w:hAnsi="David"/>
        </w:rPr>
      </w:pPr>
      <w:r>
        <w:rPr>
          <w:rFonts w:ascii="David" w:hAnsi="David"/>
          <w:rtl/>
        </w:rPr>
        <w:t>ביצוע כל משימה אחרת בתחום הייעוץ שתידרש בתחום הנהיגה הספורטיבית בהתאם לדרישת מנהל הרשות או מי מטעמו</w:t>
      </w:r>
      <w:r w:rsidR="00D10616">
        <w:rPr>
          <w:rFonts w:ascii="David" w:hAnsi="David" w:hint="cs"/>
          <w:rtl/>
        </w:rPr>
        <w:t>.</w:t>
      </w:r>
    </w:p>
    <w:p w14:paraId="3EDD9ED5" w14:textId="77777777" w:rsidR="00777C36" w:rsidRPr="00D10616" w:rsidRDefault="00777C36" w:rsidP="00D10616">
      <w:pPr>
        <w:ind w:left="737"/>
        <w:rPr>
          <w:rFonts w:ascii="David" w:hAnsi="David"/>
        </w:rPr>
      </w:pPr>
      <w:r w:rsidRPr="00D10616">
        <w:rPr>
          <w:rFonts w:ascii="David" w:hAnsi="David"/>
          <w:rtl/>
        </w:rPr>
        <w:tab/>
      </w:r>
    </w:p>
    <w:bookmarkEnd w:id="92"/>
    <w:p w14:paraId="57232D2A" w14:textId="77777777" w:rsidR="00777C36" w:rsidRPr="003C62A6" w:rsidRDefault="00777C36" w:rsidP="00C575BC">
      <w:pPr>
        <w:pStyle w:val="a7"/>
        <w:numPr>
          <w:ilvl w:val="0"/>
          <w:numId w:val="34"/>
        </w:numPr>
        <w:rPr>
          <w:rFonts w:ascii="David" w:hAnsi="David"/>
          <w:b/>
          <w:bCs/>
          <w:sz w:val="26"/>
          <w:szCs w:val="26"/>
        </w:rPr>
      </w:pPr>
      <w:r w:rsidRPr="003C62A6">
        <w:rPr>
          <w:rFonts w:ascii="David" w:hAnsi="David"/>
          <w:b/>
          <w:bCs/>
          <w:sz w:val="26"/>
          <w:szCs w:val="26"/>
          <w:rtl/>
        </w:rPr>
        <w:t>תיעוד ושימור הידע</w:t>
      </w:r>
    </w:p>
    <w:p w14:paraId="7B8891A6" w14:textId="77777777" w:rsidR="00777C36" w:rsidRPr="00706792" w:rsidRDefault="00777C36" w:rsidP="00C575BC">
      <w:pPr>
        <w:pStyle w:val="a7"/>
        <w:numPr>
          <w:ilvl w:val="1"/>
          <w:numId w:val="34"/>
        </w:numPr>
        <w:tabs>
          <w:tab w:val="clear" w:pos="1117"/>
        </w:tabs>
        <w:ind w:left="1474" w:hanging="737"/>
        <w:rPr>
          <w:rFonts w:ascii="David" w:hAnsi="David"/>
        </w:rPr>
      </w:pPr>
      <w:r w:rsidRPr="00706792">
        <w:rPr>
          <w:rFonts w:ascii="David" w:hAnsi="David"/>
          <w:rtl/>
        </w:rPr>
        <w:t xml:space="preserve">הספק יתעד את כלל הפעילות על כל היבטיה ויהיה אחראי לשימור הידע הנצבר במהלך ההתקשרות כולה, ככל שיידרש לכך ע"י </w:t>
      </w:r>
      <w:proofErr w:type="spellStart"/>
      <w:r w:rsidRPr="00706792">
        <w:rPr>
          <w:rFonts w:ascii="David" w:hAnsi="David"/>
          <w:rtl/>
        </w:rPr>
        <w:t>מ</w:t>
      </w:r>
      <w:r w:rsidR="008B10B3">
        <w:rPr>
          <w:rFonts w:ascii="David" w:hAnsi="David" w:hint="cs"/>
          <w:rtl/>
        </w:rPr>
        <w:t>י</w:t>
      </w:r>
      <w:r w:rsidRPr="00706792">
        <w:rPr>
          <w:rFonts w:ascii="David" w:hAnsi="David"/>
          <w:rtl/>
        </w:rPr>
        <w:t>נהל</w:t>
      </w:r>
      <w:proofErr w:type="spellEnd"/>
      <w:r w:rsidRPr="00706792">
        <w:rPr>
          <w:rFonts w:ascii="David" w:hAnsi="David"/>
          <w:rtl/>
        </w:rPr>
        <w:t xml:space="preserve"> </w:t>
      </w:r>
      <w:r w:rsidR="008B10B3">
        <w:rPr>
          <w:rFonts w:ascii="David" w:hAnsi="David" w:hint="cs"/>
          <w:rtl/>
        </w:rPr>
        <w:t>ה</w:t>
      </w:r>
      <w:r w:rsidR="00EC0A9D">
        <w:rPr>
          <w:rFonts w:ascii="David" w:hAnsi="David" w:hint="cs"/>
          <w:rtl/>
        </w:rPr>
        <w:t>ספורט</w:t>
      </w:r>
      <w:r w:rsidRPr="00706792">
        <w:rPr>
          <w:rFonts w:ascii="David" w:hAnsi="David"/>
          <w:rtl/>
        </w:rPr>
        <w:t>.</w:t>
      </w:r>
    </w:p>
    <w:p w14:paraId="41489500" w14:textId="77777777" w:rsidR="00777C36" w:rsidRPr="00706792" w:rsidRDefault="00777C36" w:rsidP="00C575BC">
      <w:pPr>
        <w:pStyle w:val="a7"/>
        <w:numPr>
          <w:ilvl w:val="1"/>
          <w:numId w:val="34"/>
        </w:numPr>
        <w:tabs>
          <w:tab w:val="clear" w:pos="1117"/>
        </w:tabs>
        <w:ind w:left="1474" w:hanging="737"/>
        <w:rPr>
          <w:rFonts w:ascii="David" w:hAnsi="David"/>
          <w:b/>
          <w:bCs/>
        </w:rPr>
      </w:pPr>
      <w:r w:rsidRPr="00706792">
        <w:rPr>
          <w:rFonts w:ascii="David" w:hAnsi="David"/>
          <w:b/>
          <w:bCs/>
          <w:rtl/>
        </w:rPr>
        <w:t xml:space="preserve">הספק ינהל ויתעד בצורה מסודרת את כלל הפעילות באמצעות שמירת וניהול הידע בכלי האופיס הסטנדרטיים. </w:t>
      </w:r>
    </w:p>
    <w:p w14:paraId="1888F90B" w14:textId="77777777" w:rsidR="00777C36" w:rsidRPr="00706792" w:rsidRDefault="00777C36" w:rsidP="00777C36">
      <w:pPr>
        <w:rPr>
          <w:rFonts w:ascii="David" w:hAnsi="David"/>
          <w:rtl/>
        </w:rPr>
      </w:pPr>
    </w:p>
    <w:p w14:paraId="59C6DEE1" w14:textId="77777777" w:rsidR="00777C36" w:rsidRPr="003C62A6" w:rsidRDefault="00777C36" w:rsidP="00C575BC">
      <w:pPr>
        <w:pStyle w:val="a7"/>
        <w:numPr>
          <w:ilvl w:val="0"/>
          <w:numId w:val="34"/>
        </w:numPr>
        <w:rPr>
          <w:rFonts w:ascii="David" w:hAnsi="David"/>
          <w:b/>
          <w:bCs/>
          <w:sz w:val="26"/>
          <w:szCs w:val="26"/>
        </w:rPr>
      </w:pPr>
      <w:r w:rsidRPr="003C62A6">
        <w:rPr>
          <w:rFonts w:ascii="David" w:hAnsi="David"/>
          <w:b/>
          <w:bCs/>
          <w:sz w:val="26"/>
          <w:szCs w:val="26"/>
          <w:rtl/>
        </w:rPr>
        <w:t>דו"חות עבודה</w:t>
      </w:r>
    </w:p>
    <w:p w14:paraId="3D614D4F" w14:textId="4C194B81" w:rsidR="00777C36" w:rsidRPr="00706792" w:rsidRDefault="00777C36" w:rsidP="00C575BC">
      <w:pPr>
        <w:numPr>
          <w:ilvl w:val="1"/>
          <w:numId w:val="34"/>
        </w:numPr>
        <w:tabs>
          <w:tab w:val="clear" w:pos="1117"/>
        </w:tabs>
        <w:ind w:left="1474" w:hanging="737"/>
        <w:rPr>
          <w:rFonts w:ascii="David" w:hAnsi="David"/>
        </w:rPr>
      </w:pPr>
      <w:bookmarkStart w:id="93" w:name="_Ref484335684"/>
      <w:r w:rsidRPr="00706792">
        <w:rPr>
          <w:rFonts w:ascii="David" w:hAnsi="David"/>
          <w:rtl/>
        </w:rPr>
        <w:t xml:space="preserve">דו"ח ביצוע לתשלום חודשי </w:t>
      </w:r>
      <w:r w:rsidR="002D7463">
        <w:rPr>
          <w:rFonts w:ascii="David" w:hAnsi="David"/>
          <w:rtl/>
        </w:rPr>
        <w:t>–</w:t>
      </w:r>
      <w:r w:rsidRPr="00706792">
        <w:rPr>
          <w:rFonts w:ascii="David" w:hAnsi="David"/>
          <w:rtl/>
        </w:rPr>
        <w:t xml:space="preserve"> הספק יעביר בסיום כל חודש </w:t>
      </w:r>
      <w:proofErr w:type="spellStart"/>
      <w:r w:rsidRPr="00706792">
        <w:rPr>
          <w:rFonts w:ascii="David" w:hAnsi="David"/>
          <w:rtl/>
        </w:rPr>
        <w:t>קלנדרי</w:t>
      </w:r>
      <w:proofErr w:type="spellEnd"/>
      <w:r w:rsidRPr="00706792">
        <w:rPr>
          <w:rFonts w:ascii="David" w:hAnsi="David"/>
          <w:rtl/>
        </w:rPr>
        <w:t>, דו"ח ביצוע לתשלום בגין כל השירותים אותם סיפק במהלך אותו חודש. דו"ח הביצוע יכלול את כל הנתונים הרלוונטיים לחודש שחלף. הפקת הדו"ח תהיה תנאי לתשלום התמורה בגין אותו חודש</w:t>
      </w:r>
      <w:r w:rsidR="00330B64">
        <w:rPr>
          <w:rFonts w:ascii="David" w:hAnsi="David" w:hint="cs"/>
          <w:rtl/>
        </w:rPr>
        <w:t xml:space="preserve">, בנוסף על האמור בסעיף </w:t>
      </w:r>
      <w:r w:rsidR="00220517">
        <w:rPr>
          <w:rFonts w:ascii="David" w:hAnsi="David"/>
          <w:rtl/>
        </w:rPr>
        <w:fldChar w:fldCharType="begin"/>
      </w:r>
      <w:r w:rsidR="00220517">
        <w:rPr>
          <w:rFonts w:ascii="David" w:hAnsi="David"/>
          <w:rtl/>
        </w:rPr>
        <w:instrText xml:space="preserve"> </w:instrText>
      </w:r>
      <w:r w:rsidR="00220517">
        <w:rPr>
          <w:rFonts w:ascii="David" w:hAnsi="David" w:hint="cs"/>
        </w:rPr>
        <w:instrText>REF</w:instrText>
      </w:r>
      <w:r w:rsidR="00220517">
        <w:rPr>
          <w:rFonts w:ascii="David" w:hAnsi="David" w:hint="cs"/>
          <w:rtl/>
        </w:rPr>
        <w:instrText xml:space="preserve"> _</w:instrText>
      </w:r>
      <w:r w:rsidR="00220517">
        <w:rPr>
          <w:rFonts w:ascii="David" w:hAnsi="David" w:hint="cs"/>
        </w:rPr>
        <w:instrText>Ref295748984 \n \h</w:instrText>
      </w:r>
      <w:r w:rsidR="00220517">
        <w:rPr>
          <w:rFonts w:ascii="David" w:hAnsi="David"/>
          <w:rtl/>
        </w:rPr>
        <w:instrText xml:space="preserve"> </w:instrText>
      </w:r>
      <w:r w:rsidR="00220517">
        <w:rPr>
          <w:rFonts w:ascii="David" w:hAnsi="David"/>
          <w:rtl/>
        </w:rPr>
      </w:r>
      <w:r w:rsidR="00220517">
        <w:rPr>
          <w:rFonts w:ascii="David" w:hAnsi="David"/>
          <w:rtl/>
        </w:rPr>
        <w:fldChar w:fldCharType="separate"/>
      </w:r>
      <w:r w:rsidR="00E20BFF">
        <w:rPr>
          <w:rFonts w:ascii="David" w:hAnsi="David"/>
          <w:cs/>
        </w:rPr>
        <w:t>‎</w:t>
      </w:r>
      <w:r w:rsidR="00E20BFF">
        <w:rPr>
          <w:rFonts w:ascii="David" w:hAnsi="David"/>
        </w:rPr>
        <w:t>8</w:t>
      </w:r>
      <w:r w:rsidR="00220517">
        <w:rPr>
          <w:rFonts w:ascii="David" w:hAnsi="David"/>
          <w:rtl/>
        </w:rPr>
        <w:fldChar w:fldCharType="end"/>
      </w:r>
      <w:r w:rsidR="00220517">
        <w:rPr>
          <w:rFonts w:ascii="David" w:hAnsi="David" w:hint="cs"/>
          <w:rtl/>
        </w:rPr>
        <w:t xml:space="preserve"> להסכם</w:t>
      </w:r>
      <w:r w:rsidRPr="00706792">
        <w:rPr>
          <w:rFonts w:ascii="David" w:hAnsi="David"/>
          <w:rtl/>
        </w:rPr>
        <w:t>.</w:t>
      </w:r>
      <w:bookmarkEnd w:id="93"/>
    </w:p>
    <w:p w14:paraId="58DF94EF" w14:textId="77777777" w:rsidR="00777C36" w:rsidRPr="00706792" w:rsidRDefault="00777C36" w:rsidP="00C575BC">
      <w:pPr>
        <w:numPr>
          <w:ilvl w:val="1"/>
          <w:numId w:val="34"/>
        </w:numPr>
        <w:tabs>
          <w:tab w:val="clear" w:pos="1117"/>
        </w:tabs>
        <w:ind w:left="1474" w:hanging="737"/>
        <w:rPr>
          <w:rFonts w:ascii="David" w:hAnsi="David"/>
        </w:rPr>
      </w:pPr>
      <w:r w:rsidRPr="00706792">
        <w:rPr>
          <w:rFonts w:ascii="David" w:hAnsi="David"/>
          <w:rtl/>
        </w:rPr>
        <w:t>דוחות נתונים – הספק יעביר לידי המשרד בכל עת שידרוש נציג המשרד דוחות נתונים</w:t>
      </w:r>
      <w:r>
        <w:rPr>
          <w:rFonts w:ascii="David" w:hAnsi="David"/>
          <w:rtl/>
        </w:rPr>
        <w:t>, בחתכים שונים</w:t>
      </w:r>
      <w:r>
        <w:rPr>
          <w:rFonts w:ascii="David" w:hAnsi="David" w:hint="cs"/>
          <w:rtl/>
        </w:rPr>
        <w:t>.</w:t>
      </w:r>
    </w:p>
    <w:p w14:paraId="1461685F" w14:textId="77777777" w:rsidR="00777C36" w:rsidRPr="00706792" w:rsidRDefault="00777C36" w:rsidP="00C575BC">
      <w:pPr>
        <w:numPr>
          <w:ilvl w:val="1"/>
          <w:numId w:val="34"/>
        </w:numPr>
        <w:tabs>
          <w:tab w:val="clear" w:pos="1117"/>
        </w:tabs>
        <w:ind w:left="1474" w:hanging="737"/>
        <w:rPr>
          <w:rFonts w:ascii="David" w:hAnsi="David"/>
        </w:rPr>
      </w:pPr>
      <w:r w:rsidRPr="00706792">
        <w:rPr>
          <w:rFonts w:ascii="David" w:hAnsi="David"/>
          <w:rtl/>
        </w:rPr>
        <w:t xml:space="preserve">דו"ח שנתי </w:t>
      </w:r>
      <w:r w:rsidR="002D7463">
        <w:rPr>
          <w:rFonts w:ascii="David" w:hAnsi="David"/>
          <w:rtl/>
        </w:rPr>
        <w:t>–</w:t>
      </w:r>
      <w:r w:rsidRPr="00706792">
        <w:rPr>
          <w:rFonts w:ascii="David" w:hAnsi="David"/>
          <w:rtl/>
        </w:rPr>
        <w:t xml:space="preserve"> הספק יעביר בסיום כל שנת התקשרות ולא יותר מאוחר מ- 60 יום מסיום השנה, דו"ח מסכם, בו יפורטו השירותים שסופקו במסגרת השנה שחלפה.</w:t>
      </w:r>
    </w:p>
    <w:p w14:paraId="77EDCC4A" w14:textId="77777777" w:rsidR="00777C36" w:rsidRPr="00706792" w:rsidRDefault="00777C36" w:rsidP="00777C36">
      <w:pPr>
        <w:rPr>
          <w:rFonts w:ascii="David" w:hAnsi="David"/>
          <w:rtl/>
        </w:rPr>
      </w:pPr>
    </w:p>
    <w:p w14:paraId="78C33388" w14:textId="77777777" w:rsidR="00777C36" w:rsidRPr="003C62A6" w:rsidRDefault="00777C36" w:rsidP="00C575BC">
      <w:pPr>
        <w:pStyle w:val="a7"/>
        <w:numPr>
          <w:ilvl w:val="0"/>
          <w:numId w:val="34"/>
        </w:numPr>
        <w:rPr>
          <w:rFonts w:ascii="David" w:hAnsi="David"/>
          <w:b/>
          <w:bCs/>
          <w:sz w:val="26"/>
          <w:szCs w:val="26"/>
        </w:rPr>
      </w:pPr>
      <w:r w:rsidRPr="003C62A6">
        <w:rPr>
          <w:rFonts w:ascii="David" w:hAnsi="David"/>
          <w:b/>
          <w:bCs/>
          <w:sz w:val="26"/>
          <w:szCs w:val="26"/>
          <w:rtl/>
        </w:rPr>
        <w:t>סיום העבודות וחפיפה</w:t>
      </w:r>
    </w:p>
    <w:p w14:paraId="739CE3F6" w14:textId="77777777" w:rsidR="00777C36" w:rsidRPr="00706792" w:rsidRDefault="00777C36" w:rsidP="00C575BC">
      <w:pPr>
        <w:numPr>
          <w:ilvl w:val="1"/>
          <w:numId w:val="34"/>
        </w:numPr>
        <w:tabs>
          <w:tab w:val="clear" w:pos="1117"/>
        </w:tabs>
        <w:ind w:left="1474" w:hanging="737"/>
        <w:rPr>
          <w:rFonts w:ascii="David" w:hAnsi="David"/>
        </w:rPr>
      </w:pPr>
      <w:r w:rsidRPr="00706792">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64E2426F" w14:textId="77777777" w:rsidR="00777C36" w:rsidRPr="00706792" w:rsidRDefault="00777C36" w:rsidP="00C575BC">
      <w:pPr>
        <w:numPr>
          <w:ilvl w:val="1"/>
          <w:numId w:val="34"/>
        </w:numPr>
        <w:tabs>
          <w:tab w:val="clear" w:pos="1117"/>
        </w:tabs>
        <w:ind w:left="1474" w:hanging="737"/>
        <w:rPr>
          <w:rFonts w:ascii="David" w:hAnsi="David"/>
        </w:rPr>
      </w:pPr>
      <w:r w:rsidRPr="00706792">
        <w:rPr>
          <w:rFonts w:ascii="David" w:hAnsi="David"/>
          <w:rtl/>
        </w:rPr>
        <w:t>בסיום ביצוע העבודות, או בתום ההתקשרות, יעביר הספק לרשות המשרד את כל המידע הנצבר במהלך ההתקשרות, על גבי מדיה אלקטרונית או בכל דרך אחרת שתיקבע על ידי נציג המשרד.</w:t>
      </w:r>
    </w:p>
    <w:p w14:paraId="571B9615" w14:textId="77777777" w:rsidR="00777C36" w:rsidRPr="00706792" w:rsidRDefault="00777C36" w:rsidP="00C575BC">
      <w:pPr>
        <w:numPr>
          <w:ilvl w:val="1"/>
          <w:numId w:val="34"/>
        </w:numPr>
        <w:tabs>
          <w:tab w:val="clear" w:pos="1117"/>
        </w:tabs>
        <w:ind w:left="1474" w:hanging="737"/>
        <w:rPr>
          <w:rFonts w:ascii="David" w:hAnsi="David"/>
          <w:rtl/>
        </w:rPr>
        <w:sectPr w:rsidR="00777C36" w:rsidRPr="00706792" w:rsidSect="00986C5D">
          <w:headerReference w:type="default" r:id="rId16"/>
          <w:footerReference w:type="default" r:id="rId17"/>
          <w:pgSz w:w="11906" w:h="16838"/>
          <w:pgMar w:top="1440" w:right="680" w:bottom="1440" w:left="680" w:header="709" w:footer="709" w:gutter="0"/>
          <w:cols w:space="708"/>
          <w:titlePg/>
          <w:bidi/>
          <w:rtlGutter/>
          <w:docGrid w:linePitch="360"/>
        </w:sectPr>
      </w:pPr>
      <w:r w:rsidRPr="00706792">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585983D6" w14:textId="77777777" w:rsidR="00C81D3C" w:rsidRPr="00C81D3C" w:rsidRDefault="00C81D3C" w:rsidP="00E52ABE">
      <w:pPr>
        <w:pStyle w:val="15"/>
        <w:rPr>
          <w:rtl/>
        </w:rPr>
      </w:pPr>
      <w:bookmarkStart w:id="94" w:name="חוברת_הצעה"/>
      <w:bookmarkStart w:id="95" w:name="_Toc137735235"/>
      <w:r w:rsidRPr="00C81D3C">
        <w:rPr>
          <w:rtl/>
        </w:rPr>
        <w:lastRenderedPageBreak/>
        <w:t xml:space="preserve">חלק ב' </w:t>
      </w:r>
      <w:bookmarkEnd w:id="94"/>
      <w:r w:rsidRPr="00C81D3C">
        <w:rPr>
          <w:rtl/>
        </w:rPr>
        <w:t xml:space="preserve">– </w:t>
      </w:r>
      <w:bookmarkStart w:id="96" w:name="חוברת_הצעה_כותרת"/>
      <w:r w:rsidRPr="00C81D3C">
        <w:rPr>
          <w:rtl/>
        </w:rPr>
        <w:t>חוברת ההצעה</w:t>
      </w:r>
      <w:bookmarkEnd w:id="86"/>
      <w:bookmarkEnd w:id="87"/>
      <w:bookmarkEnd w:id="96"/>
      <w:bookmarkEnd w:id="95"/>
    </w:p>
    <w:p w14:paraId="7D238B45" w14:textId="77777777" w:rsidR="003350F5" w:rsidRPr="001C276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57A2D0CC"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1C311055" w14:textId="77777777" w:rsidR="003350F5" w:rsidRPr="00CC0F9A" w:rsidRDefault="003350F5"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p>
    <w:p w14:paraId="214C47C6" w14:textId="77777777" w:rsidR="003350F5" w:rsidRPr="00CC0F9A" w:rsidRDefault="001553DC" w:rsidP="003350F5">
      <w:pPr>
        <w:overflowPunct w:val="0"/>
        <w:autoSpaceDE w:val="0"/>
        <w:autoSpaceDN w:val="0"/>
        <w:adjustRightInd w:val="0"/>
        <w:spacing w:line="240" w:lineRule="auto"/>
        <w:jc w:val="center"/>
        <w:textAlignment w:val="baseline"/>
        <w:rPr>
          <w:rFonts w:ascii="David" w:eastAsia="Times New Roman" w:hAnsi="David"/>
          <w:sz w:val="28"/>
          <w:szCs w:val="28"/>
          <w:highlight w:val="yellow"/>
          <w:u w:val="single"/>
          <w:rtl/>
          <w:lang w:eastAsia="he-IL"/>
        </w:rPr>
      </w:pPr>
      <w:r w:rsidRPr="00CC0F9A">
        <w:rPr>
          <w:rFonts w:ascii="David" w:hAnsi="David"/>
          <w:noProof/>
          <w:highlight w:val="yellow"/>
        </w:rPr>
        <mc:AlternateContent>
          <mc:Choice Requires="wps">
            <w:drawing>
              <wp:anchor distT="0" distB="0" distL="114300" distR="114300" simplePos="0" relativeHeight="251661312" behindDoc="0" locked="0" layoutInCell="1" allowOverlap="1" wp14:anchorId="741CB9D1" wp14:editId="0D116A0F">
                <wp:simplePos x="0" y="0"/>
                <wp:positionH relativeFrom="margin">
                  <wp:posOffset>1649620</wp:posOffset>
                </wp:positionH>
                <wp:positionV relativeFrom="paragraph">
                  <wp:posOffset>33352</wp:posOffset>
                </wp:positionV>
                <wp:extent cx="2234565" cy="616585"/>
                <wp:effectExtent l="0" t="76200" r="89535" b="1206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34565" cy="61658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4CBEC33C" w14:textId="77777777" w:rsidR="00354BF3" w:rsidRPr="00225EC8" w:rsidRDefault="00354BF3" w:rsidP="001553DC">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roundrect w14:anchorId="741CB9D1" id="AutoShape 9" o:spid="_x0000_s1026" style="position:absolute;left:0;text-align:left;margin-left:129.9pt;margin-top:2.65pt;width:175.95pt;height:48.5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">
                <v:shadow on="t" offset="6pt,-6pt"/>
                <v:textbox>
                  <w:txbxContent>
                    <w:p w14:paraId="4CBEC33C" w14:textId="77777777" w:rsidR="00354BF3" w:rsidRPr="00225EC8" w:rsidRDefault="00354BF3" w:rsidP="001553DC">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66A47EE" w14:textId="77777777" w:rsidR="003350F5" w:rsidRPr="00CC0F9A" w:rsidRDefault="003350F5" w:rsidP="003350F5">
      <w:pPr>
        <w:overflowPunct w:val="0"/>
        <w:autoSpaceDE w:val="0"/>
        <w:autoSpaceDN w:val="0"/>
        <w:adjustRightInd w:val="0"/>
        <w:spacing w:line="240" w:lineRule="auto"/>
        <w:textAlignment w:val="baseline"/>
        <w:rPr>
          <w:rFonts w:ascii="David" w:eastAsia="Times New Roman" w:hAnsi="David"/>
          <w:sz w:val="24"/>
          <w:highlight w:val="yellow"/>
          <w:u w:val="single"/>
          <w:rtl/>
          <w:lang w:eastAsia="he-IL"/>
        </w:rPr>
      </w:pPr>
    </w:p>
    <w:tbl>
      <w:tblPr>
        <w:tblpPr w:leftFromText="180" w:rightFromText="180" w:vertAnchor="text" w:horzAnchor="margin" w:tblpY="5802"/>
        <w:bidiVisual/>
        <w:tblW w:w="0" w:type="auto"/>
        <w:tblLook w:val="00A0" w:firstRow="1" w:lastRow="0" w:firstColumn="1" w:lastColumn="0" w:noHBand="0" w:noVBand="0"/>
      </w:tblPr>
      <w:tblGrid>
        <w:gridCol w:w="2840"/>
        <w:gridCol w:w="896"/>
        <w:gridCol w:w="4786"/>
      </w:tblGrid>
      <w:tr w:rsidR="001553DC" w:rsidRPr="001C276A" w14:paraId="5FBBBC0B" w14:textId="77777777" w:rsidTr="001553DC">
        <w:tc>
          <w:tcPr>
            <w:tcW w:w="2840" w:type="dxa"/>
            <w:vAlign w:val="center"/>
          </w:tcPr>
          <w:p w14:paraId="36563680"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lang w:eastAsia="he-IL"/>
              </w:rPr>
            </w:pPr>
            <w:r w:rsidRPr="00C81D3C">
              <w:rPr>
                <w:rFonts w:ascii="David" w:eastAsia="Times New Roman" w:hAnsi="David"/>
                <w:b/>
                <w:bCs/>
                <w:sz w:val="24"/>
                <w:rtl/>
                <w:lang w:eastAsia="he-IL"/>
              </w:rPr>
              <w:t>חתימת המציע</w:t>
            </w:r>
          </w:p>
        </w:tc>
        <w:tc>
          <w:tcPr>
            <w:tcW w:w="896" w:type="dxa"/>
            <w:tcBorders>
              <w:right w:val="single" w:sz="4" w:space="0" w:color="auto"/>
            </w:tcBorders>
          </w:tcPr>
          <w:p w14:paraId="24759974"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786" w:type="dxa"/>
            <w:tcBorders>
              <w:top w:val="single" w:sz="4" w:space="0" w:color="auto"/>
              <w:left w:val="single" w:sz="4" w:space="0" w:color="auto"/>
              <w:bottom w:val="single" w:sz="4" w:space="0" w:color="auto"/>
              <w:right w:val="single" w:sz="4" w:space="0" w:color="auto"/>
            </w:tcBorders>
          </w:tcPr>
          <w:p w14:paraId="4E8CBF85"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89C3CF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CDC906C"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649D694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5DBE3B8"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tbl>
      <w:tblPr>
        <w:tblpPr w:leftFromText="180" w:rightFromText="180" w:vertAnchor="text" w:horzAnchor="margin" w:tblpY="2985"/>
        <w:bidiVisual/>
        <w:tblW w:w="0" w:type="auto"/>
        <w:tblLook w:val="00A0" w:firstRow="1" w:lastRow="0" w:firstColumn="1" w:lastColumn="0" w:noHBand="0" w:noVBand="0"/>
      </w:tblPr>
      <w:tblGrid>
        <w:gridCol w:w="2987"/>
        <w:gridCol w:w="698"/>
        <w:gridCol w:w="4820"/>
      </w:tblGrid>
      <w:tr w:rsidR="001553DC" w:rsidRPr="00CC0F9A" w14:paraId="659FE1C8" w14:textId="77777777" w:rsidTr="001553DC">
        <w:tc>
          <w:tcPr>
            <w:tcW w:w="2987" w:type="dxa"/>
            <w:vAlign w:val="center"/>
          </w:tcPr>
          <w:p w14:paraId="4029E6A9" w14:textId="77777777" w:rsidR="001553DC" w:rsidRPr="00C81D3C" w:rsidRDefault="001553DC" w:rsidP="001553DC">
            <w:pPr>
              <w:overflowPunct w:val="0"/>
              <w:autoSpaceDE w:val="0"/>
              <w:autoSpaceDN w:val="0"/>
              <w:adjustRightInd w:val="0"/>
              <w:jc w:val="center"/>
              <w:textAlignment w:val="baseline"/>
              <w:rPr>
                <w:rFonts w:ascii="David" w:eastAsia="Times New Roman" w:hAnsi="David"/>
                <w:b/>
                <w:bCs/>
                <w:sz w:val="24"/>
                <w:rtl/>
                <w:lang w:eastAsia="he-IL"/>
              </w:rPr>
            </w:pPr>
            <w:r w:rsidRPr="00C81D3C">
              <w:rPr>
                <w:rFonts w:ascii="David" w:eastAsia="Times New Roman" w:hAnsi="David"/>
                <w:b/>
                <w:bCs/>
                <w:sz w:val="24"/>
                <w:rtl/>
                <w:lang w:eastAsia="he-IL"/>
              </w:rPr>
              <w:t>שם מלא של המציע,</w:t>
            </w:r>
          </w:p>
          <w:p w14:paraId="2282B41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b/>
                <w:bCs/>
                <w:sz w:val="28"/>
                <w:szCs w:val="28"/>
                <w:u w:val="single"/>
                <w:lang w:eastAsia="he-IL"/>
              </w:rPr>
            </w:pPr>
            <w:r w:rsidRPr="00C81D3C">
              <w:rPr>
                <w:rFonts w:ascii="David" w:eastAsia="Times New Roman" w:hAnsi="David"/>
                <w:b/>
                <w:bCs/>
                <w:sz w:val="24"/>
                <w:rtl/>
                <w:lang w:eastAsia="he-IL"/>
              </w:rPr>
              <w:t>כפי שהוא מופיע ברשם רשמי</w:t>
            </w:r>
          </w:p>
        </w:tc>
        <w:tc>
          <w:tcPr>
            <w:tcW w:w="698" w:type="dxa"/>
            <w:tcBorders>
              <w:right w:val="single" w:sz="4" w:space="0" w:color="auto"/>
            </w:tcBorders>
          </w:tcPr>
          <w:p w14:paraId="0B44AAC2"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c>
          <w:tcPr>
            <w:tcW w:w="4820" w:type="dxa"/>
            <w:tcBorders>
              <w:top w:val="single" w:sz="4" w:space="0" w:color="auto"/>
              <w:left w:val="single" w:sz="4" w:space="0" w:color="auto"/>
              <w:bottom w:val="single" w:sz="4" w:space="0" w:color="auto"/>
              <w:right w:val="single" w:sz="4" w:space="0" w:color="auto"/>
            </w:tcBorders>
          </w:tcPr>
          <w:p w14:paraId="64578F5E"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0E240083"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163462A1"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72B88770"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rtl/>
                <w:lang w:eastAsia="he-IL"/>
              </w:rPr>
            </w:pPr>
          </w:p>
          <w:p w14:paraId="2C30C26F" w14:textId="77777777" w:rsidR="001553DC" w:rsidRPr="001C276A" w:rsidRDefault="001553DC" w:rsidP="001553DC">
            <w:pPr>
              <w:overflowPunct w:val="0"/>
              <w:autoSpaceDE w:val="0"/>
              <w:autoSpaceDN w:val="0"/>
              <w:adjustRightInd w:val="0"/>
              <w:spacing w:line="240" w:lineRule="auto"/>
              <w:jc w:val="center"/>
              <w:textAlignment w:val="baseline"/>
              <w:rPr>
                <w:rFonts w:ascii="David" w:eastAsia="Times New Roman" w:hAnsi="David"/>
                <w:sz w:val="28"/>
                <w:szCs w:val="28"/>
                <w:u w:val="single"/>
                <w:lang w:eastAsia="he-IL"/>
              </w:rPr>
            </w:pPr>
          </w:p>
        </w:tc>
      </w:tr>
    </w:tbl>
    <w:p w14:paraId="41A59E1B" w14:textId="77777777" w:rsidR="00377C01" w:rsidRPr="00F8204B" w:rsidRDefault="00377C01" w:rsidP="003350F5">
      <w:pPr>
        <w:tabs>
          <w:tab w:val="left" w:pos="1975"/>
        </w:tabs>
        <w:overflowPunct w:val="0"/>
        <w:autoSpaceDE w:val="0"/>
        <w:autoSpaceDN w:val="0"/>
        <w:adjustRightInd w:val="0"/>
        <w:spacing w:line="240" w:lineRule="auto"/>
        <w:ind w:left="-33"/>
        <w:textAlignment w:val="baseline"/>
        <w:rPr>
          <w:rFonts w:ascii="David" w:eastAsia="Times New Roman" w:hAnsi="David"/>
          <w:sz w:val="24"/>
          <w:rtl/>
          <w:lang w:eastAsia="he-IL"/>
        </w:rPr>
        <w:sectPr w:rsidR="00377C01" w:rsidRPr="00F8204B" w:rsidSect="004C0B08">
          <w:headerReference w:type="default" r:id="rId18"/>
          <w:footerReference w:type="default" r:id="rId19"/>
          <w:headerReference w:type="first" r:id="rId20"/>
          <w:pgSz w:w="11906" w:h="16838"/>
          <w:pgMar w:top="1440" w:right="1393" w:bottom="1418" w:left="1800" w:header="708" w:footer="708" w:gutter="0"/>
          <w:cols w:space="708"/>
          <w:bidi/>
          <w:rtlGutter/>
          <w:docGrid w:linePitch="360"/>
        </w:sectPr>
      </w:pPr>
    </w:p>
    <w:p w14:paraId="09AF5398" w14:textId="77777777" w:rsidR="00C81D3C" w:rsidRPr="00376880" w:rsidRDefault="00C81D3C" w:rsidP="00C81D3C">
      <w:pPr>
        <w:pStyle w:val="23"/>
        <w:rPr>
          <w:rtl/>
        </w:rPr>
      </w:pPr>
      <w:bookmarkStart w:id="97" w:name="נספח_הגשה"/>
      <w:bookmarkStart w:id="98" w:name="_Toc408336810"/>
      <w:bookmarkStart w:id="99" w:name="_Toc59719343"/>
      <w:bookmarkStart w:id="100" w:name="_Toc137735236"/>
      <w:bookmarkStart w:id="101" w:name="_Toc535741020"/>
      <w:r w:rsidRPr="00376880">
        <w:rPr>
          <w:rtl/>
        </w:rPr>
        <w:lastRenderedPageBreak/>
        <w:t>נספח ב'1</w:t>
      </w:r>
      <w:bookmarkEnd w:id="97"/>
      <w:r w:rsidRPr="00376880">
        <w:rPr>
          <w:rtl/>
        </w:rPr>
        <w:t xml:space="preserve"> – </w:t>
      </w:r>
      <w:bookmarkStart w:id="102" w:name="נספח_הגשה_כותרת"/>
      <w:r w:rsidRPr="00376880">
        <w:rPr>
          <w:rtl/>
        </w:rPr>
        <w:t>טופס הגשת ההצעה</w:t>
      </w:r>
      <w:bookmarkEnd w:id="98"/>
      <w:bookmarkEnd w:id="99"/>
      <w:bookmarkEnd w:id="102"/>
      <w:bookmarkEnd w:id="100"/>
    </w:p>
    <w:p w14:paraId="2626A345" w14:textId="77777777" w:rsidR="00C81D3C" w:rsidRPr="00376880" w:rsidRDefault="00C81D3C" w:rsidP="00C81D3C">
      <w:pPr>
        <w:overflowPunct w:val="0"/>
        <w:autoSpaceDE w:val="0"/>
        <w:autoSpaceDN w:val="0"/>
        <w:adjustRightInd w:val="0"/>
        <w:textAlignment w:val="baseline"/>
        <w:rPr>
          <w:rFonts w:ascii="David" w:hAnsi="David"/>
          <w:rtl/>
          <w:lang w:val="x-none"/>
        </w:rPr>
      </w:pPr>
    </w:p>
    <w:p w14:paraId="3352589F"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r w:rsidRPr="00376880">
        <w:rPr>
          <w:rFonts w:ascii="David" w:hAnsi="David"/>
          <w:b/>
          <w:bCs/>
          <w:sz w:val="24"/>
          <w:rtl/>
          <w:lang w:val="x-none"/>
        </w:rPr>
        <w:t>לכבוד</w:t>
      </w:r>
    </w:p>
    <w:p w14:paraId="791E9B55" w14:textId="77777777" w:rsidR="00C81D3C" w:rsidRPr="00376880" w:rsidRDefault="00C81D3C" w:rsidP="00C81D3C">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w:t>
      </w:r>
      <w:r w:rsidR="002D7463">
        <w:rPr>
          <w:rFonts w:ascii="David" w:eastAsia="Times New Roman" w:hAnsi="David"/>
          <w:b/>
          <w:bCs/>
          <w:sz w:val="24"/>
          <w:rtl/>
          <w:lang w:eastAsia="x-none"/>
        </w:rPr>
        <w:t>–</w:t>
      </w:r>
      <w:r w:rsidRPr="00376880">
        <w:rPr>
          <w:rFonts w:ascii="David" w:eastAsia="Times New Roman" w:hAnsi="David"/>
          <w:b/>
          <w:bCs/>
          <w:sz w:val="24"/>
          <w:rtl/>
          <w:lang w:eastAsia="x-none"/>
        </w:rPr>
        <w:t xml:space="preserve"> </w:t>
      </w:r>
      <w:r w:rsidRPr="00376880">
        <w:rPr>
          <w:rFonts w:ascii="David" w:hAnsi="David"/>
          <w:b/>
          <w:bCs/>
          <w:sz w:val="24"/>
          <w:rtl/>
        </w:rPr>
        <w:t>משרד התרבות והספורט</w:t>
      </w:r>
      <w:r w:rsidRPr="00376880">
        <w:rPr>
          <w:rFonts w:ascii="David" w:eastAsia="Times New Roman" w:hAnsi="David"/>
          <w:b/>
          <w:bCs/>
          <w:sz w:val="24"/>
          <w:rtl/>
          <w:lang w:eastAsia="x-none"/>
        </w:rPr>
        <w:t xml:space="preserve"> </w:t>
      </w:r>
    </w:p>
    <w:p w14:paraId="263A0856" w14:textId="77777777" w:rsidR="00C81D3C" w:rsidRPr="00376880" w:rsidRDefault="00C81D3C" w:rsidP="00C81D3C">
      <w:pPr>
        <w:overflowPunct w:val="0"/>
        <w:autoSpaceDE w:val="0"/>
        <w:autoSpaceDN w:val="0"/>
        <w:adjustRightInd w:val="0"/>
        <w:textAlignment w:val="baseline"/>
        <w:rPr>
          <w:rFonts w:ascii="David" w:hAnsi="David"/>
          <w:b/>
          <w:bCs/>
          <w:sz w:val="24"/>
          <w:rtl/>
          <w:lang w:val="x-none"/>
        </w:rPr>
      </w:pPr>
    </w:p>
    <w:p w14:paraId="1B5E99D8" w14:textId="1BCED5BA" w:rsidR="00C81D3C" w:rsidRPr="00FC173C" w:rsidRDefault="00C81D3C" w:rsidP="00C81D3C">
      <w:pPr>
        <w:jc w:val="center"/>
        <w:rPr>
          <w:rFonts w:ascii="David" w:eastAsia="Times New Roman" w:hAnsi="David"/>
          <w:b/>
          <w:bCs/>
          <w:sz w:val="24"/>
          <w:u w:val="single"/>
          <w:rtl/>
          <w:lang w:val="x-none" w:eastAsia="x-none"/>
        </w:rPr>
      </w:pPr>
      <w:r w:rsidRPr="00FC173C">
        <w:rPr>
          <w:rFonts w:ascii="David" w:hAnsi="David"/>
          <w:b/>
          <w:bCs/>
          <w:sz w:val="24"/>
          <w:rtl/>
          <w:lang w:val="x-none"/>
        </w:rPr>
        <w:t xml:space="preserve">הנדון: </w:t>
      </w:r>
      <w:r w:rsidRPr="00FC173C">
        <w:rPr>
          <w:rFonts w:ascii="David" w:hAnsi="David"/>
          <w:b/>
          <w:bCs/>
          <w:sz w:val="24"/>
          <w:u w:val="single"/>
          <w:rtl/>
          <w:lang w:val="x-none"/>
        </w:rPr>
        <w:t xml:space="preserve">הצעה למכרז פומבי </w:t>
      </w:r>
      <w:r w:rsidRPr="00FC173C">
        <w:rPr>
          <w:rFonts w:ascii="David" w:eastAsia="Times New Roman" w:hAnsi="David"/>
          <w:b/>
          <w:bCs/>
          <w:sz w:val="24"/>
          <w:u w:val="single"/>
          <w:rtl/>
          <w:lang w:val="x-none" w:eastAsia="x-none"/>
        </w:rPr>
        <w:fldChar w:fldCharType="begin"/>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lang w:val="x-none" w:eastAsia="x-none"/>
        </w:rPr>
        <w:instrText>REF</w:instrText>
      </w:r>
      <w:r w:rsidRPr="00FC173C">
        <w:rPr>
          <w:rFonts w:ascii="David" w:eastAsia="Times New Roman" w:hAnsi="David"/>
          <w:b/>
          <w:bCs/>
          <w:sz w:val="24"/>
          <w:u w:val="single"/>
          <w:rtl/>
          <w:lang w:val="x-none" w:eastAsia="x-none"/>
        </w:rPr>
        <w:instrText xml:space="preserve"> מס_מכרז \</w:instrText>
      </w:r>
      <w:r w:rsidRPr="00FC173C">
        <w:rPr>
          <w:rFonts w:ascii="David" w:eastAsia="Times New Roman" w:hAnsi="David"/>
          <w:b/>
          <w:bCs/>
          <w:sz w:val="24"/>
          <w:u w:val="single"/>
          <w:lang w:val="x-none" w:eastAsia="x-none"/>
        </w:rPr>
        <w:instrText>h</w:instrText>
      </w:r>
      <w:r w:rsidRPr="00FC173C">
        <w:rPr>
          <w:rFonts w:ascii="David" w:eastAsia="Times New Roman" w:hAnsi="David"/>
          <w:b/>
          <w:bCs/>
          <w:sz w:val="24"/>
          <w:u w:val="single"/>
          <w:rtl/>
          <w:lang w:val="x-none" w:eastAsia="x-none"/>
        </w:rPr>
        <w:instrText xml:space="preserve">  \* </w:instrText>
      </w:r>
      <w:r w:rsidRPr="00FC173C">
        <w:rPr>
          <w:rFonts w:ascii="David" w:eastAsia="Times New Roman" w:hAnsi="David"/>
          <w:b/>
          <w:bCs/>
          <w:sz w:val="24"/>
          <w:u w:val="single"/>
          <w:lang w:val="x-none" w:eastAsia="x-none"/>
        </w:rPr>
        <w:instrText>MERGEFORMAT</w:instrText>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rtl/>
          <w:lang w:val="x-none" w:eastAsia="x-none"/>
        </w:rPr>
      </w:r>
      <w:r w:rsidRPr="00FC173C">
        <w:rPr>
          <w:rFonts w:ascii="David" w:eastAsia="Times New Roman" w:hAnsi="David"/>
          <w:b/>
          <w:bCs/>
          <w:sz w:val="24"/>
          <w:u w:val="single"/>
          <w:rtl/>
          <w:lang w:val="x-none" w:eastAsia="x-none"/>
        </w:rPr>
        <w:fldChar w:fldCharType="separate"/>
      </w:r>
      <w:r w:rsidR="00E20BFF" w:rsidRPr="00E20BFF">
        <w:rPr>
          <w:rFonts w:ascii="David" w:eastAsia="Times New Roman" w:hAnsi="David"/>
          <w:sz w:val="24"/>
          <w:u w:val="single"/>
          <w:rtl/>
          <w:lang w:val="x-none" w:eastAsia="x-none"/>
        </w:rPr>
        <w:t>10/2023</w:t>
      </w:r>
      <w:r w:rsidRPr="00FC173C">
        <w:rPr>
          <w:rFonts w:ascii="David" w:eastAsia="Times New Roman" w:hAnsi="David"/>
          <w:b/>
          <w:bCs/>
          <w:sz w:val="24"/>
          <w:u w:val="single"/>
          <w:rtl/>
          <w:lang w:val="x-none" w:eastAsia="x-none"/>
        </w:rPr>
        <w:fldChar w:fldCharType="end"/>
      </w:r>
      <w:r w:rsidR="00FC173C" w:rsidRPr="00FC173C">
        <w:rPr>
          <w:rFonts w:ascii="David" w:eastAsia="Times New Roman" w:hAnsi="David" w:hint="cs"/>
          <w:b/>
          <w:bCs/>
          <w:sz w:val="24"/>
          <w:u w:val="single"/>
          <w:rtl/>
          <w:lang w:val="x-none" w:eastAsia="x-none"/>
        </w:rPr>
        <w:t xml:space="preserve"> </w:t>
      </w:r>
      <w:r w:rsidRPr="00FC173C">
        <w:rPr>
          <w:rFonts w:ascii="David" w:eastAsia="Times New Roman" w:hAnsi="David"/>
          <w:b/>
          <w:bCs/>
          <w:sz w:val="24"/>
          <w:u w:val="single"/>
          <w:rtl/>
          <w:lang w:val="x-none" w:eastAsia="x-none"/>
        </w:rPr>
        <w:t>–</w:t>
      </w:r>
      <w:r w:rsidRPr="00FC173C">
        <w:rPr>
          <w:rFonts w:ascii="David" w:eastAsia="Times New Roman" w:hAnsi="David"/>
          <w:b/>
          <w:bCs/>
          <w:sz w:val="24"/>
          <w:u w:val="single"/>
          <w:rtl/>
          <w:lang w:val="x-none" w:eastAsia="x-none"/>
        </w:rPr>
        <w:fldChar w:fldCharType="begin"/>
      </w:r>
      <w:r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lang w:val="x-none" w:eastAsia="x-none"/>
        </w:rPr>
        <w:instrText>REF</w:instrText>
      </w:r>
      <w:r w:rsidRPr="00FC173C">
        <w:rPr>
          <w:rFonts w:ascii="David" w:eastAsia="Times New Roman" w:hAnsi="David"/>
          <w:b/>
          <w:bCs/>
          <w:sz w:val="24"/>
          <w:u w:val="single"/>
          <w:rtl/>
          <w:lang w:val="x-none" w:eastAsia="x-none"/>
        </w:rPr>
        <w:instrText xml:space="preserve"> שם_מכרז \</w:instrText>
      </w:r>
      <w:r w:rsidRPr="00FC173C">
        <w:rPr>
          <w:rFonts w:ascii="David" w:eastAsia="Times New Roman" w:hAnsi="David"/>
          <w:b/>
          <w:bCs/>
          <w:sz w:val="24"/>
          <w:u w:val="single"/>
          <w:lang w:val="x-none" w:eastAsia="x-none"/>
        </w:rPr>
        <w:instrText>h</w:instrText>
      </w:r>
      <w:r w:rsidRPr="00FC173C">
        <w:rPr>
          <w:rFonts w:ascii="David" w:eastAsia="Times New Roman" w:hAnsi="David"/>
          <w:b/>
          <w:bCs/>
          <w:sz w:val="24"/>
          <w:u w:val="single"/>
          <w:rtl/>
          <w:lang w:val="x-none" w:eastAsia="x-none"/>
        </w:rPr>
        <w:instrText xml:space="preserve"> </w:instrText>
      </w:r>
      <w:r w:rsidR="0001252E" w:rsidRPr="00FC173C">
        <w:rPr>
          <w:rFonts w:ascii="David" w:eastAsia="Times New Roman" w:hAnsi="David"/>
          <w:b/>
          <w:bCs/>
          <w:sz w:val="24"/>
          <w:u w:val="single"/>
          <w:rtl/>
          <w:lang w:val="x-none" w:eastAsia="x-none"/>
        </w:rPr>
        <w:instrText xml:space="preserve"> \* </w:instrText>
      </w:r>
      <w:r w:rsidR="0001252E" w:rsidRPr="00FC173C">
        <w:rPr>
          <w:rFonts w:ascii="David" w:eastAsia="Times New Roman" w:hAnsi="David"/>
          <w:b/>
          <w:bCs/>
          <w:sz w:val="24"/>
          <w:u w:val="single"/>
          <w:lang w:val="x-none" w:eastAsia="x-none"/>
        </w:rPr>
        <w:instrText>MERGEFORMAT</w:instrText>
      </w:r>
      <w:r w:rsidR="0001252E" w:rsidRPr="00FC173C">
        <w:rPr>
          <w:rFonts w:ascii="David" w:eastAsia="Times New Roman" w:hAnsi="David"/>
          <w:b/>
          <w:bCs/>
          <w:sz w:val="24"/>
          <w:u w:val="single"/>
          <w:rtl/>
          <w:lang w:val="x-none" w:eastAsia="x-none"/>
        </w:rPr>
        <w:instrText xml:space="preserve"> </w:instrText>
      </w:r>
      <w:r w:rsidRPr="00FC173C">
        <w:rPr>
          <w:rFonts w:ascii="David" w:eastAsia="Times New Roman" w:hAnsi="David"/>
          <w:b/>
          <w:bCs/>
          <w:sz w:val="24"/>
          <w:u w:val="single"/>
          <w:rtl/>
          <w:lang w:val="x-none" w:eastAsia="x-none"/>
        </w:rPr>
      </w:r>
      <w:r w:rsidRPr="00FC173C">
        <w:rPr>
          <w:rFonts w:ascii="David" w:eastAsia="Times New Roman" w:hAnsi="David"/>
          <w:b/>
          <w:bCs/>
          <w:sz w:val="24"/>
          <w:u w:val="single"/>
          <w:rtl/>
          <w:lang w:val="x-none" w:eastAsia="x-none"/>
        </w:rPr>
        <w:fldChar w:fldCharType="separate"/>
      </w:r>
      <w:r w:rsidR="00E20BFF" w:rsidRPr="00880312">
        <w:rPr>
          <w:rFonts w:ascii="David" w:hAnsi="David"/>
          <w:b/>
          <w:bCs/>
          <w:sz w:val="24"/>
          <w:u w:val="single"/>
          <w:rtl/>
        </w:rPr>
        <w:t>ל</w:t>
      </w:r>
      <w:r w:rsidR="00E20BFF">
        <w:rPr>
          <w:rFonts w:ascii="David" w:hAnsi="David" w:hint="cs"/>
          <w:b/>
          <w:bCs/>
          <w:sz w:val="24"/>
          <w:u w:val="single"/>
          <w:rtl/>
        </w:rPr>
        <w:t>מתן שירותי ייעוץ בתחום הבטיחות עבור הרשות לנהיגה ספורטיבית</w:t>
      </w:r>
      <w:r w:rsidRPr="00FC173C">
        <w:rPr>
          <w:rFonts w:ascii="David" w:eastAsia="Times New Roman" w:hAnsi="David"/>
          <w:b/>
          <w:bCs/>
          <w:sz w:val="24"/>
          <w:u w:val="single"/>
          <w:rtl/>
          <w:lang w:val="x-none" w:eastAsia="x-none"/>
        </w:rPr>
        <w:fldChar w:fldCharType="end"/>
      </w:r>
    </w:p>
    <w:p w14:paraId="1740BBB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2158"/>
        <w:gridCol w:w="8388"/>
      </w:tblGrid>
      <w:tr w:rsidR="00C81D3C" w:rsidRPr="00376880" w14:paraId="4FE6567E" w14:textId="77777777" w:rsidTr="00C81D3C">
        <w:trPr>
          <w:jc w:val="center"/>
        </w:trPr>
        <w:tc>
          <w:tcPr>
            <w:tcW w:w="1023" w:type="pct"/>
          </w:tcPr>
          <w:p w14:paraId="296D9FC4"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שם המציע:</w:t>
            </w:r>
          </w:p>
        </w:tc>
        <w:tc>
          <w:tcPr>
            <w:tcW w:w="3977" w:type="pct"/>
            <w:tcBorders>
              <w:bottom w:val="single" w:sz="8" w:space="0" w:color="auto"/>
            </w:tcBorders>
          </w:tcPr>
          <w:p w14:paraId="6D96DE9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283C4A8E" w14:textId="77777777" w:rsidTr="00C81D3C">
        <w:trPr>
          <w:jc w:val="center"/>
        </w:trPr>
        <w:tc>
          <w:tcPr>
            <w:tcW w:w="1023" w:type="pct"/>
          </w:tcPr>
          <w:p w14:paraId="5291018E" w14:textId="77777777" w:rsidR="00C81D3C" w:rsidRPr="00376880" w:rsidRDefault="00C81D3C" w:rsidP="00C81D3C">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1FF58000" w14:textId="77777777" w:rsidR="00C81D3C" w:rsidRPr="00376880" w:rsidRDefault="00C81D3C" w:rsidP="00C81D3C">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376880">
              <w:rPr>
                <w:rFonts w:ascii="David" w:eastAsia="Times New Roman" w:hAnsi="David"/>
                <w:sz w:val="24"/>
                <w:szCs w:val="22"/>
                <w:rtl/>
                <w:lang w:eastAsia="he-IL"/>
              </w:rPr>
              <w:tab/>
            </w:r>
          </w:p>
        </w:tc>
      </w:tr>
      <w:tr w:rsidR="00C81D3C" w:rsidRPr="00376880" w14:paraId="44F00B6F" w14:textId="77777777" w:rsidTr="00C81D3C">
        <w:trPr>
          <w:jc w:val="center"/>
        </w:trPr>
        <w:tc>
          <w:tcPr>
            <w:tcW w:w="1023" w:type="pct"/>
          </w:tcPr>
          <w:p w14:paraId="2C04F929" w14:textId="77777777" w:rsidR="00C81D3C" w:rsidRPr="00376880" w:rsidRDefault="00C81D3C" w:rsidP="00C81D3C">
            <w:pPr>
              <w:overflowPunct w:val="0"/>
              <w:autoSpaceDE w:val="0"/>
              <w:autoSpaceDN w:val="0"/>
              <w:adjustRightInd w:val="0"/>
              <w:jc w:val="right"/>
              <w:textAlignment w:val="baseline"/>
              <w:rPr>
                <w:rFonts w:ascii="David" w:hAnsi="David"/>
                <w:b/>
                <w:bCs/>
                <w:sz w:val="24"/>
                <w:szCs w:val="22"/>
                <w:rtl/>
              </w:rPr>
            </w:pPr>
            <w:r w:rsidRPr="00376880">
              <w:rPr>
                <w:rFonts w:ascii="David" w:hAnsi="David"/>
                <w:b/>
                <w:bCs/>
                <w:sz w:val="24"/>
                <w:szCs w:val="22"/>
                <w:rtl/>
              </w:rPr>
              <w:t>מספר ת"ז / ח.פ:</w:t>
            </w:r>
          </w:p>
        </w:tc>
        <w:tc>
          <w:tcPr>
            <w:tcW w:w="3977" w:type="pct"/>
            <w:tcBorders>
              <w:bottom w:val="single" w:sz="8" w:space="0" w:color="auto"/>
            </w:tcBorders>
          </w:tcPr>
          <w:p w14:paraId="55D76FF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47F388F3"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3885"/>
        <w:gridCol w:w="2274"/>
        <w:gridCol w:w="2090"/>
        <w:gridCol w:w="2297"/>
      </w:tblGrid>
      <w:tr w:rsidR="00C81D3C" w:rsidRPr="00376880" w14:paraId="3243E9AC" w14:textId="77777777" w:rsidTr="00C81D3C">
        <w:trPr>
          <w:jc w:val="center"/>
        </w:trPr>
        <w:tc>
          <w:tcPr>
            <w:tcW w:w="1842" w:type="pct"/>
          </w:tcPr>
          <w:p w14:paraId="64D9B42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סוג התארגנות (חברה, עמותה, ע.מ):</w:t>
            </w:r>
          </w:p>
        </w:tc>
        <w:tc>
          <w:tcPr>
            <w:tcW w:w="1078" w:type="pct"/>
            <w:tcBorders>
              <w:bottom w:val="single" w:sz="8" w:space="0" w:color="auto"/>
            </w:tcBorders>
          </w:tcPr>
          <w:p w14:paraId="0EE05EB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991" w:type="pct"/>
          </w:tcPr>
          <w:p w14:paraId="509F18B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תאריך התארגנות:</w:t>
            </w:r>
          </w:p>
        </w:tc>
        <w:tc>
          <w:tcPr>
            <w:tcW w:w="1090" w:type="pct"/>
            <w:tcBorders>
              <w:bottom w:val="single" w:sz="8" w:space="0" w:color="auto"/>
            </w:tcBorders>
          </w:tcPr>
          <w:p w14:paraId="02848DE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72684BC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ayout w:type="fixed"/>
        <w:tblLook w:val="04A0" w:firstRow="1" w:lastRow="0" w:firstColumn="1" w:lastColumn="0" w:noHBand="0" w:noVBand="1"/>
      </w:tblPr>
      <w:tblGrid>
        <w:gridCol w:w="939"/>
        <w:gridCol w:w="2982"/>
        <w:gridCol w:w="877"/>
        <w:gridCol w:w="3333"/>
        <w:gridCol w:w="1052"/>
        <w:gridCol w:w="1363"/>
      </w:tblGrid>
      <w:tr w:rsidR="00C81D3C" w:rsidRPr="00376880" w14:paraId="0BE84D04" w14:textId="77777777" w:rsidTr="00C81D3C">
        <w:trPr>
          <w:jc w:val="center"/>
        </w:trPr>
        <w:tc>
          <w:tcPr>
            <w:tcW w:w="5000" w:type="pct"/>
            <w:gridSpan w:val="6"/>
          </w:tcPr>
          <w:p w14:paraId="262F9EB5"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b/>
                <w:bCs/>
                <w:sz w:val="24"/>
                <w:szCs w:val="22"/>
                <w:u w:val="single"/>
                <w:rtl/>
              </w:rPr>
              <w:t>כתובת המציע</w:t>
            </w:r>
            <w:r w:rsidRPr="00376880">
              <w:rPr>
                <w:rFonts w:ascii="David" w:hAnsi="David"/>
                <w:sz w:val="24"/>
                <w:szCs w:val="22"/>
                <w:rtl/>
              </w:rPr>
              <w:t>:</w:t>
            </w:r>
          </w:p>
        </w:tc>
      </w:tr>
      <w:tr w:rsidR="00C81D3C" w:rsidRPr="00376880" w14:paraId="76506804" w14:textId="77777777" w:rsidTr="00C81D3C">
        <w:trPr>
          <w:trHeight w:val="702"/>
          <w:jc w:val="center"/>
        </w:trPr>
        <w:tc>
          <w:tcPr>
            <w:tcW w:w="445" w:type="pct"/>
            <w:tcBorders>
              <w:right w:val="single" w:sz="8" w:space="0" w:color="auto"/>
            </w:tcBorders>
            <w:vAlign w:val="center"/>
          </w:tcPr>
          <w:p w14:paraId="69DF3BF6"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340C3E56"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16" w:type="pct"/>
            <w:tcBorders>
              <w:left w:val="single" w:sz="8" w:space="0" w:color="auto"/>
              <w:right w:val="single" w:sz="8" w:space="0" w:color="auto"/>
            </w:tcBorders>
            <w:vAlign w:val="center"/>
          </w:tcPr>
          <w:p w14:paraId="54C02748"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AAFDE47"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p>
        </w:tc>
        <w:tc>
          <w:tcPr>
            <w:tcW w:w="499" w:type="pct"/>
            <w:tcBorders>
              <w:left w:val="single" w:sz="8" w:space="0" w:color="auto"/>
              <w:right w:val="single" w:sz="8" w:space="0" w:color="auto"/>
            </w:tcBorders>
            <w:vAlign w:val="center"/>
          </w:tcPr>
          <w:p w14:paraId="77EF43EC"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מיקוד:</w:t>
            </w:r>
          </w:p>
        </w:tc>
        <w:tc>
          <w:tcPr>
            <w:tcW w:w="646" w:type="pct"/>
            <w:tcBorders>
              <w:top w:val="single" w:sz="8" w:space="0" w:color="auto"/>
              <w:left w:val="single" w:sz="8" w:space="0" w:color="auto"/>
              <w:bottom w:val="single" w:sz="8" w:space="0" w:color="auto"/>
              <w:right w:val="single" w:sz="8" w:space="0" w:color="auto"/>
            </w:tcBorders>
          </w:tcPr>
          <w:p w14:paraId="310DB7C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05B36508"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C81D3C" w:rsidRPr="00376880" w14:paraId="457DDEDC" w14:textId="77777777" w:rsidTr="00C81D3C">
        <w:trPr>
          <w:jc w:val="center"/>
        </w:trPr>
        <w:tc>
          <w:tcPr>
            <w:tcW w:w="5000" w:type="pct"/>
            <w:gridSpan w:val="4"/>
          </w:tcPr>
          <w:p w14:paraId="4E3795E2"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 xml:space="preserve">שמות המוסמכים לחתום ולהתחייב בשם המציע ומספרי </w:t>
            </w:r>
            <w:proofErr w:type="spellStart"/>
            <w:r w:rsidRPr="00376880">
              <w:rPr>
                <w:rFonts w:ascii="David" w:hAnsi="David"/>
                <w:sz w:val="24"/>
                <w:szCs w:val="22"/>
                <w:rtl/>
              </w:rPr>
              <w:t>הת</w:t>
            </w:r>
            <w:r w:rsidRPr="00376880">
              <w:rPr>
                <w:rFonts w:ascii="David" w:eastAsia="Times New Roman" w:hAnsi="David"/>
                <w:sz w:val="24"/>
                <w:szCs w:val="22"/>
                <w:rtl/>
                <w:lang w:eastAsia="he-IL"/>
              </w:rPr>
              <w:t>"</w:t>
            </w:r>
            <w:r w:rsidRPr="00376880">
              <w:rPr>
                <w:rFonts w:ascii="David" w:hAnsi="David"/>
                <w:sz w:val="24"/>
                <w:szCs w:val="22"/>
                <w:rtl/>
              </w:rPr>
              <w:t>ז</w:t>
            </w:r>
            <w:proofErr w:type="spellEnd"/>
            <w:r w:rsidRPr="00376880">
              <w:rPr>
                <w:rFonts w:ascii="David" w:hAnsi="David"/>
                <w:sz w:val="24"/>
                <w:szCs w:val="22"/>
                <w:rtl/>
              </w:rPr>
              <w:t xml:space="preserve"> שלהם:</w:t>
            </w:r>
          </w:p>
        </w:tc>
      </w:tr>
      <w:tr w:rsidR="00C81D3C" w:rsidRPr="00376880" w14:paraId="1A8B6DBB" w14:textId="77777777" w:rsidTr="00C81D3C">
        <w:trPr>
          <w:jc w:val="center"/>
        </w:trPr>
        <w:tc>
          <w:tcPr>
            <w:tcW w:w="1250" w:type="pct"/>
          </w:tcPr>
          <w:p w14:paraId="08DB7D02"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Borders>
              <w:right w:val="double" w:sz="4" w:space="0" w:color="auto"/>
            </w:tcBorders>
          </w:tcPr>
          <w:p w14:paraId="67577C75"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c>
          <w:tcPr>
            <w:tcW w:w="1250" w:type="pct"/>
            <w:tcBorders>
              <w:left w:val="double" w:sz="4" w:space="0" w:color="auto"/>
            </w:tcBorders>
          </w:tcPr>
          <w:p w14:paraId="224E8054"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שם</w:t>
            </w:r>
          </w:p>
        </w:tc>
        <w:tc>
          <w:tcPr>
            <w:tcW w:w="1250" w:type="pct"/>
          </w:tcPr>
          <w:p w14:paraId="389DD89A" w14:textId="77777777" w:rsidR="00C81D3C" w:rsidRPr="00376880" w:rsidRDefault="00C81D3C" w:rsidP="00C81D3C">
            <w:pPr>
              <w:overflowPunct w:val="0"/>
              <w:autoSpaceDE w:val="0"/>
              <w:autoSpaceDN w:val="0"/>
              <w:adjustRightInd w:val="0"/>
              <w:jc w:val="center"/>
              <w:textAlignment w:val="baseline"/>
              <w:rPr>
                <w:rFonts w:ascii="David" w:hAnsi="David"/>
                <w:sz w:val="24"/>
                <w:szCs w:val="22"/>
                <w:rtl/>
              </w:rPr>
            </w:pPr>
            <w:r w:rsidRPr="00376880">
              <w:rPr>
                <w:rFonts w:ascii="David" w:hAnsi="David"/>
                <w:sz w:val="24"/>
                <w:szCs w:val="22"/>
                <w:rtl/>
              </w:rPr>
              <w:t>ת"ז</w:t>
            </w:r>
          </w:p>
        </w:tc>
      </w:tr>
      <w:tr w:rsidR="00C81D3C" w:rsidRPr="00376880" w14:paraId="6F64EA35" w14:textId="77777777" w:rsidTr="00C81D3C">
        <w:trPr>
          <w:jc w:val="center"/>
        </w:trPr>
        <w:tc>
          <w:tcPr>
            <w:tcW w:w="1250" w:type="pct"/>
          </w:tcPr>
          <w:p w14:paraId="71FD53F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1E8BB51A"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70AF761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165253C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D7D8312" w14:textId="77777777" w:rsidTr="00C81D3C">
        <w:trPr>
          <w:jc w:val="center"/>
        </w:trPr>
        <w:tc>
          <w:tcPr>
            <w:tcW w:w="1250" w:type="pct"/>
          </w:tcPr>
          <w:p w14:paraId="0D79E93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18F3D30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5CF4297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1DE74CE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61AEB24" w14:textId="77777777" w:rsidTr="00C81D3C">
        <w:trPr>
          <w:jc w:val="center"/>
        </w:trPr>
        <w:tc>
          <w:tcPr>
            <w:tcW w:w="1250" w:type="pct"/>
          </w:tcPr>
          <w:p w14:paraId="631A24E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right w:val="double" w:sz="4" w:space="0" w:color="auto"/>
            </w:tcBorders>
          </w:tcPr>
          <w:p w14:paraId="7D058F52"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Borders>
              <w:left w:val="double" w:sz="4" w:space="0" w:color="auto"/>
            </w:tcBorders>
          </w:tcPr>
          <w:p w14:paraId="595836D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250" w:type="pct"/>
          </w:tcPr>
          <w:p w14:paraId="283CF8A0"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11BB95D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295A5D32" w14:textId="77777777" w:rsidTr="00C81D3C">
        <w:trPr>
          <w:jc w:val="center"/>
        </w:trPr>
        <w:tc>
          <w:tcPr>
            <w:tcW w:w="5000" w:type="pct"/>
            <w:gridSpan w:val="4"/>
          </w:tcPr>
          <w:p w14:paraId="646FA002"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מנכ"ל</w:t>
            </w:r>
          </w:p>
        </w:tc>
      </w:tr>
      <w:tr w:rsidR="00C81D3C" w:rsidRPr="00376880" w14:paraId="21F2B2FD" w14:textId="77777777" w:rsidTr="00C81D3C">
        <w:trPr>
          <w:jc w:val="center"/>
        </w:trPr>
        <w:tc>
          <w:tcPr>
            <w:tcW w:w="778" w:type="pct"/>
          </w:tcPr>
          <w:p w14:paraId="0AB6134B"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060EECB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059B81A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39CA538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2BDDB319" w14:textId="77777777" w:rsidTr="00C81D3C">
        <w:trPr>
          <w:jc w:val="center"/>
        </w:trPr>
        <w:tc>
          <w:tcPr>
            <w:tcW w:w="778" w:type="pct"/>
          </w:tcPr>
          <w:p w14:paraId="76C96B0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281CB51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705B94B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0464D8C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92C73DD" w14:textId="77777777" w:rsidTr="00C81D3C">
        <w:trPr>
          <w:jc w:val="center"/>
        </w:trPr>
        <w:tc>
          <w:tcPr>
            <w:tcW w:w="778" w:type="pct"/>
          </w:tcPr>
          <w:p w14:paraId="732C874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0E4E3CF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A85433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1570885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7B966F6C" w14:textId="77777777" w:rsidTr="00C81D3C">
        <w:trPr>
          <w:jc w:val="center"/>
        </w:trPr>
        <w:tc>
          <w:tcPr>
            <w:tcW w:w="778" w:type="pct"/>
          </w:tcPr>
          <w:p w14:paraId="5965A67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2BB04AD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53426F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5CC7E48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4E215F33" w14:textId="77777777" w:rsidTr="00C81D3C">
        <w:trPr>
          <w:jc w:val="center"/>
        </w:trPr>
        <w:tc>
          <w:tcPr>
            <w:tcW w:w="778" w:type="pct"/>
          </w:tcPr>
          <w:p w14:paraId="553D696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3001BFA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714E0DF4" w14:textId="77777777" w:rsidR="00C81D3C" w:rsidRPr="00376880" w:rsidRDefault="00C81D3C" w:rsidP="00C81D3C">
      <w:pPr>
        <w:overflowPunct w:val="0"/>
        <w:autoSpaceDE w:val="0"/>
        <w:autoSpaceDN w:val="0"/>
        <w:adjustRightInd w:val="0"/>
        <w:jc w:val="center"/>
        <w:textAlignment w:val="baseline"/>
        <w:rPr>
          <w:rFonts w:ascii="David" w:hAnsi="David"/>
          <w:b/>
          <w:bCs/>
          <w:sz w:val="24"/>
          <w:rtl/>
          <w:lang w:val="x-none"/>
        </w:rPr>
      </w:pPr>
    </w:p>
    <w:tbl>
      <w:tblPr>
        <w:bidiVisual/>
        <w:tblW w:w="5000" w:type="pct"/>
        <w:jc w:val="center"/>
        <w:tblLook w:val="04A0" w:firstRow="1" w:lastRow="0" w:firstColumn="1" w:lastColumn="0" w:noHBand="0" w:noVBand="1"/>
      </w:tblPr>
      <w:tblGrid>
        <w:gridCol w:w="1641"/>
        <w:gridCol w:w="3630"/>
        <w:gridCol w:w="1280"/>
        <w:gridCol w:w="3995"/>
      </w:tblGrid>
      <w:tr w:rsidR="00C81D3C" w:rsidRPr="00376880" w14:paraId="1C6D8376" w14:textId="77777777" w:rsidTr="00C81D3C">
        <w:trPr>
          <w:jc w:val="center"/>
        </w:trPr>
        <w:tc>
          <w:tcPr>
            <w:tcW w:w="5000" w:type="pct"/>
            <w:gridSpan w:val="4"/>
          </w:tcPr>
          <w:p w14:paraId="5A7A2F18" w14:textId="77777777" w:rsidR="00C81D3C" w:rsidRPr="00376880" w:rsidRDefault="00C81D3C" w:rsidP="00C81D3C">
            <w:pPr>
              <w:overflowPunct w:val="0"/>
              <w:autoSpaceDE w:val="0"/>
              <w:autoSpaceDN w:val="0"/>
              <w:adjustRightInd w:val="0"/>
              <w:spacing w:after="120"/>
              <w:jc w:val="center"/>
              <w:textAlignment w:val="baseline"/>
              <w:rPr>
                <w:rFonts w:ascii="David" w:hAnsi="David"/>
                <w:b/>
                <w:bCs/>
                <w:sz w:val="24"/>
                <w:szCs w:val="22"/>
                <w:u w:val="single"/>
                <w:rtl/>
              </w:rPr>
            </w:pPr>
            <w:r w:rsidRPr="00376880">
              <w:rPr>
                <w:rFonts w:ascii="David" w:hAnsi="David"/>
                <w:b/>
                <w:bCs/>
                <w:sz w:val="24"/>
                <w:szCs w:val="22"/>
                <w:u w:val="single"/>
                <w:rtl/>
              </w:rPr>
              <w:t>איש הקשר לצורך המכרז</w:t>
            </w:r>
          </w:p>
        </w:tc>
      </w:tr>
      <w:tr w:rsidR="00C81D3C" w:rsidRPr="00376880" w14:paraId="47D84D03" w14:textId="77777777" w:rsidTr="00C81D3C">
        <w:trPr>
          <w:jc w:val="center"/>
        </w:trPr>
        <w:tc>
          <w:tcPr>
            <w:tcW w:w="778" w:type="pct"/>
          </w:tcPr>
          <w:p w14:paraId="3059143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שם</w:t>
            </w:r>
          </w:p>
        </w:tc>
        <w:tc>
          <w:tcPr>
            <w:tcW w:w="1721" w:type="pct"/>
            <w:tcBorders>
              <w:bottom w:val="single" w:sz="8" w:space="0" w:color="auto"/>
            </w:tcBorders>
          </w:tcPr>
          <w:p w14:paraId="646A6836"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612CC9B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 נייד</w:t>
            </w:r>
          </w:p>
        </w:tc>
        <w:tc>
          <w:tcPr>
            <w:tcW w:w="1893" w:type="pct"/>
            <w:tcBorders>
              <w:bottom w:val="single" w:sz="8" w:space="0" w:color="auto"/>
            </w:tcBorders>
          </w:tcPr>
          <w:p w14:paraId="0E43531E"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7A2F330" w14:textId="77777777" w:rsidTr="00C81D3C">
        <w:trPr>
          <w:jc w:val="center"/>
        </w:trPr>
        <w:tc>
          <w:tcPr>
            <w:tcW w:w="778" w:type="pct"/>
          </w:tcPr>
          <w:p w14:paraId="500F3EE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73EC594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4D2A490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6A401643"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AEBB181" w14:textId="77777777" w:rsidTr="00C81D3C">
        <w:trPr>
          <w:jc w:val="center"/>
        </w:trPr>
        <w:tc>
          <w:tcPr>
            <w:tcW w:w="778" w:type="pct"/>
          </w:tcPr>
          <w:p w14:paraId="01585308"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טלפון</w:t>
            </w:r>
          </w:p>
        </w:tc>
        <w:tc>
          <w:tcPr>
            <w:tcW w:w="1721" w:type="pct"/>
            <w:tcBorders>
              <w:bottom w:val="single" w:sz="8" w:space="0" w:color="auto"/>
            </w:tcBorders>
          </w:tcPr>
          <w:p w14:paraId="3475FE2C"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DA4B487"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פקס</w:t>
            </w:r>
          </w:p>
        </w:tc>
        <w:tc>
          <w:tcPr>
            <w:tcW w:w="1893" w:type="pct"/>
            <w:tcBorders>
              <w:bottom w:val="single" w:sz="8" w:space="0" w:color="auto"/>
            </w:tcBorders>
          </w:tcPr>
          <w:p w14:paraId="22AE7C85"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3F1012C1" w14:textId="77777777" w:rsidTr="00C81D3C">
        <w:trPr>
          <w:jc w:val="center"/>
        </w:trPr>
        <w:tc>
          <w:tcPr>
            <w:tcW w:w="778" w:type="pct"/>
          </w:tcPr>
          <w:p w14:paraId="5F05600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721" w:type="pct"/>
            <w:tcBorders>
              <w:top w:val="single" w:sz="8" w:space="0" w:color="auto"/>
            </w:tcBorders>
          </w:tcPr>
          <w:p w14:paraId="6C4159D9"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607" w:type="pct"/>
          </w:tcPr>
          <w:p w14:paraId="2220BAA4"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c>
          <w:tcPr>
            <w:tcW w:w="1893" w:type="pct"/>
            <w:tcBorders>
              <w:top w:val="single" w:sz="8" w:space="0" w:color="auto"/>
            </w:tcBorders>
          </w:tcPr>
          <w:p w14:paraId="5CA4F32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r w:rsidR="00C81D3C" w:rsidRPr="00376880" w14:paraId="11A2E98B" w14:textId="77777777" w:rsidTr="00C81D3C">
        <w:trPr>
          <w:jc w:val="center"/>
        </w:trPr>
        <w:tc>
          <w:tcPr>
            <w:tcW w:w="778" w:type="pct"/>
          </w:tcPr>
          <w:p w14:paraId="66AC40D1" w14:textId="77777777" w:rsidR="00C81D3C" w:rsidRPr="00376880" w:rsidRDefault="00C81D3C" w:rsidP="00C81D3C">
            <w:pPr>
              <w:overflowPunct w:val="0"/>
              <w:autoSpaceDE w:val="0"/>
              <w:autoSpaceDN w:val="0"/>
              <w:adjustRightInd w:val="0"/>
              <w:textAlignment w:val="baseline"/>
              <w:rPr>
                <w:rFonts w:ascii="David" w:hAnsi="David"/>
                <w:sz w:val="24"/>
                <w:szCs w:val="22"/>
                <w:rtl/>
              </w:rPr>
            </w:pPr>
            <w:r w:rsidRPr="00376880">
              <w:rPr>
                <w:rFonts w:ascii="David" w:hAnsi="David"/>
                <w:sz w:val="24"/>
                <w:szCs w:val="22"/>
                <w:rtl/>
              </w:rPr>
              <w:t>כתובת דוא"ל</w:t>
            </w:r>
          </w:p>
        </w:tc>
        <w:tc>
          <w:tcPr>
            <w:tcW w:w="4222" w:type="pct"/>
            <w:gridSpan w:val="3"/>
            <w:tcBorders>
              <w:bottom w:val="single" w:sz="8" w:space="0" w:color="auto"/>
            </w:tcBorders>
          </w:tcPr>
          <w:p w14:paraId="793F6F6F" w14:textId="77777777" w:rsidR="00C81D3C" w:rsidRPr="00376880" w:rsidRDefault="00C81D3C" w:rsidP="00C81D3C">
            <w:pPr>
              <w:overflowPunct w:val="0"/>
              <w:autoSpaceDE w:val="0"/>
              <w:autoSpaceDN w:val="0"/>
              <w:adjustRightInd w:val="0"/>
              <w:textAlignment w:val="baseline"/>
              <w:rPr>
                <w:rFonts w:ascii="David" w:hAnsi="David"/>
                <w:sz w:val="24"/>
                <w:szCs w:val="22"/>
                <w:rtl/>
              </w:rPr>
            </w:pPr>
          </w:p>
        </w:tc>
      </w:tr>
    </w:tbl>
    <w:p w14:paraId="31E6227C" w14:textId="77777777" w:rsidR="00C81D3C" w:rsidRPr="00376880" w:rsidRDefault="00C81D3C" w:rsidP="00C81D3C">
      <w:pPr>
        <w:overflowPunct w:val="0"/>
        <w:autoSpaceDE w:val="0"/>
        <w:autoSpaceDN w:val="0"/>
        <w:adjustRightInd w:val="0"/>
        <w:textAlignment w:val="baseline"/>
        <w:rPr>
          <w:rFonts w:ascii="David" w:hAnsi="David"/>
          <w:sz w:val="24"/>
          <w:rtl/>
          <w:lang w:val="x-none"/>
        </w:rPr>
      </w:pPr>
    </w:p>
    <w:p w14:paraId="64C5B03C" w14:textId="77777777" w:rsidR="0022069B" w:rsidRDefault="0022069B" w:rsidP="0022069B">
      <w:pPr>
        <w:rPr>
          <w:rFonts w:ascii="David" w:hAnsi="David"/>
          <w:rtl/>
          <w:lang w:val="x-none"/>
        </w:rPr>
      </w:pPr>
      <w:r w:rsidRPr="00FC0A93">
        <w:rPr>
          <w:rFonts w:ascii="David" w:hAnsi="David"/>
          <w:rtl/>
          <w:lang w:val="x-none"/>
        </w:rPr>
        <w:lastRenderedPageBreak/>
        <w:t xml:space="preserve">אני החתום מטה, ______________ ת.ז. _________, </w:t>
      </w:r>
      <w:r w:rsidRPr="00EB6BEB">
        <w:rPr>
          <w:rFonts w:ascii="David" w:hAnsi="David"/>
          <w:rtl/>
          <w:lang w:val="x-none" w:eastAsia="x-none"/>
        </w:rPr>
        <w:t>שאני</w:t>
      </w:r>
      <w:r w:rsidRPr="00FC0A93">
        <w:rPr>
          <w:rFonts w:ascii="David" w:hAnsi="David"/>
          <w:rtl/>
          <w:lang w:val="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0F06C8B0" w14:textId="77777777" w:rsidR="0022069B" w:rsidRPr="00FC0A93" w:rsidRDefault="0022069B" w:rsidP="0022069B">
      <w:pPr>
        <w:rPr>
          <w:rFonts w:ascii="David" w:hAnsi="David"/>
          <w:rtl/>
          <w:lang w:val="x-none"/>
        </w:rPr>
      </w:pPr>
    </w:p>
    <w:p w14:paraId="124DC814"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Pr>
      </w:pPr>
      <w:r w:rsidRPr="00FC0A93">
        <w:rPr>
          <w:rFonts w:ascii="David" w:hAnsi="David"/>
          <w:rtl/>
        </w:rPr>
        <w:t>אני והמציע קראנו</w:t>
      </w:r>
      <w:r w:rsidRPr="00EB6BEB">
        <w:rPr>
          <w:rFonts w:ascii="David" w:hAnsi="David"/>
          <w:rtl/>
        </w:rPr>
        <w:t xml:space="preserve"> בעיון</w:t>
      </w:r>
      <w:r w:rsidRPr="00FC0A93">
        <w:rPr>
          <w:rFonts w:ascii="David" w:hAnsi="David"/>
          <w:rtl/>
        </w:rPr>
        <w:t xml:space="preserve"> את מסמכי המכרז והבנו את תכנם.</w:t>
      </w:r>
    </w:p>
    <w:p w14:paraId="4D016D53"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tl/>
        </w:rPr>
      </w:pPr>
      <w:r w:rsidRPr="00FC0A93">
        <w:rPr>
          <w:rFonts w:ascii="David" w:hAnsi="David"/>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4ACBDC9F"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tl/>
        </w:rPr>
      </w:pPr>
      <w:r w:rsidRPr="00EB6BEB">
        <w:rPr>
          <w:rFonts w:ascii="David" w:hAnsi="David"/>
          <w:rtl/>
        </w:rPr>
        <w:t>אני</w:t>
      </w:r>
      <w:r w:rsidRPr="00FC0A93">
        <w:rPr>
          <w:rFonts w:ascii="David" w:hAnsi="David"/>
          <w:rt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DBA6F1"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tl/>
        </w:rPr>
      </w:pPr>
      <w:r w:rsidRPr="00FC0A93">
        <w:rPr>
          <w:rFonts w:ascii="David" w:hAnsi="David"/>
          <w:rtl/>
        </w:rPr>
        <w:t>מצ"ב כל מסמכי ההצעה, על נספחיהם, כשהם חתומים על ידי בעל הסמכות לחייב את המציע ומולאו בהם כל הפרטים הנדרשים לרבות הצעת המחיר.</w:t>
      </w:r>
    </w:p>
    <w:p w14:paraId="4AA02399"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tl/>
        </w:rPr>
      </w:pPr>
      <w:r w:rsidRPr="00FC0A93">
        <w:rPr>
          <w:rFonts w:ascii="David" w:hAnsi="David"/>
          <w:rtl/>
        </w:rPr>
        <w:t xml:space="preserve">אין באמור בהצעה זו, כדי להוות כל הצהרה ו/או מצג ו/או התחייבות של המשרד </w:t>
      </w:r>
      <w:r w:rsidRPr="00EB6BEB">
        <w:rPr>
          <w:rFonts w:ascii="David" w:hAnsi="David"/>
          <w:rtl/>
        </w:rPr>
        <w:t>כלפיי</w:t>
      </w:r>
      <w:r w:rsidRPr="00FC0A93">
        <w:rPr>
          <w:rFonts w:ascii="David" w:hAnsi="David"/>
          <w:rtl/>
        </w:rPr>
        <w:t xml:space="preserve"> או כלפי המציע. הגשת הצעה ו/או השתתפות בתהליכים הנובעים ממנה אינם מקנים לי/למציע זכות כלשהי מעבר לזכויות המפורטות במפורש בגוף המכרז.</w:t>
      </w:r>
    </w:p>
    <w:p w14:paraId="7C827953"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Pr>
      </w:pPr>
      <w:r w:rsidRPr="00FC0A93">
        <w:rPr>
          <w:rFonts w:ascii="David" w:hAnsi="David"/>
          <w:rt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4754FB4" w14:textId="77777777" w:rsidR="0022069B" w:rsidRPr="00FC0A93" w:rsidRDefault="0022069B" w:rsidP="00C575BC">
      <w:pPr>
        <w:pStyle w:val="a7"/>
        <w:numPr>
          <w:ilvl w:val="0"/>
          <w:numId w:val="12"/>
        </w:numPr>
        <w:rPr>
          <w:rFonts w:ascii="David" w:hAnsi="David"/>
        </w:rPr>
      </w:pPr>
      <w:r w:rsidRPr="00EB6BEB">
        <w:rPr>
          <w:rFonts w:ascii="David" w:hAnsi="David"/>
          <w:rtl/>
        </w:rPr>
        <w:t>אני</w:t>
      </w:r>
      <w:r w:rsidRPr="00FC0A93">
        <w:rPr>
          <w:rFonts w:ascii="David" w:hAnsi="David"/>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FC0A93">
        <w:rPr>
          <w:rFonts w:ascii="David" w:hAnsi="David"/>
          <w:rtl/>
        </w:rPr>
        <w:t>התשמ"א</w:t>
      </w:r>
      <w:proofErr w:type="spellEnd"/>
      <w:r w:rsidRPr="00FC0A93">
        <w:rPr>
          <w:rFonts w:ascii="David" w:hAnsi="David"/>
          <w:rtl/>
        </w:rPr>
        <w:t xml:space="preserve"> - 1981</w:t>
      </w:r>
      <w:r w:rsidRPr="00FC0A93">
        <w:rPr>
          <w:rFonts w:ascii="David" w:hAnsi="David"/>
        </w:rPr>
        <w:t>;</w:t>
      </w:r>
      <w:r w:rsidRPr="00FC0A93">
        <w:rPr>
          <w:rFonts w:ascii="David" w:hAnsi="David"/>
          <w:rtl/>
        </w:rPr>
        <w:t xml:space="preserve"> במידה והמציע </w:t>
      </w:r>
      <w:r>
        <w:rPr>
          <w:rFonts w:ascii="David" w:hAnsi="David"/>
          <w:rtl/>
        </w:rPr>
        <w:t>הוא</w:t>
      </w:r>
      <w:r w:rsidRPr="00FC0A93">
        <w:rPr>
          <w:rFonts w:ascii="David" w:hAnsi="David"/>
          <w:rtl/>
        </w:rPr>
        <w:t xml:space="preserve"> 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137F6B42" w14:textId="77777777" w:rsidR="0022069B" w:rsidRPr="00FC0A93" w:rsidRDefault="0022069B" w:rsidP="00C575BC">
      <w:pPr>
        <w:pStyle w:val="a7"/>
        <w:numPr>
          <w:ilvl w:val="0"/>
          <w:numId w:val="12"/>
        </w:numPr>
        <w:rPr>
          <w:rFonts w:ascii="David" w:hAnsi="David"/>
        </w:rPr>
      </w:pPr>
      <w:r w:rsidRPr="00FC0A93">
        <w:rPr>
          <w:rFonts w:ascii="David" w:hAnsi="David"/>
          <w:rtl/>
        </w:rPr>
        <w:t>המציע מצהיר</w:t>
      </w:r>
      <w:r w:rsidRPr="00EB6BEB">
        <w:rPr>
          <w:rFonts w:ascii="David" w:hAnsi="David"/>
          <w:rtl/>
        </w:rPr>
        <w:t>,</w:t>
      </w:r>
      <w:r w:rsidRPr="00FC0A93">
        <w:rPr>
          <w:rFonts w:ascii="David" w:hAnsi="David"/>
          <w:rtl/>
        </w:rPr>
        <w:t xml:space="preserve"> כי אינו חברת כוח אדם </w:t>
      </w:r>
      <w:r w:rsidRPr="00EB6BEB">
        <w:rPr>
          <w:rFonts w:ascii="David" w:hAnsi="David"/>
          <w:rtl/>
        </w:rPr>
        <w:t>–</w:t>
      </w:r>
      <w:r w:rsidRPr="00FC0A93">
        <w:rPr>
          <w:rFonts w:ascii="David" w:hAnsi="David"/>
          <w:rtl/>
        </w:rPr>
        <w:t xml:space="preserve"> כהגדרתה בחוק העסקת עובדים על ידי קבלנים (חברת כח אדם, התשנ"ו-1996).</w:t>
      </w:r>
    </w:p>
    <w:p w14:paraId="1A4285AA" w14:textId="77777777" w:rsidR="0022069B" w:rsidRPr="00EB6BEB" w:rsidRDefault="0022069B" w:rsidP="00C575BC">
      <w:pPr>
        <w:pStyle w:val="a7"/>
        <w:numPr>
          <w:ilvl w:val="0"/>
          <w:numId w:val="12"/>
        </w:numPr>
        <w:rPr>
          <w:rFonts w:ascii="David" w:hAnsi="David"/>
        </w:rPr>
      </w:pPr>
      <w:r w:rsidRPr="00EB6BEB">
        <w:rPr>
          <w:rFonts w:ascii="David" w:hAnsi="David"/>
          <w:rtl/>
        </w:rPr>
        <w:t>המציע עומד בדרישות לתשלומים סוציאליים ובשכר המינימום לעובדים.</w:t>
      </w:r>
    </w:p>
    <w:p w14:paraId="050E9790" w14:textId="77777777" w:rsidR="0022069B" w:rsidRDefault="0022069B" w:rsidP="00C575BC">
      <w:pPr>
        <w:widowControl w:val="0"/>
        <w:numPr>
          <w:ilvl w:val="0"/>
          <w:numId w:val="12"/>
        </w:numPr>
        <w:overflowPunct w:val="0"/>
        <w:autoSpaceDE w:val="0"/>
        <w:autoSpaceDN w:val="0"/>
        <w:adjustRightInd w:val="0"/>
        <w:contextualSpacing/>
        <w:textAlignment w:val="baseline"/>
        <w:rPr>
          <w:rFonts w:ascii="David" w:hAnsi="David"/>
        </w:rPr>
      </w:pPr>
      <w:r w:rsidRPr="00FC0A93">
        <w:rPr>
          <w:rFonts w:ascii="David" w:hAnsi="David"/>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BD929C2" w14:textId="77777777" w:rsidR="0022069B" w:rsidRPr="008047D7" w:rsidRDefault="0022069B" w:rsidP="00C575BC">
      <w:pPr>
        <w:pStyle w:val="a7"/>
        <w:numPr>
          <w:ilvl w:val="0"/>
          <w:numId w:val="12"/>
        </w:numPr>
        <w:overflowPunct w:val="0"/>
        <w:autoSpaceDE w:val="0"/>
        <w:autoSpaceDN w:val="0"/>
        <w:adjustRightInd w:val="0"/>
        <w:contextualSpacing w:val="0"/>
        <w:textAlignment w:val="baseline"/>
        <w:rPr>
          <w:rFonts w:ascii="David" w:hAnsi="David"/>
        </w:rPr>
      </w:pPr>
      <w:bookmarkStart w:id="103" w:name="_Ref128651337"/>
      <w:r w:rsidRPr="008047D7">
        <w:rPr>
          <w:rFonts w:ascii="David" w:hAnsi="David"/>
          <w:rtl/>
        </w:rPr>
        <w:t>במידה שהצע</w:t>
      </w:r>
      <w:r>
        <w:rPr>
          <w:rFonts w:ascii="David" w:hAnsi="David" w:hint="cs"/>
          <w:rtl/>
        </w:rPr>
        <w:t>ת המציע</w:t>
      </w:r>
      <w:r w:rsidRPr="008047D7">
        <w:rPr>
          <w:rFonts w:ascii="David" w:hAnsi="David"/>
          <w:rtl/>
        </w:rPr>
        <w:t xml:space="preserve"> תזכה </w:t>
      </w:r>
      <w:r>
        <w:rPr>
          <w:rFonts w:ascii="David" w:hAnsi="David" w:hint="cs"/>
          <w:rtl/>
        </w:rPr>
        <w:t xml:space="preserve">במכרז, </w:t>
      </w:r>
      <w:r w:rsidRPr="008047D7">
        <w:rPr>
          <w:rFonts w:ascii="David" w:hAnsi="David"/>
          <w:rtl/>
        </w:rPr>
        <w:t xml:space="preserve">האם יחויב מע"מ בגין אספקת השירותים </w:t>
      </w:r>
      <w:proofErr w:type="spellStart"/>
      <w:r w:rsidRPr="008047D7">
        <w:rPr>
          <w:rFonts w:ascii="David" w:hAnsi="David"/>
          <w:rtl/>
        </w:rPr>
        <w:t>מכח</w:t>
      </w:r>
      <w:proofErr w:type="spellEnd"/>
      <w:r w:rsidRPr="008047D7">
        <w:rPr>
          <w:rFonts w:ascii="David" w:hAnsi="David"/>
          <w:rtl/>
        </w:rPr>
        <w:t xml:space="preserve"> מכרז זה</w:t>
      </w:r>
      <w:r>
        <w:rPr>
          <w:rFonts w:ascii="David" w:hAnsi="David" w:hint="cs"/>
          <w:rtl/>
        </w:rPr>
        <w:t>? ____</w:t>
      </w:r>
      <w:bookmarkEnd w:id="103"/>
      <w:r>
        <w:rPr>
          <w:rFonts w:ascii="David" w:hAnsi="David" w:hint="cs"/>
          <w:rtl/>
        </w:rPr>
        <w:t>__________</w:t>
      </w:r>
    </w:p>
    <w:p w14:paraId="7523C506" w14:textId="77777777" w:rsidR="0022069B" w:rsidRPr="00FC0A93" w:rsidRDefault="0022069B" w:rsidP="00C575BC">
      <w:pPr>
        <w:numPr>
          <w:ilvl w:val="0"/>
          <w:numId w:val="12"/>
        </w:numPr>
        <w:overflowPunct w:val="0"/>
        <w:autoSpaceDE w:val="0"/>
        <w:autoSpaceDN w:val="0"/>
        <w:adjustRightInd w:val="0"/>
        <w:contextualSpacing/>
        <w:textAlignment w:val="baseline"/>
        <w:rPr>
          <w:rFonts w:ascii="David" w:hAnsi="David"/>
        </w:rPr>
      </w:pPr>
      <w:r w:rsidRPr="00FC0A93">
        <w:rPr>
          <w:rFonts w:ascii="David" w:hAnsi="David"/>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 קשרים של בני משפחה או תאגידים</w:t>
      </w:r>
      <w:r w:rsidRPr="00EB6BEB">
        <w:rPr>
          <w:rFonts w:ascii="David" w:hAnsi="David"/>
          <w:rtl/>
        </w:rPr>
        <w:t>).</w:t>
      </w:r>
    </w:p>
    <w:p w14:paraId="784A774E" w14:textId="77777777" w:rsidR="0022069B" w:rsidRPr="00EB6BEB" w:rsidRDefault="0022069B" w:rsidP="0022069B">
      <w:pPr>
        <w:ind w:left="360"/>
        <w:contextualSpacing/>
        <w:rPr>
          <w:rFonts w:ascii="David" w:hAnsi="David"/>
          <w:rtl/>
        </w:rPr>
      </w:pPr>
      <w:r w:rsidRPr="00EB6BEB">
        <w:rPr>
          <w:rFonts w:ascii="David" w:hAnsi="David"/>
          <w:rtl/>
        </w:rPr>
        <w:t>כמו כן יפרט המציע כל קשר בין בעלי השליטה בו ו/או נושאי המשרה שלו ו/או הפועלים מטעמו, לבין ענייני המשרד ו/או מתן השירותים.</w:t>
      </w:r>
    </w:p>
    <w:p w14:paraId="5BCFDC8D" w14:textId="77777777" w:rsidR="0022069B" w:rsidRPr="00EB6BEB" w:rsidRDefault="0022069B" w:rsidP="0022069B">
      <w:pPr>
        <w:ind w:left="360"/>
        <w:contextualSpacing/>
        <w:rPr>
          <w:rFonts w:ascii="David" w:hAnsi="David"/>
          <w:rtl/>
        </w:rPr>
      </w:pPr>
      <w:r w:rsidRPr="00EB6BEB">
        <w:rPr>
          <w:rFonts w:ascii="David" w:hAnsi="David"/>
          <w:rt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22069B" w:rsidRPr="00EB6BEB" w14:paraId="06A666A3" w14:textId="77777777" w:rsidTr="00A70E1A">
        <w:trPr>
          <w:jc w:val="right"/>
        </w:trPr>
        <w:tc>
          <w:tcPr>
            <w:tcW w:w="567" w:type="dxa"/>
          </w:tcPr>
          <w:p w14:paraId="504CF8BE" w14:textId="77777777" w:rsidR="0022069B" w:rsidRPr="00FC0A93" w:rsidRDefault="0022069B" w:rsidP="00A70E1A">
            <w:pPr>
              <w:contextualSpacing/>
              <w:rPr>
                <w:rFonts w:ascii="David" w:hAnsi="David"/>
                <w:rtl/>
              </w:rPr>
            </w:pPr>
            <w:r w:rsidRPr="00FC0A93">
              <w:rPr>
                <w:rFonts w:ascii="David" w:hAnsi="David"/>
                <w:rtl/>
              </w:rPr>
              <w:t>א.</w:t>
            </w:r>
          </w:p>
        </w:tc>
        <w:tc>
          <w:tcPr>
            <w:tcW w:w="9639" w:type="dxa"/>
            <w:tcBorders>
              <w:bottom w:val="single" w:sz="4" w:space="0" w:color="auto"/>
            </w:tcBorders>
          </w:tcPr>
          <w:p w14:paraId="33EF83F7" w14:textId="77777777" w:rsidR="0022069B" w:rsidRPr="00FC0A93" w:rsidRDefault="0022069B" w:rsidP="00A70E1A">
            <w:pPr>
              <w:contextualSpacing/>
              <w:rPr>
                <w:rFonts w:ascii="David" w:hAnsi="David"/>
                <w:rtl/>
              </w:rPr>
            </w:pPr>
          </w:p>
        </w:tc>
      </w:tr>
      <w:tr w:rsidR="0022069B" w:rsidRPr="00EB6BEB" w14:paraId="09634CBE" w14:textId="77777777" w:rsidTr="00A70E1A">
        <w:trPr>
          <w:jc w:val="right"/>
        </w:trPr>
        <w:tc>
          <w:tcPr>
            <w:tcW w:w="567" w:type="dxa"/>
          </w:tcPr>
          <w:p w14:paraId="38BC2EC4" w14:textId="77777777" w:rsidR="0022069B" w:rsidRPr="00FC0A93" w:rsidRDefault="0022069B" w:rsidP="00A70E1A">
            <w:pPr>
              <w:contextualSpacing/>
              <w:rPr>
                <w:rFonts w:ascii="David" w:hAnsi="David"/>
                <w:rtl/>
              </w:rPr>
            </w:pPr>
            <w:r w:rsidRPr="00FC0A93">
              <w:rPr>
                <w:rFonts w:ascii="David" w:hAnsi="David"/>
                <w:rtl/>
              </w:rPr>
              <w:t>ב.</w:t>
            </w:r>
          </w:p>
        </w:tc>
        <w:tc>
          <w:tcPr>
            <w:tcW w:w="9639" w:type="dxa"/>
            <w:tcBorders>
              <w:top w:val="single" w:sz="4" w:space="0" w:color="auto"/>
              <w:bottom w:val="single" w:sz="4" w:space="0" w:color="auto"/>
            </w:tcBorders>
          </w:tcPr>
          <w:p w14:paraId="265AEDD8" w14:textId="77777777" w:rsidR="0022069B" w:rsidRPr="00FC0A93" w:rsidRDefault="0022069B" w:rsidP="00A70E1A">
            <w:pPr>
              <w:contextualSpacing/>
              <w:rPr>
                <w:rFonts w:ascii="David" w:hAnsi="David"/>
                <w:rtl/>
              </w:rPr>
            </w:pPr>
          </w:p>
        </w:tc>
      </w:tr>
      <w:tr w:rsidR="0022069B" w:rsidRPr="00EB6BEB" w14:paraId="0B916DC7" w14:textId="77777777" w:rsidTr="00A70E1A">
        <w:trPr>
          <w:jc w:val="right"/>
        </w:trPr>
        <w:tc>
          <w:tcPr>
            <w:tcW w:w="567" w:type="dxa"/>
          </w:tcPr>
          <w:p w14:paraId="4183BD43" w14:textId="77777777" w:rsidR="0022069B" w:rsidRPr="00FC0A93" w:rsidRDefault="0022069B" w:rsidP="00A70E1A">
            <w:pPr>
              <w:contextualSpacing/>
              <w:rPr>
                <w:rFonts w:ascii="David" w:hAnsi="David"/>
                <w:rtl/>
              </w:rPr>
            </w:pPr>
            <w:r w:rsidRPr="00FC0A93">
              <w:rPr>
                <w:rFonts w:ascii="David" w:hAnsi="David"/>
                <w:rtl/>
              </w:rPr>
              <w:lastRenderedPageBreak/>
              <w:t>ג.</w:t>
            </w:r>
          </w:p>
        </w:tc>
        <w:tc>
          <w:tcPr>
            <w:tcW w:w="9639" w:type="dxa"/>
            <w:tcBorders>
              <w:top w:val="single" w:sz="4" w:space="0" w:color="auto"/>
              <w:bottom w:val="single" w:sz="4" w:space="0" w:color="auto"/>
            </w:tcBorders>
          </w:tcPr>
          <w:p w14:paraId="76007B91" w14:textId="77777777" w:rsidR="0022069B" w:rsidRPr="00FC0A93" w:rsidRDefault="0022069B" w:rsidP="00A70E1A">
            <w:pPr>
              <w:contextualSpacing/>
              <w:rPr>
                <w:rFonts w:ascii="David" w:hAnsi="David"/>
                <w:rtl/>
              </w:rPr>
            </w:pPr>
          </w:p>
        </w:tc>
      </w:tr>
      <w:tr w:rsidR="0022069B" w:rsidRPr="00EB6BEB" w14:paraId="14F5C96F" w14:textId="77777777" w:rsidTr="00A70E1A">
        <w:trPr>
          <w:jc w:val="right"/>
        </w:trPr>
        <w:tc>
          <w:tcPr>
            <w:tcW w:w="567" w:type="dxa"/>
          </w:tcPr>
          <w:p w14:paraId="652D27C2" w14:textId="77777777" w:rsidR="0022069B" w:rsidRPr="00FC0A93" w:rsidRDefault="0022069B" w:rsidP="00A70E1A">
            <w:pPr>
              <w:contextualSpacing/>
              <w:rPr>
                <w:rFonts w:ascii="David" w:hAnsi="David"/>
                <w:rtl/>
              </w:rPr>
            </w:pPr>
            <w:r w:rsidRPr="00FC0A93">
              <w:rPr>
                <w:rFonts w:ascii="David" w:hAnsi="David"/>
                <w:rtl/>
              </w:rPr>
              <w:t>ד.</w:t>
            </w:r>
          </w:p>
        </w:tc>
        <w:tc>
          <w:tcPr>
            <w:tcW w:w="9639" w:type="dxa"/>
            <w:tcBorders>
              <w:top w:val="single" w:sz="4" w:space="0" w:color="auto"/>
              <w:bottom w:val="single" w:sz="4" w:space="0" w:color="auto"/>
            </w:tcBorders>
          </w:tcPr>
          <w:p w14:paraId="105B2DB9" w14:textId="77777777" w:rsidR="0022069B" w:rsidRPr="00FC0A93" w:rsidRDefault="0022069B" w:rsidP="00A70E1A">
            <w:pPr>
              <w:contextualSpacing/>
              <w:rPr>
                <w:rFonts w:ascii="David" w:hAnsi="David"/>
                <w:rtl/>
              </w:rPr>
            </w:pPr>
          </w:p>
        </w:tc>
      </w:tr>
      <w:tr w:rsidR="0022069B" w:rsidRPr="00EB6BEB" w14:paraId="098F7A29" w14:textId="77777777" w:rsidTr="00A70E1A">
        <w:trPr>
          <w:jc w:val="right"/>
        </w:trPr>
        <w:tc>
          <w:tcPr>
            <w:tcW w:w="567" w:type="dxa"/>
          </w:tcPr>
          <w:p w14:paraId="343D55C8" w14:textId="77777777" w:rsidR="0022069B" w:rsidRPr="00FC0A93" w:rsidRDefault="0022069B" w:rsidP="00A70E1A">
            <w:pPr>
              <w:contextualSpacing/>
              <w:rPr>
                <w:rFonts w:ascii="David" w:hAnsi="David"/>
                <w:rtl/>
              </w:rPr>
            </w:pPr>
            <w:r w:rsidRPr="00FC0A93">
              <w:rPr>
                <w:rFonts w:ascii="David" w:hAnsi="David"/>
                <w:rtl/>
              </w:rPr>
              <w:t>ה.</w:t>
            </w:r>
          </w:p>
        </w:tc>
        <w:tc>
          <w:tcPr>
            <w:tcW w:w="9639" w:type="dxa"/>
            <w:tcBorders>
              <w:top w:val="single" w:sz="4" w:space="0" w:color="auto"/>
              <w:bottom w:val="single" w:sz="4" w:space="0" w:color="auto"/>
            </w:tcBorders>
          </w:tcPr>
          <w:p w14:paraId="3010A4D0" w14:textId="77777777" w:rsidR="0022069B" w:rsidRPr="00FC0A93" w:rsidRDefault="0022069B" w:rsidP="00A70E1A">
            <w:pPr>
              <w:contextualSpacing/>
              <w:rPr>
                <w:rFonts w:ascii="David" w:hAnsi="David"/>
                <w:rtl/>
              </w:rPr>
            </w:pPr>
          </w:p>
        </w:tc>
      </w:tr>
    </w:tbl>
    <w:p w14:paraId="604E2C04" w14:textId="77777777" w:rsidR="0022069B" w:rsidRPr="00FC0A93" w:rsidRDefault="0022069B" w:rsidP="0022069B">
      <w:pPr>
        <w:widowControl w:val="0"/>
        <w:ind w:left="360"/>
        <w:contextualSpacing/>
        <w:rPr>
          <w:rFonts w:ascii="David" w:hAnsi="David"/>
        </w:rPr>
      </w:pPr>
    </w:p>
    <w:p w14:paraId="31FB8D57"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tl/>
        </w:rPr>
      </w:pPr>
      <w:r w:rsidRPr="00FC0A93">
        <w:rPr>
          <w:rFonts w:ascii="David" w:hAnsi="David"/>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1A6A0E10" w14:textId="77777777" w:rsidR="0022069B" w:rsidRPr="00FC0A93" w:rsidRDefault="0022069B" w:rsidP="00C575BC">
      <w:pPr>
        <w:widowControl w:val="0"/>
        <w:numPr>
          <w:ilvl w:val="0"/>
          <w:numId w:val="12"/>
        </w:numPr>
        <w:overflowPunct w:val="0"/>
        <w:autoSpaceDE w:val="0"/>
        <w:autoSpaceDN w:val="0"/>
        <w:adjustRightInd w:val="0"/>
        <w:contextualSpacing/>
        <w:textAlignment w:val="baseline"/>
        <w:rPr>
          <w:rFonts w:ascii="David" w:hAnsi="David"/>
        </w:rPr>
      </w:pPr>
      <w:r w:rsidRPr="00FC0A93">
        <w:rPr>
          <w:rFonts w:ascii="David" w:hAnsi="David"/>
          <w:rtl/>
        </w:rPr>
        <w:t>להלן העמודים בהצעתי העלולים לחשוף סוד מסחרי או סוד מקצועי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22069B" w:rsidRPr="00EB6BEB" w14:paraId="2863A160" w14:textId="77777777" w:rsidTr="00A70E1A">
        <w:trPr>
          <w:jc w:val="right"/>
        </w:trPr>
        <w:tc>
          <w:tcPr>
            <w:tcW w:w="10206" w:type="dxa"/>
          </w:tcPr>
          <w:p w14:paraId="71AA2BEA" w14:textId="77777777" w:rsidR="0022069B" w:rsidRPr="00FC0A93" w:rsidRDefault="0022069B" w:rsidP="00A70E1A">
            <w:pPr>
              <w:contextualSpacing/>
              <w:rPr>
                <w:rFonts w:ascii="David" w:hAnsi="David"/>
                <w:rtl/>
              </w:rPr>
            </w:pPr>
          </w:p>
        </w:tc>
      </w:tr>
      <w:tr w:rsidR="0022069B" w:rsidRPr="00EB6BEB" w14:paraId="6108BECA" w14:textId="77777777" w:rsidTr="00A70E1A">
        <w:trPr>
          <w:jc w:val="right"/>
        </w:trPr>
        <w:tc>
          <w:tcPr>
            <w:tcW w:w="10206" w:type="dxa"/>
          </w:tcPr>
          <w:p w14:paraId="1132B2F9" w14:textId="77777777" w:rsidR="0022069B" w:rsidRPr="00FC0A93" w:rsidRDefault="0022069B" w:rsidP="00A70E1A">
            <w:pPr>
              <w:contextualSpacing/>
              <w:rPr>
                <w:rFonts w:ascii="David" w:hAnsi="David"/>
                <w:rtl/>
              </w:rPr>
            </w:pPr>
          </w:p>
        </w:tc>
      </w:tr>
      <w:tr w:rsidR="0022069B" w:rsidRPr="00EB6BEB" w14:paraId="4A42A1ED" w14:textId="77777777" w:rsidTr="00A70E1A">
        <w:trPr>
          <w:jc w:val="right"/>
        </w:trPr>
        <w:tc>
          <w:tcPr>
            <w:tcW w:w="10206" w:type="dxa"/>
          </w:tcPr>
          <w:p w14:paraId="278C3E66" w14:textId="77777777" w:rsidR="0022069B" w:rsidRPr="00FC0A93" w:rsidRDefault="0022069B" w:rsidP="00A70E1A">
            <w:pPr>
              <w:contextualSpacing/>
              <w:rPr>
                <w:rFonts w:ascii="David" w:hAnsi="David"/>
                <w:rtl/>
              </w:rPr>
            </w:pPr>
          </w:p>
        </w:tc>
      </w:tr>
      <w:tr w:rsidR="0022069B" w:rsidRPr="00EB6BEB" w14:paraId="4722C1D8" w14:textId="77777777" w:rsidTr="00A70E1A">
        <w:trPr>
          <w:jc w:val="right"/>
        </w:trPr>
        <w:tc>
          <w:tcPr>
            <w:tcW w:w="10206" w:type="dxa"/>
          </w:tcPr>
          <w:p w14:paraId="794AD6E3" w14:textId="77777777" w:rsidR="0022069B" w:rsidRPr="00FC0A93" w:rsidRDefault="0022069B" w:rsidP="00A70E1A">
            <w:pPr>
              <w:contextualSpacing/>
              <w:rPr>
                <w:rFonts w:ascii="David" w:hAnsi="David"/>
                <w:rtl/>
              </w:rPr>
            </w:pPr>
          </w:p>
        </w:tc>
      </w:tr>
      <w:tr w:rsidR="0022069B" w:rsidRPr="00EB6BEB" w14:paraId="31661757" w14:textId="77777777" w:rsidTr="00A70E1A">
        <w:trPr>
          <w:jc w:val="right"/>
        </w:trPr>
        <w:tc>
          <w:tcPr>
            <w:tcW w:w="10206" w:type="dxa"/>
          </w:tcPr>
          <w:p w14:paraId="1B734D38" w14:textId="77777777" w:rsidR="0022069B" w:rsidRPr="00FC0A93" w:rsidRDefault="0022069B" w:rsidP="00A70E1A">
            <w:pPr>
              <w:contextualSpacing/>
              <w:rPr>
                <w:rFonts w:ascii="David" w:hAnsi="David"/>
                <w:rtl/>
              </w:rPr>
            </w:pPr>
          </w:p>
        </w:tc>
      </w:tr>
      <w:tr w:rsidR="0022069B" w:rsidRPr="00EB6BEB" w14:paraId="19FEC83F" w14:textId="77777777" w:rsidTr="00A70E1A">
        <w:trPr>
          <w:jc w:val="right"/>
        </w:trPr>
        <w:tc>
          <w:tcPr>
            <w:tcW w:w="10206" w:type="dxa"/>
          </w:tcPr>
          <w:p w14:paraId="349A2EB6" w14:textId="77777777" w:rsidR="0022069B" w:rsidRPr="00FC0A93" w:rsidRDefault="0022069B" w:rsidP="00A70E1A">
            <w:pPr>
              <w:contextualSpacing/>
              <w:rPr>
                <w:rFonts w:ascii="David" w:hAnsi="David"/>
                <w:rtl/>
              </w:rPr>
            </w:pPr>
          </w:p>
        </w:tc>
      </w:tr>
    </w:tbl>
    <w:p w14:paraId="5E54E157" w14:textId="77777777" w:rsidR="0022069B" w:rsidRPr="00FC0A93" w:rsidRDefault="0022069B" w:rsidP="0022069B">
      <w:pPr>
        <w:widowControl w:val="0"/>
        <w:ind w:left="360"/>
        <w:contextualSpacing/>
        <w:rPr>
          <w:rFonts w:ascii="David" w:hAnsi="David"/>
          <w:rtl/>
        </w:rPr>
      </w:pPr>
    </w:p>
    <w:p w14:paraId="7955B93E" w14:textId="178C5ABA" w:rsidR="0022069B" w:rsidRPr="00FC0A93" w:rsidRDefault="0022069B" w:rsidP="0022069B">
      <w:pPr>
        <w:widowControl w:val="0"/>
        <w:ind w:left="360"/>
        <w:contextualSpacing/>
        <w:rPr>
          <w:rFonts w:ascii="David" w:hAnsi="David"/>
          <w:b/>
          <w:bCs/>
          <w:rtl/>
        </w:rPr>
      </w:pPr>
      <w:r w:rsidRPr="00FC0A93">
        <w:rPr>
          <w:rFonts w:ascii="David" w:hAnsi="David"/>
          <w:b/>
          <w:bCs/>
          <w:rtl/>
        </w:rPr>
        <w:t xml:space="preserve">סעיפים הנוגעים לעלויות ולהוכחת עמידה בדרישות הסף, אינם חסויים. </w:t>
      </w:r>
      <w:proofErr w:type="spellStart"/>
      <w:r w:rsidRPr="00FC0A93">
        <w:rPr>
          <w:rFonts w:ascii="David" w:hAnsi="David"/>
          <w:b/>
          <w:bCs/>
          <w:rtl/>
        </w:rPr>
        <w:t>הכל</w:t>
      </w:r>
      <w:proofErr w:type="spellEnd"/>
      <w:r w:rsidRPr="00FC0A93">
        <w:rPr>
          <w:rFonts w:ascii="David" w:hAnsi="David"/>
          <w:b/>
          <w:bCs/>
          <w:rtl/>
        </w:rPr>
        <w:t xml:space="preserve"> בכפוף לאמור </w:t>
      </w:r>
      <w:r w:rsidRPr="00EB6BEB">
        <w:rPr>
          <w:rFonts w:ascii="David" w:hAnsi="David"/>
          <w:b/>
          <w:bCs/>
          <w:rtl/>
        </w:rPr>
        <w:t>ב</w:t>
      </w:r>
      <w:r w:rsidRPr="00EB6BEB">
        <w:rPr>
          <w:rFonts w:ascii="David" w:hAnsi="David"/>
          <w:b/>
          <w:bCs/>
          <w:rtl/>
        </w:rPr>
        <w:fldChar w:fldCharType="begin"/>
      </w:r>
      <w:r w:rsidRPr="00EB6BEB">
        <w:rPr>
          <w:rFonts w:ascii="David" w:hAnsi="David"/>
          <w:b/>
          <w:bCs/>
          <w:rtl/>
        </w:rPr>
        <w:instrText xml:space="preserve"> </w:instrText>
      </w:r>
      <w:r w:rsidRPr="00EB6BEB">
        <w:rPr>
          <w:rFonts w:ascii="David" w:hAnsi="David"/>
          <w:b/>
          <w:bCs/>
        </w:rPr>
        <w:instrText>REF</w:instrText>
      </w:r>
      <w:r w:rsidRPr="00EB6BEB">
        <w:rPr>
          <w:rFonts w:ascii="David" w:hAnsi="David"/>
          <w:b/>
          <w:bCs/>
          <w:rtl/>
        </w:rPr>
        <w:instrText xml:space="preserve"> נוהל_המכרז \</w:instrText>
      </w:r>
      <w:r w:rsidRPr="00EB6BEB">
        <w:rPr>
          <w:rFonts w:ascii="David" w:hAnsi="David"/>
          <w:b/>
          <w:bCs/>
        </w:rPr>
        <w:instrText>h</w:instrText>
      </w:r>
      <w:r w:rsidRPr="00EB6BEB">
        <w:rPr>
          <w:rFonts w:ascii="David" w:hAnsi="David"/>
          <w:b/>
          <w:bCs/>
          <w:rtl/>
        </w:rPr>
        <w:instrText xml:space="preserve">  \* </w:instrText>
      </w:r>
      <w:r w:rsidRPr="00EB6BEB">
        <w:rPr>
          <w:rFonts w:ascii="David" w:hAnsi="David"/>
          <w:b/>
          <w:bCs/>
        </w:rPr>
        <w:instrText>MERGEFORMAT</w:instrText>
      </w:r>
      <w:r w:rsidRPr="00EB6BEB">
        <w:rPr>
          <w:rFonts w:ascii="David" w:hAnsi="David"/>
          <w:b/>
          <w:bCs/>
          <w:rtl/>
        </w:rPr>
        <w:instrText xml:space="preserve"> </w:instrText>
      </w:r>
      <w:r w:rsidRPr="00EB6BEB">
        <w:rPr>
          <w:rFonts w:ascii="David" w:hAnsi="David"/>
          <w:b/>
          <w:bCs/>
          <w:rtl/>
        </w:rPr>
      </w:r>
      <w:r w:rsidRPr="00EB6BEB">
        <w:rPr>
          <w:rFonts w:ascii="David" w:hAnsi="David"/>
          <w:b/>
          <w:bCs/>
          <w:rtl/>
        </w:rPr>
        <w:fldChar w:fldCharType="separate"/>
      </w:r>
      <w:r w:rsidR="00E20BFF" w:rsidRPr="00E20BFF">
        <w:rPr>
          <w:rFonts w:ascii="David" w:hAnsi="David"/>
          <w:b/>
          <w:bCs/>
          <w:rtl/>
        </w:rPr>
        <w:t>חלק א'</w:t>
      </w:r>
      <w:r w:rsidRPr="00EB6BEB">
        <w:rPr>
          <w:rFonts w:ascii="David" w:hAnsi="David"/>
          <w:b/>
          <w:bCs/>
          <w:rtl/>
        </w:rPr>
        <w:fldChar w:fldCharType="end"/>
      </w:r>
      <w:r w:rsidRPr="00FC0A93">
        <w:rPr>
          <w:rFonts w:ascii="David" w:hAnsi="David"/>
          <w:b/>
          <w:bCs/>
          <w:rtl/>
        </w:rPr>
        <w:t xml:space="preserve"> למסמכי המכרז, סעיף</w:t>
      </w:r>
      <w:r w:rsidRPr="00FC0A93">
        <w:rPr>
          <w:rFonts w:ascii="David" w:hAnsi="David" w:hint="cs"/>
          <w:b/>
          <w:bCs/>
          <w:rtl/>
        </w:rPr>
        <w:t xml:space="preserve"> </w:t>
      </w:r>
      <w:r w:rsidRPr="00FC0A93">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Ref236624324 \r \h</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FC0A93">
        <w:rPr>
          <w:rFonts w:ascii="David" w:hAnsi="David"/>
          <w:b/>
          <w:bCs/>
          <w:rtl/>
        </w:rPr>
      </w:r>
      <w:r w:rsidRPr="00FC0A93">
        <w:rPr>
          <w:rFonts w:ascii="David" w:hAnsi="David"/>
          <w:b/>
          <w:bCs/>
          <w:rtl/>
        </w:rPr>
        <w:fldChar w:fldCharType="separate"/>
      </w:r>
      <w:r w:rsidR="00E20BFF">
        <w:rPr>
          <w:rFonts w:ascii="David" w:hAnsi="David"/>
          <w:b/>
          <w:bCs/>
          <w:cs/>
        </w:rPr>
        <w:t>‎</w:t>
      </w:r>
      <w:r w:rsidR="00E20BFF">
        <w:rPr>
          <w:rFonts w:ascii="David" w:hAnsi="David"/>
          <w:b/>
          <w:bCs/>
        </w:rPr>
        <w:t>17</w:t>
      </w:r>
      <w:r w:rsidRPr="00FC0A93">
        <w:rPr>
          <w:rFonts w:ascii="David" w:hAnsi="David"/>
          <w:b/>
          <w:bCs/>
          <w:rtl/>
        </w:rPr>
        <w:fldChar w:fldCharType="end"/>
      </w:r>
      <w:r w:rsidRPr="00EB6BEB">
        <w:rPr>
          <w:rFonts w:ascii="David" w:hAnsi="David"/>
          <w:b/>
          <w:bCs/>
          <w:rtl/>
        </w:rPr>
        <w:t>. מציע שיציין פרטים כחסויים יהיה מנוע מלעיין בפרטים אלו בהצעה הזוכה.</w:t>
      </w:r>
      <w:r w:rsidRPr="00FC0A93">
        <w:rPr>
          <w:rFonts w:ascii="David" w:hAnsi="David"/>
          <w:b/>
          <w:bCs/>
          <w:rtl/>
        </w:rPr>
        <w:t xml:space="preserve"> בכל מקרה ידוע לי כי הסמכות להחליט אם מסמך כלשהו חסוי או לא, הינה של ועדת המכרזים של המשרד אשר תפעל בעניין זה עפ"י שיקול דעתה הבלעדי והמוחלט.</w:t>
      </w:r>
    </w:p>
    <w:p w14:paraId="68B07C47" w14:textId="77777777" w:rsidR="0022069B" w:rsidRPr="00FC0A93" w:rsidRDefault="0022069B" w:rsidP="00C575BC">
      <w:pPr>
        <w:numPr>
          <w:ilvl w:val="0"/>
          <w:numId w:val="12"/>
        </w:numPr>
        <w:overflowPunct w:val="0"/>
        <w:autoSpaceDE w:val="0"/>
        <w:autoSpaceDN w:val="0"/>
        <w:adjustRightInd w:val="0"/>
        <w:contextualSpacing/>
        <w:textAlignment w:val="baseline"/>
        <w:rPr>
          <w:rFonts w:ascii="David" w:hAnsi="David"/>
          <w:rtl/>
        </w:rPr>
      </w:pPr>
      <w:r w:rsidRPr="00FC0A93">
        <w:rPr>
          <w:rFonts w:ascii="David" w:hAnsi="David"/>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22069B" w:rsidRPr="00EB6BEB" w14:paraId="796AC719" w14:textId="77777777" w:rsidTr="00A70E1A">
        <w:trPr>
          <w:jc w:val="center"/>
        </w:trPr>
        <w:tc>
          <w:tcPr>
            <w:tcW w:w="1326" w:type="dxa"/>
            <w:tcBorders>
              <w:bottom w:val="single" w:sz="12" w:space="0" w:color="auto"/>
            </w:tcBorders>
          </w:tcPr>
          <w:p w14:paraId="559C9A44" w14:textId="77777777" w:rsidR="0022069B" w:rsidRPr="00FC0A93" w:rsidRDefault="0022069B" w:rsidP="00A70E1A">
            <w:pPr>
              <w:rPr>
                <w:rFonts w:ascii="David" w:hAnsi="David"/>
                <w:rtl/>
              </w:rPr>
            </w:pPr>
          </w:p>
        </w:tc>
        <w:tc>
          <w:tcPr>
            <w:tcW w:w="709" w:type="dxa"/>
          </w:tcPr>
          <w:p w14:paraId="73D700CF" w14:textId="77777777" w:rsidR="0022069B" w:rsidRPr="00FC0A93" w:rsidRDefault="0022069B" w:rsidP="00A70E1A">
            <w:pPr>
              <w:rPr>
                <w:rFonts w:ascii="David" w:hAnsi="David"/>
                <w:rtl/>
              </w:rPr>
            </w:pPr>
          </w:p>
        </w:tc>
        <w:tc>
          <w:tcPr>
            <w:tcW w:w="3118" w:type="dxa"/>
            <w:tcBorders>
              <w:bottom w:val="single" w:sz="12" w:space="0" w:color="auto"/>
            </w:tcBorders>
          </w:tcPr>
          <w:p w14:paraId="1A470ACD" w14:textId="77777777" w:rsidR="0022069B" w:rsidRPr="00FC0A93" w:rsidRDefault="0022069B" w:rsidP="00A70E1A">
            <w:pPr>
              <w:rPr>
                <w:rFonts w:ascii="David" w:hAnsi="David"/>
                <w:rtl/>
              </w:rPr>
            </w:pPr>
          </w:p>
        </w:tc>
        <w:tc>
          <w:tcPr>
            <w:tcW w:w="709" w:type="dxa"/>
          </w:tcPr>
          <w:p w14:paraId="327608DB" w14:textId="77777777" w:rsidR="0022069B" w:rsidRPr="00FC0A93" w:rsidRDefault="0022069B" w:rsidP="00A70E1A">
            <w:pPr>
              <w:rPr>
                <w:rFonts w:ascii="David" w:hAnsi="David"/>
                <w:rtl/>
              </w:rPr>
            </w:pPr>
          </w:p>
        </w:tc>
        <w:tc>
          <w:tcPr>
            <w:tcW w:w="2552" w:type="dxa"/>
            <w:tcBorders>
              <w:bottom w:val="single" w:sz="12" w:space="0" w:color="auto"/>
            </w:tcBorders>
          </w:tcPr>
          <w:p w14:paraId="753E7DBE" w14:textId="77777777" w:rsidR="0022069B" w:rsidRPr="00FC0A93" w:rsidRDefault="0022069B" w:rsidP="00A70E1A">
            <w:pPr>
              <w:rPr>
                <w:rFonts w:ascii="David" w:hAnsi="David"/>
                <w:rtl/>
              </w:rPr>
            </w:pPr>
          </w:p>
        </w:tc>
      </w:tr>
      <w:tr w:rsidR="0022069B" w:rsidRPr="00EB6BEB" w14:paraId="62E3A245" w14:textId="77777777" w:rsidTr="00A70E1A">
        <w:trPr>
          <w:jc w:val="center"/>
        </w:trPr>
        <w:tc>
          <w:tcPr>
            <w:tcW w:w="1326" w:type="dxa"/>
            <w:tcBorders>
              <w:top w:val="single" w:sz="12" w:space="0" w:color="auto"/>
            </w:tcBorders>
          </w:tcPr>
          <w:p w14:paraId="10650BA3" w14:textId="77777777" w:rsidR="0022069B" w:rsidRPr="00FC0A93" w:rsidRDefault="0022069B" w:rsidP="00A70E1A">
            <w:pPr>
              <w:jc w:val="center"/>
              <w:rPr>
                <w:rFonts w:ascii="David" w:hAnsi="David"/>
                <w:rtl/>
              </w:rPr>
            </w:pPr>
            <w:r w:rsidRPr="00FC0A93">
              <w:rPr>
                <w:rFonts w:ascii="David" w:hAnsi="David"/>
                <w:b/>
                <w:bCs/>
                <w:rtl/>
              </w:rPr>
              <w:t>תאריך</w:t>
            </w:r>
          </w:p>
        </w:tc>
        <w:tc>
          <w:tcPr>
            <w:tcW w:w="709" w:type="dxa"/>
          </w:tcPr>
          <w:p w14:paraId="0F7C21F1" w14:textId="77777777" w:rsidR="0022069B" w:rsidRPr="00FC0A93" w:rsidRDefault="0022069B" w:rsidP="00A70E1A">
            <w:pPr>
              <w:jc w:val="center"/>
              <w:rPr>
                <w:rFonts w:ascii="David" w:hAnsi="David"/>
                <w:rtl/>
              </w:rPr>
            </w:pPr>
          </w:p>
        </w:tc>
        <w:tc>
          <w:tcPr>
            <w:tcW w:w="3118" w:type="dxa"/>
            <w:tcBorders>
              <w:top w:val="single" w:sz="12" w:space="0" w:color="auto"/>
            </w:tcBorders>
          </w:tcPr>
          <w:p w14:paraId="282ED718" w14:textId="77777777" w:rsidR="0022069B" w:rsidRPr="00FC0A93" w:rsidRDefault="0022069B" w:rsidP="00A70E1A">
            <w:pPr>
              <w:jc w:val="center"/>
              <w:rPr>
                <w:rFonts w:ascii="David" w:hAnsi="David"/>
                <w:rtl/>
              </w:rPr>
            </w:pPr>
            <w:r w:rsidRPr="00FC0A93">
              <w:rPr>
                <w:rFonts w:ascii="David" w:hAnsi="David"/>
                <w:b/>
                <w:bCs/>
                <w:rtl/>
              </w:rPr>
              <w:t>שם מלא של החותם בשם המציע</w:t>
            </w:r>
          </w:p>
        </w:tc>
        <w:tc>
          <w:tcPr>
            <w:tcW w:w="709" w:type="dxa"/>
          </w:tcPr>
          <w:p w14:paraId="27FE8491" w14:textId="77777777" w:rsidR="0022069B" w:rsidRPr="00FC0A93" w:rsidRDefault="0022069B" w:rsidP="00A70E1A">
            <w:pPr>
              <w:jc w:val="center"/>
              <w:rPr>
                <w:rFonts w:ascii="David" w:hAnsi="David"/>
                <w:rtl/>
              </w:rPr>
            </w:pPr>
          </w:p>
        </w:tc>
        <w:tc>
          <w:tcPr>
            <w:tcW w:w="2552" w:type="dxa"/>
            <w:tcBorders>
              <w:top w:val="single" w:sz="12" w:space="0" w:color="auto"/>
            </w:tcBorders>
          </w:tcPr>
          <w:p w14:paraId="6A308823" w14:textId="77777777" w:rsidR="0022069B" w:rsidRPr="00FC0A93" w:rsidRDefault="0022069B" w:rsidP="00A70E1A">
            <w:pPr>
              <w:jc w:val="center"/>
              <w:rPr>
                <w:rFonts w:ascii="David" w:hAnsi="David"/>
                <w:rtl/>
              </w:rPr>
            </w:pPr>
            <w:r w:rsidRPr="00FC0A93">
              <w:rPr>
                <w:rFonts w:ascii="David" w:hAnsi="David"/>
                <w:b/>
                <w:bCs/>
                <w:rtl/>
              </w:rPr>
              <w:t>חתימה וחותמת המציע</w:t>
            </w:r>
          </w:p>
        </w:tc>
      </w:tr>
    </w:tbl>
    <w:p w14:paraId="51D51F0F" w14:textId="77777777" w:rsidR="0022069B" w:rsidRPr="00FC0A93" w:rsidRDefault="0022069B" w:rsidP="0022069B">
      <w:pPr>
        <w:rPr>
          <w:rFonts w:ascii="David" w:hAnsi="David"/>
          <w:rtl/>
        </w:rPr>
      </w:pPr>
    </w:p>
    <w:p w14:paraId="78157529" w14:textId="77777777" w:rsidR="0022069B" w:rsidRPr="00FC0A93" w:rsidRDefault="0022069B" w:rsidP="0022069B">
      <w:pPr>
        <w:jc w:val="center"/>
        <w:rPr>
          <w:rFonts w:ascii="David" w:hAnsi="David"/>
          <w:b/>
          <w:bCs/>
          <w:u w:val="single"/>
          <w:rtl/>
        </w:rPr>
      </w:pPr>
      <w:r w:rsidRPr="00FC0A93">
        <w:rPr>
          <w:rFonts w:ascii="David" w:hAnsi="David"/>
          <w:b/>
          <w:bCs/>
          <w:u w:val="single"/>
          <w:rtl/>
        </w:rPr>
        <w:t>אישור עו"ד</w:t>
      </w:r>
    </w:p>
    <w:p w14:paraId="6A3CA99E" w14:textId="77777777" w:rsidR="0022069B" w:rsidRPr="00EB6BEB" w:rsidRDefault="0022069B" w:rsidP="0022069B">
      <w:pPr>
        <w:rPr>
          <w:rFonts w:ascii="David" w:hAnsi="David"/>
          <w:rtl/>
        </w:rPr>
      </w:pPr>
    </w:p>
    <w:p w14:paraId="3443F8D4" w14:textId="77777777" w:rsidR="0022069B" w:rsidRPr="00FC0A93" w:rsidRDefault="0022069B" w:rsidP="0022069B">
      <w:pPr>
        <w:rPr>
          <w:rFonts w:ascii="David" w:hAnsi="David"/>
          <w:rtl/>
        </w:rPr>
      </w:pPr>
      <w:r w:rsidRPr="00FC0A93">
        <w:rPr>
          <w:rFonts w:ascii="David" w:hAnsi="David"/>
          <w:rtl/>
        </w:rPr>
        <w:t>אני הח"מ,______________</w:t>
      </w:r>
      <w:r w:rsidRPr="00EB6BEB">
        <w:rPr>
          <w:rFonts w:ascii="David" w:hAnsi="David"/>
          <w:rtl/>
        </w:rPr>
        <w:t xml:space="preserve"> </w:t>
      </w:r>
      <w:r w:rsidRPr="00FC0A93">
        <w:rPr>
          <w:rFonts w:ascii="David" w:hAnsi="David"/>
          <w:rtl/>
        </w:rPr>
        <w:t>עו"ד (</w:t>
      </w:r>
      <w:proofErr w:type="spellStart"/>
      <w:r w:rsidRPr="00FC0A93">
        <w:rPr>
          <w:rFonts w:ascii="David" w:hAnsi="David"/>
          <w:rtl/>
        </w:rPr>
        <w:t>מ.ר</w:t>
      </w:r>
      <w:proofErr w:type="spellEnd"/>
      <w:r w:rsidRPr="00FC0A93">
        <w:rPr>
          <w:rFonts w:ascii="David" w:hAnsi="David"/>
          <w:rtl/>
        </w:rPr>
        <w:t xml:space="preserve">.__________), מאשר/ת כי בתאריך________ הופיע </w:t>
      </w:r>
      <w:r w:rsidRPr="00EB6BEB">
        <w:rPr>
          <w:rFonts w:ascii="David" w:hAnsi="David"/>
          <w:rtl/>
        </w:rPr>
        <w:t>בפניי</w:t>
      </w:r>
      <w:r w:rsidRPr="00FC0A93">
        <w:rPr>
          <w:rFonts w:ascii="David" w:hAnsi="David"/>
          <w:rt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Pr="00EB6BEB">
        <w:rPr>
          <w:rFonts w:ascii="David" w:hAnsi="David"/>
          <w:rtl/>
        </w:rPr>
        <w:t>אני</w:t>
      </w:r>
      <w:r w:rsidRPr="00FC0A93">
        <w:rPr>
          <w:rFonts w:ascii="David" w:hAnsi="David"/>
          <w:rt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22069B" w:rsidRPr="00EB6BEB" w14:paraId="286C22DC" w14:textId="77777777" w:rsidTr="00A70E1A">
        <w:trPr>
          <w:jc w:val="center"/>
        </w:trPr>
        <w:tc>
          <w:tcPr>
            <w:tcW w:w="4643" w:type="dxa"/>
          </w:tcPr>
          <w:p w14:paraId="2EAD9C1B" w14:textId="77777777" w:rsidR="0022069B" w:rsidRPr="00FC0A93" w:rsidRDefault="0022069B" w:rsidP="00A70E1A">
            <w:pPr>
              <w:jc w:val="center"/>
              <w:rPr>
                <w:rFonts w:ascii="David" w:hAnsi="David"/>
                <w:rtl/>
              </w:rPr>
            </w:pPr>
            <w:r w:rsidRPr="00FC0A93">
              <w:rPr>
                <w:rFonts w:ascii="David" w:hAnsi="David"/>
                <w:rtl/>
              </w:rPr>
              <w:t>_________________</w:t>
            </w:r>
          </w:p>
        </w:tc>
        <w:tc>
          <w:tcPr>
            <w:tcW w:w="4643" w:type="dxa"/>
          </w:tcPr>
          <w:p w14:paraId="554A8F66" w14:textId="77777777" w:rsidR="0022069B" w:rsidRPr="00FC0A93" w:rsidRDefault="0022069B" w:rsidP="00A70E1A">
            <w:pPr>
              <w:jc w:val="center"/>
              <w:rPr>
                <w:rFonts w:ascii="David" w:hAnsi="David"/>
                <w:rtl/>
              </w:rPr>
            </w:pPr>
            <w:r w:rsidRPr="00FC0A93">
              <w:rPr>
                <w:rFonts w:ascii="David" w:hAnsi="David"/>
                <w:rtl/>
              </w:rPr>
              <w:t>____________________________</w:t>
            </w:r>
          </w:p>
        </w:tc>
      </w:tr>
      <w:tr w:rsidR="0022069B" w:rsidRPr="00EB6BEB" w14:paraId="13B5C428" w14:textId="77777777" w:rsidTr="00A70E1A">
        <w:trPr>
          <w:jc w:val="center"/>
        </w:trPr>
        <w:tc>
          <w:tcPr>
            <w:tcW w:w="4643" w:type="dxa"/>
          </w:tcPr>
          <w:p w14:paraId="57820D7D" w14:textId="77777777" w:rsidR="0022069B" w:rsidRPr="00FC0A93" w:rsidRDefault="0022069B" w:rsidP="00A70E1A">
            <w:pPr>
              <w:jc w:val="center"/>
              <w:rPr>
                <w:rFonts w:ascii="David" w:hAnsi="David"/>
                <w:b/>
                <w:bCs/>
                <w:rtl/>
              </w:rPr>
            </w:pPr>
            <w:r w:rsidRPr="00FC0A93">
              <w:rPr>
                <w:rFonts w:ascii="David" w:hAnsi="David"/>
                <w:b/>
                <w:bCs/>
                <w:rtl/>
              </w:rPr>
              <w:t>תאריך</w:t>
            </w:r>
          </w:p>
        </w:tc>
        <w:tc>
          <w:tcPr>
            <w:tcW w:w="4643" w:type="dxa"/>
          </w:tcPr>
          <w:p w14:paraId="334C5DC3" w14:textId="77777777" w:rsidR="0022069B" w:rsidRPr="00FC0A93" w:rsidRDefault="0022069B" w:rsidP="00A70E1A">
            <w:pPr>
              <w:jc w:val="center"/>
              <w:rPr>
                <w:rFonts w:ascii="David" w:hAnsi="David"/>
                <w:b/>
                <w:bCs/>
                <w:rtl/>
              </w:rPr>
            </w:pPr>
            <w:r w:rsidRPr="00FC0A93">
              <w:rPr>
                <w:rFonts w:ascii="David" w:hAnsi="David"/>
                <w:b/>
                <w:bCs/>
                <w:rtl/>
              </w:rPr>
              <w:t>חתימה וחותמת</w:t>
            </w:r>
          </w:p>
        </w:tc>
      </w:tr>
    </w:tbl>
    <w:p w14:paraId="3F32DC7E" w14:textId="77777777" w:rsidR="00AC66B4" w:rsidRPr="00AC66B4" w:rsidRDefault="00AC66B4" w:rsidP="00AC66B4">
      <w:pPr>
        <w:rPr>
          <w:rtl/>
        </w:rPr>
        <w:sectPr w:rsidR="00AC66B4" w:rsidRPr="00AC66B4" w:rsidSect="00C81D3C">
          <w:pgSz w:w="11906" w:h="16838"/>
          <w:pgMar w:top="1440" w:right="680" w:bottom="1440" w:left="680" w:header="709" w:footer="709" w:gutter="0"/>
          <w:cols w:space="708"/>
          <w:bidi/>
          <w:rtlGutter/>
          <w:docGrid w:linePitch="360"/>
        </w:sectPr>
      </w:pPr>
    </w:p>
    <w:p w14:paraId="1D419CD3" w14:textId="77777777" w:rsidR="00E169EB" w:rsidRPr="00376880" w:rsidRDefault="00E169EB" w:rsidP="00E169EB">
      <w:pPr>
        <w:pStyle w:val="23"/>
        <w:rPr>
          <w:rtl/>
        </w:rPr>
      </w:pPr>
      <w:bookmarkStart w:id="104" w:name="נספח_נסיון_צוות"/>
      <w:bookmarkStart w:id="105" w:name="_Toc59719345"/>
      <w:bookmarkStart w:id="106" w:name="_Toc137735237"/>
      <w:bookmarkEnd w:id="101"/>
      <w:r w:rsidRPr="00376880">
        <w:rPr>
          <w:rtl/>
        </w:rPr>
        <w:lastRenderedPageBreak/>
        <w:t>נספח ב</w:t>
      </w:r>
      <w:r w:rsidR="00B81996">
        <w:rPr>
          <w:rFonts w:hint="cs"/>
          <w:rtl/>
        </w:rPr>
        <w:t>'</w:t>
      </w:r>
      <w:r w:rsidR="00B16D8E">
        <w:rPr>
          <w:rFonts w:hint="cs"/>
          <w:rtl/>
        </w:rPr>
        <w:t>2</w:t>
      </w:r>
      <w:bookmarkEnd w:id="104"/>
      <w:r w:rsidRPr="00376880">
        <w:rPr>
          <w:rtl/>
        </w:rPr>
        <w:t xml:space="preserve"> – </w:t>
      </w:r>
      <w:bookmarkStart w:id="107" w:name="נספח_נסיון_צוות_כותרת"/>
      <w:r w:rsidRPr="00376880">
        <w:rPr>
          <w:rtl/>
        </w:rPr>
        <w:t>ניסיון</w:t>
      </w:r>
      <w:r>
        <w:rPr>
          <w:rFonts w:hint="cs"/>
          <w:rtl/>
        </w:rPr>
        <w:t xml:space="preserve"> </w:t>
      </w:r>
      <w:r w:rsidR="00AC4529">
        <w:rPr>
          <w:rFonts w:hint="cs"/>
          <w:rtl/>
        </w:rPr>
        <w:t>היועץ</w:t>
      </w:r>
      <w:r w:rsidR="00B81996">
        <w:rPr>
          <w:rFonts w:hint="cs"/>
          <w:rtl/>
        </w:rPr>
        <w:t xml:space="preserve"> </w:t>
      </w:r>
      <w:r w:rsidRPr="00376880">
        <w:rPr>
          <w:rtl/>
        </w:rPr>
        <w:t>המוצע</w:t>
      </w:r>
      <w:bookmarkEnd w:id="105"/>
      <w:bookmarkEnd w:id="107"/>
      <w:bookmarkEnd w:id="106"/>
    </w:p>
    <w:p w14:paraId="792A1654" w14:textId="77777777" w:rsidR="00E169EB" w:rsidRPr="00852600" w:rsidRDefault="00E169EB" w:rsidP="00C575BC">
      <w:pPr>
        <w:pStyle w:val="a7"/>
        <w:numPr>
          <w:ilvl w:val="0"/>
          <w:numId w:val="35"/>
        </w:numPr>
        <w:spacing w:before="240"/>
        <w:ind w:left="66" w:hanging="425"/>
        <w:rPr>
          <w:b/>
          <w:bCs/>
          <w:sz w:val="26"/>
          <w:szCs w:val="26"/>
          <w:u w:val="single"/>
          <w:rtl/>
        </w:rPr>
      </w:pPr>
      <w:r w:rsidRPr="00852600">
        <w:rPr>
          <w:b/>
          <w:bCs/>
          <w:sz w:val="26"/>
          <w:szCs w:val="26"/>
          <w:u w:val="single"/>
          <w:rtl/>
        </w:rPr>
        <w:t>כללי</w:t>
      </w:r>
    </w:p>
    <w:p w14:paraId="5EA77FE3" w14:textId="77777777" w:rsidR="00E169EB" w:rsidRPr="00376880" w:rsidRDefault="00E169EB" w:rsidP="0082038E">
      <w:pPr>
        <w:ind w:left="66"/>
        <w:rPr>
          <w:rFonts w:ascii="David" w:hAnsi="David"/>
        </w:rPr>
      </w:pPr>
      <w:r w:rsidRPr="00376880">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AE20C8B" w14:textId="77777777" w:rsidR="00E169EB" w:rsidRPr="00376880" w:rsidRDefault="00E169EB" w:rsidP="0082038E">
      <w:pPr>
        <w:ind w:left="66"/>
        <w:rPr>
          <w:rFonts w:ascii="David" w:hAnsi="David"/>
          <w:rtl/>
        </w:rPr>
      </w:pPr>
    </w:p>
    <w:p w14:paraId="2D080B9C" w14:textId="0431C653" w:rsidR="00E169EB" w:rsidRPr="00CF2C89" w:rsidRDefault="00E169EB" w:rsidP="0082038E">
      <w:pPr>
        <w:ind w:left="66"/>
        <w:rPr>
          <w:rFonts w:ascii="David" w:hAnsi="David"/>
          <w:b/>
          <w:bCs/>
          <w:sz w:val="24"/>
          <w:rtl/>
        </w:rPr>
      </w:pPr>
      <w:r w:rsidRPr="00376880">
        <w:rPr>
          <w:rFonts w:ascii="David" w:hAnsi="David"/>
          <w:rtl/>
        </w:rPr>
        <w:t xml:space="preserve">הנני נותן תצהיר זה בשם ________________________, שהוא המציע (להלן – "המציע"), המבקש להתקשר עם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שם_משרד \</w:instrText>
      </w:r>
      <w:r w:rsidRPr="00376880">
        <w:rPr>
          <w:rFonts w:ascii="David" w:hAnsi="David"/>
        </w:rPr>
        <w:instrText>h</w:instrText>
      </w:r>
      <w:r w:rsidRPr="00376880">
        <w:rPr>
          <w:rFonts w:ascii="David" w:hAnsi="David"/>
          <w:rtl/>
        </w:rPr>
        <w:instrText xml:space="preserve">  \* </w:instrText>
      </w:r>
      <w:r w:rsidRPr="00376880">
        <w:rPr>
          <w:rFonts w:ascii="David" w:hAnsi="David"/>
        </w:rPr>
        <w:instrText>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E20BFF" w:rsidRPr="00E20BFF">
        <w:rPr>
          <w:rFonts w:ascii="David" w:hAnsi="David"/>
          <w:rtl/>
        </w:rPr>
        <w:t>משרד התרבות והספורט</w:t>
      </w:r>
      <w:r w:rsidRPr="00376880">
        <w:rPr>
          <w:rFonts w:ascii="David" w:hAnsi="David"/>
          <w:rtl/>
        </w:rPr>
        <w:fldChar w:fldCharType="end"/>
      </w:r>
      <w:r w:rsidRPr="00376880">
        <w:rPr>
          <w:rFonts w:ascii="David" w:hAnsi="David"/>
          <w:rtl/>
        </w:rPr>
        <w:t xml:space="preserve"> – במסגרת מכ</w:t>
      </w:r>
      <w:r w:rsidRPr="0001252E">
        <w:rPr>
          <w:rFonts w:ascii="David" w:hAnsi="David"/>
          <w:rtl/>
        </w:rPr>
        <w:t xml:space="preserve">רז </w:t>
      </w:r>
      <w:r w:rsidRPr="0001252E">
        <w:rPr>
          <w:rFonts w:ascii="David" w:hAnsi="David"/>
          <w:rtl/>
        </w:rPr>
        <w:fldChar w:fldCharType="begin"/>
      </w:r>
      <w:r w:rsidRPr="0001252E">
        <w:rPr>
          <w:rFonts w:ascii="David" w:hAnsi="David"/>
          <w:rtl/>
        </w:rPr>
        <w:instrText xml:space="preserve"> </w:instrText>
      </w:r>
      <w:r w:rsidRPr="0001252E">
        <w:rPr>
          <w:rFonts w:ascii="David" w:hAnsi="David"/>
        </w:rPr>
        <w:instrText>REF</w:instrText>
      </w:r>
      <w:r w:rsidRPr="0001252E">
        <w:rPr>
          <w:rFonts w:ascii="David" w:hAnsi="David"/>
          <w:rtl/>
        </w:rPr>
        <w:instrText xml:space="preserve"> מס_מכרז \</w:instrText>
      </w:r>
      <w:r w:rsidRPr="0001252E">
        <w:rPr>
          <w:rFonts w:ascii="David" w:hAnsi="David"/>
        </w:rPr>
        <w:instrText>h</w:instrText>
      </w:r>
      <w:r w:rsidRPr="0001252E">
        <w:rPr>
          <w:rFonts w:ascii="David" w:hAnsi="David"/>
          <w:rtl/>
        </w:rPr>
        <w:instrText xml:space="preserve">  \* </w:instrText>
      </w:r>
      <w:r w:rsidRPr="0001252E">
        <w:rPr>
          <w:rFonts w:ascii="David" w:hAnsi="David"/>
        </w:rPr>
        <w:instrText>MERGEFORMAT</w:instrText>
      </w:r>
      <w:r w:rsidRPr="0001252E">
        <w:rPr>
          <w:rFonts w:ascii="David" w:hAnsi="David"/>
          <w:rtl/>
        </w:rPr>
        <w:instrText xml:space="preserve"> </w:instrText>
      </w:r>
      <w:r w:rsidRPr="0001252E">
        <w:rPr>
          <w:rFonts w:ascii="David" w:hAnsi="David"/>
          <w:rtl/>
        </w:rPr>
      </w:r>
      <w:r w:rsidRPr="0001252E">
        <w:rPr>
          <w:rFonts w:ascii="David" w:hAnsi="David"/>
          <w:rtl/>
        </w:rPr>
        <w:fldChar w:fldCharType="separate"/>
      </w:r>
      <w:r w:rsidR="00E20BFF" w:rsidRPr="00E20BFF">
        <w:rPr>
          <w:rFonts w:ascii="David" w:hAnsi="David"/>
          <w:rtl/>
        </w:rPr>
        <w:t>10/2023</w:t>
      </w:r>
      <w:r w:rsidRPr="0001252E">
        <w:rPr>
          <w:rFonts w:ascii="David" w:hAnsi="David"/>
          <w:rtl/>
        </w:rPr>
        <w:fldChar w:fldCharType="end"/>
      </w:r>
      <w:r w:rsidRPr="00E013DB">
        <w:rPr>
          <w:rFonts w:ascii="David" w:hAnsi="David"/>
          <w:rtl/>
        </w:rPr>
        <w:t>–</w:t>
      </w:r>
      <w:r w:rsidRPr="00E013DB">
        <w:rPr>
          <w:rFonts w:ascii="David" w:hAnsi="David" w:hint="cs"/>
          <w:rtl/>
        </w:rPr>
        <w:t xml:space="preserve"> </w:t>
      </w:r>
      <w:r w:rsidRPr="0022069B">
        <w:rPr>
          <w:rFonts w:ascii="David" w:hAnsi="David"/>
          <w:b/>
          <w:bCs/>
          <w:sz w:val="24"/>
          <w:rtl/>
        </w:rPr>
        <w:fldChar w:fldCharType="begin"/>
      </w:r>
      <w:r w:rsidRPr="0022069B">
        <w:rPr>
          <w:rFonts w:ascii="David" w:hAnsi="David"/>
          <w:b/>
          <w:bCs/>
          <w:sz w:val="24"/>
          <w:rtl/>
        </w:rPr>
        <w:instrText xml:space="preserve"> </w:instrText>
      </w:r>
      <w:r w:rsidRPr="0022069B">
        <w:rPr>
          <w:rFonts w:ascii="David" w:hAnsi="David"/>
          <w:b/>
          <w:bCs/>
          <w:sz w:val="24"/>
        </w:rPr>
        <w:instrText>REF</w:instrText>
      </w:r>
      <w:r w:rsidRPr="0022069B">
        <w:rPr>
          <w:rFonts w:ascii="David" w:hAnsi="David"/>
          <w:b/>
          <w:bCs/>
          <w:sz w:val="24"/>
          <w:rtl/>
        </w:rPr>
        <w:instrText xml:space="preserve"> שם_מכרז \</w:instrText>
      </w:r>
      <w:r w:rsidRPr="0022069B">
        <w:rPr>
          <w:rFonts w:ascii="David" w:hAnsi="David"/>
          <w:b/>
          <w:bCs/>
          <w:sz w:val="24"/>
        </w:rPr>
        <w:instrText>h</w:instrText>
      </w:r>
      <w:r w:rsidRPr="0022069B">
        <w:rPr>
          <w:rFonts w:ascii="David" w:hAnsi="David"/>
          <w:b/>
          <w:bCs/>
          <w:sz w:val="24"/>
          <w:rtl/>
        </w:rPr>
        <w:instrText xml:space="preserve">  \* </w:instrText>
      </w:r>
      <w:r w:rsidRPr="0022069B">
        <w:rPr>
          <w:rFonts w:ascii="David" w:hAnsi="David"/>
          <w:b/>
          <w:bCs/>
          <w:sz w:val="24"/>
        </w:rPr>
        <w:instrText>MERGEFORMAT</w:instrText>
      </w:r>
      <w:r w:rsidRPr="0022069B">
        <w:rPr>
          <w:rFonts w:ascii="David" w:hAnsi="David"/>
          <w:b/>
          <w:bCs/>
          <w:sz w:val="24"/>
          <w:rtl/>
        </w:rPr>
        <w:instrText xml:space="preserve"> </w:instrText>
      </w:r>
      <w:r w:rsidRPr="0022069B">
        <w:rPr>
          <w:rFonts w:ascii="David" w:hAnsi="David"/>
          <w:b/>
          <w:bCs/>
          <w:sz w:val="24"/>
          <w:rtl/>
        </w:rPr>
      </w:r>
      <w:r w:rsidRPr="0022069B">
        <w:rPr>
          <w:rFonts w:ascii="David" w:hAnsi="David"/>
          <w:b/>
          <w:bCs/>
          <w:sz w:val="24"/>
          <w:rtl/>
        </w:rPr>
        <w:fldChar w:fldCharType="separate"/>
      </w:r>
      <w:r w:rsidR="00E20BFF" w:rsidRPr="00E20BFF">
        <w:rPr>
          <w:rFonts w:ascii="David" w:hAnsi="David"/>
          <w:b/>
          <w:bCs/>
          <w:sz w:val="24"/>
          <w:rtl/>
        </w:rPr>
        <w:t>ל</w:t>
      </w:r>
      <w:r w:rsidR="00E20BFF" w:rsidRPr="00E20BFF">
        <w:rPr>
          <w:rFonts w:ascii="David" w:hAnsi="David" w:hint="cs"/>
          <w:b/>
          <w:bCs/>
          <w:sz w:val="24"/>
          <w:rtl/>
        </w:rPr>
        <w:t>מתן שירותי ייעוץ בתחום הבטיחות עבור הרשות לנהיגה ספורטיבית</w:t>
      </w:r>
      <w:r w:rsidRPr="0022069B">
        <w:rPr>
          <w:rFonts w:ascii="David" w:hAnsi="David"/>
          <w:b/>
          <w:bCs/>
          <w:sz w:val="24"/>
          <w:rtl/>
        </w:rPr>
        <w:fldChar w:fldCharType="end"/>
      </w:r>
      <w:r w:rsidRPr="0022069B">
        <w:rPr>
          <w:rFonts w:ascii="David" w:hAnsi="David"/>
          <w:b/>
          <w:bCs/>
          <w:sz w:val="24"/>
          <w:rtl/>
        </w:rPr>
        <w:t>.</w:t>
      </w:r>
    </w:p>
    <w:p w14:paraId="28B234B8" w14:textId="77777777" w:rsidR="00E169EB" w:rsidRPr="00376880" w:rsidRDefault="00E169EB" w:rsidP="0082038E">
      <w:pPr>
        <w:ind w:left="66"/>
        <w:rPr>
          <w:rFonts w:ascii="David" w:hAnsi="David"/>
          <w:rtl/>
        </w:rPr>
      </w:pPr>
    </w:p>
    <w:p w14:paraId="579D308A" w14:textId="77777777" w:rsidR="00E169EB" w:rsidRDefault="00E169EB" w:rsidP="0082038E">
      <w:pPr>
        <w:ind w:left="66"/>
        <w:rPr>
          <w:rFonts w:ascii="David" w:hAnsi="David"/>
          <w:rtl/>
        </w:rPr>
      </w:pPr>
      <w:r w:rsidRPr="00376880">
        <w:rPr>
          <w:rFonts w:ascii="David" w:hAnsi="David"/>
          <w:rtl/>
        </w:rPr>
        <w:t>אני מצהיר, כי הנני מוסמך לתת תצהיר זה בשם המציע.</w:t>
      </w:r>
    </w:p>
    <w:p w14:paraId="445BF2BA" w14:textId="77777777" w:rsidR="00E169EB" w:rsidRPr="00852600" w:rsidRDefault="00E169EB" w:rsidP="00C575BC">
      <w:pPr>
        <w:pStyle w:val="a7"/>
        <w:numPr>
          <w:ilvl w:val="0"/>
          <w:numId w:val="35"/>
        </w:numPr>
        <w:spacing w:before="240"/>
        <w:ind w:left="66" w:hanging="425"/>
        <w:rPr>
          <w:b/>
          <w:bCs/>
          <w:sz w:val="26"/>
          <w:szCs w:val="26"/>
          <w:u w:val="single"/>
          <w:rtl/>
        </w:rPr>
      </w:pPr>
      <w:r w:rsidRPr="00852600">
        <w:rPr>
          <w:b/>
          <w:bCs/>
          <w:sz w:val="26"/>
          <w:szCs w:val="26"/>
          <w:u w:val="single"/>
          <w:rtl/>
        </w:rPr>
        <w:t>הנחיות</w:t>
      </w:r>
    </w:p>
    <w:p w14:paraId="167BA62F" w14:textId="77777777" w:rsidR="00E169EB" w:rsidRPr="00376880" w:rsidRDefault="00E169EB" w:rsidP="0082038E">
      <w:pPr>
        <w:ind w:left="66"/>
        <w:rPr>
          <w:rFonts w:ascii="David" w:hAnsi="David"/>
          <w:b/>
          <w:bCs/>
        </w:rPr>
      </w:pPr>
      <w:r w:rsidRPr="00376880">
        <w:rPr>
          <w:rFonts w:ascii="David" w:hAnsi="David"/>
          <w:b/>
          <w:bCs/>
          <w:rtl/>
        </w:rPr>
        <w:t xml:space="preserve">בסופו של נספח זה, יש לצרף צילום תעודת זהות עם ספח פתוח, קורות חיים מפורטים ועדכניים של </w:t>
      </w:r>
      <w:r w:rsidR="00272FF1">
        <w:rPr>
          <w:rFonts w:ascii="David" w:hAnsi="David" w:hint="cs"/>
          <w:b/>
          <w:bCs/>
          <w:rtl/>
        </w:rPr>
        <w:t>היועץ</w:t>
      </w:r>
      <w:r w:rsidRPr="00376880">
        <w:rPr>
          <w:rFonts w:ascii="David" w:hAnsi="David"/>
          <w:b/>
          <w:bCs/>
          <w:rtl/>
        </w:rPr>
        <w:t xml:space="preserve"> המוצע, ו</w:t>
      </w:r>
      <w:r w:rsidR="00450C14">
        <w:rPr>
          <w:rFonts w:ascii="David" w:hAnsi="David" w:hint="cs"/>
          <w:b/>
          <w:bCs/>
          <w:rtl/>
        </w:rPr>
        <w:t xml:space="preserve">כן </w:t>
      </w:r>
      <w:r w:rsidRPr="00376880">
        <w:rPr>
          <w:rFonts w:ascii="David" w:hAnsi="David"/>
          <w:b/>
          <w:bCs/>
          <w:rtl/>
        </w:rPr>
        <w:t>מסמכים נוספים</w:t>
      </w:r>
      <w:r w:rsidR="00450C14">
        <w:rPr>
          <w:rFonts w:ascii="David" w:hAnsi="David" w:hint="cs"/>
          <w:b/>
          <w:bCs/>
          <w:rtl/>
        </w:rPr>
        <w:t xml:space="preserve"> </w:t>
      </w:r>
      <w:r w:rsidRPr="00376880">
        <w:rPr>
          <w:rFonts w:ascii="David" w:hAnsi="David"/>
          <w:b/>
          <w:bCs/>
          <w:rtl/>
        </w:rPr>
        <w:t>ככל שהם רלוונטיים להערכת ניסיונו, כישוריו ומיומנויותיו.</w:t>
      </w:r>
    </w:p>
    <w:p w14:paraId="20A32009" w14:textId="77777777" w:rsidR="00E169EB" w:rsidRPr="00376880" w:rsidRDefault="00E169EB" w:rsidP="0082038E">
      <w:pPr>
        <w:ind w:left="66"/>
        <w:rPr>
          <w:rFonts w:ascii="David" w:hAnsi="David"/>
          <w:b/>
          <w:bCs/>
        </w:rPr>
      </w:pPr>
      <w:r w:rsidRPr="00376880">
        <w:rPr>
          <w:rFonts w:ascii="David" w:hAnsi="David"/>
          <w:b/>
          <w:bCs/>
          <w:rtl/>
        </w:rPr>
        <w:t xml:space="preserve">המציע מתבקש למלא את טבלאות הניסיון לפי סדר כרונולוגי של תאריך </w:t>
      </w:r>
      <w:r w:rsidRPr="00376880">
        <w:rPr>
          <w:rFonts w:ascii="David" w:hAnsi="David"/>
          <w:b/>
          <w:bCs/>
          <w:u w:val="single"/>
          <w:rtl/>
        </w:rPr>
        <w:t>סיום</w:t>
      </w:r>
      <w:r w:rsidRPr="00376880">
        <w:rPr>
          <w:rFonts w:ascii="David" w:hAnsi="David"/>
          <w:b/>
          <w:bCs/>
          <w:rtl/>
        </w:rPr>
        <w:t xml:space="preserve"> מתן השירות.</w:t>
      </w:r>
    </w:p>
    <w:p w14:paraId="2D10AD45" w14:textId="77777777" w:rsidR="00E169EB" w:rsidRPr="00376880" w:rsidRDefault="00E169EB" w:rsidP="00272FF1">
      <w:pPr>
        <w:ind w:left="66"/>
        <w:rPr>
          <w:rFonts w:ascii="David" w:hAnsi="David"/>
          <w:b/>
          <w:bCs/>
          <w:rtl/>
        </w:rPr>
      </w:pPr>
      <w:r w:rsidRPr="00376880">
        <w:rPr>
          <w:rFonts w:ascii="David" w:hAnsi="David"/>
          <w:b/>
          <w:bCs/>
          <w:rtl/>
        </w:rPr>
        <w:t>על המציע להקפיד למלא פרטי התקשרות עדכניים של אנשי הקשר לעניין ניסיונו שצורפו על ידו.</w:t>
      </w:r>
    </w:p>
    <w:p w14:paraId="73D40C27" w14:textId="77777777" w:rsidR="00E169EB" w:rsidRPr="00852600" w:rsidRDefault="00E169EB" w:rsidP="00C575BC">
      <w:pPr>
        <w:pStyle w:val="a7"/>
        <w:numPr>
          <w:ilvl w:val="0"/>
          <w:numId w:val="35"/>
        </w:numPr>
        <w:spacing w:before="240"/>
        <w:ind w:left="66" w:hanging="425"/>
        <w:rPr>
          <w:b/>
          <w:bCs/>
          <w:sz w:val="26"/>
          <w:szCs w:val="26"/>
          <w:u w:val="single"/>
          <w:rtl/>
        </w:rPr>
      </w:pPr>
      <w:r w:rsidRPr="00852600">
        <w:rPr>
          <w:b/>
          <w:bCs/>
          <w:sz w:val="26"/>
          <w:szCs w:val="26"/>
          <w:u w:val="single"/>
          <w:rtl/>
        </w:rPr>
        <w:t xml:space="preserve">פרטי </w:t>
      </w:r>
      <w:r w:rsidR="00272FF1" w:rsidRPr="00852600">
        <w:rPr>
          <w:rFonts w:hint="cs"/>
          <w:b/>
          <w:bCs/>
          <w:sz w:val="26"/>
          <w:szCs w:val="26"/>
          <w:u w:val="single"/>
          <w:rtl/>
        </w:rPr>
        <w:t>היועץ</w:t>
      </w:r>
      <w:r w:rsidRPr="00852600">
        <w:rPr>
          <w:rFonts w:hint="cs"/>
          <w:b/>
          <w:bCs/>
          <w:sz w:val="26"/>
          <w:szCs w:val="26"/>
          <w:u w:val="single"/>
          <w:rtl/>
        </w:rPr>
        <w:t xml:space="preserve"> </w:t>
      </w:r>
      <w:r w:rsidRPr="00852600">
        <w:rPr>
          <w:b/>
          <w:bCs/>
          <w:sz w:val="26"/>
          <w:szCs w:val="26"/>
          <w:u w:val="single"/>
          <w:rtl/>
        </w:rPr>
        <w:t>המוצע</w:t>
      </w:r>
    </w:p>
    <w:p w14:paraId="28E31713" w14:textId="77777777" w:rsidR="00E169EB" w:rsidRPr="0082038E" w:rsidRDefault="00E169EB" w:rsidP="00C575BC">
      <w:pPr>
        <w:pStyle w:val="a7"/>
        <w:numPr>
          <w:ilvl w:val="1"/>
          <w:numId w:val="35"/>
        </w:numPr>
        <w:spacing w:before="240"/>
        <w:ind w:left="491"/>
        <w:rPr>
          <w:rFonts w:ascii="David" w:hAnsi="David"/>
          <w:rtl/>
        </w:rPr>
      </w:pPr>
      <w:r w:rsidRPr="0082038E">
        <w:rPr>
          <w:rFonts w:ascii="David" w:hAnsi="David"/>
          <w:rtl/>
        </w:rPr>
        <w:t>שם</w:t>
      </w:r>
      <w:r>
        <w:rPr>
          <w:rFonts w:hint="cs"/>
          <w:rtl/>
        </w:rPr>
        <w:t xml:space="preserve"> </w:t>
      </w:r>
      <w:r w:rsidR="00272FF1">
        <w:rPr>
          <w:rFonts w:hint="cs"/>
          <w:rtl/>
        </w:rPr>
        <w:t>היועץ</w:t>
      </w:r>
      <w:r>
        <w:rPr>
          <w:rFonts w:hint="cs"/>
          <w:rtl/>
        </w:rPr>
        <w:t xml:space="preserve"> </w:t>
      </w:r>
      <w:r w:rsidRPr="0082038E">
        <w:rPr>
          <w:rFonts w:ascii="David" w:hAnsi="David"/>
          <w:rtl/>
        </w:rPr>
        <w:t>המוצע: _________________ (שם משפחה קודם: _________________)</w:t>
      </w:r>
    </w:p>
    <w:p w14:paraId="2AF904C0" w14:textId="77777777" w:rsidR="00E169EB" w:rsidRPr="0082038E" w:rsidRDefault="00E169EB" w:rsidP="00C575BC">
      <w:pPr>
        <w:pStyle w:val="a7"/>
        <w:numPr>
          <w:ilvl w:val="1"/>
          <w:numId w:val="35"/>
        </w:numPr>
        <w:spacing w:before="240"/>
        <w:ind w:left="491"/>
        <w:rPr>
          <w:rFonts w:ascii="David" w:hAnsi="David"/>
        </w:rPr>
      </w:pPr>
      <w:r w:rsidRPr="0082038E">
        <w:rPr>
          <w:rFonts w:ascii="David" w:hAnsi="David"/>
          <w:rtl/>
        </w:rPr>
        <w:t>מספר תעודת זהות: _______________</w:t>
      </w:r>
    </w:p>
    <w:p w14:paraId="2E381337" w14:textId="77777777" w:rsidR="00E169EB" w:rsidRPr="00376880" w:rsidRDefault="00E169EB" w:rsidP="00C575BC">
      <w:pPr>
        <w:pStyle w:val="a7"/>
        <w:numPr>
          <w:ilvl w:val="1"/>
          <w:numId w:val="35"/>
        </w:numPr>
        <w:spacing w:before="240"/>
        <w:ind w:left="491"/>
        <w:rPr>
          <w:rFonts w:ascii="David" w:hAnsi="David"/>
        </w:rPr>
      </w:pPr>
      <w:r w:rsidRPr="00376880">
        <w:rPr>
          <w:rFonts w:ascii="David" w:hAnsi="David"/>
          <w:rtl/>
        </w:rPr>
        <w:t>טלפון: _________________</w:t>
      </w:r>
    </w:p>
    <w:p w14:paraId="3845FA2D" w14:textId="77777777" w:rsidR="00E169EB" w:rsidRPr="00376880" w:rsidRDefault="00E169EB" w:rsidP="00C575BC">
      <w:pPr>
        <w:pStyle w:val="a7"/>
        <w:numPr>
          <w:ilvl w:val="1"/>
          <w:numId w:val="35"/>
        </w:numPr>
        <w:spacing w:before="240"/>
        <w:ind w:left="491"/>
        <w:rPr>
          <w:rFonts w:ascii="David" w:hAnsi="David"/>
        </w:rPr>
      </w:pPr>
      <w:r w:rsidRPr="00376880">
        <w:rPr>
          <w:rFonts w:ascii="David" w:hAnsi="David"/>
          <w:rtl/>
        </w:rPr>
        <w:t>טלפון נייד: _________________</w:t>
      </w:r>
    </w:p>
    <w:p w14:paraId="6F9B57FA" w14:textId="77777777" w:rsidR="00E169EB" w:rsidRDefault="00E169EB" w:rsidP="00C575BC">
      <w:pPr>
        <w:pStyle w:val="a7"/>
        <w:numPr>
          <w:ilvl w:val="1"/>
          <w:numId w:val="35"/>
        </w:numPr>
        <w:spacing w:before="240"/>
        <w:ind w:left="491"/>
        <w:rPr>
          <w:rFonts w:ascii="David" w:hAnsi="David"/>
        </w:rPr>
      </w:pPr>
      <w:r w:rsidRPr="00376880">
        <w:rPr>
          <w:rFonts w:ascii="David" w:hAnsi="David"/>
          <w:rtl/>
        </w:rPr>
        <w:t>דואר אלקטרוני: _________________</w:t>
      </w:r>
    </w:p>
    <w:p w14:paraId="358B0489" w14:textId="77777777" w:rsidR="00E169EB" w:rsidRPr="00376880" w:rsidRDefault="00E169EB" w:rsidP="00E169EB">
      <w:pPr>
        <w:pStyle w:val="a7"/>
        <w:spacing w:before="240"/>
        <w:ind w:left="1484"/>
        <w:rPr>
          <w:rFonts w:ascii="David" w:hAnsi="David"/>
        </w:rPr>
      </w:pPr>
    </w:p>
    <w:p w14:paraId="3139D935" w14:textId="77777777" w:rsidR="00E169EB" w:rsidRPr="00852600" w:rsidRDefault="002629DB" w:rsidP="00C575BC">
      <w:pPr>
        <w:pStyle w:val="a7"/>
        <w:numPr>
          <w:ilvl w:val="0"/>
          <w:numId w:val="35"/>
        </w:numPr>
        <w:spacing w:before="240"/>
        <w:ind w:left="66" w:hanging="425"/>
        <w:rPr>
          <w:b/>
          <w:bCs/>
          <w:sz w:val="26"/>
          <w:szCs w:val="26"/>
          <w:u w:val="single"/>
          <w:rtl/>
        </w:rPr>
      </w:pPr>
      <w:r>
        <w:rPr>
          <w:rFonts w:hint="cs"/>
          <w:b/>
          <w:bCs/>
          <w:sz w:val="26"/>
          <w:szCs w:val="26"/>
          <w:u w:val="single"/>
          <w:rtl/>
        </w:rPr>
        <w:lastRenderedPageBreak/>
        <w:t>השכלה ו</w:t>
      </w:r>
      <w:r w:rsidR="00E169EB" w:rsidRPr="00852600">
        <w:rPr>
          <w:rFonts w:hint="cs"/>
          <w:b/>
          <w:bCs/>
          <w:sz w:val="26"/>
          <w:szCs w:val="26"/>
          <w:u w:val="single"/>
          <w:rtl/>
        </w:rPr>
        <w:t>ניסיו</w:t>
      </w:r>
      <w:r w:rsidR="00E169EB" w:rsidRPr="00852600">
        <w:rPr>
          <w:rFonts w:hint="eastAsia"/>
          <w:b/>
          <w:bCs/>
          <w:sz w:val="26"/>
          <w:szCs w:val="26"/>
          <w:u w:val="single"/>
          <w:rtl/>
        </w:rPr>
        <w:t>ן</w:t>
      </w:r>
      <w:r>
        <w:rPr>
          <w:rFonts w:hint="cs"/>
          <w:b/>
          <w:bCs/>
          <w:sz w:val="26"/>
          <w:szCs w:val="26"/>
          <w:u w:val="single"/>
          <w:rtl/>
        </w:rPr>
        <w:t xml:space="preserve"> של</w:t>
      </w:r>
      <w:r w:rsidR="00E169EB" w:rsidRPr="00852600">
        <w:rPr>
          <w:b/>
          <w:bCs/>
          <w:sz w:val="26"/>
          <w:szCs w:val="26"/>
          <w:u w:val="single"/>
          <w:rtl/>
        </w:rPr>
        <w:t xml:space="preserve"> </w:t>
      </w:r>
      <w:r w:rsidR="00264705" w:rsidRPr="00852600">
        <w:rPr>
          <w:rFonts w:hint="cs"/>
          <w:b/>
          <w:bCs/>
          <w:sz w:val="26"/>
          <w:szCs w:val="26"/>
          <w:u w:val="single"/>
          <w:rtl/>
        </w:rPr>
        <w:t xml:space="preserve">היועץ </w:t>
      </w:r>
      <w:r w:rsidR="00E169EB" w:rsidRPr="00852600">
        <w:rPr>
          <w:b/>
          <w:bCs/>
          <w:sz w:val="26"/>
          <w:szCs w:val="26"/>
          <w:u w:val="single"/>
          <w:rtl/>
        </w:rPr>
        <w:t>המוצע</w:t>
      </w:r>
    </w:p>
    <w:p w14:paraId="134E8D24" w14:textId="77777777" w:rsidR="00B45EC9" w:rsidRPr="00B45EC9" w:rsidRDefault="00B45EC9" w:rsidP="00C575BC">
      <w:pPr>
        <w:pStyle w:val="a7"/>
        <w:numPr>
          <w:ilvl w:val="1"/>
          <w:numId w:val="35"/>
        </w:numPr>
        <w:spacing w:before="240"/>
        <w:ind w:left="491"/>
        <w:rPr>
          <w:rFonts w:ascii="David" w:hAnsi="David"/>
          <w:b/>
          <w:bCs/>
        </w:rPr>
      </w:pPr>
      <w:r w:rsidRPr="00B45EC9">
        <w:rPr>
          <w:rFonts w:ascii="David" w:hAnsi="David" w:hint="cs"/>
          <w:b/>
          <w:bCs/>
          <w:rtl/>
        </w:rPr>
        <w:t xml:space="preserve">השכלת </w:t>
      </w:r>
      <w:r w:rsidR="00952386">
        <w:rPr>
          <w:rFonts w:ascii="David" w:hAnsi="David" w:hint="cs"/>
          <w:b/>
          <w:bCs/>
          <w:rtl/>
        </w:rPr>
        <w:t>היועץ</w:t>
      </w:r>
      <w:r w:rsidRPr="00B45EC9">
        <w:rPr>
          <w:rFonts w:ascii="David" w:hAnsi="David" w:hint="cs"/>
          <w:b/>
          <w:bCs/>
          <w:rtl/>
        </w:rPr>
        <w:t xml:space="preserve"> המוצע</w:t>
      </w:r>
      <w:r>
        <w:rPr>
          <w:rFonts w:ascii="David" w:hAnsi="David" w:hint="cs"/>
          <w:b/>
          <w:bCs/>
          <w:rtl/>
        </w:rPr>
        <w:t>:</w:t>
      </w:r>
    </w:p>
    <w:tbl>
      <w:tblPr>
        <w:tblStyle w:val="2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1"/>
        <w:gridCol w:w="2127"/>
      </w:tblGrid>
      <w:tr w:rsidR="006827E3" w:rsidRPr="00863DF1" w14:paraId="7525D8C4" w14:textId="77777777" w:rsidTr="00C039BC">
        <w:trPr>
          <w:tblHeader/>
          <w:jc w:val="center"/>
        </w:trPr>
        <w:tc>
          <w:tcPr>
            <w:tcW w:w="9211" w:type="dxa"/>
            <w:tcBorders>
              <w:top w:val="single" w:sz="4" w:space="0" w:color="auto"/>
              <w:left w:val="single" w:sz="4" w:space="0" w:color="auto"/>
              <w:bottom w:val="single" w:sz="4" w:space="0" w:color="auto"/>
            </w:tcBorders>
          </w:tcPr>
          <w:p w14:paraId="47894B1C" w14:textId="5A0F28C6" w:rsidR="006827E3" w:rsidRPr="00B45EC9" w:rsidRDefault="006827E3"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 xml:space="preserve">בעל הסמכה בתוקף כמנהל בטיחות בספורט </w:t>
            </w:r>
            <w:r w:rsidR="00695BB7">
              <w:rPr>
                <w:rFonts w:ascii="Times New Roman" w:eastAsia="Times New Roman" w:hAnsi="Times New Roman" w:hint="cs"/>
                <w:rtl/>
              </w:rPr>
              <w:t>ה</w:t>
            </w:r>
            <w:r>
              <w:rPr>
                <w:rFonts w:ascii="Times New Roman" w:eastAsia="Times New Roman" w:hAnsi="Times New Roman" w:hint="cs"/>
                <w:rtl/>
              </w:rPr>
              <w:t xml:space="preserve">רשום במרשם של </w:t>
            </w:r>
            <w:proofErr w:type="spellStart"/>
            <w:r>
              <w:rPr>
                <w:rFonts w:ascii="Times New Roman" w:eastAsia="Times New Roman" w:hAnsi="Times New Roman" w:hint="cs"/>
                <w:rtl/>
              </w:rPr>
              <w:t>מינהל</w:t>
            </w:r>
            <w:proofErr w:type="spellEnd"/>
            <w:r>
              <w:rPr>
                <w:rFonts w:ascii="Times New Roman" w:eastAsia="Times New Roman" w:hAnsi="Times New Roman" w:hint="cs"/>
                <w:rtl/>
              </w:rPr>
              <w:t xml:space="preserve"> הבטיחות והבריאות התעסוקתית</w:t>
            </w:r>
          </w:p>
        </w:tc>
        <w:tc>
          <w:tcPr>
            <w:tcW w:w="2127" w:type="dxa"/>
            <w:tcBorders>
              <w:top w:val="single" w:sz="4" w:space="0" w:color="auto"/>
              <w:left w:val="single" w:sz="4" w:space="0" w:color="auto"/>
              <w:bottom w:val="single" w:sz="4" w:space="0" w:color="auto"/>
              <w:right w:val="single" w:sz="4" w:space="0" w:color="auto"/>
            </w:tcBorders>
          </w:tcPr>
          <w:p w14:paraId="79135160" w14:textId="77777777" w:rsidR="006827E3" w:rsidRPr="00863DF1" w:rsidRDefault="006827E3"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r w:rsidR="00F3321B" w:rsidRPr="00863DF1" w14:paraId="0D0EE921" w14:textId="77777777" w:rsidTr="00C039BC">
        <w:trPr>
          <w:tblHeader/>
          <w:jc w:val="center"/>
        </w:trPr>
        <w:tc>
          <w:tcPr>
            <w:tcW w:w="9211" w:type="dxa"/>
            <w:tcBorders>
              <w:top w:val="single" w:sz="4" w:space="0" w:color="auto"/>
              <w:left w:val="single" w:sz="4" w:space="0" w:color="auto"/>
              <w:bottom w:val="single" w:sz="4" w:space="0" w:color="auto"/>
            </w:tcBorders>
          </w:tcPr>
          <w:p w14:paraId="3402F3C4" w14:textId="74E87D01" w:rsidR="00F3321B" w:rsidRDefault="00F3321B"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בעל תעודת הנדסאי</w:t>
            </w:r>
          </w:p>
        </w:tc>
        <w:tc>
          <w:tcPr>
            <w:tcW w:w="2127" w:type="dxa"/>
            <w:tcBorders>
              <w:top w:val="single" w:sz="4" w:space="0" w:color="auto"/>
              <w:left w:val="single" w:sz="4" w:space="0" w:color="auto"/>
              <w:bottom w:val="single" w:sz="4" w:space="0" w:color="auto"/>
              <w:right w:val="single" w:sz="4" w:space="0" w:color="auto"/>
            </w:tcBorders>
          </w:tcPr>
          <w:p w14:paraId="704E75ED" w14:textId="77777777" w:rsidR="00F3321B" w:rsidRPr="00863DF1" w:rsidRDefault="00F3321B"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r w:rsidR="006827E3" w:rsidRPr="00863DF1" w14:paraId="07D38D47" w14:textId="77777777" w:rsidTr="00C039BC">
        <w:trPr>
          <w:tblHeader/>
          <w:jc w:val="center"/>
        </w:trPr>
        <w:tc>
          <w:tcPr>
            <w:tcW w:w="9211" w:type="dxa"/>
            <w:tcBorders>
              <w:top w:val="single" w:sz="4" w:space="0" w:color="auto"/>
              <w:left w:val="single" w:sz="4" w:space="0" w:color="auto"/>
              <w:bottom w:val="single" w:sz="4" w:space="0" w:color="auto"/>
            </w:tcBorders>
          </w:tcPr>
          <w:p w14:paraId="47F9D203" w14:textId="77777777" w:rsidR="006827E3" w:rsidRDefault="006827E3"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sidRPr="00B45EC9">
              <w:rPr>
                <w:rFonts w:ascii="Times New Roman" w:eastAsia="Times New Roman" w:hAnsi="Times New Roman" w:hint="cs"/>
                <w:rtl/>
              </w:rPr>
              <w:t xml:space="preserve">בעל תואר </w:t>
            </w:r>
            <w:r>
              <w:rPr>
                <w:rFonts w:ascii="Times New Roman" w:eastAsia="Times New Roman" w:hAnsi="Times New Roman" w:hint="cs"/>
                <w:rtl/>
              </w:rPr>
              <w:t>אקדמי ראשון ב_________________</w:t>
            </w:r>
          </w:p>
        </w:tc>
        <w:tc>
          <w:tcPr>
            <w:tcW w:w="2127" w:type="dxa"/>
            <w:tcBorders>
              <w:top w:val="single" w:sz="4" w:space="0" w:color="auto"/>
              <w:left w:val="single" w:sz="4" w:space="0" w:color="auto"/>
              <w:bottom w:val="single" w:sz="4" w:space="0" w:color="auto"/>
              <w:right w:val="single" w:sz="4" w:space="0" w:color="auto"/>
            </w:tcBorders>
          </w:tcPr>
          <w:p w14:paraId="55FA8BD7" w14:textId="77777777" w:rsidR="006827E3" w:rsidRPr="00863DF1" w:rsidRDefault="006827E3"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r w:rsidR="006827E3" w:rsidRPr="00863DF1" w14:paraId="7466C663" w14:textId="77777777" w:rsidTr="00C039BC">
        <w:trPr>
          <w:tblHeader/>
          <w:jc w:val="center"/>
        </w:trPr>
        <w:tc>
          <w:tcPr>
            <w:tcW w:w="9211" w:type="dxa"/>
            <w:tcBorders>
              <w:top w:val="single" w:sz="4" w:space="0" w:color="auto"/>
              <w:left w:val="single" w:sz="4" w:space="0" w:color="auto"/>
              <w:bottom w:val="single" w:sz="4" w:space="0" w:color="auto"/>
            </w:tcBorders>
          </w:tcPr>
          <w:p w14:paraId="59DF8BEC" w14:textId="77777777" w:rsidR="006827E3" w:rsidRPr="00B45EC9" w:rsidRDefault="006827E3"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sidRPr="00B45EC9">
              <w:rPr>
                <w:rFonts w:ascii="Times New Roman" w:eastAsia="Times New Roman" w:hAnsi="Times New Roman" w:hint="cs"/>
                <w:rtl/>
              </w:rPr>
              <w:t xml:space="preserve">בעל תואר </w:t>
            </w:r>
            <w:r>
              <w:rPr>
                <w:rFonts w:ascii="Times New Roman" w:eastAsia="Times New Roman" w:hAnsi="Times New Roman" w:hint="cs"/>
                <w:rtl/>
              </w:rPr>
              <w:t>אקדמי שני ב_________________</w:t>
            </w:r>
          </w:p>
        </w:tc>
        <w:tc>
          <w:tcPr>
            <w:tcW w:w="2127" w:type="dxa"/>
            <w:tcBorders>
              <w:top w:val="single" w:sz="4" w:space="0" w:color="auto"/>
              <w:left w:val="single" w:sz="4" w:space="0" w:color="auto"/>
              <w:bottom w:val="single" w:sz="4" w:space="0" w:color="auto"/>
              <w:right w:val="single" w:sz="4" w:space="0" w:color="auto"/>
            </w:tcBorders>
          </w:tcPr>
          <w:p w14:paraId="7007C03D" w14:textId="77777777" w:rsidR="006827E3" w:rsidRPr="00863DF1" w:rsidRDefault="006827E3"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r w:rsidR="00D676FB" w:rsidRPr="00863DF1" w14:paraId="7DE43FE8" w14:textId="77777777" w:rsidTr="00C039BC">
        <w:trPr>
          <w:tblHeader/>
          <w:jc w:val="center"/>
        </w:trPr>
        <w:tc>
          <w:tcPr>
            <w:tcW w:w="9211" w:type="dxa"/>
            <w:tcBorders>
              <w:top w:val="single" w:sz="4" w:space="0" w:color="auto"/>
              <w:left w:val="single" w:sz="4" w:space="0" w:color="auto"/>
              <w:bottom w:val="single" w:sz="4" w:space="0" w:color="auto"/>
            </w:tcBorders>
          </w:tcPr>
          <w:p w14:paraId="666FD5D3" w14:textId="43FF7F4C" w:rsidR="00D676FB" w:rsidRPr="00B45EC9" w:rsidRDefault="00D676FB"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בעל תעודת מהנדס בניין / אדריכל</w:t>
            </w:r>
          </w:p>
        </w:tc>
        <w:tc>
          <w:tcPr>
            <w:tcW w:w="2127" w:type="dxa"/>
            <w:tcBorders>
              <w:top w:val="single" w:sz="4" w:space="0" w:color="auto"/>
              <w:left w:val="single" w:sz="4" w:space="0" w:color="auto"/>
              <w:bottom w:val="single" w:sz="4" w:space="0" w:color="auto"/>
              <w:right w:val="single" w:sz="4" w:space="0" w:color="auto"/>
            </w:tcBorders>
          </w:tcPr>
          <w:p w14:paraId="6B6ADE6F" w14:textId="77777777" w:rsidR="00D676FB" w:rsidRPr="00863DF1" w:rsidRDefault="00D676FB"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r w:rsidR="00783F64" w:rsidRPr="00863DF1" w14:paraId="3B1B9442" w14:textId="77777777" w:rsidTr="00C039BC">
        <w:trPr>
          <w:tblHeader/>
          <w:jc w:val="center"/>
        </w:trPr>
        <w:tc>
          <w:tcPr>
            <w:tcW w:w="9211" w:type="dxa"/>
            <w:tcBorders>
              <w:top w:val="single" w:sz="4" w:space="0" w:color="auto"/>
              <w:left w:val="single" w:sz="4" w:space="0" w:color="auto"/>
              <w:bottom w:val="single" w:sz="4" w:space="0" w:color="auto"/>
            </w:tcBorders>
          </w:tcPr>
          <w:p w14:paraId="2D9C7244" w14:textId="33AA2ACD" w:rsidR="00783F64" w:rsidRDefault="00783F64" w:rsidP="006827E3">
            <w:pPr>
              <w:tabs>
                <w:tab w:val="center" w:pos="4153"/>
                <w:tab w:val="right" w:pos="8306"/>
              </w:tabs>
              <w:overflowPunct w:val="0"/>
              <w:autoSpaceDE w:val="0"/>
              <w:autoSpaceDN w:val="0"/>
              <w:adjustRightInd w:val="0"/>
              <w:textAlignment w:val="baseline"/>
              <w:rPr>
                <w:rFonts w:ascii="Times New Roman" w:eastAsia="Times New Roman" w:hAnsi="Times New Roman"/>
                <w:rtl/>
              </w:rPr>
            </w:pPr>
            <w:r>
              <w:rPr>
                <w:rFonts w:ascii="Times New Roman" w:eastAsia="Times New Roman" w:hAnsi="Times New Roman" w:hint="cs"/>
                <w:rtl/>
              </w:rPr>
              <w:t>בעל תעוד</w:t>
            </w:r>
            <w:r w:rsidR="006534A4">
              <w:rPr>
                <w:rFonts w:ascii="Times New Roman" w:eastAsia="Times New Roman" w:hAnsi="Times New Roman" w:hint="cs"/>
                <w:rtl/>
              </w:rPr>
              <w:t>ה בתחום בטיחות בעבודה בתוקף</w:t>
            </w:r>
          </w:p>
        </w:tc>
        <w:tc>
          <w:tcPr>
            <w:tcW w:w="2127" w:type="dxa"/>
            <w:tcBorders>
              <w:top w:val="single" w:sz="4" w:space="0" w:color="auto"/>
              <w:left w:val="single" w:sz="4" w:space="0" w:color="auto"/>
              <w:bottom w:val="single" w:sz="4" w:space="0" w:color="auto"/>
              <w:right w:val="single" w:sz="4" w:space="0" w:color="auto"/>
            </w:tcBorders>
          </w:tcPr>
          <w:p w14:paraId="65D86EB2" w14:textId="77777777" w:rsidR="00783F64" w:rsidRPr="00863DF1" w:rsidRDefault="00783F64" w:rsidP="006827E3">
            <w:pPr>
              <w:overflowPunct w:val="0"/>
              <w:autoSpaceDE w:val="0"/>
              <w:autoSpaceDN w:val="0"/>
              <w:adjustRightInd w:val="0"/>
              <w:contextualSpacing/>
              <w:jc w:val="left"/>
              <w:textAlignment w:val="baseline"/>
              <w:rPr>
                <w:rFonts w:ascii="David" w:eastAsia="Times New Roman" w:hAnsi="David"/>
                <w:sz w:val="24"/>
                <w:rtl/>
                <w:lang w:eastAsia="he-IL"/>
              </w:rPr>
            </w:pPr>
          </w:p>
        </w:tc>
      </w:tr>
    </w:tbl>
    <w:p w14:paraId="25D5C944" w14:textId="77777777" w:rsidR="00B45EC9" w:rsidRPr="00512D31" w:rsidRDefault="00B45EC9" w:rsidP="0082038E">
      <w:pPr>
        <w:overflowPunct w:val="0"/>
        <w:autoSpaceDE w:val="0"/>
        <w:autoSpaceDN w:val="0"/>
        <w:adjustRightInd w:val="0"/>
        <w:ind w:left="491"/>
        <w:jc w:val="left"/>
        <w:textAlignment w:val="baseline"/>
        <w:rPr>
          <w:rFonts w:ascii="David" w:eastAsia="Times New Roman" w:hAnsi="David"/>
          <w:b/>
          <w:bCs/>
          <w:sz w:val="24"/>
          <w:rtl/>
          <w:lang w:eastAsia="x-none"/>
        </w:rPr>
      </w:pPr>
      <w:r>
        <w:rPr>
          <w:rFonts w:ascii="David" w:eastAsia="Times New Roman" w:hAnsi="David"/>
          <w:b/>
          <w:bCs/>
          <w:sz w:val="24"/>
          <w:rtl/>
          <w:lang w:eastAsia="x-none"/>
        </w:rPr>
        <w:t xml:space="preserve">יש </w:t>
      </w:r>
      <w:r w:rsidR="006827E3">
        <w:rPr>
          <w:rFonts w:ascii="David" w:eastAsia="Times New Roman" w:hAnsi="David" w:hint="cs"/>
          <w:b/>
          <w:bCs/>
          <w:sz w:val="24"/>
          <w:rtl/>
          <w:lang w:eastAsia="x-none"/>
        </w:rPr>
        <w:t xml:space="preserve">למלא, </w:t>
      </w:r>
      <w:r>
        <w:rPr>
          <w:rFonts w:ascii="David" w:eastAsia="Times New Roman" w:hAnsi="David" w:hint="cs"/>
          <w:b/>
          <w:bCs/>
          <w:sz w:val="24"/>
          <w:rtl/>
          <w:lang w:eastAsia="x-none"/>
        </w:rPr>
        <w:t xml:space="preserve">לסמן </w:t>
      </w:r>
      <w:r>
        <w:rPr>
          <w:rFonts w:ascii="David" w:eastAsia="Times New Roman" w:hAnsi="David" w:hint="cs"/>
          <w:b/>
          <w:bCs/>
          <w:sz w:val="24"/>
          <w:lang w:eastAsia="x-none"/>
        </w:rPr>
        <w:t>V</w:t>
      </w:r>
      <w:r>
        <w:rPr>
          <w:rFonts w:ascii="David" w:eastAsia="Times New Roman" w:hAnsi="David" w:hint="cs"/>
          <w:b/>
          <w:bCs/>
          <w:sz w:val="24"/>
          <w:rtl/>
          <w:lang w:eastAsia="x-none"/>
        </w:rPr>
        <w:t xml:space="preserve"> ול</w:t>
      </w:r>
      <w:r>
        <w:rPr>
          <w:rFonts w:ascii="David" w:eastAsia="Times New Roman" w:hAnsi="David"/>
          <w:b/>
          <w:bCs/>
          <w:sz w:val="24"/>
          <w:rtl/>
          <w:lang w:eastAsia="x-none"/>
        </w:rPr>
        <w:t>צרף אישורים רלוונטיים.</w:t>
      </w:r>
    </w:p>
    <w:p w14:paraId="1596EE94" w14:textId="5A093822" w:rsidR="00582994" w:rsidRPr="002D7463" w:rsidRDefault="00A77B5B" w:rsidP="00C575BC">
      <w:pPr>
        <w:pStyle w:val="a7"/>
        <w:numPr>
          <w:ilvl w:val="1"/>
          <w:numId w:val="35"/>
        </w:numPr>
        <w:spacing w:before="240"/>
        <w:ind w:left="491"/>
        <w:rPr>
          <w:rFonts w:ascii="David" w:hAnsi="David"/>
          <w:b/>
          <w:bCs/>
        </w:rPr>
      </w:pPr>
      <w:r w:rsidRPr="002D7463">
        <w:rPr>
          <w:rFonts w:ascii="David" w:hAnsi="David" w:hint="cs"/>
          <w:b/>
          <w:bCs/>
          <w:rtl/>
        </w:rPr>
        <w:t>היועץ</w:t>
      </w:r>
      <w:r w:rsidR="00E169EB" w:rsidRPr="002D7463">
        <w:rPr>
          <w:rFonts w:ascii="David" w:hAnsi="David"/>
          <w:b/>
          <w:bCs/>
          <w:rtl/>
        </w:rPr>
        <w:t xml:space="preserve"> המוצע עומד בתנאי הסף</w:t>
      </w:r>
      <w:r w:rsidR="008639FE">
        <w:rPr>
          <w:rFonts w:ascii="David" w:hAnsi="David" w:hint="cs"/>
          <w:b/>
          <w:bCs/>
          <w:rtl/>
        </w:rPr>
        <w:t xml:space="preserve"> לניסיון</w:t>
      </w:r>
      <w:r w:rsidR="00E169EB" w:rsidRPr="002D7463">
        <w:rPr>
          <w:rFonts w:ascii="David" w:hAnsi="David"/>
          <w:b/>
          <w:bCs/>
          <w:rtl/>
        </w:rPr>
        <w:t xml:space="preserve"> כמפורט בסעי</w:t>
      </w:r>
      <w:r w:rsidR="002629DB">
        <w:rPr>
          <w:rFonts w:ascii="David" w:hAnsi="David" w:hint="cs"/>
          <w:b/>
          <w:bCs/>
          <w:rtl/>
        </w:rPr>
        <w:t xml:space="preserve">פים </w:t>
      </w:r>
      <w:r w:rsidR="008639FE">
        <w:rPr>
          <w:rFonts w:ascii="David" w:hAnsi="David"/>
          <w:b/>
          <w:bCs/>
          <w:highlight w:val="yellow"/>
          <w:rtl/>
        </w:rPr>
        <w:fldChar w:fldCharType="begin"/>
      </w:r>
      <w:r w:rsidR="008639FE">
        <w:rPr>
          <w:rFonts w:ascii="David" w:hAnsi="David"/>
          <w:b/>
          <w:bCs/>
          <w:rtl/>
        </w:rPr>
        <w:instrText xml:space="preserve"> </w:instrText>
      </w:r>
      <w:r w:rsidR="008639FE">
        <w:rPr>
          <w:rFonts w:ascii="David" w:hAnsi="David" w:hint="cs"/>
          <w:b/>
          <w:bCs/>
        </w:rPr>
        <w:instrText>REF</w:instrText>
      </w:r>
      <w:r w:rsidR="008639FE">
        <w:rPr>
          <w:rFonts w:ascii="David" w:hAnsi="David" w:hint="cs"/>
          <w:b/>
          <w:bCs/>
          <w:rtl/>
        </w:rPr>
        <w:instrText xml:space="preserve"> _</w:instrText>
      </w:r>
      <w:r w:rsidR="008639FE">
        <w:rPr>
          <w:rFonts w:ascii="David" w:hAnsi="David" w:hint="cs"/>
          <w:b/>
          <w:bCs/>
        </w:rPr>
        <w:instrText>Ref135865095 \r \h</w:instrText>
      </w:r>
      <w:r w:rsidR="008639FE">
        <w:rPr>
          <w:rFonts w:ascii="David" w:hAnsi="David"/>
          <w:b/>
          <w:bCs/>
          <w:rtl/>
        </w:rPr>
        <w:instrText xml:space="preserve"> </w:instrText>
      </w:r>
      <w:r w:rsidR="008639FE">
        <w:rPr>
          <w:rFonts w:ascii="David" w:hAnsi="David"/>
          <w:b/>
          <w:bCs/>
          <w:highlight w:val="yellow"/>
          <w:rtl/>
        </w:rPr>
      </w:r>
      <w:r w:rsidR="008639FE">
        <w:rPr>
          <w:rFonts w:ascii="David" w:hAnsi="David"/>
          <w:b/>
          <w:bCs/>
          <w:highlight w:val="yellow"/>
          <w:rtl/>
        </w:rPr>
        <w:fldChar w:fldCharType="separate"/>
      </w:r>
      <w:r w:rsidR="00E20BFF">
        <w:rPr>
          <w:rFonts w:ascii="David" w:hAnsi="David"/>
          <w:b/>
          <w:bCs/>
          <w:cs/>
        </w:rPr>
        <w:t>‎</w:t>
      </w:r>
      <w:r w:rsidR="00E20BFF">
        <w:rPr>
          <w:rFonts w:ascii="David" w:hAnsi="David"/>
          <w:b/>
          <w:bCs/>
        </w:rPr>
        <w:t>5.2.2</w:t>
      </w:r>
      <w:r w:rsidR="008639FE">
        <w:rPr>
          <w:rFonts w:ascii="David" w:hAnsi="David"/>
          <w:b/>
          <w:bCs/>
          <w:highlight w:val="yellow"/>
          <w:rtl/>
        </w:rPr>
        <w:fldChar w:fldCharType="end"/>
      </w:r>
      <w:r w:rsidR="00BA36B5">
        <w:rPr>
          <w:rFonts w:ascii="David" w:hAnsi="David" w:hint="cs"/>
          <w:b/>
          <w:bCs/>
          <w:rtl/>
        </w:rPr>
        <w:t xml:space="preserve"> - </w:t>
      </w:r>
      <w:r w:rsidR="00BA36B5">
        <w:rPr>
          <w:rFonts w:ascii="David" w:hAnsi="David"/>
          <w:b/>
          <w:bCs/>
          <w:rtl/>
        </w:rPr>
        <w:fldChar w:fldCharType="begin"/>
      </w:r>
      <w:r w:rsidR="00BA36B5">
        <w:rPr>
          <w:rFonts w:ascii="David" w:hAnsi="David"/>
          <w:b/>
          <w:bCs/>
          <w:rtl/>
        </w:rPr>
        <w:instrText xml:space="preserve"> </w:instrText>
      </w:r>
      <w:r w:rsidR="00BA36B5">
        <w:rPr>
          <w:rFonts w:ascii="David" w:hAnsi="David" w:hint="cs"/>
          <w:b/>
          <w:bCs/>
        </w:rPr>
        <w:instrText>REF</w:instrText>
      </w:r>
      <w:r w:rsidR="00BA36B5">
        <w:rPr>
          <w:rFonts w:ascii="David" w:hAnsi="David" w:hint="cs"/>
          <w:b/>
          <w:bCs/>
          <w:rtl/>
        </w:rPr>
        <w:instrText xml:space="preserve"> _</w:instrText>
      </w:r>
      <w:r w:rsidR="00BA36B5">
        <w:rPr>
          <w:rFonts w:ascii="David" w:hAnsi="David" w:hint="cs"/>
          <w:b/>
          <w:bCs/>
        </w:rPr>
        <w:instrText>Ref135865005 \r \h</w:instrText>
      </w:r>
      <w:r w:rsidR="00BA36B5">
        <w:rPr>
          <w:rFonts w:ascii="David" w:hAnsi="David"/>
          <w:b/>
          <w:bCs/>
          <w:rtl/>
        </w:rPr>
        <w:instrText xml:space="preserve"> </w:instrText>
      </w:r>
      <w:r w:rsidR="00BA36B5">
        <w:rPr>
          <w:rFonts w:ascii="David" w:hAnsi="David"/>
          <w:b/>
          <w:bCs/>
          <w:rtl/>
        </w:rPr>
      </w:r>
      <w:r w:rsidR="00BA36B5">
        <w:rPr>
          <w:rFonts w:ascii="David" w:hAnsi="David"/>
          <w:b/>
          <w:bCs/>
          <w:rtl/>
        </w:rPr>
        <w:fldChar w:fldCharType="separate"/>
      </w:r>
      <w:r w:rsidR="00E20BFF">
        <w:rPr>
          <w:rFonts w:ascii="David" w:hAnsi="David"/>
          <w:b/>
          <w:bCs/>
          <w:cs/>
        </w:rPr>
        <w:t>‎</w:t>
      </w:r>
      <w:r w:rsidR="00E20BFF">
        <w:rPr>
          <w:rFonts w:ascii="David" w:hAnsi="David"/>
          <w:b/>
          <w:bCs/>
        </w:rPr>
        <w:t>5.2.5</w:t>
      </w:r>
      <w:r w:rsidR="00BA36B5">
        <w:rPr>
          <w:rFonts w:ascii="David" w:hAnsi="David"/>
          <w:b/>
          <w:bCs/>
          <w:rtl/>
        </w:rPr>
        <w:fldChar w:fldCharType="end"/>
      </w:r>
      <w:r w:rsidR="002629DB">
        <w:rPr>
          <w:rFonts w:ascii="David" w:hAnsi="David" w:hint="cs"/>
          <w:b/>
          <w:bCs/>
          <w:rtl/>
        </w:rPr>
        <w:t xml:space="preserve"> </w:t>
      </w:r>
      <w:r w:rsidR="00E169EB" w:rsidRPr="002D7463">
        <w:rPr>
          <w:rFonts w:ascii="David" w:hAnsi="David"/>
          <w:b/>
          <w:bCs/>
          <w:rtl/>
        </w:rPr>
        <w:t>למכרז.</w:t>
      </w:r>
    </w:p>
    <w:p w14:paraId="5A4B5212" w14:textId="61EEED69" w:rsidR="00E169EB" w:rsidRPr="00073A90" w:rsidRDefault="00E169EB" w:rsidP="00C575BC">
      <w:pPr>
        <w:pStyle w:val="a7"/>
        <w:numPr>
          <w:ilvl w:val="1"/>
          <w:numId w:val="35"/>
        </w:numPr>
        <w:spacing w:before="240" w:after="120"/>
        <w:ind w:left="488" w:hanging="431"/>
        <w:rPr>
          <w:rFonts w:ascii="David" w:hAnsi="David"/>
          <w:rtl/>
        </w:rPr>
      </w:pPr>
      <w:r w:rsidRPr="00073A90">
        <w:rPr>
          <w:rFonts w:ascii="David" w:hAnsi="David"/>
          <w:rtl/>
        </w:rPr>
        <w:t xml:space="preserve">בטבלה שלהלן </w:t>
      </w:r>
      <w:r w:rsidR="0037137A" w:rsidRPr="00073A90">
        <w:rPr>
          <w:rFonts w:ascii="David" w:hAnsi="David" w:hint="cs"/>
          <w:rtl/>
        </w:rPr>
        <w:t xml:space="preserve">יפורט </w:t>
      </w:r>
      <w:r w:rsidRPr="00073A90">
        <w:rPr>
          <w:rFonts w:ascii="David" w:hAnsi="David" w:hint="cs"/>
          <w:rtl/>
        </w:rPr>
        <w:t>ניסיו</w:t>
      </w:r>
      <w:r w:rsidRPr="00073A90">
        <w:rPr>
          <w:rFonts w:ascii="David" w:hAnsi="David" w:hint="eastAsia"/>
          <w:rtl/>
        </w:rPr>
        <w:t>ן</w:t>
      </w:r>
      <w:r w:rsidRPr="00073A90">
        <w:rPr>
          <w:rFonts w:ascii="David" w:hAnsi="David"/>
          <w:rtl/>
        </w:rPr>
        <w:t xml:space="preserve"> </w:t>
      </w:r>
      <w:r w:rsidR="00A77B5B" w:rsidRPr="00073A90">
        <w:rPr>
          <w:rFonts w:ascii="David" w:hAnsi="David" w:hint="cs"/>
          <w:rtl/>
        </w:rPr>
        <w:t>היועץ</w:t>
      </w:r>
      <w:r w:rsidRPr="00073A90">
        <w:rPr>
          <w:rFonts w:ascii="David" w:hAnsi="David"/>
          <w:rtl/>
        </w:rPr>
        <w:t xml:space="preserve"> המוצע</w:t>
      </w:r>
      <w:r w:rsidR="002D7463" w:rsidRPr="00073A90">
        <w:rPr>
          <w:rFonts w:ascii="David" w:hAnsi="David" w:hint="cs"/>
          <w:rtl/>
        </w:rPr>
        <w:t xml:space="preserve"> ב</w:t>
      </w:r>
      <w:r w:rsidR="00073A90" w:rsidRPr="00073A90">
        <w:rPr>
          <w:rFonts w:ascii="David" w:hAnsi="David" w:hint="cs"/>
          <w:u w:val="single"/>
          <w:rtl/>
        </w:rPr>
        <w:t>עבודה כמנהל בטיחות בספורט</w:t>
      </w:r>
      <w:r w:rsidR="00073A90">
        <w:rPr>
          <w:rFonts w:ascii="David" w:hAnsi="David" w:hint="cs"/>
          <w:rtl/>
        </w:rPr>
        <w:t xml:space="preserve">, כנדרש בסעיף </w:t>
      </w:r>
      <w:r w:rsidR="00073A90" w:rsidRPr="00073A90">
        <w:rPr>
          <w:rFonts w:ascii="David" w:hAnsi="David"/>
          <w:highlight w:val="yellow"/>
          <w:rtl/>
        </w:rPr>
        <w:fldChar w:fldCharType="begin"/>
      </w:r>
      <w:r w:rsidR="00073A90" w:rsidRPr="00073A90">
        <w:rPr>
          <w:rFonts w:ascii="David" w:hAnsi="David"/>
          <w:rtl/>
        </w:rPr>
        <w:instrText xml:space="preserve"> </w:instrText>
      </w:r>
      <w:r w:rsidR="00073A90" w:rsidRPr="00073A90">
        <w:rPr>
          <w:rFonts w:ascii="David" w:hAnsi="David" w:hint="cs"/>
        </w:rPr>
        <w:instrText>REF</w:instrText>
      </w:r>
      <w:r w:rsidR="00073A90" w:rsidRPr="00073A90">
        <w:rPr>
          <w:rFonts w:ascii="David" w:hAnsi="David" w:hint="cs"/>
          <w:rtl/>
        </w:rPr>
        <w:instrText xml:space="preserve"> _</w:instrText>
      </w:r>
      <w:r w:rsidR="00073A90" w:rsidRPr="00073A90">
        <w:rPr>
          <w:rFonts w:ascii="David" w:hAnsi="David" w:hint="cs"/>
        </w:rPr>
        <w:instrText>Ref135865095 \r \h</w:instrText>
      </w:r>
      <w:r w:rsidR="00073A90" w:rsidRPr="00073A90">
        <w:rPr>
          <w:rFonts w:ascii="David" w:hAnsi="David"/>
          <w:rtl/>
        </w:rPr>
        <w:instrText xml:space="preserve"> </w:instrText>
      </w:r>
      <w:r w:rsidR="00073A90">
        <w:rPr>
          <w:rFonts w:ascii="David" w:hAnsi="David"/>
          <w:highlight w:val="yellow"/>
          <w:rtl/>
        </w:rPr>
        <w:instrText xml:space="preserve"> \* </w:instrText>
      </w:r>
      <w:r w:rsidR="00073A90">
        <w:rPr>
          <w:rFonts w:ascii="David" w:hAnsi="David"/>
          <w:highlight w:val="yellow"/>
        </w:rPr>
        <w:instrText>MERGEFORMAT</w:instrText>
      </w:r>
      <w:r w:rsidR="00073A90">
        <w:rPr>
          <w:rFonts w:ascii="David" w:hAnsi="David"/>
          <w:highlight w:val="yellow"/>
          <w:rtl/>
        </w:rPr>
        <w:instrText xml:space="preserve"> </w:instrText>
      </w:r>
      <w:r w:rsidR="00073A90" w:rsidRPr="00073A90">
        <w:rPr>
          <w:rFonts w:ascii="David" w:hAnsi="David"/>
          <w:highlight w:val="yellow"/>
          <w:rtl/>
        </w:rPr>
      </w:r>
      <w:r w:rsidR="00073A90" w:rsidRPr="00073A90">
        <w:rPr>
          <w:rFonts w:ascii="David" w:hAnsi="David"/>
          <w:highlight w:val="yellow"/>
          <w:rtl/>
        </w:rPr>
        <w:fldChar w:fldCharType="separate"/>
      </w:r>
      <w:r w:rsidR="00E20BFF">
        <w:rPr>
          <w:rFonts w:ascii="David" w:hAnsi="David"/>
          <w:cs/>
        </w:rPr>
        <w:t>‎</w:t>
      </w:r>
      <w:r w:rsidR="00E20BFF">
        <w:rPr>
          <w:rFonts w:ascii="David" w:hAnsi="David"/>
        </w:rPr>
        <w:t>5.2.2</w:t>
      </w:r>
      <w:r w:rsidR="00073A90" w:rsidRPr="00073A90">
        <w:rPr>
          <w:rFonts w:ascii="David" w:hAnsi="David"/>
          <w:highlight w:val="yellow"/>
          <w:rtl/>
        </w:rPr>
        <w:fldChar w:fldCharType="end"/>
      </w:r>
      <w:r w:rsidR="00073A90">
        <w:rPr>
          <w:rFonts w:ascii="David" w:hAnsi="David" w:hint="cs"/>
          <w:rtl/>
        </w:rPr>
        <w:t xml:space="preserve"> למכרז</w:t>
      </w:r>
      <w:r w:rsidR="00DD0976"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1994"/>
        <w:gridCol w:w="2546"/>
      </w:tblGrid>
      <w:tr w:rsidR="00097458" w:rsidRPr="007F5360" w14:paraId="152DD9BD" w14:textId="77777777" w:rsidTr="00097458">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98601F"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EAC4818"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56C1D2" w14:textId="77777777" w:rsidR="00097458" w:rsidRPr="007F5360" w:rsidRDefault="00097458" w:rsidP="003F37E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5566DEE" w14:textId="77777777" w:rsidR="00097458" w:rsidRPr="007F5360" w:rsidRDefault="00097458" w:rsidP="003F37E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994"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FC418BB" w14:textId="3BC35003"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האם </w:t>
            </w:r>
            <w:r w:rsidR="005B02BE">
              <w:rPr>
                <w:rFonts w:ascii="Times New Roman" w:eastAsia="Times New Roman" w:hAnsi="Times New Roman" w:hint="cs"/>
                <w:b/>
                <w:bCs/>
                <w:sz w:val="24"/>
                <w:rtl/>
                <w:lang w:eastAsia="he-IL"/>
              </w:rPr>
              <w:t>מדובר בעבודה כמנהל בטיחות בספורט (כן / לא)</w:t>
            </w:r>
          </w:p>
        </w:tc>
        <w:tc>
          <w:tcPr>
            <w:tcW w:w="2546" w:type="dxa"/>
            <w:vMerge w:val="restart"/>
            <w:tcBorders>
              <w:top w:val="single" w:sz="4" w:space="0" w:color="auto"/>
              <w:left w:val="single" w:sz="4" w:space="0" w:color="auto"/>
              <w:right w:val="single" w:sz="4" w:space="0" w:color="auto"/>
            </w:tcBorders>
            <w:shd w:val="pct5" w:color="auto" w:fill="auto"/>
            <w:vAlign w:val="center"/>
          </w:tcPr>
          <w:p w14:paraId="571D2C00" w14:textId="19924823" w:rsidR="00097458" w:rsidRPr="007F5360" w:rsidRDefault="00097458" w:rsidP="00290A03">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תיקי מתקן / שטח שבוצעו בכל שנה</w:t>
            </w:r>
          </w:p>
        </w:tc>
      </w:tr>
      <w:tr w:rsidR="00097458" w:rsidRPr="007F5360" w14:paraId="22055797" w14:textId="77777777" w:rsidTr="00097458">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1B06E40E" w14:textId="77777777" w:rsidR="00097458" w:rsidRPr="007F5360" w:rsidRDefault="00097458" w:rsidP="00C575BC">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267AFFF"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ED7AB59"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D5236B"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BC682F"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7F5A246"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994" w:type="dxa"/>
            <w:vMerge/>
            <w:tcBorders>
              <w:top w:val="single" w:sz="4" w:space="0" w:color="auto"/>
              <w:left w:val="single" w:sz="4" w:space="0" w:color="auto"/>
              <w:bottom w:val="single" w:sz="4" w:space="0" w:color="auto"/>
              <w:right w:val="single" w:sz="4" w:space="0" w:color="auto"/>
            </w:tcBorders>
            <w:shd w:val="pct5" w:color="auto" w:fill="auto"/>
          </w:tcPr>
          <w:p w14:paraId="555F480C"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546" w:type="dxa"/>
            <w:vMerge/>
            <w:tcBorders>
              <w:left w:val="single" w:sz="4" w:space="0" w:color="auto"/>
              <w:bottom w:val="single" w:sz="4" w:space="0" w:color="auto"/>
              <w:right w:val="single" w:sz="4" w:space="0" w:color="auto"/>
            </w:tcBorders>
            <w:shd w:val="pct5" w:color="auto" w:fill="auto"/>
          </w:tcPr>
          <w:p w14:paraId="340AEBD0" w14:textId="77777777" w:rsidR="00097458" w:rsidRPr="007F5360" w:rsidRDefault="00097458" w:rsidP="00290A03">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097458" w:rsidRPr="007F5360" w14:paraId="7E02CA1B" w14:textId="77777777" w:rsidTr="00097458">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41FE0B34" w14:textId="77777777" w:rsidR="00097458" w:rsidRPr="007F5360" w:rsidRDefault="00097458" w:rsidP="00C575BC">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0B171"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7A416F1"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D10DBB1"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C8DB5C"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6942BE4"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994" w:type="dxa"/>
            <w:tcBorders>
              <w:top w:val="single" w:sz="4" w:space="0" w:color="auto"/>
              <w:left w:val="single" w:sz="4" w:space="0" w:color="auto"/>
              <w:bottom w:val="single" w:sz="4" w:space="0" w:color="auto"/>
              <w:right w:val="single" w:sz="4" w:space="0" w:color="auto"/>
            </w:tcBorders>
          </w:tcPr>
          <w:p w14:paraId="5D64B101" w14:textId="77777777" w:rsidR="00097458" w:rsidRPr="007F5360" w:rsidRDefault="00097458" w:rsidP="00290A03">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546" w:type="dxa"/>
            <w:tcBorders>
              <w:top w:val="single" w:sz="4" w:space="0" w:color="auto"/>
              <w:left w:val="single" w:sz="4" w:space="0" w:color="auto"/>
              <w:bottom w:val="single" w:sz="4" w:space="0" w:color="auto"/>
              <w:right w:val="single" w:sz="4" w:space="0" w:color="auto"/>
            </w:tcBorders>
          </w:tcPr>
          <w:p w14:paraId="1738EDAD" w14:textId="77777777" w:rsidR="00097458" w:rsidRPr="002629DB" w:rsidRDefault="00097458" w:rsidP="002629D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F7FA1" w:rsidRPr="007F5360" w14:paraId="6F77A65D" w14:textId="77777777" w:rsidTr="004E0422">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4C1059DB" w14:textId="2AE5E132" w:rsidR="005F7FA1" w:rsidRPr="007F5360" w:rsidRDefault="005F7FA1" w:rsidP="00290A03">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sidR="007C25EC">
              <w:rPr>
                <w:rFonts w:ascii="Times New Roman" w:eastAsia="Times New Roman" w:hAnsi="Times New Roman" w:hint="cs"/>
                <w:b/>
                <w:bCs/>
                <w:sz w:val="24"/>
                <w:u w:val="single"/>
                <w:rtl/>
                <w:lang w:eastAsia="he-IL"/>
              </w:rPr>
              <w:t xml:space="preserve">שירות </w:t>
            </w:r>
            <w:r w:rsidR="00C0041B">
              <w:rPr>
                <w:rFonts w:ascii="Times New Roman" w:eastAsia="Times New Roman" w:hAnsi="Times New Roman" w:hint="cs"/>
                <w:b/>
                <w:bCs/>
                <w:sz w:val="24"/>
                <w:u w:val="single"/>
                <w:rtl/>
                <w:lang w:eastAsia="he-IL"/>
              </w:rPr>
              <w:t>שניתן</w:t>
            </w:r>
            <w:r w:rsidRPr="007F5360">
              <w:rPr>
                <w:rFonts w:ascii="Times New Roman" w:eastAsia="Times New Roman" w:hAnsi="Times New Roman" w:hint="cs"/>
                <w:b/>
                <w:bCs/>
                <w:sz w:val="24"/>
                <w:u w:val="single"/>
                <w:rtl/>
                <w:lang w:eastAsia="he-IL"/>
              </w:rPr>
              <w:t xml:space="preserve"> ושל תחומי האחריות של ה</w:t>
            </w:r>
            <w:r w:rsidR="00751EE0">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sidR="00751EE0">
              <w:rPr>
                <w:rFonts w:ascii="Times New Roman" w:eastAsia="Times New Roman" w:hAnsi="Times New Roman" w:hint="cs"/>
                <w:b/>
                <w:bCs/>
                <w:sz w:val="24"/>
                <w:u w:val="single"/>
                <w:rtl/>
                <w:lang w:eastAsia="he-IL"/>
              </w:rPr>
              <w:t>:</w:t>
            </w:r>
          </w:p>
          <w:p w14:paraId="2A53FDB4" w14:textId="77777777" w:rsidR="005F7FA1" w:rsidRDefault="002326CA" w:rsidP="00290A0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sidR="005F7FA1"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t>_________________________________________________________________________________________________</w:t>
            </w:r>
            <w:r w:rsidR="004E0422">
              <w:rPr>
                <w:rFonts w:ascii="Times New Roman" w:eastAsia="Times New Roman" w:hAnsi="Times New Roman" w:hint="cs"/>
                <w:b/>
                <w:bCs/>
                <w:sz w:val="24"/>
                <w:rtl/>
                <w:lang w:eastAsia="he-IL"/>
              </w:rPr>
              <w:t>__________</w:t>
            </w:r>
            <w:r w:rsidR="005D1C75">
              <w:rPr>
                <w:rFonts w:ascii="Times New Roman" w:eastAsia="Times New Roman" w:hAnsi="Times New Roman" w:hint="cs"/>
                <w:b/>
                <w:bCs/>
                <w:sz w:val="24"/>
                <w:rtl/>
                <w:lang w:eastAsia="he-IL"/>
              </w:rPr>
              <w:t>__________</w:t>
            </w:r>
          </w:p>
          <w:p w14:paraId="73389F61" w14:textId="77777777" w:rsidR="002326CA" w:rsidRDefault="002326CA" w:rsidP="00290A03">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sidR="004E0422">
              <w:rPr>
                <w:rFonts w:ascii="Times New Roman" w:eastAsia="Times New Roman" w:hAnsi="Times New Roman" w:hint="cs"/>
                <w:b/>
                <w:bCs/>
                <w:sz w:val="24"/>
                <w:rtl/>
                <w:lang w:eastAsia="he-IL"/>
              </w:rPr>
              <w:t>__</w:t>
            </w:r>
            <w:r w:rsidR="005D1C75">
              <w:rPr>
                <w:rFonts w:ascii="Times New Roman" w:eastAsia="Times New Roman" w:hAnsi="Times New Roman" w:hint="cs"/>
                <w:b/>
                <w:bCs/>
                <w:sz w:val="24"/>
                <w:rtl/>
                <w:lang w:eastAsia="he-IL"/>
              </w:rPr>
              <w:t>__</w:t>
            </w:r>
          </w:p>
          <w:p w14:paraId="5E4746E5" w14:textId="77777777" w:rsidR="002326CA" w:rsidRPr="007F5360" w:rsidRDefault="005D1C75" w:rsidP="005D1C75">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_____________________________________________________________________________________________________</w:t>
            </w:r>
          </w:p>
        </w:tc>
      </w:tr>
      <w:tr w:rsidR="007E441D" w:rsidRPr="007F5360" w14:paraId="5184728B"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3233EA" w14:textId="51BCE798"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BFE487D"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52FAAE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BBD19C"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994"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650CE9"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בעבודה כמנהל בטיחות בספורט (כן / לא)</w:t>
            </w:r>
          </w:p>
        </w:tc>
        <w:tc>
          <w:tcPr>
            <w:tcW w:w="2546" w:type="dxa"/>
            <w:vMerge w:val="restart"/>
            <w:tcBorders>
              <w:top w:val="single" w:sz="4" w:space="0" w:color="auto"/>
              <w:left w:val="single" w:sz="4" w:space="0" w:color="auto"/>
              <w:right w:val="single" w:sz="4" w:space="0" w:color="auto"/>
            </w:tcBorders>
            <w:shd w:val="pct5" w:color="auto" w:fill="auto"/>
            <w:vAlign w:val="center"/>
          </w:tcPr>
          <w:p w14:paraId="1FAD2C2D" w14:textId="77777777" w:rsidR="007E441D" w:rsidRPr="007F5360" w:rsidRDefault="007E441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תיקי מתקן / שטח שבוצעו בכל שנה</w:t>
            </w:r>
          </w:p>
        </w:tc>
      </w:tr>
      <w:tr w:rsidR="007E441D" w:rsidRPr="007F5360" w14:paraId="3FD68B17"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612B212D"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EA49DA7"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C40F57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316DD36"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F310C7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7B77B96"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994" w:type="dxa"/>
            <w:vMerge/>
            <w:tcBorders>
              <w:top w:val="single" w:sz="4" w:space="0" w:color="auto"/>
              <w:left w:val="single" w:sz="4" w:space="0" w:color="auto"/>
              <w:bottom w:val="single" w:sz="4" w:space="0" w:color="auto"/>
              <w:right w:val="single" w:sz="4" w:space="0" w:color="auto"/>
            </w:tcBorders>
            <w:shd w:val="pct5" w:color="auto" w:fill="auto"/>
          </w:tcPr>
          <w:p w14:paraId="150CF1E0"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546" w:type="dxa"/>
            <w:vMerge/>
            <w:tcBorders>
              <w:left w:val="single" w:sz="4" w:space="0" w:color="auto"/>
              <w:bottom w:val="single" w:sz="4" w:space="0" w:color="auto"/>
              <w:right w:val="single" w:sz="4" w:space="0" w:color="auto"/>
            </w:tcBorders>
            <w:shd w:val="pct5" w:color="auto" w:fill="auto"/>
          </w:tcPr>
          <w:p w14:paraId="2CA7E3A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E441D" w:rsidRPr="002629DB" w14:paraId="5AD9EA95"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24A2B505"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1107351F"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C8D917E"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E13878F"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E444B4C"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D096DFC"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994" w:type="dxa"/>
            <w:tcBorders>
              <w:top w:val="single" w:sz="4" w:space="0" w:color="auto"/>
              <w:left w:val="single" w:sz="4" w:space="0" w:color="auto"/>
              <w:bottom w:val="single" w:sz="4" w:space="0" w:color="auto"/>
              <w:right w:val="single" w:sz="4" w:space="0" w:color="auto"/>
            </w:tcBorders>
          </w:tcPr>
          <w:p w14:paraId="1DCD5269"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546" w:type="dxa"/>
            <w:tcBorders>
              <w:top w:val="single" w:sz="4" w:space="0" w:color="auto"/>
              <w:left w:val="single" w:sz="4" w:space="0" w:color="auto"/>
              <w:bottom w:val="single" w:sz="4" w:space="0" w:color="auto"/>
              <w:right w:val="single" w:sz="4" w:space="0" w:color="auto"/>
            </w:tcBorders>
          </w:tcPr>
          <w:p w14:paraId="68DF5557" w14:textId="77777777" w:rsidR="007E441D" w:rsidRPr="002629DB"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E441D" w:rsidRPr="007F5360" w14:paraId="2C994593"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75093942" w14:textId="77777777" w:rsidR="007E441D" w:rsidRPr="007F5360" w:rsidRDefault="007E441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שירות שניתן</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Pr>
                <w:rFonts w:ascii="Times New Roman" w:eastAsia="Times New Roman" w:hAnsi="Times New Roman" w:hint="cs"/>
                <w:b/>
                <w:bCs/>
                <w:sz w:val="24"/>
                <w:u w:val="single"/>
                <w:rtl/>
                <w:lang w:eastAsia="he-IL"/>
              </w:rPr>
              <w:t>:</w:t>
            </w:r>
          </w:p>
          <w:p w14:paraId="7DE67EBA"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0E989930"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0F398468"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7E441D" w:rsidRPr="007F5360" w14:paraId="67C26037"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0EF04C" w14:textId="1C5D13ED"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B25498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083C465"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A12418B"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1994"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96925DE"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בעבודה כמנהל בטיחות בספורט (כן / לא)</w:t>
            </w:r>
          </w:p>
        </w:tc>
        <w:tc>
          <w:tcPr>
            <w:tcW w:w="2546" w:type="dxa"/>
            <w:vMerge w:val="restart"/>
            <w:tcBorders>
              <w:top w:val="single" w:sz="4" w:space="0" w:color="auto"/>
              <w:left w:val="single" w:sz="4" w:space="0" w:color="auto"/>
              <w:right w:val="single" w:sz="4" w:space="0" w:color="auto"/>
            </w:tcBorders>
            <w:shd w:val="pct5" w:color="auto" w:fill="auto"/>
            <w:vAlign w:val="center"/>
          </w:tcPr>
          <w:p w14:paraId="51DEB494" w14:textId="77777777" w:rsidR="007E441D" w:rsidRPr="007F5360" w:rsidRDefault="007E441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תיקי מתקן / שטח שבוצעו בכל שנה</w:t>
            </w:r>
          </w:p>
        </w:tc>
      </w:tr>
      <w:tr w:rsidR="007E441D" w:rsidRPr="007F5360" w14:paraId="54587F2C"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26F1FEA4"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CC29932"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07BCEC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8B9A527"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501ADB9"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C7262E8"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994" w:type="dxa"/>
            <w:vMerge/>
            <w:tcBorders>
              <w:top w:val="single" w:sz="4" w:space="0" w:color="auto"/>
              <w:left w:val="single" w:sz="4" w:space="0" w:color="auto"/>
              <w:bottom w:val="single" w:sz="4" w:space="0" w:color="auto"/>
              <w:right w:val="single" w:sz="4" w:space="0" w:color="auto"/>
            </w:tcBorders>
            <w:shd w:val="pct5" w:color="auto" w:fill="auto"/>
          </w:tcPr>
          <w:p w14:paraId="6B4929C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546" w:type="dxa"/>
            <w:vMerge/>
            <w:tcBorders>
              <w:left w:val="single" w:sz="4" w:space="0" w:color="auto"/>
              <w:bottom w:val="single" w:sz="4" w:space="0" w:color="auto"/>
              <w:right w:val="single" w:sz="4" w:space="0" w:color="auto"/>
            </w:tcBorders>
            <w:shd w:val="pct5" w:color="auto" w:fill="auto"/>
          </w:tcPr>
          <w:p w14:paraId="70D5C7A2"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E441D" w:rsidRPr="002629DB" w14:paraId="2F2F9382"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6213956C"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458334B"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6B47CAA"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51F7D58"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4186EEA"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63C79A"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994" w:type="dxa"/>
            <w:tcBorders>
              <w:top w:val="single" w:sz="4" w:space="0" w:color="auto"/>
              <w:left w:val="single" w:sz="4" w:space="0" w:color="auto"/>
              <w:bottom w:val="single" w:sz="4" w:space="0" w:color="auto"/>
              <w:right w:val="single" w:sz="4" w:space="0" w:color="auto"/>
            </w:tcBorders>
          </w:tcPr>
          <w:p w14:paraId="76ED0215"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546" w:type="dxa"/>
            <w:tcBorders>
              <w:top w:val="single" w:sz="4" w:space="0" w:color="auto"/>
              <w:left w:val="single" w:sz="4" w:space="0" w:color="auto"/>
              <w:bottom w:val="single" w:sz="4" w:space="0" w:color="auto"/>
              <w:right w:val="single" w:sz="4" w:space="0" w:color="auto"/>
            </w:tcBorders>
          </w:tcPr>
          <w:p w14:paraId="7D75E719" w14:textId="77777777" w:rsidR="007E441D" w:rsidRPr="002629DB"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E441D" w:rsidRPr="007F5360" w14:paraId="61599A65"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4F3AAB95" w14:textId="77777777" w:rsidR="007E441D" w:rsidRPr="007F5360" w:rsidRDefault="007E441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תיאור מפורט של ה</w:t>
            </w:r>
            <w:r>
              <w:rPr>
                <w:rFonts w:ascii="Times New Roman" w:eastAsia="Times New Roman" w:hAnsi="Times New Roman" w:hint="cs"/>
                <w:b/>
                <w:bCs/>
                <w:sz w:val="24"/>
                <w:u w:val="single"/>
                <w:rtl/>
                <w:lang w:eastAsia="he-IL"/>
              </w:rPr>
              <w:t>שירות שניתן</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בפרויקט</w:t>
            </w:r>
            <w:r>
              <w:rPr>
                <w:rFonts w:ascii="Times New Roman" w:eastAsia="Times New Roman" w:hAnsi="Times New Roman" w:hint="cs"/>
                <w:b/>
                <w:bCs/>
                <w:sz w:val="24"/>
                <w:u w:val="single"/>
                <w:rtl/>
                <w:lang w:eastAsia="he-IL"/>
              </w:rPr>
              <w:t>:</w:t>
            </w:r>
          </w:p>
          <w:p w14:paraId="18D5464D"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48F6C346"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w:t>
            </w:r>
            <w:r>
              <w:rPr>
                <w:rFonts w:ascii="Times New Roman" w:eastAsia="Times New Roman" w:hAnsi="Times New Roman" w:hint="cs"/>
                <w:b/>
                <w:bCs/>
                <w:sz w:val="24"/>
                <w:rtl/>
                <w:lang w:eastAsia="he-IL"/>
              </w:rPr>
              <w:t>____</w:t>
            </w:r>
          </w:p>
          <w:p w14:paraId="3DAE4353"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724CCBC5" w14:textId="77777777" w:rsidR="007E441D" w:rsidRDefault="007E441D" w:rsidP="00BC7264">
      <w:pPr>
        <w:pStyle w:val="HNormal"/>
        <w:tabs>
          <w:tab w:val="left" w:leader="underscore" w:pos="8309"/>
        </w:tabs>
        <w:spacing w:before="120" w:after="0"/>
        <w:ind w:left="635"/>
        <w:rPr>
          <w:rFonts w:ascii="David" w:hAnsi="David" w:cs="David"/>
          <w:rtl/>
        </w:rPr>
      </w:pPr>
    </w:p>
    <w:p w14:paraId="5AF57F3A" w14:textId="3D361375" w:rsidR="00816453" w:rsidRPr="0082038E" w:rsidRDefault="00816453" w:rsidP="007E441D">
      <w:pPr>
        <w:pStyle w:val="HNormal"/>
        <w:tabs>
          <w:tab w:val="left" w:leader="underscore" w:pos="8309"/>
        </w:tabs>
        <w:spacing w:before="120" w:after="0"/>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sidR="005D1C75">
        <w:rPr>
          <w:rFonts w:ascii="David" w:hAnsi="David" w:cs="David" w:hint="cs"/>
          <w:rtl/>
        </w:rPr>
        <w:t>עמודות</w:t>
      </w:r>
      <w:r w:rsidRPr="0082038E">
        <w:rPr>
          <w:rFonts w:ascii="David" w:hAnsi="David" w:cs="David"/>
          <w:rtl/>
        </w:rPr>
        <w:t xml:space="preserve"> דלעיל.</w:t>
      </w:r>
    </w:p>
    <w:p w14:paraId="171EB15C" w14:textId="77777777" w:rsidR="000C73C0" w:rsidRDefault="000C73C0" w:rsidP="00E169EB">
      <w:pPr>
        <w:rPr>
          <w:rtl/>
        </w:rPr>
      </w:pPr>
    </w:p>
    <w:p w14:paraId="0F6C44A0" w14:textId="5821D7D2" w:rsidR="00B12B46" w:rsidRPr="00073A90" w:rsidRDefault="00B12B46" w:rsidP="00B12B46">
      <w:pPr>
        <w:pStyle w:val="a7"/>
        <w:numPr>
          <w:ilvl w:val="1"/>
          <w:numId w:val="35"/>
        </w:numPr>
        <w:spacing w:before="240" w:after="120"/>
        <w:ind w:left="488" w:hanging="431"/>
        <w:rPr>
          <w:rFonts w:ascii="David" w:hAnsi="David"/>
          <w:rtl/>
        </w:rPr>
      </w:pPr>
      <w:r w:rsidRPr="00073A90">
        <w:rPr>
          <w:rFonts w:ascii="David" w:hAnsi="David"/>
          <w:rtl/>
        </w:rPr>
        <w:t xml:space="preserve">בטבלה שלהלן </w:t>
      </w:r>
      <w:r w:rsidRPr="00073A90">
        <w:rPr>
          <w:rFonts w:ascii="David" w:hAnsi="David" w:hint="cs"/>
          <w:rtl/>
        </w:rPr>
        <w:t>יפורט ניסיו</w:t>
      </w:r>
      <w:r w:rsidRPr="00073A90">
        <w:rPr>
          <w:rFonts w:ascii="David" w:hAnsi="David" w:hint="eastAsia"/>
          <w:rtl/>
        </w:rPr>
        <w:t>ן</w:t>
      </w:r>
      <w:r w:rsidRPr="00073A90">
        <w:rPr>
          <w:rFonts w:ascii="David" w:hAnsi="David"/>
          <w:rtl/>
        </w:rPr>
        <w:t xml:space="preserve"> </w:t>
      </w:r>
      <w:r w:rsidRPr="00073A90">
        <w:rPr>
          <w:rFonts w:ascii="David" w:hAnsi="David" w:hint="cs"/>
          <w:rtl/>
        </w:rPr>
        <w:t>היועץ</w:t>
      </w:r>
      <w:r w:rsidRPr="00073A90">
        <w:rPr>
          <w:rFonts w:ascii="David" w:hAnsi="David"/>
          <w:rtl/>
        </w:rPr>
        <w:t xml:space="preserve"> המוצע</w:t>
      </w:r>
      <w:r w:rsidR="00421BBD">
        <w:rPr>
          <w:rFonts w:ascii="David" w:hAnsi="David" w:hint="cs"/>
          <w:rtl/>
        </w:rPr>
        <w:t xml:space="preserve"> </w:t>
      </w:r>
      <w:r w:rsidR="00421BBD" w:rsidRPr="007E441D">
        <w:rPr>
          <w:rFonts w:ascii="David" w:hAnsi="David" w:hint="cs"/>
          <w:u w:val="single"/>
          <w:rtl/>
        </w:rPr>
        <w:t>בשנתיים האחרונות</w:t>
      </w:r>
      <w:r w:rsidRPr="007E441D">
        <w:rPr>
          <w:rFonts w:ascii="David" w:hAnsi="David" w:hint="cs"/>
          <w:u w:val="single"/>
          <w:rtl/>
        </w:rPr>
        <w:t xml:space="preserve"> </w:t>
      </w:r>
      <w:r w:rsidR="00421BBD" w:rsidRPr="007E441D">
        <w:rPr>
          <w:rFonts w:ascii="David" w:hAnsi="David" w:hint="cs"/>
          <w:u w:val="single"/>
          <w:rtl/>
        </w:rPr>
        <w:t>כמנהל אירוע ספורט ו</w:t>
      </w:r>
      <w:r w:rsidR="00386759" w:rsidRPr="00386759">
        <w:rPr>
          <w:rFonts w:ascii="David" w:hAnsi="David"/>
          <w:u w:val="single"/>
          <w:rtl/>
        </w:rPr>
        <w:t>/או מנהל בטיחות בספורט</w:t>
      </w:r>
      <w:r>
        <w:rPr>
          <w:rFonts w:ascii="David" w:hAnsi="David" w:hint="cs"/>
          <w:rtl/>
        </w:rPr>
        <w:t xml:space="preserve">, כנדרש בסעיף </w:t>
      </w:r>
      <w:r w:rsidR="00421BBD">
        <w:rPr>
          <w:rFonts w:ascii="David" w:hAnsi="David"/>
          <w:rtl/>
        </w:rPr>
        <w:fldChar w:fldCharType="begin"/>
      </w:r>
      <w:r w:rsidR="00421BBD">
        <w:rPr>
          <w:rFonts w:ascii="David" w:hAnsi="David"/>
          <w:rtl/>
        </w:rPr>
        <w:instrText xml:space="preserve"> </w:instrText>
      </w:r>
      <w:r w:rsidR="00421BBD">
        <w:rPr>
          <w:rFonts w:ascii="David" w:hAnsi="David" w:hint="cs"/>
        </w:rPr>
        <w:instrText>REF</w:instrText>
      </w:r>
      <w:r w:rsidR="00421BBD">
        <w:rPr>
          <w:rFonts w:ascii="David" w:hAnsi="David" w:hint="cs"/>
          <w:rtl/>
        </w:rPr>
        <w:instrText xml:space="preserve"> _</w:instrText>
      </w:r>
      <w:r w:rsidR="00421BBD">
        <w:rPr>
          <w:rFonts w:ascii="David" w:hAnsi="David" w:hint="cs"/>
        </w:rPr>
        <w:instrText>Ref135865922 \r \h</w:instrText>
      </w:r>
      <w:r w:rsidR="00421BBD">
        <w:rPr>
          <w:rFonts w:ascii="David" w:hAnsi="David"/>
          <w:rtl/>
        </w:rPr>
        <w:instrText xml:space="preserve"> </w:instrText>
      </w:r>
      <w:r w:rsidR="00421BBD">
        <w:rPr>
          <w:rFonts w:ascii="David" w:hAnsi="David"/>
          <w:rtl/>
        </w:rPr>
      </w:r>
      <w:r w:rsidR="00421BBD">
        <w:rPr>
          <w:rFonts w:ascii="David" w:hAnsi="David"/>
          <w:rtl/>
        </w:rPr>
        <w:fldChar w:fldCharType="separate"/>
      </w:r>
      <w:r w:rsidR="00E20BFF">
        <w:rPr>
          <w:rFonts w:ascii="David" w:hAnsi="David"/>
          <w:cs/>
        </w:rPr>
        <w:t>‎</w:t>
      </w:r>
      <w:r w:rsidR="00E20BFF">
        <w:rPr>
          <w:rFonts w:ascii="David" w:hAnsi="David"/>
        </w:rPr>
        <w:t>5.2.3</w:t>
      </w:r>
      <w:r w:rsidR="00421BBD">
        <w:rPr>
          <w:rFonts w:ascii="David" w:hAnsi="David"/>
          <w:rtl/>
        </w:rPr>
        <w:fldChar w:fldCharType="end"/>
      </w:r>
      <w:r w:rsidR="00296DB0">
        <w:rPr>
          <w:rFonts w:ascii="David" w:hAnsi="David" w:hint="cs"/>
          <w:rtl/>
        </w:rPr>
        <w:t xml:space="preserve"> </w:t>
      </w:r>
      <w:r>
        <w:rPr>
          <w:rFonts w:ascii="David" w:hAnsi="David" w:hint="cs"/>
          <w:rtl/>
        </w:rPr>
        <w:t>למכרז</w:t>
      </w:r>
      <w:r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2986"/>
        <w:gridCol w:w="1554"/>
      </w:tblGrid>
      <w:tr w:rsidR="00B12B46" w:rsidRPr="007F5360" w14:paraId="1DEB1D3C" w14:textId="77777777" w:rsidTr="007E441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7917768"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29E9CFC"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9F93EF9"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9F19E9D"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55EC3CE" w14:textId="391E455A" w:rsidR="00B12B46" w:rsidRPr="007F5360" w:rsidRDefault="00A148C8"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מנהל אירוע ספורט / ממונה על הבטיחות באירוע ספורט</w:t>
            </w:r>
            <w:r w:rsidR="00B12B46">
              <w:rPr>
                <w:rFonts w:ascii="Times New Roman" w:eastAsia="Times New Roman" w:hAnsi="Times New Roman" w:hint="cs"/>
                <w:b/>
                <w:bCs/>
                <w:sz w:val="24"/>
                <w:rtl/>
                <w:lang w:eastAsia="he-IL"/>
              </w:rPr>
              <w:t xml:space="preserve"> (</w:t>
            </w:r>
            <w:r>
              <w:rPr>
                <w:rFonts w:ascii="Times New Roman" w:eastAsia="Times New Roman" w:hAnsi="Times New Roman" w:hint="cs"/>
                <w:b/>
                <w:bCs/>
                <w:sz w:val="24"/>
                <w:rtl/>
                <w:lang w:eastAsia="he-IL"/>
              </w:rPr>
              <w:t>יש לסמן</w:t>
            </w:r>
            <w:r w:rsidR="00B12B46">
              <w:rPr>
                <w:rFonts w:ascii="Times New Roman" w:eastAsia="Times New Roman" w:hAnsi="Times New Roman" w:hint="cs"/>
                <w:b/>
                <w:bCs/>
                <w:sz w:val="24"/>
                <w:rtl/>
                <w:lang w:eastAsia="he-IL"/>
              </w:rPr>
              <w:t>)</w:t>
            </w:r>
          </w:p>
        </w:tc>
        <w:tc>
          <w:tcPr>
            <w:tcW w:w="1554" w:type="dxa"/>
            <w:vMerge w:val="restart"/>
            <w:tcBorders>
              <w:top w:val="single" w:sz="4" w:space="0" w:color="auto"/>
              <w:left w:val="single" w:sz="4" w:space="0" w:color="auto"/>
              <w:right w:val="single" w:sz="4" w:space="0" w:color="auto"/>
            </w:tcBorders>
            <w:shd w:val="pct5" w:color="auto" w:fill="auto"/>
            <w:vAlign w:val="center"/>
          </w:tcPr>
          <w:p w14:paraId="1F8A765A" w14:textId="1B5FDE04" w:rsidR="00B12B46" w:rsidRPr="007F5360" w:rsidRDefault="00A87F1E"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הקהל שנכח באירוע (מספר)</w:t>
            </w:r>
          </w:p>
        </w:tc>
      </w:tr>
      <w:tr w:rsidR="00B12B46" w:rsidRPr="007F5360" w14:paraId="0AC5EBB9" w14:textId="77777777" w:rsidTr="007E441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5FCD45A9" w14:textId="77777777" w:rsidR="00B12B46" w:rsidRPr="007F5360" w:rsidRDefault="00B12B46"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0F64D71"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405DB37"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FB7ADCA"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492EBEF"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720997"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86" w:type="dxa"/>
            <w:vMerge/>
            <w:tcBorders>
              <w:top w:val="single" w:sz="4" w:space="0" w:color="auto"/>
              <w:left w:val="single" w:sz="4" w:space="0" w:color="auto"/>
              <w:bottom w:val="single" w:sz="4" w:space="0" w:color="auto"/>
              <w:right w:val="single" w:sz="4" w:space="0" w:color="auto"/>
            </w:tcBorders>
            <w:shd w:val="pct5" w:color="auto" w:fill="auto"/>
          </w:tcPr>
          <w:p w14:paraId="68E6B08F"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554" w:type="dxa"/>
            <w:vMerge/>
            <w:tcBorders>
              <w:left w:val="single" w:sz="4" w:space="0" w:color="auto"/>
              <w:bottom w:val="single" w:sz="4" w:space="0" w:color="auto"/>
              <w:right w:val="single" w:sz="4" w:space="0" w:color="auto"/>
            </w:tcBorders>
            <w:shd w:val="pct5" w:color="auto" w:fill="auto"/>
          </w:tcPr>
          <w:p w14:paraId="75103B75" w14:textId="77777777" w:rsidR="00B12B46" w:rsidRPr="007F5360" w:rsidRDefault="00B12B46"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12B46" w:rsidRPr="007F5360" w14:paraId="645FD9C9" w14:textId="77777777" w:rsidTr="007E441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65F0C131" w14:textId="77777777" w:rsidR="00B12B46" w:rsidRPr="007F5360" w:rsidRDefault="00B12B46"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0305C5A"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A53C396"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A8311A2"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14839E9"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E2731D"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86" w:type="dxa"/>
            <w:tcBorders>
              <w:top w:val="single" w:sz="4" w:space="0" w:color="auto"/>
              <w:left w:val="single" w:sz="4" w:space="0" w:color="auto"/>
              <w:bottom w:val="single" w:sz="4" w:space="0" w:color="auto"/>
              <w:right w:val="single" w:sz="4" w:space="0" w:color="auto"/>
            </w:tcBorders>
          </w:tcPr>
          <w:p w14:paraId="50305DDB" w14:textId="4579199D" w:rsidR="00B12B46" w:rsidRDefault="00A148C8"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sidRPr="00A148C8">
              <w:rPr>
                <w:rFonts w:ascii="Times New Roman" w:eastAsia="Times New Roman" w:hAnsi="Times New Roman" w:hint="cs"/>
                <w:sz w:val="24"/>
                <w:rtl/>
                <w:lang w:eastAsia="he-IL"/>
              </w:rPr>
              <w:t xml:space="preserve">מנהל </w:t>
            </w:r>
            <w:r>
              <w:rPr>
                <w:rFonts w:ascii="Times New Roman" w:eastAsia="Times New Roman" w:hAnsi="Times New Roman" w:hint="cs"/>
                <w:sz w:val="24"/>
                <w:rtl/>
                <w:lang w:eastAsia="he-IL"/>
              </w:rPr>
              <w:t>אירוע</w:t>
            </w:r>
          </w:p>
          <w:p w14:paraId="3C6706B6" w14:textId="25618ACD" w:rsidR="00A87F1E" w:rsidRPr="00A148C8" w:rsidRDefault="00386759"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386759">
              <w:rPr>
                <w:rFonts w:ascii="David" w:hAnsi="David"/>
                <w:u w:val="single"/>
                <w:rtl/>
              </w:rPr>
              <w:t>מנהל</w:t>
            </w:r>
            <w:r>
              <w:rPr>
                <w:rFonts w:ascii="David" w:hAnsi="David" w:hint="cs"/>
                <w:u w:val="single"/>
                <w:rtl/>
              </w:rPr>
              <w:t xml:space="preserve"> </w:t>
            </w:r>
            <w:r w:rsidRPr="00386759">
              <w:rPr>
                <w:rFonts w:ascii="David" w:hAnsi="David"/>
                <w:u w:val="single"/>
                <w:rtl/>
              </w:rPr>
              <w:t>בטיחות בספורט</w:t>
            </w:r>
            <w:r>
              <w:rPr>
                <w:rFonts w:ascii="Times New Roman" w:eastAsia="Times New Roman" w:hAnsi="Times New Roman" w:hint="cs"/>
                <w:sz w:val="24"/>
                <w:rtl/>
                <w:lang w:eastAsia="he-IL"/>
              </w:rPr>
              <w:t xml:space="preserve"> </w:t>
            </w:r>
          </w:p>
        </w:tc>
        <w:tc>
          <w:tcPr>
            <w:tcW w:w="1554" w:type="dxa"/>
            <w:tcBorders>
              <w:top w:val="single" w:sz="4" w:space="0" w:color="auto"/>
              <w:left w:val="single" w:sz="4" w:space="0" w:color="auto"/>
              <w:bottom w:val="single" w:sz="4" w:space="0" w:color="auto"/>
              <w:right w:val="single" w:sz="4" w:space="0" w:color="auto"/>
            </w:tcBorders>
          </w:tcPr>
          <w:p w14:paraId="57795287" w14:textId="77777777" w:rsidR="00B12B46" w:rsidRPr="002629DB" w:rsidRDefault="00B12B46"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B12B46" w:rsidRPr="007F5360" w14:paraId="563D7E98" w14:textId="77777777" w:rsidTr="007E441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4C32DE91" w14:textId="1A46CE5B" w:rsidR="00B12B46" w:rsidRPr="007F5360" w:rsidRDefault="00B12B46"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sidR="00A148C8">
              <w:rPr>
                <w:rFonts w:ascii="Times New Roman" w:eastAsia="Times New Roman" w:hAnsi="Times New Roman" w:hint="cs"/>
                <w:b/>
                <w:bCs/>
                <w:sz w:val="24"/>
                <w:u w:val="single"/>
                <w:rtl/>
                <w:lang w:eastAsia="he-IL"/>
              </w:rPr>
              <w:t>ה</w:t>
            </w:r>
            <w:r w:rsidR="00A87F1E">
              <w:rPr>
                <w:rFonts w:ascii="Times New Roman" w:eastAsia="Times New Roman" w:hAnsi="Times New Roman" w:hint="cs"/>
                <w:b/>
                <w:bCs/>
                <w:sz w:val="24"/>
                <w:u w:val="single"/>
                <w:rtl/>
                <w:lang w:eastAsia="he-IL"/>
              </w:rPr>
              <w:t>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sidR="00A87F1E">
              <w:rPr>
                <w:rFonts w:ascii="Times New Roman" w:eastAsia="Times New Roman" w:hAnsi="Times New Roman" w:hint="cs"/>
                <w:b/>
                <w:bCs/>
                <w:sz w:val="24"/>
                <w:u w:val="single"/>
                <w:rtl/>
                <w:lang w:eastAsia="he-IL"/>
              </w:rPr>
              <w:t>ו</w:t>
            </w:r>
            <w:r>
              <w:rPr>
                <w:rFonts w:ascii="Times New Roman" w:eastAsia="Times New Roman" w:hAnsi="Times New Roman" w:hint="cs"/>
                <w:b/>
                <w:bCs/>
                <w:sz w:val="24"/>
                <w:u w:val="single"/>
                <w:rtl/>
                <w:lang w:eastAsia="he-IL"/>
              </w:rPr>
              <w:t>:</w:t>
            </w:r>
          </w:p>
          <w:p w14:paraId="569145C1" w14:textId="77777777" w:rsidR="00B12B46" w:rsidRDefault="00B12B46"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1E2DD83A" w14:textId="77777777" w:rsidR="00B12B46" w:rsidRDefault="00B12B46"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5FCCFE1D" w14:textId="77777777" w:rsidR="00B12B46" w:rsidRPr="007F5360" w:rsidRDefault="00B12B46"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7E441D" w:rsidRPr="007F5360" w14:paraId="43040BD2"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E470E38" w14:textId="113CB5B6"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6F94B31"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4C6704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BCDB5E6"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DC8002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מנהל אירוע ספורט / ממונה על הבטיחות באירוע ספורט (יש לסמן)</w:t>
            </w:r>
          </w:p>
        </w:tc>
        <w:tc>
          <w:tcPr>
            <w:tcW w:w="1554" w:type="dxa"/>
            <w:vMerge w:val="restart"/>
            <w:tcBorders>
              <w:top w:val="single" w:sz="4" w:space="0" w:color="auto"/>
              <w:left w:val="single" w:sz="4" w:space="0" w:color="auto"/>
              <w:right w:val="single" w:sz="4" w:space="0" w:color="auto"/>
            </w:tcBorders>
            <w:shd w:val="pct5" w:color="auto" w:fill="auto"/>
            <w:vAlign w:val="center"/>
          </w:tcPr>
          <w:p w14:paraId="2CBBFDCA" w14:textId="77777777" w:rsidR="007E441D" w:rsidRPr="007F5360" w:rsidRDefault="007E441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הקהל שנכח באירוע (מספר)</w:t>
            </w:r>
          </w:p>
        </w:tc>
      </w:tr>
      <w:tr w:rsidR="007E441D" w:rsidRPr="007F5360" w14:paraId="3D19538B"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D463E2D"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ACBF161"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CF7F672"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FB655F2"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0BF94A"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3672D3A"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86" w:type="dxa"/>
            <w:vMerge/>
            <w:tcBorders>
              <w:top w:val="single" w:sz="4" w:space="0" w:color="auto"/>
              <w:left w:val="single" w:sz="4" w:space="0" w:color="auto"/>
              <w:bottom w:val="single" w:sz="4" w:space="0" w:color="auto"/>
              <w:right w:val="single" w:sz="4" w:space="0" w:color="auto"/>
            </w:tcBorders>
            <w:shd w:val="pct5" w:color="auto" w:fill="auto"/>
          </w:tcPr>
          <w:p w14:paraId="683EDD6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554" w:type="dxa"/>
            <w:vMerge/>
            <w:tcBorders>
              <w:left w:val="single" w:sz="4" w:space="0" w:color="auto"/>
              <w:bottom w:val="single" w:sz="4" w:space="0" w:color="auto"/>
              <w:right w:val="single" w:sz="4" w:space="0" w:color="auto"/>
            </w:tcBorders>
            <w:shd w:val="pct5" w:color="auto" w:fill="auto"/>
          </w:tcPr>
          <w:p w14:paraId="4EC02A08"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E441D" w:rsidRPr="002629DB" w14:paraId="58093ED8"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0FA6BEC9"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AF1DCD8"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BB20A4E"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842493E"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200D9EB"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5B4D2BB"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86" w:type="dxa"/>
            <w:tcBorders>
              <w:top w:val="single" w:sz="4" w:space="0" w:color="auto"/>
              <w:left w:val="single" w:sz="4" w:space="0" w:color="auto"/>
              <w:bottom w:val="single" w:sz="4" w:space="0" w:color="auto"/>
              <w:right w:val="single" w:sz="4" w:space="0" w:color="auto"/>
            </w:tcBorders>
          </w:tcPr>
          <w:p w14:paraId="550518EA" w14:textId="77777777" w:rsidR="007E441D" w:rsidRDefault="007E441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sidRPr="00A148C8">
              <w:rPr>
                <w:rFonts w:ascii="Times New Roman" w:eastAsia="Times New Roman" w:hAnsi="Times New Roman" w:hint="cs"/>
                <w:sz w:val="24"/>
                <w:rtl/>
                <w:lang w:eastAsia="he-IL"/>
              </w:rPr>
              <w:t xml:space="preserve">מנהל </w:t>
            </w:r>
            <w:r>
              <w:rPr>
                <w:rFonts w:ascii="Times New Roman" w:eastAsia="Times New Roman" w:hAnsi="Times New Roman" w:hint="cs"/>
                <w:sz w:val="24"/>
                <w:rtl/>
                <w:lang w:eastAsia="he-IL"/>
              </w:rPr>
              <w:t>אירוע</w:t>
            </w:r>
          </w:p>
          <w:p w14:paraId="3F999FB3" w14:textId="2A16A973" w:rsidR="007E441D" w:rsidRPr="00A148C8" w:rsidRDefault="00386759"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386759">
              <w:rPr>
                <w:rFonts w:ascii="David" w:hAnsi="David"/>
                <w:u w:val="single"/>
                <w:rtl/>
              </w:rPr>
              <w:t>מנהל בטיחות בספורט</w:t>
            </w:r>
            <w:r>
              <w:rPr>
                <w:rFonts w:ascii="David" w:hAnsi="David" w:hint="cs"/>
                <w:u w:val="single"/>
                <w:rtl/>
              </w:rPr>
              <w:t xml:space="preserve"> </w:t>
            </w:r>
          </w:p>
        </w:tc>
        <w:tc>
          <w:tcPr>
            <w:tcW w:w="1554" w:type="dxa"/>
            <w:tcBorders>
              <w:top w:val="single" w:sz="4" w:space="0" w:color="auto"/>
              <w:left w:val="single" w:sz="4" w:space="0" w:color="auto"/>
              <w:bottom w:val="single" w:sz="4" w:space="0" w:color="auto"/>
              <w:right w:val="single" w:sz="4" w:space="0" w:color="auto"/>
            </w:tcBorders>
          </w:tcPr>
          <w:p w14:paraId="039075F1" w14:textId="77777777" w:rsidR="007E441D" w:rsidRPr="002629DB"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E441D" w:rsidRPr="007F5360" w14:paraId="45FF8B54"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75BCC952" w14:textId="77777777" w:rsidR="007E441D" w:rsidRPr="007F5360" w:rsidRDefault="007E441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66843B5C"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79E619E6"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0B7C98D3"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7E441D" w:rsidRPr="007F5360" w14:paraId="04A53720"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790E396" w14:textId="21E1EEE9"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C77FC0A"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20CB990"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D37B069"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9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C77A9F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מנהל אירוע ספורט / ממונה על הבטיחות באירוע ספורט (יש לסמן)</w:t>
            </w:r>
          </w:p>
        </w:tc>
        <w:tc>
          <w:tcPr>
            <w:tcW w:w="1554" w:type="dxa"/>
            <w:vMerge w:val="restart"/>
            <w:tcBorders>
              <w:top w:val="single" w:sz="4" w:space="0" w:color="auto"/>
              <w:left w:val="single" w:sz="4" w:space="0" w:color="auto"/>
              <w:right w:val="single" w:sz="4" w:space="0" w:color="auto"/>
            </w:tcBorders>
            <w:shd w:val="pct5" w:color="auto" w:fill="auto"/>
            <w:vAlign w:val="center"/>
          </w:tcPr>
          <w:p w14:paraId="65BFA837" w14:textId="77777777" w:rsidR="007E441D" w:rsidRPr="007F5360" w:rsidRDefault="007E441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היקף הקהל שנכח באירוע (מספר)</w:t>
            </w:r>
          </w:p>
        </w:tc>
      </w:tr>
      <w:tr w:rsidR="007E441D" w:rsidRPr="007F5360" w14:paraId="7FB32463"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514084BD"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33136C1"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20E59C4"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B966AE6"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48FEA53"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1D4ACB"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986" w:type="dxa"/>
            <w:vMerge/>
            <w:tcBorders>
              <w:top w:val="single" w:sz="4" w:space="0" w:color="auto"/>
              <w:left w:val="single" w:sz="4" w:space="0" w:color="auto"/>
              <w:bottom w:val="single" w:sz="4" w:space="0" w:color="auto"/>
              <w:right w:val="single" w:sz="4" w:space="0" w:color="auto"/>
            </w:tcBorders>
            <w:shd w:val="pct5" w:color="auto" w:fill="auto"/>
          </w:tcPr>
          <w:p w14:paraId="6ECB2303"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1554" w:type="dxa"/>
            <w:vMerge/>
            <w:tcBorders>
              <w:left w:val="single" w:sz="4" w:space="0" w:color="auto"/>
              <w:bottom w:val="single" w:sz="4" w:space="0" w:color="auto"/>
              <w:right w:val="single" w:sz="4" w:space="0" w:color="auto"/>
            </w:tcBorders>
            <w:shd w:val="pct5" w:color="auto" w:fill="auto"/>
          </w:tcPr>
          <w:p w14:paraId="020B1F0F" w14:textId="77777777" w:rsidR="007E441D" w:rsidRPr="007F5360" w:rsidRDefault="007E441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7E441D" w:rsidRPr="002629DB" w14:paraId="3A0AFEA6"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1687F509" w14:textId="77777777" w:rsidR="007E441D" w:rsidRPr="007F5360" w:rsidRDefault="007E441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8D0299E"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4D979F3"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283A52"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0520380"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55D29AD"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986" w:type="dxa"/>
            <w:tcBorders>
              <w:top w:val="single" w:sz="4" w:space="0" w:color="auto"/>
              <w:left w:val="single" w:sz="4" w:space="0" w:color="auto"/>
              <w:bottom w:val="single" w:sz="4" w:space="0" w:color="auto"/>
              <w:right w:val="single" w:sz="4" w:space="0" w:color="auto"/>
            </w:tcBorders>
          </w:tcPr>
          <w:p w14:paraId="1214CC6F" w14:textId="77777777" w:rsidR="007E441D" w:rsidRDefault="007E441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sidRPr="00A148C8">
              <w:rPr>
                <w:rFonts w:ascii="Times New Roman" w:eastAsia="Times New Roman" w:hAnsi="Times New Roman" w:hint="cs"/>
                <w:sz w:val="24"/>
                <w:rtl/>
                <w:lang w:eastAsia="he-IL"/>
              </w:rPr>
              <w:t xml:space="preserve">מנהל </w:t>
            </w:r>
            <w:r>
              <w:rPr>
                <w:rFonts w:ascii="Times New Roman" w:eastAsia="Times New Roman" w:hAnsi="Times New Roman" w:hint="cs"/>
                <w:sz w:val="24"/>
                <w:rtl/>
                <w:lang w:eastAsia="he-IL"/>
              </w:rPr>
              <w:t>אירוע</w:t>
            </w:r>
          </w:p>
          <w:p w14:paraId="42F37818" w14:textId="426F657D" w:rsidR="007E441D" w:rsidRPr="00A148C8" w:rsidRDefault="00386759"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sidRPr="00386759">
              <w:rPr>
                <w:rFonts w:ascii="David" w:hAnsi="David"/>
                <w:u w:val="single"/>
                <w:rtl/>
              </w:rPr>
              <w:t>מנהל בטיחות בספורט</w:t>
            </w:r>
            <w:r>
              <w:rPr>
                <w:rFonts w:ascii="Times New Roman" w:eastAsia="Times New Roman" w:hAnsi="Times New Roman" w:hint="cs"/>
                <w:sz w:val="24"/>
                <w:rtl/>
                <w:lang w:eastAsia="he-IL"/>
              </w:rPr>
              <w:t xml:space="preserve"> </w:t>
            </w:r>
          </w:p>
        </w:tc>
        <w:tc>
          <w:tcPr>
            <w:tcW w:w="1554" w:type="dxa"/>
            <w:tcBorders>
              <w:top w:val="single" w:sz="4" w:space="0" w:color="auto"/>
              <w:left w:val="single" w:sz="4" w:space="0" w:color="auto"/>
              <w:bottom w:val="single" w:sz="4" w:space="0" w:color="auto"/>
              <w:right w:val="single" w:sz="4" w:space="0" w:color="auto"/>
            </w:tcBorders>
          </w:tcPr>
          <w:p w14:paraId="11530C49" w14:textId="77777777" w:rsidR="007E441D" w:rsidRPr="002629DB" w:rsidRDefault="007E441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7E441D" w:rsidRPr="007F5360" w14:paraId="54AB83C3"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52D7EDA3" w14:textId="77777777" w:rsidR="007E441D" w:rsidRPr="007F5360" w:rsidRDefault="007E441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40C45D0F"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4832CFEE" w14:textId="77777777" w:rsidR="007E441D"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605FC23D" w14:textId="77777777" w:rsidR="007E441D" w:rsidRPr="007F5360" w:rsidRDefault="007E441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4F5F8390" w14:textId="77777777" w:rsidR="007E441D" w:rsidRDefault="007E441D" w:rsidP="00E169EB">
      <w:pPr>
        <w:rPr>
          <w:rFonts w:ascii="David" w:hAnsi="David"/>
          <w:rtl/>
        </w:rPr>
      </w:pPr>
    </w:p>
    <w:p w14:paraId="61D04ECF" w14:textId="2DE899C2" w:rsidR="00B12B46" w:rsidRDefault="00B12B46" w:rsidP="00E169EB">
      <w:pPr>
        <w:rPr>
          <w:rtl/>
        </w:rPr>
      </w:pPr>
      <w:r w:rsidRPr="0082038E">
        <w:rPr>
          <w:rFonts w:ascii="David" w:hAnsi="David"/>
          <w:rtl/>
        </w:rPr>
        <w:t>*</w:t>
      </w:r>
      <w:r>
        <w:rPr>
          <w:rFonts w:ascii="David" w:hAnsi="David" w:hint="cs"/>
          <w:rtl/>
        </w:rPr>
        <w:t xml:space="preserve"> </w:t>
      </w:r>
      <w:r w:rsidRPr="0082038E">
        <w:rPr>
          <w:rFonts w:ascii="David" w:hAnsi="David"/>
          <w:rtl/>
        </w:rPr>
        <w:t>ניתן להוסיף טבלאות ניסיון, ככל הנדרש, כל זמן שכל טבלה כוללת את כל ה</w:t>
      </w:r>
      <w:r>
        <w:rPr>
          <w:rFonts w:ascii="David" w:hAnsi="David" w:hint="cs"/>
          <w:rtl/>
        </w:rPr>
        <w:t>עמודות</w:t>
      </w:r>
      <w:r w:rsidRPr="0082038E">
        <w:rPr>
          <w:rFonts w:ascii="David" w:hAnsi="David"/>
          <w:rtl/>
        </w:rPr>
        <w:t xml:space="preserve"> דלעיל.</w:t>
      </w:r>
    </w:p>
    <w:p w14:paraId="27504222" w14:textId="77777777" w:rsidR="009C29AE" w:rsidRDefault="009C29AE" w:rsidP="00E169EB">
      <w:pPr>
        <w:rPr>
          <w:rtl/>
        </w:rPr>
      </w:pPr>
    </w:p>
    <w:p w14:paraId="68CA431C" w14:textId="4B8BB4C5" w:rsidR="00F7609E" w:rsidRPr="00073A90" w:rsidRDefault="00F7609E" w:rsidP="00F7609E">
      <w:pPr>
        <w:pStyle w:val="a7"/>
        <w:numPr>
          <w:ilvl w:val="1"/>
          <w:numId w:val="35"/>
        </w:numPr>
        <w:spacing w:before="240" w:after="120"/>
        <w:ind w:left="488" w:hanging="431"/>
        <w:rPr>
          <w:rFonts w:ascii="David" w:hAnsi="David"/>
          <w:rtl/>
        </w:rPr>
      </w:pPr>
      <w:r w:rsidRPr="00073A90">
        <w:rPr>
          <w:rFonts w:ascii="David" w:hAnsi="David"/>
          <w:rtl/>
        </w:rPr>
        <w:lastRenderedPageBreak/>
        <w:t xml:space="preserve">בטבלה שלהלן </w:t>
      </w:r>
      <w:r w:rsidRPr="00073A90">
        <w:rPr>
          <w:rFonts w:ascii="David" w:hAnsi="David" w:hint="cs"/>
          <w:rtl/>
        </w:rPr>
        <w:t>יפורט ניסיו</w:t>
      </w:r>
      <w:r w:rsidRPr="00073A90">
        <w:rPr>
          <w:rFonts w:ascii="David" w:hAnsi="David" w:hint="eastAsia"/>
          <w:rtl/>
        </w:rPr>
        <w:t>ן</w:t>
      </w:r>
      <w:r w:rsidRPr="00073A90">
        <w:rPr>
          <w:rFonts w:ascii="David" w:hAnsi="David"/>
          <w:rtl/>
        </w:rPr>
        <w:t xml:space="preserve"> </w:t>
      </w:r>
      <w:r w:rsidRPr="00073A90">
        <w:rPr>
          <w:rFonts w:ascii="David" w:hAnsi="David" w:hint="cs"/>
          <w:rtl/>
        </w:rPr>
        <w:t>היועץ</w:t>
      </w:r>
      <w:r w:rsidRPr="00073A90">
        <w:rPr>
          <w:rFonts w:ascii="David" w:hAnsi="David"/>
          <w:rtl/>
        </w:rPr>
        <w:t xml:space="preserve"> המוצע</w:t>
      </w:r>
      <w:r>
        <w:rPr>
          <w:rFonts w:ascii="David" w:hAnsi="David" w:hint="cs"/>
          <w:rtl/>
        </w:rPr>
        <w:t xml:space="preserve"> </w:t>
      </w:r>
      <w:r w:rsidR="001D3811">
        <w:rPr>
          <w:rFonts w:ascii="David" w:hAnsi="David" w:hint="cs"/>
          <w:u w:val="single"/>
          <w:rtl/>
        </w:rPr>
        <w:t>במתן שירותי ייעוץ, ליווי פיקוח ובקרה בנושאי בטיחות</w:t>
      </w:r>
      <w:r>
        <w:rPr>
          <w:rFonts w:ascii="David" w:hAnsi="David" w:hint="cs"/>
          <w:rtl/>
        </w:rPr>
        <w:t xml:space="preserve">, כנדרש בסעיף </w:t>
      </w:r>
      <w:r w:rsidR="00954A6A">
        <w:rPr>
          <w:rFonts w:ascii="David" w:hAnsi="David"/>
          <w:rtl/>
        </w:rPr>
        <w:fldChar w:fldCharType="begin"/>
      </w:r>
      <w:r w:rsidR="00954A6A">
        <w:rPr>
          <w:rFonts w:ascii="David" w:hAnsi="David"/>
          <w:rtl/>
        </w:rPr>
        <w:instrText xml:space="preserve"> </w:instrText>
      </w:r>
      <w:r w:rsidR="00954A6A">
        <w:rPr>
          <w:rFonts w:ascii="David" w:hAnsi="David" w:hint="cs"/>
        </w:rPr>
        <w:instrText>REF</w:instrText>
      </w:r>
      <w:r w:rsidR="00954A6A">
        <w:rPr>
          <w:rFonts w:ascii="David" w:hAnsi="David" w:hint="cs"/>
          <w:rtl/>
        </w:rPr>
        <w:instrText xml:space="preserve"> _</w:instrText>
      </w:r>
      <w:r w:rsidR="00954A6A">
        <w:rPr>
          <w:rFonts w:ascii="David" w:hAnsi="David" w:hint="cs"/>
        </w:rPr>
        <w:instrText>Ref135866609 \r \h</w:instrText>
      </w:r>
      <w:r w:rsidR="00954A6A">
        <w:rPr>
          <w:rFonts w:ascii="David" w:hAnsi="David"/>
          <w:rtl/>
        </w:rPr>
        <w:instrText xml:space="preserve"> </w:instrText>
      </w:r>
      <w:r w:rsidR="00954A6A">
        <w:rPr>
          <w:rFonts w:ascii="David" w:hAnsi="David"/>
          <w:rtl/>
        </w:rPr>
      </w:r>
      <w:r w:rsidR="00954A6A">
        <w:rPr>
          <w:rFonts w:ascii="David" w:hAnsi="David"/>
          <w:rtl/>
        </w:rPr>
        <w:fldChar w:fldCharType="separate"/>
      </w:r>
      <w:r w:rsidR="00E20BFF">
        <w:rPr>
          <w:rFonts w:ascii="David" w:hAnsi="David"/>
          <w:cs/>
        </w:rPr>
        <w:t>‎</w:t>
      </w:r>
      <w:r w:rsidR="00E20BFF">
        <w:rPr>
          <w:rFonts w:ascii="David" w:hAnsi="David"/>
        </w:rPr>
        <w:t>5.2.4</w:t>
      </w:r>
      <w:r w:rsidR="00954A6A">
        <w:rPr>
          <w:rFonts w:ascii="David" w:hAnsi="David"/>
          <w:rtl/>
        </w:rPr>
        <w:fldChar w:fldCharType="end"/>
      </w:r>
      <w:r>
        <w:rPr>
          <w:rFonts w:ascii="David" w:hAnsi="David" w:hint="cs"/>
          <w:rtl/>
        </w:rPr>
        <w:t xml:space="preserve"> למכרז</w:t>
      </w:r>
      <w:r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4540"/>
      </w:tblGrid>
      <w:tr w:rsidR="00D05277" w:rsidRPr="007F5360" w14:paraId="4DD06820"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27D8627"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4905F1C"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9D7FF4"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24271C2"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62897167" w14:textId="1C19591C" w:rsidR="00D05277" w:rsidRPr="007F5360" w:rsidRDefault="009C29AE"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הבטיחות</w:t>
            </w:r>
          </w:p>
        </w:tc>
      </w:tr>
      <w:tr w:rsidR="00D05277" w:rsidRPr="007F5360" w14:paraId="1B1B8F8A"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4F3784C4" w14:textId="77777777" w:rsidR="00D05277" w:rsidRPr="007F5360" w:rsidRDefault="00D05277"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FED37AF"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A7DFE4D"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91C5FB"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965319C"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A2CF839"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4B5BC82F" w14:textId="77777777" w:rsidR="00D05277" w:rsidRPr="007F5360" w:rsidRDefault="00D05277"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D05277" w:rsidRPr="007F5360" w14:paraId="7F73E5D6"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0B5E5A28" w14:textId="77777777" w:rsidR="00D05277" w:rsidRPr="007F5360" w:rsidRDefault="00D05277"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DB56CC6" w14:textId="77777777" w:rsidR="00D05277" w:rsidRPr="007F5360" w:rsidRDefault="00D05277"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41AC344" w14:textId="77777777" w:rsidR="00D05277" w:rsidRPr="007F5360" w:rsidRDefault="00D05277"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1C1F1A7" w14:textId="77777777" w:rsidR="00D05277" w:rsidRPr="007F5360" w:rsidRDefault="00D05277"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06783" w14:textId="77777777" w:rsidR="00D05277" w:rsidRPr="007F5360" w:rsidRDefault="00D05277"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56FF03F" w14:textId="77777777" w:rsidR="00D05277" w:rsidRPr="007F5360" w:rsidRDefault="00D05277"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5A05F08B" w14:textId="77777777" w:rsidR="00D05277" w:rsidRDefault="0018690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מבנים</w:t>
            </w:r>
          </w:p>
          <w:p w14:paraId="3AA013F4" w14:textId="77777777" w:rsidR="0018690C" w:rsidRDefault="0018690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באירועים המוניים</w:t>
            </w:r>
          </w:p>
          <w:p w14:paraId="1219B650" w14:textId="4241BACB" w:rsidR="0018690C" w:rsidRPr="0018690C" w:rsidRDefault="0018690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בטיחות בספורט</w:t>
            </w:r>
          </w:p>
        </w:tc>
      </w:tr>
      <w:tr w:rsidR="00F7609E" w:rsidRPr="007F5360" w14:paraId="4A931ADF"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1C454D96" w14:textId="530A4517" w:rsidR="00F7609E" w:rsidRPr="007F5360" w:rsidRDefault="00F7609E"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w:t>
            </w:r>
            <w:r w:rsidR="00A27431">
              <w:rPr>
                <w:rFonts w:ascii="Times New Roman" w:eastAsia="Times New Roman" w:hAnsi="Times New Roman" w:hint="cs"/>
                <w:b/>
                <w:bCs/>
                <w:sz w:val="24"/>
                <w:u w:val="single"/>
                <w:rtl/>
                <w:lang w:eastAsia="he-IL"/>
              </w:rPr>
              <w:t>פרויקט</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29BE3D4C" w14:textId="77777777" w:rsidR="00F7609E" w:rsidRDefault="00F7609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0242633B" w14:textId="77777777" w:rsidR="00F7609E" w:rsidRDefault="00F7609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47E58103" w14:textId="77777777" w:rsidR="00F7609E" w:rsidRPr="007F5360" w:rsidRDefault="00F7609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E42BCD" w:rsidRPr="007F5360" w14:paraId="4A68C4B8"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62ABD3" w14:textId="179D692C" w:rsidR="00E42BCD" w:rsidRPr="007F5360" w:rsidRDefault="005C3AFB"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66C08D"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9F5C7A5"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4F910C1"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4204BA38" w14:textId="77777777" w:rsidR="00E42BCD" w:rsidRPr="007F5360" w:rsidRDefault="00E42BC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הבטיחות</w:t>
            </w:r>
          </w:p>
        </w:tc>
      </w:tr>
      <w:tr w:rsidR="00E42BCD" w:rsidRPr="007F5360" w14:paraId="355C2A7D"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304FA089" w14:textId="77777777" w:rsidR="00E42BCD" w:rsidRPr="007F5360" w:rsidRDefault="00E42BC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9CE6B80"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F157E"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E876B1"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31E17C6"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482FEF8"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007C2320"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42BCD" w:rsidRPr="0018690C" w14:paraId="19676F98"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2BD6C92A" w14:textId="77777777" w:rsidR="00E42BCD" w:rsidRPr="007F5360" w:rsidRDefault="00E42BC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F027BC"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D3146D4"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67707FC"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F7A27A3"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4F70EE"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1EAC36B3" w14:textId="77777777" w:rsidR="00E42BCD"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מבנים</w:t>
            </w:r>
          </w:p>
          <w:p w14:paraId="4FBB3B81" w14:textId="77777777" w:rsidR="00E42BCD"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באירועים המוניים</w:t>
            </w:r>
          </w:p>
          <w:p w14:paraId="5CE6B2D5" w14:textId="77777777" w:rsidR="00E42BCD" w:rsidRPr="0018690C"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בטיחות בספורט</w:t>
            </w:r>
          </w:p>
        </w:tc>
      </w:tr>
      <w:tr w:rsidR="00E42BCD" w:rsidRPr="007F5360" w14:paraId="11DA5A62"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3030E85F" w14:textId="77777777" w:rsidR="00E42BCD" w:rsidRPr="007F5360" w:rsidRDefault="00E42BC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הפרויקט</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5F4F494B" w14:textId="77777777" w:rsidR="00E42BCD"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7FBBB8B4" w14:textId="77777777" w:rsidR="00E42BCD"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5FA9D843"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E42BCD" w:rsidRPr="007F5360" w14:paraId="3F14AE4D"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0CA257E" w14:textId="2C4B23CC"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0CF59D"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A3773A3"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C5BECDC"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4D9A9A0C" w14:textId="77777777" w:rsidR="00E42BCD" w:rsidRPr="007F5360" w:rsidRDefault="00E42BC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הבטיחות</w:t>
            </w:r>
          </w:p>
        </w:tc>
      </w:tr>
      <w:tr w:rsidR="00E42BCD" w:rsidRPr="007F5360" w14:paraId="1277BCC0"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176FA80D" w14:textId="77777777" w:rsidR="00E42BCD" w:rsidRPr="007F5360" w:rsidRDefault="00E42BC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18EB9AA"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B757869"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99432F"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6B3699F"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E7C2DE"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252B8AC7" w14:textId="77777777" w:rsidR="00E42BCD" w:rsidRPr="007F5360" w:rsidRDefault="00E42BCD"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42BCD" w:rsidRPr="0018690C" w14:paraId="3DE6F5E0"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1690DE08" w14:textId="77777777" w:rsidR="00E42BCD" w:rsidRPr="007F5360" w:rsidRDefault="00E42BCD"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EA288EF"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6C2339"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B9018D9"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162031"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5DDA5E1"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53319DC7" w14:textId="77777777" w:rsidR="00E42BCD"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מבנים</w:t>
            </w:r>
          </w:p>
          <w:p w14:paraId="317EAAA5" w14:textId="77777777" w:rsidR="00E42BCD"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בטיחות באירועים המוניים</w:t>
            </w:r>
          </w:p>
          <w:p w14:paraId="63653D21" w14:textId="77777777" w:rsidR="00E42BCD" w:rsidRPr="0018690C" w:rsidRDefault="00E42BC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בטיחות בספורט</w:t>
            </w:r>
          </w:p>
        </w:tc>
      </w:tr>
      <w:tr w:rsidR="00E42BCD" w:rsidRPr="007F5360" w14:paraId="79A7F5F5"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607378E0" w14:textId="77777777" w:rsidR="00E42BCD" w:rsidRPr="007F5360" w:rsidRDefault="00E42BCD"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הפרויקט</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48F115CC" w14:textId="77777777" w:rsidR="00E42BCD"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63DE0694" w14:textId="77777777" w:rsidR="00E42BCD"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57AF42F1" w14:textId="77777777" w:rsidR="00E42BCD" w:rsidRPr="007F5360" w:rsidRDefault="00E42BCD"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1AA4E2C0" w14:textId="77777777" w:rsidR="00F7609E" w:rsidRDefault="00F7609E" w:rsidP="00F7609E">
      <w:pPr>
        <w:rPr>
          <w:rFonts w:ascii="David" w:hAnsi="David"/>
          <w:rtl/>
        </w:rPr>
      </w:pPr>
    </w:p>
    <w:p w14:paraId="429BA00A" w14:textId="77777777" w:rsidR="00F7609E" w:rsidRDefault="00F7609E" w:rsidP="00F7609E">
      <w:pPr>
        <w:rPr>
          <w:rtl/>
        </w:rPr>
      </w:pPr>
      <w:r w:rsidRPr="0082038E">
        <w:rPr>
          <w:rFonts w:ascii="David" w:hAnsi="David"/>
          <w:rtl/>
        </w:rPr>
        <w:t>*</w:t>
      </w:r>
      <w:r>
        <w:rPr>
          <w:rFonts w:ascii="David" w:hAnsi="David" w:hint="cs"/>
          <w:rtl/>
        </w:rPr>
        <w:t xml:space="preserve"> </w:t>
      </w:r>
      <w:r w:rsidRPr="0082038E">
        <w:rPr>
          <w:rFonts w:ascii="David" w:hAnsi="David"/>
          <w:rtl/>
        </w:rPr>
        <w:t>ניתן להוסיף טבלאות ניסיון, ככל הנדרש, כל זמן שכל טבלה כוללת את כל ה</w:t>
      </w:r>
      <w:r>
        <w:rPr>
          <w:rFonts w:ascii="David" w:hAnsi="David" w:hint="cs"/>
          <w:rtl/>
        </w:rPr>
        <w:t>עמודות</w:t>
      </w:r>
      <w:r w:rsidRPr="0082038E">
        <w:rPr>
          <w:rFonts w:ascii="David" w:hAnsi="David"/>
          <w:rtl/>
        </w:rPr>
        <w:t xml:space="preserve"> דלעיל.</w:t>
      </w:r>
    </w:p>
    <w:p w14:paraId="337D4B9B" w14:textId="77777777" w:rsidR="00F7609E" w:rsidRDefault="00F7609E" w:rsidP="00E169EB">
      <w:pPr>
        <w:rPr>
          <w:rtl/>
        </w:rPr>
      </w:pPr>
    </w:p>
    <w:p w14:paraId="3FB71EAD" w14:textId="77777777" w:rsidR="005C3AFB" w:rsidRDefault="005C3AFB" w:rsidP="00E169EB">
      <w:pPr>
        <w:rPr>
          <w:rtl/>
        </w:rPr>
      </w:pPr>
    </w:p>
    <w:p w14:paraId="54C6FF83" w14:textId="77777777" w:rsidR="005C3AFB" w:rsidRDefault="005C3AFB" w:rsidP="00E169EB">
      <w:pPr>
        <w:rPr>
          <w:rtl/>
        </w:rPr>
      </w:pPr>
    </w:p>
    <w:p w14:paraId="054B2104" w14:textId="77777777" w:rsidR="005C3AFB" w:rsidRDefault="005C3AFB" w:rsidP="00E169EB">
      <w:pPr>
        <w:rPr>
          <w:rtl/>
        </w:rPr>
      </w:pPr>
    </w:p>
    <w:p w14:paraId="23E9A0B1" w14:textId="77777777" w:rsidR="005C3AFB" w:rsidRDefault="005C3AFB" w:rsidP="00E169EB">
      <w:pPr>
        <w:rPr>
          <w:rtl/>
        </w:rPr>
      </w:pPr>
    </w:p>
    <w:p w14:paraId="35E534CB" w14:textId="5D3FBDA2" w:rsidR="00BC2C9F" w:rsidRPr="00073A90" w:rsidRDefault="00BC2C9F" w:rsidP="00BC2C9F">
      <w:pPr>
        <w:pStyle w:val="a7"/>
        <w:numPr>
          <w:ilvl w:val="1"/>
          <w:numId w:val="35"/>
        </w:numPr>
        <w:spacing w:before="240" w:after="120"/>
        <w:ind w:left="488" w:hanging="431"/>
        <w:rPr>
          <w:rFonts w:ascii="David" w:hAnsi="David"/>
          <w:rtl/>
        </w:rPr>
      </w:pPr>
      <w:r w:rsidRPr="00073A90">
        <w:rPr>
          <w:rFonts w:ascii="David" w:hAnsi="David"/>
          <w:rtl/>
        </w:rPr>
        <w:lastRenderedPageBreak/>
        <w:t xml:space="preserve">בטבלה שלהלן </w:t>
      </w:r>
      <w:r w:rsidRPr="00073A90">
        <w:rPr>
          <w:rFonts w:ascii="David" w:hAnsi="David" w:hint="cs"/>
          <w:rtl/>
        </w:rPr>
        <w:t>יפורט ניסיו</w:t>
      </w:r>
      <w:r w:rsidRPr="00073A90">
        <w:rPr>
          <w:rFonts w:ascii="David" w:hAnsi="David" w:hint="eastAsia"/>
          <w:rtl/>
        </w:rPr>
        <w:t>ן</w:t>
      </w:r>
      <w:r w:rsidRPr="00073A90">
        <w:rPr>
          <w:rFonts w:ascii="David" w:hAnsi="David"/>
          <w:rtl/>
        </w:rPr>
        <w:t xml:space="preserve"> </w:t>
      </w:r>
      <w:r w:rsidRPr="00073A90">
        <w:rPr>
          <w:rFonts w:ascii="David" w:hAnsi="David" w:hint="cs"/>
          <w:rtl/>
        </w:rPr>
        <w:t>היועץ</w:t>
      </w:r>
      <w:r w:rsidRPr="00073A90">
        <w:rPr>
          <w:rFonts w:ascii="David" w:hAnsi="David"/>
          <w:rtl/>
        </w:rPr>
        <w:t xml:space="preserve"> המוצע</w:t>
      </w:r>
      <w:r w:rsidR="005D16DA">
        <w:rPr>
          <w:rFonts w:ascii="David" w:hAnsi="David" w:hint="cs"/>
          <w:rtl/>
        </w:rPr>
        <w:t xml:space="preserve"> </w:t>
      </w:r>
      <w:r w:rsidR="00AD0C4C">
        <w:rPr>
          <w:rFonts w:ascii="David" w:hAnsi="David" w:hint="cs"/>
          <w:u w:val="single"/>
          <w:rtl/>
        </w:rPr>
        <w:t xml:space="preserve">בעשר השנים האחרונות </w:t>
      </w:r>
      <w:r w:rsidR="00AD0C4C" w:rsidRPr="005D16DA">
        <w:rPr>
          <w:rFonts w:ascii="David" w:hAnsi="David" w:hint="cs"/>
          <w:rtl/>
        </w:rPr>
        <w:t>כ</w:t>
      </w:r>
      <w:r w:rsidR="005D16DA" w:rsidRPr="005D16DA">
        <w:rPr>
          <w:rFonts w:ascii="David" w:hAnsi="David"/>
          <w:rtl/>
        </w:rPr>
        <w:t>ממונה בטיחות ו/או כמנהל בטיחות ספורט ו/או כמהנדס בטיחות באירועי נהיגה ספורטיבית, באירוע אחד לפחות</w:t>
      </w:r>
      <w:r>
        <w:rPr>
          <w:rFonts w:ascii="David" w:hAnsi="David" w:hint="cs"/>
          <w:rtl/>
        </w:rPr>
        <w:t xml:space="preserve">, כנדרש בסעיף </w:t>
      </w:r>
      <w:r w:rsidR="00CA2E97">
        <w:rPr>
          <w:rFonts w:ascii="David" w:hAnsi="David"/>
          <w:rtl/>
        </w:rPr>
        <w:fldChar w:fldCharType="begin"/>
      </w:r>
      <w:r w:rsidR="00CA2E97">
        <w:rPr>
          <w:rFonts w:ascii="David" w:hAnsi="David"/>
          <w:rtl/>
        </w:rPr>
        <w:instrText xml:space="preserve"> </w:instrText>
      </w:r>
      <w:r w:rsidR="00CA2E97">
        <w:rPr>
          <w:rFonts w:ascii="David" w:hAnsi="David" w:hint="cs"/>
        </w:rPr>
        <w:instrText>REF</w:instrText>
      </w:r>
      <w:r w:rsidR="00CA2E97">
        <w:rPr>
          <w:rFonts w:ascii="David" w:hAnsi="David" w:hint="cs"/>
          <w:rtl/>
        </w:rPr>
        <w:instrText xml:space="preserve"> _</w:instrText>
      </w:r>
      <w:r w:rsidR="00CA2E97">
        <w:rPr>
          <w:rFonts w:ascii="David" w:hAnsi="David" w:hint="cs"/>
        </w:rPr>
        <w:instrText>Ref135865005 \r \h</w:instrText>
      </w:r>
      <w:r w:rsidR="00CA2E97">
        <w:rPr>
          <w:rFonts w:ascii="David" w:hAnsi="David"/>
          <w:rtl/>
        </w:rPr>
        <w:instrText xml:space="preserve"> </w:instrText>
      </w:r>
      <w:r w:rsidR="00CA2E97">
        <w:rPr>
          <w:rFonts w:ascii="David" w:hAnsi="David"/>
          <w:rtl/>
        </w:rPr>
      </w:r>
      <w:r w:rsidR="00CA2E97">
        <w:rPr>
          <w:rFonts w:ascii="David" w:hAnsi="David"/>
          <w:rtl/>
        </w:rPr>
        <w:fldChar w:fldCharType="separate"/>
      </w:r>
      <w:r w:rsidR="00E20BFF">
        <w:rPr>
          <w:rFonts w:ascii="David" w:hAnsi="David"/>
          <w:cs/>
        </w:rPr>
        <w:t>‎</w:t>
      </w:r>
      <w:r w:rsidR="00E20BFF">
        <w:rPr>
          <w:rFonts w:ascii="David" w:hAnsi="David"/>
        </w:rPr>
        <w:t>5.2.5</w:t>
      </w:r>
      <w:r w:rsidR="00CA2E97">
        <w:rPr>
          <w:rFonts w:ascii="David" w:hAnsi="David"/>
          <w:rtl/>
        </w:rPr>
        <w:fldChar w:fldCharType="end"/>
      </w:r>
      <w:r>
        <w:rPr>
          <w:rFonts w:ascii="David" w:hAnsi="David" w:hint="cs"/>
          <w:rtl/>
        </w:rPr>
        <w:t xml:space="preserve"> למכרז</w:t>
      </w:r>
      <w:r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4540"/>
      </w:tblGrid>
      <w:tr w:rsidR="00BC2C9F" w:rsidRPr="007F5360" w14:paraId="6EBDABBA"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5272504"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9C3D90E"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96AB652"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E11F28"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40754AA6" w14:textId="6196B823" w:rsidR="00BC2C9F" w:rsidRPr="007F5360" w:rsidRDefault="00B8633D"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ממונה בטיחות</w:t>
            </w:r>
            <w:r w:rsidR="005C3AFB">
              <w:rPr>
                <w:rFonts w:ascii="Times New Roman" w:eastAsia="Times New Roman" w:hAnsi="Times New Roman" w:hint="cs"/>
                <w:b/>
                <w:bCs/>
                <w:sz w:val="24"/>
                <w:rtl/>
                <w:lang w:eastAsia="he-IL"/>
              </w:rPr>
              <w:t xml:space="preserve"> / </w:t>
            </w:r>
            <w:r>
              <w:rPr>
                <w:rFonts w:ascii="Times New Roman" w:eastAsia="Times New Roman" w:hAnsi="Times New Roman" w:hint="cs"/>
                <w:b/>
                <w:bCs/>
                <w:sz w:val="24"/>
                <w:rtl/>
                <w:lang w:eastAsia="he-IL"/>
              </w:rPr>
              <w:t>יועץ בבטיחות</w:t>
            </w:r>
            <w:r w:rsidR="005C3AFB">
              <w:rPr>
                <w:rFonts w:ascii="Times New Roman" w:eastAsia="Times New Roman" w:hAnsi="Times New Roman" w:hint="cs"/>
                <w:b/>
                <w:bCs/>
                <w:sz w:val="24"/>
                <w:rtl/>
                <w:lang w:eastAsia="he-IL"/>
              </w:rPr>
              <w:t xml:space="preserve"> (יש לסמן)</w:t>
            </w:r>
          </w:p>
        </w:tc>
      </w:tr>
      <w:tr w:rsidR="00BC2C9F" w:rsidRPr="007F5360" w14:paraId="5CF0A8DB"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7D71EE36" w14:textId="77777777" w:rsidR="00BC2C9F" w:rsidRPr="007F5360" w:rsidRDefault="00BC2C9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6CC8056"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E641A51"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1525C4F"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FAC1618"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7D876ED"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065744A2" w14:textId="77777777" w:rsidR="00BC2C9F" w:rsidRPr="007F5360" w:rsidRDefault="00BC2C9F"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C2C9F" w:rsidRPr="007F5360" w14:paraId="5115E595"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178AC7A2" w14:textId="77777777" w:rsidR="00BC2C9F" w:rsidRPr="007F5360" w:rsidRDefault="00BC2C9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2193ECF"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5D8B6470"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7990357"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421F499"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5B1832D"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760216E8" w14:textId="0C126E96" w:rsidR="00BC2C9F"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 xml:space="preserve">ממונה </w:t>
            </w:r>
            <w:r w:rsidR="00BC2C9F">
              <w:rPr>
                <w:rFonts w:ascii="Times New Roman" w:eastAsia="Times New Roman" w:hAnsi="Times New Roman" w:hint="cs"/>
                <w:sz w:val="24"/>
                <w:rtl/>
                <w:lang w:eastAsia="he-IL"/>
              </w:rPr>
              <w:t>בטיחות</w:t>
            </w:r>
          </w:p>
          <w:p w14:paraId="2E140523" w14:textId="228362E7" w:rsidR="00BC2C9F" w:rsidRPr="00B8633D"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יועץ ב</w:t>
            </w:r>
            <w:r w:rsidR="00BC2C9F">
              <w:rPr>
                <w:rFonts w:ascii="Times New Roman" w:eastAsia="Times New Roman" w:hAnsi="Times New Roman" w:hint="cs"/>
                <w:sz w:val="24"/>
                <w:rtl/>
                <w:lang w:eastAsia="he-IL"/>
              </w:rPr>
              <w:t>בטיחות</w:t>
            </w:r>
          </w:p>
        </w:tc>
      </w:tr>
      <w:tr w:rsidR="00BC2C9F" w:rsidRPr="007F5360" w14:paraId="55819B6D"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5015651D" w14:textId="0FC87410" w:rsidR="00BC2C9F" w:rsidRPr="007F5360" w:rsidRDefault="00BC2C9F"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w:t>
            </w:r>
            <w:r w:rsidR="00B8633D">
              <w:rPr>
                <w:rFonts w:ascii="Times New Roman" w:eastAsia="Times New Roman" w:hAnsi="Times New Roman" w:hint="cs"/>
                <w:b/>
                <w:bCs/>
                <w:sz w:val="24"/>
                <w:u w:val="single"/>
                <w:rtl/>
                <w:lang w:eastAsia="he-IL"/>
              </w:rPr>
              <w:t>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5FD4D729" w14:textId="77777777" w:rsidR="00BC2C9F" w:rsidRDefault="00BC2C9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034F20A2" w14:textId="77777777" w:rsidR="00BC2C9F" w:rsidRDefault="00BC2C9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0DA38713" w14:textId="77777777" w:rsidR="00BC2C9F" w:rsidRPr="007F5360" w:rsidRDefault="00BC2C9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B8633D" w:rsidRPr="007F5360" w14:paraId="0AE170D7"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3485ED" w14:textId="67EBDEB1"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202D36D"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75DFE2"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21A8811"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6EE2B909" w14:textId="52B6AFFD" w:rsidR="00B8633D" w:rsidRPr="007F5360" w:rsidRDefault="00B8633D" w:rsidP="00B8633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ממונה בטיחות / יועץ בבטיחות (יש לסמן)</w:t>
            </w:r>
          </w:p>
        </w:tc>
      </w:tr>
      <w:tr w:rsidR="00B8633D" w:rsidRPr="007F5360" w14:paraId="072F4805"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5B2ACD2" w14:textId="77777777" w:rsidR="00B8633D" w:rsidRPr="007F5360" w:rsidRDefault="00B8633D" w:rsidP="00B8633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29C970F"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C5BD8B7"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A95BC26"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D5FC536"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E1D866D"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7DBAED51"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8633D" w:rsidRPr="0018690C" w14:paraId="2D2178A7"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3BEAAA94" w14:textId="77777777" w:rsidR="00B8633D" w:rsidRPr="007F5360" w:rsidRDefault="00B8633D" w:rsidP="00B8633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9EC389"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9C03B75"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EB5C56D"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E63E334"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9101E6D"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25B31531" w14:textId="77777777" w:rsidR="00B8633D"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ממונה בטיחות</w:t>
            </w:r>
          </w:p>
          <w:p w14:paraId="0F04258E" w14:textId="6240CD3E" w:rsidR="00B8633D" w:rsidRPr="00B8633D"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יועץ בבטיחות</w:t>
            </w:r>
          </w:p>
        </w:tc>
      </w:tr>
      <w:tr w:rsidR="00B8633D" w:rsidRPr="007F5360" w14:paraId="24EB11FE"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781E5DC1" w14:textId="5FE989EE" w:rsidR="00B8633D" w:rsidRPr="007F5360" w:rsidRDefault="00B8633D" w:rsidP="00B8633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3FFFB311" w14:textId="77777777" w:rsidR="00B8633D"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4F857A0D" w14:textId="77777777" w:rsidR="00B8633D"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4EA82D9F"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B8633D" w:rsidRPr="007F5360" w14:paraId="7677E4C2"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91DFFF5"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EF14D2B"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2A4B6E"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39C8883"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372DE35B" w14:textId="0257A491" w:rsidR="00B8633D" w:rsidRPr="007F5360" w:rsidRDefault="00B8633D" w:rsidP="00B8633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ממונה בטיחות / יועץ בבטיחות (יש לסמן)</w:t>
            </w:r>
          </w:p>
        </w:tc>
      </w:tr>
      <w:tr w:rsidR="00B8633D" w:rsidRPr="007F5360" w14:paraId="595427D1"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708FEA59" w14:textId="77777777" w:rsidR="00B8633D" w:rsidRPr="007F5360" w:rsidRDefault="00B8633D" w:rsidP="00B8633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1E4C8B"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16B6636"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03CE6CE"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B6F47BA"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71F6AB6"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2B4D8E2D" w14:textId="77777777" w:rsidR="00B8633D" w:rsidRPr="007F5360" w:rsidRDefault="00B8633D" w:rsidP="00B8633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B8633D" w:rsidRPr="0018690C" w14:paraId="20753F14"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0C88641B" w14:textId="77777777" w:rsidR="00B8633D" w:rsidRPr="007F5360" w:rsidRDefault="00B8633D" w:rsidP="00B8633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77517DA"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221014E"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73BD186"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E1C064"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B9EBDCE"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6DE3C43F" w14:textId="77777777" w:rsidR="00B8633D"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lang w:eastAsia="he-IL"/>
              </w:rPr>
            </w:pPr>
            <w:r>
              <w:rPr>
                <w:rFonts w:ascii="Times New Roman" w:eastAsia="Times New Roman" w:hAnsi="Times New Roman" w:hint="cs"/>
                <w:sz w:val="24"/>
                <w:rtl/>
                <w:lang w:eastAsia="he-IL"/>
              </w:rPr>
              <w:t>ממונה בטיחות</w:t>
            </w:r>
          </w:p>
          <w:p w14:paraId="2FBA7DB4" w14:textId="55EC9A4C" w:rsidR="00B8633D" w:rsidRPr="0018690C" w:rsidRDefault="00B8633D"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יועץ בבטיחות</w:t>
            </w:r>
          </w:p>
        </w:tc>
      </w:tr>
      <w:tr w:rsidR="00B8633D" w:rsidRPr="007F5360" w14:paraId="2C67FA26"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4D01B031" w14:textId="42DA8D6D" w:rsidR="00B8633D" w:rsidRPr="007F5360" w:rsidRDefault="00B8633D" w:rsidP="00B8633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54D11E0B" w14:textId="77777777" w:rsidR="00B8633D"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757A6874" w14:textId="77777777" w:rsidR="00B8633D"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74062FE3" w14:textId="77777777" w:rsidR="00B8633D" w:rsidRPr="007F5360" w:rsidRDefault="00B8633D" w:rsidP="00B8633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2BF43FD3" w14:textId="77777777" w:rsidR="00BC2C9F" w:rsidRDefault="00BC2C9F" w:rsidP="00BC2C9F">
      <w:pPr>
        <w:rPr>
          <w:rFonts w:ascii="David" w:hAnsi="David"/>
          <w:rtl/>
        </w:rPr>
      </w:pPr>
    </w:p>
    <w:p w14:paraId="1BE4DC54" w14:textId="54414816" w:rsidR="00BC2C9F" w:rsidRDefault="00BC2C9F" w:rsidP="00BC2C9F">
      <w:pPr>
        <w:rPr>
          <w:rtl/>
        </w:rPr>
      </w:pPr>
      <w:r w:rsidRPr="0082038E">
        <w:rPr>
          <w:rFonts w:ascii="David" w:hAnsi="David"/>
          <w:rtl/>
        </w:rPr>
        <w:t>*</w:t>
      </w:r>
      <w:r>
        <w:rPr>
          <w:rFonts w:ascii="David" w:hAnsi="David" w:hint="cs"/>
          <w:rtl/>
        </w:rPr>
        <w:t xml:space="preserve"> </w:t>
      </w:r>
      <w:r w:rsidRPr="0082038E">
        <w:rPr>
          <w:rFonts w:ascii="David" w:hAnsi="David"/>
          <w:rtl/>
        </w:rPr>
        <w:t>ניתן להוסיף טבלאות ניסיון, ככל הנדרש, כל זמן שכל טבלה כוללת את כל ה</w:t>
      </w:r>
      <w:r>
        <w:rPr>
          <w:rFonts w:ascii="David" w:hAnsi="David" w:hint="cs"/>
          <w:rtl/>
        </w:rPr>
        <w:t>עמודות</w:t>
      </w:r>
      <w:r w:rsidRPr="0082038E">
        <w:rPr>
          <w:rFonts w:ascii="David" w:hAnsi="David"/>
          <w:rtl/>
        </w:rPr>
        <w:t xml:space="preserve"> דלעיל.</w:t>
      </w:r>
    </w:p>
    <w:p w14:paraId="2758E327" w14:textId="77777777" w:rsidR="001E11CF" w:rsidRDefault="001E11CF" w:rsidP="00BC2C9F">
      <w:pPr>
        <w:rPr>
          <w:rtl/>
        </w:rPr>
      </w:pPr>
    </w:p>
    <w:p w14:paraId="7C6234DE" w14:textId="28B9D181" w:rsidR="001E11CF" w:rsidRPr="00073A90" w:rsidRDefault="001E11CF" w:rsidP="001E11CF">
      <w:pPr>
        <w:pStyle w:val="a7"/>
        <w:numPr>
          <w:ilvl w:val="1"/>
          <w:numId w:val="35"/>
        </w:numPr>
        <w:spacing w:before="240" w:after="120"/>
        <w:ind w:left="488" w:hanging="431"/>
        <w:rPr>
          <w:rFonts w:ascii="David" w:hAnsi="David"/>
          <w:rtl/>
        </w:rPr>
      </w:pPr>
      <w:r w:rsidRPr="00073A90">
        <w:rPr>
          <w:rFonts w:ascii="David" w:hAnsi="David"/>
          <w:rtl/>
        </w:rPr>
        <w:t xml:space="preserve">בטבלה שלהלן </w:t>
      </w:r>
      <w:r w:rsidRPr="00073A90">
        <w:rPr>
          <w:rFonts w:ascii="David" w:hAnsi="David" w:hint="cs"/>
          <w:rtl/>
        </w:rPr>
        <w:t>יפורט ניסיו</w:t>
      </w:r>
      <w:r w:rsidRPr="00073A90">
        <w:rPr>
          <w:rFonts w:ascii="David" w:hAnsi="David" w:hint="eastAsia"/>
          <w:rtl/>
        </w:rPr>
        <w:t>ן</w:t>
      </w:r>
      <w:r w:rsidRPr="00073A90">
        <w:rPr>
          <w:rFonts w:ascii="David" w:hAnsi="David"/>
          <w:rtl/>
        </w:rPr>
        <w:t xml:space="preserve"> </w:t>
      </w:r>
      <w:r w:rsidRPr="00073A90">
        <w:rPr>
          <w:rFonts w:ascii="David" w:hAnsi="David" w:hint="cs"/>
          <w:rtl/>
        </w:rPr>
        <w:t>היועץ</w:t>
      </w:r>
      <w:r w:rsidRPr="00073A90">
        <w:rPr>
          <w:rFonts w:ascii="David" w:hAnsi="David"/>
          <w:rtl/>
        </w:rPr>
        <w:t xml:space="preserve"> המוצע</w:t>
      </w:r>
      <w:r>
        <w:rPr>
          <w:rFonts w:ascii="David" w:hAnsi="David" w:hint="cs"/>
          <w:rtl/>
        </w:rPr>
        <w:t xml:space="preserve"> </w:t>
      </w:r>
      <w:r>
        <w:rPr>
          <w:rFonts w:ascii="David" w:hAnsi="David" w:hint="cs"/>
          <w:u w:val="single"/>
          <w:rtl/>
        </w:rPr>
        <w:t xml:space="preserve">בעשר השנים האחרונות </w:t>
      </w:r>
      <w:r w:rsidR="00EF31D6">
        <w:rPr>
          <w:rFonts w:ascii="David" w:hAnsi="David" w:hint="cs"/>
          <w:u w:val="single"/>
          <w:rtl/>
        </w:rPr>
        <w:t>כמנהל בטיחות</w:t>
      </w:r>
      <w:r>
        <w:rPr>
          <w:rFonts w:ascii="David" w:hAnsi="David" w:hint="cs"/>
          <w:u w:val="single"/>
          <w:rtl/>
        </w:rPr>
        <w:t xml:space="preserve"> </w:t>
      </w:r>
      <w:r w:rsidR="00DC4A3B">
        <w:rPr>
          <w:rFonts w:ascii="David" w:hAnsi="David" w:hint="cs"/>
          <w:u w:val="single"/>
          <w:rtl/>
        </w:rPr>
        <w:t xml:space="preserve">בספורט </w:t>
      </w:r>
      <w:r>
        <w:rPr>
          <w:rFonts w:ascii="David" w:hAnsi="David" w:hint="cs"/>
          <w:u w:val="single"/>
          <w:rtl/>
        </w:rPr>
        <w:t>באירועי נהיגה ספורטיבית</w:t>
      </w:r>
      <w:r>
        <w:rPr>
          <w:rFonts w:ascii="David" w:hAnsi="David" w:hint="cs"/>
          <w:rtl/>
        </w:rPr>
        <w:t xml:space="preserve">, כנדרש בסעיף </w:t>
      </w:r>
      <w:r w:rsidR="00EF31D6">
        <w:rPr>
          <w:rFonts w:ascii="David" w:hAnsi="David"/>
          <w:rtl/>
        </w:rPr>
        <w:fldChar w:fldCharType="begin"/>
      </w:r>
      <w:r w:rsidR="00EF31D6">
        <w:rPr>
          <w:rFonts w:ascii="David" w:hAnsi="David"/>
          <w:rtl/>
        </w:rPr>
        <w:instrText xml:space="preserve"> </w:instrText>
      </w:r>
      <w:r w:rsidR="00EF31D6">
        <w:rPr>
          <w:rFonts w:ascii="David" w:hAnsi="David" w:hint="cs"/>
        </w:rPr>
        <w:instrText>REF</w:instrText>
      </w:r>
      <w:r w:rsidR="00EF31D6">
        <w:rPr>
          <w:rFonts w:ascii="David" w:hAnsi="David" w:hint="cs"/>
          <w:rtl/>
        </w:rPr>
        <w:instrText xml:space="preserve"> _</w:instrText>
      </w:r>
      <w:r w:rsidR="00EF31D6">
        <w:rPr>
          <w:rFonts w:ascii="David" w:hAnsi="David" w:hint="cs"/>
        </w:rPr>
        <w:instrText>Ref445212783 \r \h</w:instrText>
      </w:r>
      <w:r w:rsidR="00EF31D6">
        <w:rPr>
          <w:rFonts w:ascii="David" w:hAnsi="David"/>
          <w:rtl/>
        </w:rPr>
        <w:instrText xml:space="preserve"> </w:instrText>
      </w:r>
      <w:r w:rsidR="00EF31D6">
        <w:rPr>
          <w:rFonts w:ascii="David" w:hAnsi="David"/>
          <w:rtl/>
        </w:rPr>
      </w:r>
      <w:r w:rsidR="00EF31D6">
        <w:rPr>
          <w:rFonts w:ascii="David" w:hAnsi="David"/>
          <w:rtl/>
        </w:rPr>
        <w:fldChar w:fldCharType="separate"/>
      </w:r>
      <w:r w:rsidR="00E20BFF">
        <w:rPr>
          <w:rFonts w:ascii="David" w:hAnsi="David"/>
          <w:cs/>
        </w:rPr>
        <w:t>‎</w:t>
      </w:r>
      <w:r w:rsidR="00E20BFF">
        <w:rPr>
          <w:rFonts w:ascii="David" w:hAnsi="David"/>
        </w:rPr>
        <w:t>9.4.2</w:t>
      </w:r>
      <w:r w:rsidR="00EF31D6">
        <w:rPr>
          <w:rFonts w:ascii="David" w:hAnsi="David"/>
          <w:rtl/>
        </w:rPr>
        <w:fldChar w:fldCharType="end"/>
      </w:r>
      <w:r w:rsidR="00EF31D6">
        <w:rPr>
          <w:rFonts w:ascii="David" w:hAnsi="David" w:hint="cs"/>
          <w:rtl/>
        </w:rPr>
        <w:t xml:space="preserve"> </w:t>
      </w:r>
      <w:r>
        <w:rPr>
          <w:rFonts w:ascii="David" w:hAnsi="David" w:hint="cs"/>
          <w:rtl/>
        </w:rPr>
        <w:t>למכרז</w:t>
      </w:r>
      <w:r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4540"/>
      </w:tblGrid>
      <w:tr w:rsidR="001E11CF" w:rsidRPr="007F5360" w14:paraId="044C6831"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9316F1"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BE403C7"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571B62C"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6667765"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53FF4D7C" w14:textId="25A3FCAB" w:rsidR="001E11CF" w:rsidRPr="007F5360" w:rsidRDefault="001E11CF"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w:t>
            </w:r>
            <w:r w:rsidR="00D23A5C">
              <w:rPr>
                <w:rFonts w:ascii="Times New Roman" w:eastAsia="Times New Roman" w:hAnsi="Times New Roman" w:hint="cs"/>
                <w:b/>
                <w:bCs/>
                <w:sz w:val="24"/>
                <w:rtl/>
                <w:lang w:eastAsia="he-IL"/>
              </w:rPr>
              <w:t>נהל</w:t>
            </w:r>
            <w:r>
              <w:rPr>
                <w:rFonts w:ascii="Times New Roman" w:eastAsia="Times New Roman" w:hAnsi="Times New Roman" w:hint="cs"/>
                <w:b/>
                <w:bCs/>
                <w:sz w:val="24"/>
                <w:rtl/>
                <w:lang w:eastAsia="he-IL"/>
              </w:rPr>
              <w:t xml:space="preserve"> בטיחות</w:t>
            </w:r>
            <w:r w:rsidR="00D23A5C">
              <w:rPr>
                <w:rFonts w:ascii="Times New Roman" w:eastAsia="Times New Roman" w:hAnsi="Times New Roman" w:hint="cs"/>
                <w:b/>
                <w:bCs/>
                <w:sz w:val="24"/>
                <w:rtl/>
                <w:lang w:eastAsia="he-IL"/>
              </w:rPr>
              <w:t xml:space="preserve"> בספורט מוטורי</w:t>
            </w:r>
            <w:r>
              <w:rPr>
                <w:rFonts w:ascii="Times New Roman" w:eastAsia="Times New Roman" w:hAnsi="Times New Roman" w:hint="cs"/>
                <w:b/>
                <w:bCs/>
                <w:sz w:val="24"/>
                <w:rtl/>
                <w:lang w:eastAsia="he-IL"/>
              </w:rPr>
              <w:t xml:space="preserve"> (יש לסמן)</w:t>
            </w:r>
          </w:p>
        </w:tc>
      </w:tr>
      <w:tr w:rsidR="001E11CF" w:rsidRPr="007F5360" w14:paraId="0F992011"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245C0A0"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8FB5CAB"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1EDBD8"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0E4E881"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8B85A3A"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36A5A35"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121375C1"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E11CF" w:rsidRPr="007F5360" w14:paraId="78154BC3"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006FF370"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1DAB932"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EFFA522"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06ED2DB"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69BFCAA"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938EF2E"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59ED1A42" w14:textId="715ACDA9" w:rsidR="001E11CF" w:rsidRPr="00B8633D" w:rsidRDefault="00D23A5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מנהל בטיחות בספורט </w:t>
            </w:r>
            <w:r w:rsidR="00DC4A3B">
              <w:rPr>
                <w:rFonts w:ascii="Times New Roman" w:eastAsia="Times New Roman" w:hAnsi="Times New Roman" w:hint="cs"/>
                <w:sz w:val="24"/>
                <w:rtl/>
                <w:lang w:eastAsia="he-IL"/>
              </w:rPr>
              <w:t xml:space="preserve">באירועי נהיגה ספורטיבית </w:t>
            </w:r>
          </w:p>
        </w:tc>
      </w:tr>
      <w:tr w:rsidR="001E11CF" w:rsidRPr="007F5360" w14:paraId="297081CD"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6408665B" w14:textId="77777777" w:rsidR="001E11CF" w:rsidRPr="007F5360" w:rsidRDefault="001E11CF"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314BAE44"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3F692E2F"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411DA5DA"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1E11CF" w:rsidRPr="007F5360" w14:paraId="121CB761"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C3054A3"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52BCFC6"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CEC19C"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E65FFA"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3AFCDFA6" w14:textId="2BD49597" w:rsidR="001E11CF" w:rsidRPr="007F5360" w:rsidRDefault="00D23A5C"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מנהל בטיחות בספורט מוטורי (יש לסמן)</w:t>
            </w:r>
          </w:p>
        </w:tc>
      </w:tr>
      <w:tr w:rsidR="001E11CF" w:rsidRPr="007F5360" w14:paraId="0141A9A2"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72B3B012"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2768657"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80CB5B6"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2AA3D592"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4FC55"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3912EDA"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23BF6991"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E11CF" w:rsidRPr="0018690C" w14:paraId="31B61D41"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4F156A0B"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391F8B3"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1FE9BA9"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A65172"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8F8550"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EFA347D"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2E41E9E1" w14:textId="4390B61E" w:rsidR="001E11CF" w:rsidRPr="00B8633D" w:rsidRDefault="00D23A5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מנהל בטיחות בספורט </w:t>
            </w:r>
            <w:r w:rsidR="00DC4A3B">
              <w:rPr>
                <w:rFonts w:ascii="Times New Roman" w:eastAsia="Times New Roman" w:hAnsi="Times New Roman" w:hint="cs"/>
                <w:sz w:val="24"/>
                <w:rtl/>
                <w:lang w:eastAsia="he-IL"/>
              </w:rPr>
              <w:t xml:space="preserve">באירועי נהיגה ספורטיבית </w:t>
            </w:r>
          </w:p>
        </w:tc>
      </w:tr>
      <w:tr w:rsidR="001E11CF" w:rsidRPr="007F5360" w14:paraId="48B4D5A5"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328D0927" w14:textId="77777777" w:rsidR="001E11CF" w:rsidRPr="007F5360" w:rsidRDefault="001E11CF"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67A4DC08"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3A9A07F5"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42300ECE"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1E11CF" w:rsidRPr="007F5360" w14:paraId="1FD29582" w14:textId="77777777" w:rsidTr="000A484D">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C74E87E"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0C08038B"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A7C8FD7"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A6E242"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4540" w:type="dxa"/>
            <w:vMerge w:val="restart"/>
            <w:tcBorders>
              <w:top w:val="single" w:sz="4" w:space="0" w:color="auto"/>
              <w:left w:val="single" w:sz="4" w:space="0" w:color="auto"/>
              <w:right w:val="single" w:sz="4" w:space="0" w:color="auto"/>
            </w:tcBorders>
            <w:shd w:val="pct5" w:color="auto" w:fill="auto"/>
            <w:vAlign w:val="center"/>
          </w:tcPr>
          <w:p w14:paraId="2842A577" w14:textId="3E3C9970" w:rsidR="001E11CF" w:rsidRPr="007F5360" w:rsidRDefault="00D23A5C"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מנהל בטיחות בספורט מוטורי (יש לסמן)</w:t>
            </w:r>
          </w:p>
        </w:tc>
      </w:tr>
      <w:tr w:rsidR="001E11CF" w:rsidRPr="007F5360" w14:paraId="0689F86C" w14:textId="77777777" w:rsidTr="000A484D">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6CBE5672"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D07326C"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8263F5C"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E599C5D"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ED08402"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65340B"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4540" w:type="dxa"/>
            <w:vMerge/>
            <w:tcBorders>
              <w:left w:val="single" w:sz="4" w:space="0" w:color="auto"/>
              <w:bottom w:val="single" w:sz="4" w:space="0" w:color="auto"/>
              <w:right w:val="single" w:sz="4" w:space="0" w:color="auto"/>
            </w:tcBorders>
            <w:shd w:val="pct5" w:color="auto" w:fill="auto"/>
          </w:tcPr>
          <w:p w14:paraId="658A5273" w14:textId="77777777" w:rsidR="001E11CF" w:rsidRPr="007F5360" w:rsidRDefault="001E11CF"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1E11CF" w:rsidRPr="0018690C" w14:paraId="19B1B630" w14:textId="77777777" w:rsidTr="000A484D">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760BF743" w14:textId="77777777" w:rsidR="001E11CF" w:rsidRPr="007F5360" w:rsidRDefault="001E11CF"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419AFBD"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2877BCCE"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492E7D5"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2D4844F"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DE4B1CE"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4540" w:type="dxa"/>
            <w:tcBorders>
              <w:top w:val="single" w:sz="4" w:space="0" w:color="auto"/>
              <w:left w:val="single" w:sz="4" w:space="0" w:color="auto"/>
              <w:bottom w:val="single" w:sz="4" w:space="0" w:color="auto"/>
              <w:right w:val="single" w:sz="4" w:space="0" w:color="auto"/>
            </w:tcBorders>
          </w:tcPr>
          <w:p w14:paraId="3F78D5E0" w14:textId="21A78221" w:rsidR="001E11CF" w:rsidRPr="0018690C" w:rsidRDefault="00D23A5C" w:rsidP="00D24E6F">
            <w:pPr>
              <w:pStyle w:val="a7"/>
              <w:numPr>
                <w:ilvl w:val="0"/>
                <w:numId w:val="41"/>
              </w:numPr>
              <w:overflowPunct w:val="0"/>
              <w:autoSpaceDE w:val="0"/>
              <w:autoSpaceDN w:val="0"/>
              <w:adjustRightInd w:val="0"/>
              <w:spacing w:line="300" w:lineRule="exact"/>
              <w:ind w:left="360"/>
              <w:textAlignment w:val="baseline"/>
              <w:rPr>
                <w:rFonts w:ascii="Times New Roman" w:eastAsia="Times New Roman" w:hAnsi="Times New Roman"/>
                <w:sz w:val="24"/>
                <w:rtl/>
                <w:lang w:eastAsia="he-IL"/>
              </w:rPr>
            </w:pPr>
            <w:r>
              <w:rPr>
                <w:rFonts w:ascii="Times New Roman" w:eastAsia="Times New Roman" w:hAnsi="Times New Roman" w:hint="cs"/>
                <w:sz w:val="24"/>
                <w:rtl/>
                <w:lang w:eastAsia="he-IL"/>
              </w:rPr>
              <w:t xml:space="preserve">מנהל בטיחות בספורט </w:t>
            </w:r>
            <w:r w:rsidR="00DC4A3B">
              <w:rPr>
                <w:rFonts w:ascii="Times New Roman" w:eastAsia="Times New Roman" w:hAnsi="Times New Roman" w:hint="cs"/>
                <w:sz w:val="24"/>
                <w:rtl/>
                <w:lang w:eastAsia="he-IL"/>
              </w:rPr>
              <w:t>באירועי נהיגה ספורטיבית</w:t>
            </w:r>
          </w:p>
        </w:tc>
      </w:tr>
      <w:tr w:rsidR="001E11CF" w:rsidRPr="007F5360" w14:paraId="57DF916E" w14:textId="77777777" w:rsidTr="000A484D">
        <w:trPr>
          <w:trHeight w:val="266"/>
          <w:jc w:val="center"/>
        </w:trPr>
        <w:tc>
          <w:tcPr>
            <w:tcW w:w="12500" w:type="dxa"/>
            <w:gridSpan w:val="7"/>
            <w:tcBorders>
              <w:top w:val="single" w:sz="4" w:space="0" w:color="auto"/>
              <w:left w:val="single" w:sz="4" w:space="0" w:color="auto"/>
              <w:bottom w:val="single" w:sz="4" w:space="0" w:color="auto"/>
              <w:right w:val="single" w:sz="4" w:space="0" w:color="auto"/>
            </w:tcBorders>
          </w:tcPr>
          <w:p w14:paraId="51A711AC" w14:textId="77777777" w:rsidR="001E11CF" w:rsidRPr="007F5360" w:rsidRDefault="001E11CF"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115DE335"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59E2150F" w14:textId="77777777" w:rsidR="001E11CF"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514ED21D" w14:textId="77777777" w:rsidR="001E11CF" w:rsidRPr="007F5360" w:rsidRDefault="001E11CF"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36DAFC35" w14:textId="77777777" w:rsidR="001E11CF" w:rsidRDefault="001E11CF" w:rsidP="001E11CF">
      <w:pPr>
        <w:rPr>
          <w:rFonts w:ascii="David" w:hAnsi="David"/>
          <w:rtl/>
        </w:rPr>
      </w:pPr>
    </w:p>
    <w:p w14:paraId="0A0A4F87" w14:textId="77777777" w:rsidR="001E11CF" w:rsidRDefault="001E11CF" w:rsidP="001E11CF">
      <w:pPr>
        <w:rPr>
          <w:rtl/>
        </w:rPr>
      </w:pPr>
      <w:r w:rsidRPr="0082038E">
        <w:rPr>
          <w:rFonts w:ascii="David" w:hAnsi="David"/>
          <w:rtl/>
        </w:rPr>
        <w:t>*</w:t>
      </w:r>
      <w:r>
        <w:rPr>
          <w:rFonts w:ascii="David" w:hAnsi="David" w:hint="cs"/>
          <w:rtl/>
        </w:rPr>
        <w:t xml:space="preserve"> </w:t>
      </w:r>
      <w:r w:rsidRPr="0082038E">
        <w:rPr>
          <w:rFonts w:ascii="David" w:hAnsi="David"/>
          <w:rtl/>
        </w:rPr>
        <w:t>ניתן להוסיף טבלאות ניסיון, ככל הנדרש, כל זמן שכל טבלה כוללת את כל ה</w:t>
      </w:r>
      <w:r>
        <w:rPr>
          <w:rFonts w:ascii="David" w:hAnsi="David" w:hint="cs"/>
          <w:rtl/>
        </w:rPr>
        <w:t>עמודות</w:t>
      </w:r>
      <w:r w:rsidRPr="0082038E">
        <w:rPr>
          <w:rFonts w:ascii="David" w:hAnsi="David"/>
          <w:rtl/>
        </w:rPr>
        <w:t xml:space="preserve"> דלעיל.</w:t>
      </w:r>
    </w:p>
    <w:p w14:paraId="1501AD4E" w14:textId="77777777" w:rsidR="001E11CF" w:rsidRDefault="001E11CF" w:rsidP="00BC2C9F">
      <w:pPr>
        <w:rPr>
          <w:rtl/>
        </w:rPr>
      </w:pPr>
    </w:p>
    <w:p w14:paraId="27C17ED6" w14:textId="1D819BAD" w:rsidR="003B6FFE" w:rsidRPr="00073A90" w:rsidRDefault="003B6FFE" w:rsidP="003B6FFE">
      <w:pPr>
        <w:pStyle w:val="a7"/>
        <w:numPr>
          <w:ilvl w:val="1"/>
          <w:numId w:val="35"/>
        </w:numPr>
        <w:spacing w:before="240" w:after="120"/>
        <w:ind w:left="488" w:hanging="431"/>
        <w:rPr>
          <w:rFonts w:ascii="David" w:hAnsi="David"/>
          <w:rtl/>
        </w:rPr>
      </w:pPr>
      <w:r w:rsidRPr="00073A90">
        <w:rPr>
          <w:rFonts w:ascii="David" w:hAnsi="David"/>
          <w:rtl/>
        </w:rPr>
        <w:t xml:space="preserve">בטבלה שלהלן </w:t>
      </w:r>
      <w:r w:rsidRPr="00073A90">
        <w:rPr>
          <w:rFonts w:ascii="David" w:hAnsi="David" w:hint="cs"/>
          <w:rtl/>
        </w:rPr>
        <w:t>יפורט ניסיו</w:t>
      </w:r>
      <w:r w:rsidRPr="00073A90">
        <w:rPr>
          <w:rFonts w:ascii="David" w:hAnsi="David" w:hint="eastAsia"/>
          <w:rtl/>
        </w:rPr>
        <w:t>ן</w:t>
      </w:r>
      <w:r w:rsidRPr="00073A90">
        <w:rPr>
          <w:rFonts w:ascii="David" w:hAnsi="David"/>
          <w:rtl/>
        </w:rPr>
        <w:t xml:space="preserve"> </w:t>
      </w:r>
      <w:r w:rsidRPr="00073A90">
        <w:rPr>
          <w:rFonts w:ascii="David" w:hAnsi="David" w:hint="cs"/>
          <w:rtl/>
        </w:rPr>
        <w:t>היועץ</w:t>
      </w:r>
      <w:r w:rsidRPr="00073A90">
        <w:rPr>
          <w:rFonts w:ascii="David" w:hAnsi="David"/>
          <w:rtl/>
        </w:rPr>
        <w:t xml:space="preserve"> המוצע</w:t>
      </w:r>
      <w:r>
        <w:rPr>
          <w:rFonts w:ascii="David" w:hAnsi="David" w:hint="cs"/>
          <w:rtl/>
        </w:rPr>
        <w:t xml:space="preserve"> </w:t>
      </w:r>
      <w:r>
        <w:rPr>
          <w:rFonts w:ascii="David" w:hAnsi="David" w:hint="cs"/>
          <w:u w:val="single"/>
          <w:rtl/>
        </w:rPr>
        <w:t>בשבע השנים האחרונות במתן שירותי ייעוץ</w:t>
      </w:r>
      <w:r>
        <w:rPr>
          <w:rFonts w:ascii="David" w:hAnsi="David" w:hint="cs"/>
          <w:rtl/>
        </w:rPr>
        <w:t>, כנדרש בסעיף</w:t>
      </w:r>
      <w:r w:rsidR="004B08D4">
        <w:rPr>
          <w:rFonts w:ascii="David" w:hAnsi="David" w:hint="cs"/>
          <w:rtl/>
        </w:rPr>
        <w:t xml:space="preserve"> </w:t>
      </w:r>
      <w:r w:rsidR="004B08D4">
        <w:rPr>
          <w:rFonts w:ascii="David" w:hAnsi="David"/>
          <w:rtl/>
        </w:rPr>
        <w:fldChar w:fldCharType="begin"/>
      </w:r>
      <w:r w:rsidR="004B08D4">
        <w:rPr>
          <w:rFonts w:ascii="David" w:hAnsi="David"/>
          <w:rtl/>
        </w:rPr>
        <w:instrText xml:space="preserve"> </w:instrText>
      </w:r>
      <w:r w:rsidR="004B08D4">
        <w:rPr>
          <w:rFonts w:ascii="David" w:hAnsi="David" w:hint="cs"/>
        </w:rPr>
        <w:instrText>REF</w:instrText>
      </w:r>
      <w:r w:rsidR="004B08D4">
        <w:rPr>
          <w:rFonts w:ascii="David" w:hAnsi="David" w:hint="cs"/>
          <w:rtl/>
        </w:rPr>
        <w:instrText xml:space="preserve"> _</w:instrText>
      </w:r>
      <w:r w:rsidR="004B08D4">
        <w:rPr>
          <w:rFonts w:ascii="David" w:hAnsi="David" w:hint="cs"/>
        </w:rPr>
        <w:instrText>Ref501451353 \r \h</w:instrText>
      </w:r>
      <w:r w:rsidR="004B08D4">
        <w:rPr>
          <w:rFonts w:ascii="David" w:hAnsi="David"/>
          <w:rtl/>
        </w:rPr>
        <w:instrText xml:space="preserve"> </w:instrText>
      </w:r>
      <w:r w:rsidR="004B08D4">
        <w:rPr>
          <w:rFonts w:ascii="David" w:hAnsi="David"/>
          <w:rtl/>
        </w:rPr>
      </w:r>
      <w:r w:rsidR="004B08D4">
        <w:rPr>
          <w:rFonts w:ascii="David" w:hAnsi="David"/>
          <w:rtl/>
        </w:rPr>
        <w:fldChar w:fldCharType="separate"/>
      </w:r>
      <w:r w:rsidR="00E20BFF">
        <w:rPr>
          <w:rFonts w:ascii="David" w:hAnsi="David"/>
          <w:cs/>
        </w:rPr>
        <w:t>‎</w:t>
      </w:r>
      <w:r w:rsidR="00E20BFF">
        <w:rPr>
          <w:rFonts w:ascii="David" w:hAnsi="David"/>
        </w:rPr>
        <w:t>9.4.3</w:t>
      </w:r>
      <w:r w:rsidR="004B08D4">
        <w:rPr>
          <w:rFonts w:ascii="David" w:hAnsi="David"/>
          <w:rtl/>
        </w:rPr>
        <w:fldChar w:fldCharType="end"/>
      </w:r>
      <w:r>
        <w:rPr>
          <w:rFonts w:ascii="David" w:hAnsi="David" w:hint="cs"/>
          <w:rtl/>
        </w:rPr>
        <w:t xml:space="preserve"> למכרז</w:t>
      </w:r>
      <w:r w:rsidRPr="00073A90">
        <w:rPr>
          <w:rFonts w:ascii="David" w:hAnsi="David" w:hint="cs"/>
          <w:rtl/>
        </w:rPr>
        <w:t>:</w:t>
      </w:r>
    </w:p>
    <w:tbl>
      <w:tblPr>
        <w:bidiVisual/>
        <w:tblW w:w="125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2"/>
        <w:gridCol w:w="1499"/>
        <w:gridCol w:w="1499"/>
        <w:gridCol w:w="2136"/>
        <w:gridCol w:w="2404"/>
      </w:tblGrid>
      <w:tr w:rsidR="003B6FFE" w:rsidRPr="007F5360" w14:paraId="12B55E80" w14:textId="77777777" w:rsidTr="00EF7B9F">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2BA930"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068149"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9AA81C"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B3004CD"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13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350304" w14:textId="21396459" w:rsidR="003B6FFE" w:rsidRPr="007F5360" w:rsidRDefault="00F65917"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w:t>
            </w:r>
            <w:r w:rsidR="00EF7B9F">
              <w:rPr>
                <w:rFonts w:ascii="Times New Roman" w:eastAsia="Times New Roman" w:hAnsi="Times New Roman" w:hint="cs"/>
                <w:b/>
                <w:bCs/>
                <w:sz w:val="24"/>
                <w:rtl/>
                <w:lang w:eastAsia="he-IL"/>
              </w:rPr>
              <w:t>ייעוץ ל</w:t>
            </w:r>
            <w:r>
              <w:rPr>
                <w:rFonts w:ascii="Times New Roman" w:eastAsia="Times New Roman" w:hAnsi="Times New Roman" w:hint="cs"/>
                <w:b/>
                <w:bCs/>
                <w:sz w:val="24"/>
                <w:rtl/>
                <w:lang w:eastAsia="he-IL"/>
              </w:rPr>
              <w:t>גוף ציבורי (כן / לא)</w:t>
            </w:r>
          </w:p>
        </w:tc>
        <w:tc>
          <w:tcPr>
            <w:tcW w:w="2404" w:type="dxa"/>
            <w:vMerge w:val="restart"/>
            <w:tcBorders>
              <w:top w:val="single" w:sz="4" w:space="0" w:color="auto"/>
              <w:left w:val="single" w:sz="4" w:space="0" w:color="auto"/>
              <w:right w:val="single" w:sz="4" w:space="0" w:color="auto"/>
            </w:tcBorders>
            <w:shd w:val="pct5" w:color="auto" w:fill="auto"/>
            <w:vAlign w:val="center"/>
          </w:tcPr>
          <w:p w14:paraId="58C1826C" w14:textId="68E849E4" w:rsidR="003B6FFE" w:rsidRPr="007F5360" w:rsidRDefault="00F65917" w:rsidP="000A484D">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w:t>
            </w:r>
            <w:r w:rsidR="00EF7B9F">
              <w:rPr>
                <w:rFonts w:ascii="Times New Roman" w:eastAsia="Times New Roman" w:hAnsi="Times New Roman" w:hint="cs"/>
                <w:b/>
                <w:bCs/>
                <w:sz w:val="24"/>
                <w:rtl/>
                <w:lang w:eastAsia="he-IL"/>
              </w:rPr>
              <w:t>ייעוץ בתחום הספורט המוטורי (כן / לא)</w:t>
            </w:r>
          </w:p>
        </w:tc>
      </w:tr>
      <w:tr w:rsidR="003B6FFE" w:rsidRPr="007F5360" w14:paraId="6F003533" w14:textId="77777777" w:rsidTr="00EF7B9F">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52F7123D" w14:textId="77777777" w:rsidR="003B6FFE" w:rsidRPr="007F5360" w:rsidRDefault="003B6FFE"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B83A1C6"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33E20D2F"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209F6A"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8906918"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71C916B"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136" w:type="dxa"/>
            <w:vMerge/>
            <w:tcBorders>
              <w:top w:val="single" w:sz="4" w:space="0" w:color="auto"/>
              <w:left w:val="single" w:sz="4" w:space="0" w:color="auto"/>
              <w:bottom w:val="single" w:sz="4" w:space="0" w:color="auto"/>
              <w:right w:val="single" w:sz="4" w:space="0" w:color="auto"/>
            </w:tcBorders>
            <w:shd w:val="pct5" w:color="auto" w:fill="auto"/>
          </w:tcPr>
          <w:p w14:paraId="3E037C3B"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04" w:type="dxa"/>
            <w:vMerge/>
            <w:tcBorders>
              <w:left w:val="single" w:sz="4" w:space="0" w:color="auto"/>
              <w:bottom w:val="single" w:sz="4" w:space="0" w:color="auto"/>
              <w:right w:val="single" w:sz="4" w:space="0" w:color="auto"/>
            </w:tcBorders>
            <w:shd w:val="pct5" w:color="auto" w:fill="auto"/>
          </w:tcPr>
          <w:p w14:paraId="26C1AC6A" w14:textId="77777777" w:rsidR="003B6FFE" w:rsidRPr="007F5360" w:rsidRDefault="003B6FFE" w:rsidP="000A484D">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3B6FFE" w:rsidRPr="007F5360" w14:paraId="09B1F502" w14:textId="77777777" w:rsidTr="00EF7B9F">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7605C56F" w14:textId="77777777" w:rsidR="003B6FFE" w:rsidRPr="007F5360" w:rsidRDefault="003B6FFE" w:rsidP="000A484D">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6742058"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009B4E6"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F6DA8BB"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EEEB38"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4C2A2A7"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136" w:type="dxa"/>
            <w:tcBorders>
              <w:top w:val="single" w:sz="4" w:space="0" w:color="auto"/>
              <w:left w:val="single" w:sz="4" w:space="0" w:color="auto"/>
              <w:bottom w:val="single" w:sz="4" w:space="0" w:color="auto"/>
              <w:right w:val="single" w:sz="4" w:space="0" w:color="auto"/>
            </w:tcBorders>
          </w:tcPr>
          <w:p w14:paraId="13D2DBCC" w14:textId="62A156BB" w:rsidR="003B6FFE" w:rsidRPr="00F65917" w:rsidRDefault="003B6FFE" w:rsidP="00F65917">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04" w:type="dxa"/>
            <w:tcBorders>
              <w:top w:val="single" w:sz="4" w:space="0" w:color="auto"/>
              <w:left w:val="single" w:sz="4" w:space="0" w:color="auto"/>
              <w:bottom w:val="single" w:sz="4" w:space="0" w:color="auto"/>
              <w:right w:val="single" w:sz="4" w:space="0" w:color="auto"/>
            </w:tcBorders>
          </w:tcPr>
          <w:p w14:paraId="1B46E453" w14:textId="77777777" w:rsidR="003B6FFE" w:rsidRPr="002629DB" w:rsidRDefault="003B6FFE" w:rsidP="000A484D">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3B6FFE" w:rsidRPr="007F5360" w14:paraId="536B4B54"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0B1111B1" w14:textId="266E4746" w:rsidR="003B6FFE" w:rsidRPr="007F5360" w:rsidRDefault="003B6FFE" w:rsidP="000A484D">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w:t>
            </w:r>
            <w:r w:rsidR="004B08D4">
              <w:rPr>
                <w:rFonts w:ascii="Times New Roman" w:eastAsia="Times New Roman" w:hAnsi="Times New Roman" w:hint="cs"/>
                <w:b/>
                <w:bCs/>
                <w:sz w:val="24"/>
                <w:u w:val="single"/>
                <w:rtl/>
                <w:lang w:eastAsia="he-IL"/>
              </w:rPr>
              <w:t>ייעוץ שניתן</w:t>
            </w:r>
            <w:r w:rsidRPr="007F5360">
              <w:rPr>
                <w:rFonts w:ascii="Times New Roman" w:eastAsia="Times New Roman" w:hAnsi="Times New Roman" w:hint="cs"/>
                <w:b/>
                <w:bCs/>
                <w:sz w:val="24"/>
                <w:u w:val="single"/>
                <w:rtl/>
                <w:lang w:eastAsia="he-IL"/>
              </w:rPr>
              <w:t xml:space="preserve"> </w:t>
            </w:r>
            <w:r w:rsidR="00F65917">
              <w:rPr>
                <w:rFonts w:ascii="Times New Roman" w:eastAsia="Times New Roman" w:hAnsi="Times New Roman" w:hint="cs"/>
                <w:b/>
                <w:bCs/>
                <w:sz w:val="24"/>
                <w:u w:val="single"/>
                <w:rtl/>
                <w:lang w:eastAsia="he-IL"/>
              </w:rPr>
              <w:t>ע"י היועץ:</w:t>
            </w:r>
          </w:p>
          <w:p w14:paraId="28E05D1D" w14:textId="77777777" w:rsidR="003B6FFE" w:rsidRDefault="003B6FF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w:t>
            </w: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4260E2A6" w14:textId="77777777" w:rsidR="003B6FFE" w:rsidRDefault="003B6FF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19E3CE3A" w14:textId="77777777" w:rsidR="003B6FFE" w:rsidRPr="007F5360" w:rsidRDefault="003B6FFE" w:rsidP="000A484D">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EF7B9F" w:rsidRPr="007F5360" w14:paraId="16CAE78F" w14:textId="77777777" w:rsidTr="00EF7B9F">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635C190"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4F884D"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12CEDC0"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3A9E1A6"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13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74283BC" w14:textId="37591BED"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בייעוץ לגוף ציבורי (כן / לא)</w:t>
            </w:r>
          </w:p>
        </w:tc>
        <w:tc>
          <w:tcPr>
            <w:tcW w:w="2404" w:type="dxa"/>
            <w:vMerge w:val="restart"/>
            <w:tcBorders>
              <w:top w:val="single" w:sz="4" w:space="0" w:color="auto"/>
              <w:left w:val="single" w:sz="4" w:space="0" w:color="auto"/>
              <w:right w:val="single" w:sz="4" w:space="0" w:color="auto"/>
            </w:tcBorders>
            <w:shd w:val="pct5" w:color="auto" w:fill="auto"/>
            <w:vAlign w:val="center"/>
          </w:tcPr>
          <w:p w14:paraId="1DC48264" w14:textId="70913088" w:rsidR="00EF7B9F" w:rsidRPr="007F5360" w:rsidRDefault="00EF7B9F" w:rsidP="00EF7B9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בייעוץ בתחום הספורט המוטורי (כן / לא)</w:t>
            </w:r>
          </w:p>
        </w:tc>
      </w:tr>
      <w:tr w:rsidR="00EF7B9F" w:rsidRPr="007F5360" w14:paraId="473E61D3" w14:textId="77777777" w:rsidTr="00EF7B9F">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01221964" w14:textId="77777777" w:rsidR="00EF7B9F" w:rsidRPr="007F5360" w:rsidRDefault="00EF7B9F" w:rsidP="00EF7B9F">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434CCE6"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8A5568B"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9F5E050"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8AB15B6"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66CA6E2"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136" w:type="dxa"/>
            <w:vMerge/>
            <w:tcBorders>
              <w:top w:val="single" w:sz="4" w:space="0" w:color="auto"/>
              <w:left w:val="single" w:sz="4" w:space="0" w:color="auto"/>
              <w:bottom w:val="single" w:sz="4" w:space="0" w:color="auto"/>
              <w:right w:val="single" w:sz="4" w:space="0" w:color="auto"/>
            </w:tcBorders>
            <w:shd w:val="pct5" w:color="auto" w:fill="auto"/>
          </w:tcPr>
          <w:p w14:paraId="614AF5AE"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04" w:type="dxa"/>
            <w:vMerge/>
            <w:tcBorders>
              <w:left w:val="single" w:sz="4" w:space="0" w:color="auto"/>
              <w:bottom w:val="single" w:sz="4" w:space="0" w:color="auto"/>
              <w:right w:val="single" w:sz="4" w:space="0" w:color="auto"/>
            </w:tcBorders>
            <w:shd w:val="pct5" w:color="auto" w:fill="auto"/>
          </w:tcPr>
          <w:p w14:paraId="13BFFC4A"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F7B9F" w:rsidRPr="002629DB" w14:paraId="2625B6C3" w14:textId="77777777" w:rsidTr="00EF7B9F">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3F3BA54F" w14:textId="77777777" w:rsidR="00EF7B9F" w:rsidRPr="007F5360" w:rsidRDefault="00EF7B9F" w:rsidP="00EF7B9F">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E419061"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44CBA6B"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E988B56"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D2654BB"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28D78C0"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136" w:type="dxa"/>
            <w:tcBorders>
              <w:top w:val="single" w:sz="4" w:space="0" w:color="auto"/>
              <w:left w:val="single" w:sz="4" w:space="0" w:color="auto"/>
              <w:bottom w:val="single" w:sz="4" w:space="0" w:color="auto"/>
              <w:right w:val="single" w:sz="4" w:space="0" w:color="auto"/>
            </w:tcBorders>
          </w:tcPr>
          <w:p w14:paraId="1541C2AB" w14:textId="2CAB593C" w:rsidR="00EF7B9F" w:rsidRPr="00EF7B9F"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04" w:type="dxa"/>
            <w:tcBorders>
              <w:top w:val="single" w:sz="4" w:space="0" w:color="auto"/>
              <w:left w:val="single" w:sz="4" w:space="0" w:color="auto"/>
              <w:bottom w:val="single" w:sz="4" w:space="0" w:color="auto"/>
              <w:right w:val="single" w:sz="4" w:space="0" w:color="auto"/>
            </w:tcBorders>
          </w:tcPr>
          <w:p w14:paraId="16D5E102" w14:textId="77777777" w:rsidR="00EF7B9F" w:rsidRPr="002629DB"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F7B9F" w:rsidRPr="007F5360" w14:paraId="603BD431"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0FE110B0" w14:textId="77777777" w:rsidR="00EF7B9F" w:rsidRPr="007F5360" w:rsidRDefault="00EF7B9F" w:rsidP="00EF7B9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4849EC1B" w14:textId="77777777" w:rsidR="00EF7B9F"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56F39C2D" w14:textId="77777777" w:rsidR="00EF7B9F"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5ABB586A"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r w:rsidR="00EF7B9F" w:rsidRPr="007F5360" w14:paraId="434532C3" w14:textId="77777777" w:rsidTr="00EF7B9F">
        <w:trPr>
          <w:trHeight w:val="397"/>
          <w:jc w:val="center"/>
        </w:trPr>
        <w:tc>
          <w:tcPr>
            <w:tcW w:w="391"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248350A"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727A749"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7496FAA"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74DA5EC"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מתן השירות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13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8E32E6C" w14:textId="49140EA3"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בייעוץ לגוף ציבורי (כן / לא)</w:t>
            </w:r>
          </w:p>
        </w:tc>
        <w:tc>
          <w:tcPr>
            <w:tcW w:w="2404" w:type="dxa"/>
            <w:vMerge w:val="restart"/>
            <w:tcBorders>
              <w:top w:val="single" w:sz="4" w:space="0" w:color="auto"/>
              <w:left w:val="single" w:sz="4" w:space="0" w:color="auto"/>
              <w:right w:val="single" w:sz="4" w:space="0" w:color="auto"/>
            </w:tcBorders>
            <w:shd w:val="pct5" w:color="auto" w:fill="auto"/>
            <w:vAlign w:val="center"/>
          </w:tcPr>
          <w:p w14:paraId="0E7896FD" w14:textId="218255A3" w:rsidR="00EF7B9F" w:rsidRPr="007F5360" w:rsidRDefault="00EF7B9F" w:rsidP="00EF7B9F">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האם מדובר בייעוץ בתחום הספורט המוטורי (כן / לא)</w:t>
            </w:r>
          </w:p>
        </w:tc>
      </w:tr>
      <w:tr w:rsidR="00EF7B9F" w:rsidRPr="007F5360" w14:paraId="0581B059" w14:textId="77777777" w:rsidTr="00EF7B9F">
        <w:trPr>
          <w:trHeight w:val="931"/>
          <w:jc w:val="center"/>
        </w:trPr>
        <w:tc>
          <w:tcPr>
            <w:tcW w:w="391" w:type="dxa"/>
            <w:vMerge/>
            <w:tcBorders>
              <w:top w:val="single" w:sz="4" w:space="0" w:color="auto"/>
              <w:left w:val="single" w:sz="4" w:space="0" w:color="auto"/>
              <w:bottom w:val="single" w:sz="4" w:space="0" w:color="auto"/>
              <w:right w:val="single" w:sz="4" w:space="0" w:color="auto"/>
            </w:tcBorders>
            <w:shd w:val="pct5" w:color="auto" w:fill="auto"/>
          </w:tcPr>
          <w:p w14:paraId="50B94E49" w14:textId="77777777" w:rsidR="00EF7B9F" w:rsidRPr="007F5360" w:rsidRDefault="00EF7B9F" w:rsidP="00EF7B9F">
            <w:pPr>
              <w:numPr>
                <w:ilvl w:val="0"/>
                <w:numId w:val="37"/>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6FFD327D"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F86DBCC"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3AAFAA6"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15E8E77"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38C551C"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136" w:type="dxa"/>
            <w:vMerge/>
            <w:tcBorders>
              <w:top w:val="single" w:sz="4" w:space="0" w:color="auto"/>
              <w:left w:val="single" w:sz="4" w:space="0" w:color="auto"/>
              <w:bottom w:val="single" w:sz="4" w:space="0" w:color="auto"/>
              <w:right w:val="single" w:sz="4" w:space="0" w:color="auto"/>
            </w:tcBorders>
            <w:shd w:val="pct5" w:color="auto" w:fill="auto"/>
          </w:tcPr>
          <w:p w14:paraId="39A9B989"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404" w:type="dxa"/>
            <w:vMerge/>
            <w:tcBorders>
              <w:left w:val="single" w:sz="4" w:space="0" w:color="auto"/>
              <w:bottom w:val="single" w:sz="4" w:space="0" w:color="auto"/>
              <w:right w:val="single" w:sz="4" w:space="0" w:color="auto"/>
            </w:tcBorders>
            <w:shd w:val="pct5" w:color="auto" w:fill="auto"/>
          </w:tcPr>
          <w:p w14:paraId="3F3F969C" w14:textId="77777777" w:rsidR="00EF7B9F" w:rsidRPr="007F5360" w:rsidRDefault="00EF7B9F" w:rsidP="00EF7B9F">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EF7B9F" w:rsidRPr="002629DB" w14:paraId="312DD5F0" w14:textId="77777777" w:rsidTr="00EF7B9F">
        <w:trPr>
          <w:trHeight w:val="681"/>
          <w:jc w:val="center"/>
        </w:trPr>
        <w:tc>
          <w:tcPr>
            <w:tcW w:w="391" w:type="dxa"/>
            <w:vMerge/>
            <w:tcBorders>
              <w:top w:val="single" w:sz="4" w:space="0" w:color="auto"/>
              <w:left w:val="single" w:sz="4" w:space="0" w:color="auto"/>
              <w:bottom w:val="single" w:sz="4" w:space="0" w:color="auto"/>
              <w:right w:val="single" w:sz="4" w:space="0" w:color="auto"/>
            </w:tcBorders>
          </w:tcPr>
          <w:p w14:paraId="5B56F95B" w14:textId="77777777" w:rsidR="00EF7B9F" w:rsidRPr="007F5360" w:rsidRDefault="00EF7B9F" w:rsidP="00EF7B9F">
            <w:pPr>
              <w:numPr>
                <w:ilvl w:val="0"/>
                <w:numId w:val="37"/>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2A90CA6"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1A57080F"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7DCF36E"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737D7C"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3A1AC33"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136" w:type="dxa"/>
            <w:tcBorders>
              <w:top w:val="single" w:sz="4" w:space="0" w:color="auto"/>
              <w:left w:val="single" w:sz="4" w:space="0" w:color="auto"/>
              <w:bottom w:val="single" w:sz="4" w:space="0" w:color="auto"/>
              <w:right w:val="single" w:sz="4" w:space="0" w:color="auto"/>
            </w:tcBorders>
          </w:tcPr>
          <w:p w14:paraId="7B4B7EEB" w14:textId="0C5EB9C9" w:rsidR="00EF7B9F" w:rsidRPr="00EF7B9F"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404" w:type="dxa"/>
            <w:tcBorders>
              <w:top w:val="single" w:sz="4" w:space="0" w:color="auto"/>
              <w:left w:val="single" w:sz="4" w:space="0" w:color="auto"/>
              <w:bottom w:val="single" w:sz="4" w:space="0" w:color="auto"/>
              <w:right w:val="single" w:sz="4" w:space="0" w:color="auto"/>
            </w:tcBorders>
          </w:tcPr>
          <w:p w14:paraId="1A5104B2" w14:textId="77777777" w:rsidR="00EF7B9F" w:rsidRPr="002629DB" w:rsidRDefault="00EF7B9F" w:rsidP="00EF7B9F">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EF7B9F" w:rsidRPr="007F5360" w14:paraId="2AA2102A" w14:textId="77777777" w:rsidTr="000A484D">
        <w:trPr>
          <w:trHeight w:val="266"/>
          <w:jc w:val="center"/>
        </w:trPr>
        <w:tc>
          <w:tcPr>
            <w:tcW w:w="12500" w:type="dxa"/>
            <w:gridSpan w:val="8"/>
            <w:tcBorders>
              <w:top w:val="single" w:sz="4" w:space="0" w:color="auto"/>
              <w:left w:val="single" w:sz="4" w:space="0" w:color="auto"/>
              <w:bottom w:val="single" w:sz="4" w:space="0" w:color="auto"/>
              <w:right w:val="single" w:sz="4" w:space="0" w:color="auto"/>
            </w:tcBorders>
          </w:tcPr>
          <w:p w14:paraId="467537A5" w14:textId="77777777" w:rsidR="00EF7B9F" w:rsidRPr="007F5360" w:rsidRDefault="00EF7B9F" w:rsidP="00EF7B9F">
            <w:pPr>
              <w:tabs>
                <w:tab w:val="right" w:pos="9999"/>
              </w:tabs>
              <w:overflowPunct w:val="0"/>
              <w:autoSpaceDE w:val="0"/>
              <w:autoSpaceDN w:val="0"/>
              <w:adjustRightInd w:val="0"/>
              <w:spacing w:line="300" w:lineRule="exact"/>
              <w:textAlignment w:val="baseline"/>
              <w:rPr>
                <w:rFonts w:ascii="Times New Roman" w:eastAsia="Times New Roman" w:hAnsi="Times New Roman"/>
                <w:b/>
                <w:bCs/>
                <w:sz w:val="24"/>
                <w:u w:val="single"/>
                <w:rtl/>
                <w:lang w:eastAsia="he-IL"/>
              </w:rPr>
            </w:pPr>
            <w:r w:rsidRPr="007F5360">
              <w:rPr>
                <w:rFonts w:ascii="Times New Roman" w:eastAsia="Times New Roman" w:hAnsi="Times New Roman" w:hint="cs"/>
                <w:b/>
                <w:bCs/>
                <w:sz w:val="24"/>
                <w:u w:val="single"/>
                <w:rtl/>
                <w:lang w:eastAsia="he-IL"/>
              </w:rPr>
              <w:t xml:space="preserve">תיאור מפורט של </w:t>
            </w:r>
            <w:r>
              <w:rPr>
                <w:rFonts w:ascii="Times New Roman" w:eastAsia="Times New Roman" w:hAnsi="Times New Roman" w:hint="cs"/>
                <w:b/>
                <w:bCs/>
                <w:sz w:val="24"/>
                <w:u w:val="single"/>
                <w:rtl/>
                <w:lang w:eastAsia="he-IL"/>
              </w:rPr>
              <w:t>האירוע</w:t>
            </w:r>
            <w:r w:rsidRPr="007F5360">
              <w:rPr>
                <w:rFonts w:ascii="Times New Roman" w:eastAsia="Times New Roman" w:hAnsi="Times New Roman" w:hint="cs"/>
                <w:b/>
                <w:bCs/>
                <w:sz w:val="24"/>
                <w:u w:val="single"/>
                <w:rtl/>
                <w:lang w:eastAsia="he-IL"/>
              </w:rPr>
              <w:t xml:space="preserve"> ושל תחומי האחריות של ה</w:t>
            </w:r>
            <w:r>
              <w:rPr>
                <w:rFonts w:ascii="Times New Roman" w:eastAsia="Times New Roman" w:hAnsi="Times New Roman" w:hint="cs"/>
                <w:b/>
                <w:bCs/>
                <w:sz w:val="24"/>
                <w:u w:val="single"/>
                <w:rtl/>
                <w:lang w:eastAsia="he-IL"/>
              </w:rPr>
              <w:t xml:space="preserve">יועץ </w:t>
            </w:r>
            <w:r w:rsidRPr="007F5360">
              <w:rPr>
                <w:rFonts w:ascii="Times New Roman" w:eastAsia="Times New Roman" w:hAnsi="Times New Roman" w:hint="cs"/>
                <w:b/>
                <w:bCs/>
                <w:sz w:val="24"/>
                <w:u w:val="single"/>
                <w:rtl/>
                <w:lang w:eastAsia="he-IL"/>
              </w:rPr>
              <w:t>ב</w:t>
            </w:r>
            <w:r>
              <w:rPr>
                <w:rFonts w:ascii="Times New Roman" w:eastAsia="Times New Roman" w:hAnsi="Times New Roman" w:hint="cs"/>
                <w:b/>
                <w:bCs/>
                <w:sz w:val="24"/>
                <w:u w:val="single"/>
                <w:rtl/>
                <w:lang w:eastAsia="he-IL"/>
              </w:rPr>
              <w:t>ו:</w:t>
            </w:r>
          </w:p>
          <w:p w14:paraId="19E49E85" w14:textId="77777777" w:rsidR="00EF7B9F"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hint="cs"/>
                <w:b/>
                <w:bCs/>
                <w:sz w:val="24"/>
                <w:rtl/>
                <w:lang w:eastAsia="he-IL"/>
              </w:rPr>
              <w:t>____________________</w:t>
            </w:r>
          </w:p>
          <w:p w14:paraId="72A2052B" w14:textId="77777777" w:rsidR="00EF7B9F"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_________________________________________________________________________________________________</w:t>
            </w:r>
            <w:r>
              <w:rPr>
                <w:rFonts w:ascii="Times New Roman" w:eastAsia="Times New Roman" w:hAnsi="Times New Roman" w:hint="cs"/>
                <w:b/>
                <w:bCs/>
                <w:sz w:val="24"/>
                <w:rtl/>
                <w:lang w:eastAsia="he-IL"/>
              </w:rPr>
              <w:t>____</w:t>
            </w:r>
          </w:p>
          <w:p w14:paraId="4CAD2CF2" w14:textId="77777777" w:rsidR="00EF7B9F" w:rsidRPr="007F5360" w:rsidRDefault="00EF7B9F" w:rsidP="00EF7B9F">
            <w:pPr>
              <w:overflowPunct w:val="0"/>
              <w:autoSpaceDE w:val="0"/>
              <w:autoSpaceDN w:val="0"/>
              <w:adjustRightInd w:val="0"/>
              <w:spacing w:line="300" w:lineRule="exact"/>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_____________________________________________________________________________________________________</w:t>
            </w:r>
          </w:p>
        </w:tc>
      </w:tr>
    </w:tbl>
    <w:p w14:paraId="2652E357" w14:textId="77777777" w:rsidR="003B6FFE" w:rsidRDefault="003B6FFE" w:rsidP="003B6FFE">
      <w:pPr>
        <w:rPr>
          <w:rFonts w:ascii="David" w:hAnsi="David"/>
          <w:rtl/>
        </w:rPr>
      </w:pPr>
    </w:p>
    <w:p w14:paraId="54E85067" w14:textId="77777777" w:rsidR="003B6FFE" w:rsidRDefault="003B6FFE" w:rsidP="003B6FFE">
      <w:pPr>
        <w:rPr>
          <w:rtl/>
        </w:rPr>
      </w:pPr>
      <w:r w:rsidRPr="0082038E">
        <w:rPr>
          <w:rFonts w:ascii="David" w:hAnsi="David"/>
          <w:rtl/>
        </w:rPr>
        <w:t>*</w:t>
      </w:r>
      <w:r>
        <w:rPr>
          <w:rFonts w:ascii="David" w:hAnsi="David" w:hint="cs"/>
          <w:rtl/>
        </w:rPr>
        <w:t xml:space="preserve"> </w:t>
      </w:r>
      <w:r w:rsidRPr="0082038E">
        <w:rPr>
          <w:rFonts w:ascii="David" w:hAnsi="David"/>
          <w:rtl/>
        </w:rPr>
        <w:t>ניתן להוסיף טבלאות ניסיון, ככל הנדרש, כל זמן שכל טבלה כוללת את כל ה</w:t>
      </w:r>
      <w:r>
        <w:rPr>
          <w:rFonts w:ascii="David" w:hAnsi="David" w:hint="cs"/>
          <w:rtl/>
        </w:rPr>
        <w:t>עמודות</w:t>
      </w:r>
      <w:r w:rsidRPr="0082038E">
        <w:rPr>
          <w:rFonts w:ascii="David" w:hAnsi="David"/>
          <w:rtl/>
        </w:rPr>
        <w:t xml:space="preserve"> דלעיל.</w:t>
      </w:r>
    </w:p>
    <w:p w14:paraId="62F3383E" w14:textId="77777777" w:rsidR="003B6FFE" w:rsidRDefault="003B6FFE" w:rsidP="00BC2C9F">
      <w:pPr>
        <w:rPr>
          <w:rtl/>
        </w:rPr>
      </w:pPr>
    </w:p>
    <w:p w14:paraId="0F86CF5F" w14:textId="77777777" w:rsidR="00E169EB" w:rsidRPr="00852600" w:rsidRDefault="00E169EB" w:rsidP="00C575BC">
      <w:pPr>
        <w:pStyle w:val="a7"/>
        <w:numPr>
          <w:ilvl w:val="0"/>
          <w:numId w:val="35"/>
        </w:numPr>
        <w:spacing w:before="240"/>
        <w:ind w:left="66" w:hanging="425"/>
        <w:rPr>
          <w:b/>
          <w:bCs/>
          <w:sz w:val="26"/>
          <w:szCs w:val="26"/>
          <w:u w:val="single"/>
          <w:rtl/>
        </w:rPr>
      </w:pPr>
      <w:r w:rsidRPr="00852600">
        <w:rPr>
          <w:b/>
          <w:bCs/>
          <w:sz w:val="26"/>
          <w:szCs w:val="26"/>
          <w:u w:val="single"/>
          <w:rtl/>
        </w:rPr>
        <w:t>חתימות</w:t>
      </w:r>
    </w:p>
    <w:p w14:paraId="41CE24C9"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 xml:space="preserve">הצהרת </w:t>
      </w:r>
      <w:r w:rsidR="00286F9E">
        <w:rPr>
          <w:rFonts w:ascii="David" w:hAnsi="David" w:hint="cs"/>
          <w:b/>
          <w:bCs/>
          <w:rtl/>
        </w:rPr>
        <w:t>היועץ</w:t>
      </w:r>
      <w:r w:rsidRPr="00CF2FE0">
        <w:rPr>
          <w:rFonts w:ascii="David" w:hAnsi="David" w:hint="cs"/>
          <w:b/>
          <w:bCs/>
          <w:rtl/>
        </w:rPr>
        <w:t xml:space="preserve"> </w:t>
      </w:r>
      <w:r w:rsidRPr="00376880">
        <w:rPr>
          <w:rFonts w:ascii="David" w:hAnsi="David"/>
          <w:b/>
          <w:bCs/>
          <w:rtl/>
        </w:rPr>
        <w:t>המוצע</w:t>
      </w:r>
    </w:p>
    <w:p w14:paraId="1C66127B"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2DFBBE6" w14:textId="56C2D057" w:rsidR="00E169EB" w:rsidRPr="00376880" w:rsidRDefault="00E169EB" w:rsidP="0082038E">
      <w:pPr>
        <w:pStyle w:val="a7"/>
        <w:autoSpaceDE w:val="0"/>
        <w:autoSpaceDN w:val="0"/>
        <w:spacing w:line="240" w:lineRule="auto"/>
        <w:ind w:left="66"/>
        <w:rPr>
          <w:rFonts w:ascii="David" w:hAnsi="David"/>
        </w:rPr>
      </w:pPr>
      <w:bookmarkStart w:id="108" w:name="_Ref444076046"/>
      <w:r w:rsidRPr="00376880">
        <w:rPr>
          <w:rFonts w:ascii="David" w:hAnsi="David"/>
          <w:rtl/>
        </w:rPr>
        <w:t xml:space="preserve">ידוע לי כי במסגרת הצעתו של המציע ___________________ (יש להשלים את שם המציע) במכרז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מספר_המכרז \</w:instrText>
      </w:r>
      <w:r w:rsidRPr="00A10281">
        <w:rPr>
          <w:rFonts w:ascii="David" w:hAnsi="David"/>
        </w:rPr>
        <w:instrText>h</w:instrText>
      </w:r>
      <w:r w:rsidRPr="00A10281">
        <w:rPr>
          <w:rFonts w:ascii="David" w:hAnsi="David"/>
          <w:rtl/>
        </w:rPr>
        <w:instrText xml:space="preserve">  \* </w:instrText>
      </w:r>
      <w:r w:rsidRPr="00A10281">
        <w:rPr>
          <w:rFonts w:ascii="David" w:hAnsi="David"/>
        </w:rPr>
        <w:instrText>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E20BFF" w:rsidRPr="00E20BFF">
        <w:rPr>
          <w:rFonts w:ascii="David" w:hAnsi="David"/>
          <w:rtl/>
        </w:rPr>
        <w:t>מס</w:t>
      </w:r>
      <w:r w:rsidR="00E20BFF" w:rsidRPr="00E20BFF">
        <w:rPr>
          <w:rFonts w:ascii="David" w:hAnsi="David" w:hint="cs"/>
          <w:rtl/>
        </w:rPr>
        <w:t xml:space="preserve">פר </w:t>
      </w:r>
      <w:r w:rsidR="00E20BFF" w:rsidRPr="00E20BFF">
        <w:rPr>
          <w:rFonts w:ascii="David" w:hAnsi="David"/>
          <w:rtl/>
        </w:rPr>
        <w:t>10</w:t>
      </w:r>
      <w:r w:rsidR="00E20BFF" w:rsidRPr="00E20BFF">
        <w:rPr>
          <w:rFonts w:ascii="David" w:hAnsi="David"/>
          <w:noProof/>
          <w:sz w:val="24"/>
          <w:rtl/>
        </w:rPr>
        <w:t>/2023</w:t>
      </w:r>
      <w:r w:rsidRPr="00A10281">
        <w:rPr>
          <w:rFonts w:ascii="David" w:hAnsi="David"/>
          <w:rtl/>
        </w:rPr>
        <w:fldChar w:fldCharType="end"/>
      </w:r>
      <w:r w:rsidRPr="00A10281">
        <w:rPr>
          <w:rFonts w:ascii="David" w:hAnsi="David"/>
          <w:rtl/>
        </w:rPr>
        <w:t xml:space="preserve"> – </w:t>
      </w:r>
      <w:r w:rsidRPr="00A10281">
        <w:rPr>
          <w:rFonts w:ascii="David" w:hAnsi="David"/>
          <w:rtl/>
        </w:rPr>
        <w:fldChar w:fldCharType="begin"/>
      </w:r>
      <w:r w:rsidRPr="00A10281">
        <w:rPr>
          <w:rFonts w:ascii="David" w:hAnsi="David"/>
          <w:rtl/>
        </w:rPr>
        <w:instrText xml:space="preserve"> </w:instrText>
      </w:r>
      <w:r w:rsidRPr="00A10281">
        <w:rPr>
          <w:rFonts w:ascii="David" w:hAnsi="David"/>
        </w:rPr>
        <w:instrText>REF</w:instrText>
      </w:r>
      <w:r w:rsidRPr="00A10281">
        <w:rPr>
          <w:rFonts w:ascii="David" w:hAnsi="David"/>
          <w:rtl/>
        </w:rPr>
        <w:instrText xml:space="preserve">  שם_המכרז \</w:instrText>
      </w:r>
      <w:r w:rsidRPr="00A10281">
        <w:rPr>
          <w:rFonts w:ascii="David" w:hAnsi="David"/>
        </w:rPr>
        <w:instrText>h  \* MERGEFORMAT</w:instrText>
      </w:r>
      <w:r w:rsidRPr="00A10281">
        <w:rPr>
          <w:rFonts w:ascii="David" w:hAnsi="David"/>
          <w:rtl/>
        </w:rPr>
        <w:instrText xml:space="preserve"> </w:instrText>
      </w:r>
      <w:r w:rsidRPr="00A10281">
        <w:rPr>
          <w:rFonts w:ascii="David" w:hAnsi="David"/>
          <w:rtl/>
        </w:rPr>
      </w:r>
      <w:r w:rsidRPr="00A10281">
        <w:rPr>
          <w:rFonts w:ascii="David" w:hAnsi="David"/>
          <w:rtl/>
        </w:rPr>
        <w:fldChar w:fldCharType="separate"/>
      </w:r>
      <w:r w:rsidR="00E20BFF">
        <w:rPr>
          <w:rFonts w:ascii="David" w:hAnsi="David" w:hint="cs"/>
          <w:rtl/>
        </w:rPr>
        <w:t>מתן שירותי ייעוץ בתחום הבטיחות עבור הרשות לנהיגה ספורטיבית</w:t>
      </w:r>
      <w:r w:rsidRPr="00A10281">
        <w:rPr>
          <w:rFonts w:ascii="David" w:hAnsi="David"/>
          <w:rtl/>
        </w:rPr>
        <w:fldChar w:fldCharType="end"/>
      </w:r>
      <w:r w:rsidRPr="00376880">
        <w:rPr>
          <w:rFonts w:ascii="David" w:hAnsi="David"/>
          <w:rtl/>
        </w:rPr>
        <w:t xml:space="preserve"> (להלן – "המציע") אני מוצע לשמש בתפקיד </w:t>
      </w:r>
      <w:bookmarkEnd w:id="108"/>
      <w:r w:rsidR="00286F9E">
        <w:rPr>
          <w:rFonts w:hint="cs"/>
          <w:rtl/>
        </w:rPr>
        <w:t>היועץ</w:t>
      </w:r>
      <w:r>
        <w:rPr>
          <w:rFonts w:hint="cs"/>
          <w:rtl/>
        </w:rPr>
        <w:t>.</w:t>
      </w:r>
    </w:p>
    <w:p w14:paraId="2C381769"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מצהיר כי אני עומד בדרישות הניסיון לתפקיד </w:t>
      </w:r>
      <w:r w:rsidR="00286F9E">
        <w:rPr>
          <w:rFonts w:hint="cs"/>
          <w:rtl/>
        </w:rPr>
        <w:t>היועץ</w:t>
      </w:r>
      <w:r>
        <w:rPr>
          <w:rFonts w:hint="cs"/>
          <w:rtl/>
        </w:rPr>
        <w:t xml:space="preserve"> </w:t>
      </w:r>
      <w:r w:rsidRPr="00376880">
        <w:rPr>
          <w:rFonts w:ascii="David" w:hAnsi="David"/>
          <w:rtl/>
        </w:rPr>
        <w:t>כנדרש במכרז זה.</w:t>
      </w:r>
    </w:p>
    <w:p w14:paraId="7EE6DB1A" w14:textId="77777777" w:rsidR="00E169EB" w:rsidRPr="00376880" w:rsidRDefault="00E169EB" w:rsidP="0082038E">
      <w:pPr>
        <w:pStyle w:val="a7"/>
        <w:autoSpaceDE w:val="0"/>
        <w:autoSpaceDN w:val="0"/>
        <w:spacing w:line="240" w:lineRule="auto"/>
        <w:ind w:left="66"/>
        <w:rPr>
          <w:rFonts w:ascii="David" w:hAnsi="David"/>
        </w:rPr>
      </w:pPr>
      <w:r w:rsidRPr="00376880">
        <w:rPr>
          <w:rFonts w:ascii="David" w:hAnsi="David"/>
          <w:rtl/>
        </w:rPr>
        <w:t xml:space="preserve">הנני מתחייב לשמש בתפקיד </w:t>
      </w:r>
      <w:r w:rsidR="00286F9E">
        <w:rPr>
          <w:rFonts w:hint="cs"/>
          <w:rtl/>
        </w:rPr>
        <w:t>היועץ</w:t>
      </w:r>
      <w:r>
        <w:rPr>
          <w:rFonts w:hint="cs"/>
          <w:rtl/>
        </w:rPr>
        <w:t xml:space="preserve"> </w:t>
      </w:r>
      <w:r w:rsidRPr="00376880">
        <w:rPr>
          <w:rFonts w:ascii="David" w:hAnsi="David"/>
          <w:rtl/>
        </w:rPr>
        <w:t>עבור המציע בהיקף הנדרש כמפורט במכרז זה, ככל שהצעתו של המציע תיבחר כהצעה הזוכה.</w:t>
      </w:r>
    </w:p>
    <w:p w14:paraId="79706AFB" w14:textId="77777777" w:rsidR="00E169EB" w:rsidRPr="00376880" w:rsidRDefault="00E169EB" w:rsidP="00E169EB">
      <w:pPr>
        <w:pStyle w:val="a7"/>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19A4D7EB" w14:textId="77777777" w:rsidTr="00E169EB">
        <w:trPr>
          <w:trHeight w:val="603"/>
          <w:jc w:val="center"/>
        </w:trPr>
        <w:tc>
          <w:tcPr>
            <w:tcW w:w="1842" w:type="dxa"/>
            <w:tcBorders>
              <w:top w:val="single" w:sz="18" w:space="0" w:color="000000"/>
              <w:bottom w:val="single" w:sz="18" w:space="0" w:color="000000"/>
            </w:tcBorders>
          </w:tcPr>
          <w:p w14:paraId="68C506CF"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9A31521"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306E7C57"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224A7EE8" w14:textId="77777777" w:rsidTr="00E169EB">
        <w:trPr>
          <w:trHeight w:val="20"/>
          <w:jc w:val="center"/>
        </w:trPr>
        <w:tc>
          <w:tcPr>
            <w:tcW w:w="1842" w:type="dxa"/>
            <w:tcBorders>
              <w:top w:val="single" w:sz="18" w:space="0" w:color="000000"/>
            </w:tcBorders>
            <w:shd w:val="clear" w:color="auto" w:fill="BFBFBF"/>
          </w:tcPr>
          <w:p w14:paraId="63FC22B1"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ACBD5B6"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שם </w:t>
            </w:r>
            <w:r w:rsidR="00286F9E">
              <w:rPr>
                <w:rFonts w:hint="cs"/>
                <w:rtl/>
              </w:rPr>
              <w:t>היועץ</w:t>
            </w:r>
            <w:r>
              <w:rPr>
                <w:rFonts w:hint="cs"/>
                <w:rtl/>
              </w:rPr>
              <w:t xml:space="preserve"> </w:t>
            </w:r>
            <w:r w:rsidRPr="00376880">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58D29928"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חתימת </w:t>
            </w:r>
            <w:r w:rsidR="00286F9E">
              <w:rPr>
                <w:rFonts w:hint="cs"/>
                <w:rtl/>
              </w:rPr>
              <w:t>היועץ</w:t>
            </w:r>
            <w:r>
              <w:rPr>
                <w:rFonts w:hint="cs"/>
                <w:rtl/>
              </w:rPr>
              <w:t xml:space="preserve"> </w:t>
            </w:r>
            <w:r w:rsidRPr="00376880">
              <w:rPr>
                <w:rFonts w:ascii="David" w:eastAsia="Times New Roman" w:hAnsi="David"/>
                <w:sz w:val="24"/>
                <w:rtl/>
                <w:lang w:eastAsia="he-IL"/>
              </w:rPr>
              <w:t>המוצע</w:t>
            </w:r>
          </w:p>
        </w:tc>
      </w:tr>
    </w:tbl>
    <w:p w14:paraId="1EF348EC" w14:textId="77777777" w:rsidR="00E169EB" w:rsidRPr="00376880" w:rsidRDefault="00E169EB" w:rsidP="00E169EB">
      <w:pPr>
        <w:pStyle w:val="a7"/>
        <w:autoSpaceDE w:val="0"/>
        <w:autoSpaceDN w:val="0"/>
        <w:ind w:left="0"/>
        <w:jc w:val="center"/>
        <w:rPr>
          <w:rFonts w:ascii="David" w:hAnsi="David"/>
          <w:b/>
          <w:bCs/>
          <w:rtl/>
        </w:rPr>
      </w:pPr>
    </w:p>
    <w:p w14:paraId="764159E0" w14:textId="77777777" w:rsidR="00E169EB" w:rsidRPr="00376880" w:rsidRDefault="00E169EB" w:rsidP="00E169EB">
      <w:pPr>
        <w:pStyle w:val="a7"/>
        <w:autoSpaceDE w:val="0"/>
        <w:autoSpaceDN w:val="0"/>
        <w:ind w:left="0"/>
        <w:jc w:val="center"/>
        <w:rPr>
          <w:rFonts w:ascii="David" w:hAnsi="David"/>
          <w:b/>
          <w:bCs/>
          <w:rtl/>
        </w:rPr>
      </w:pPr>
      <w:r w:rsidRPr="00376880">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E169EB" w:rsidRPr="00376880" w14:paraId="61D45E72" w14:textId="77777777" w:rsidTr="00E169EB">
        <w:trPr>
          <w:trHeight w:val="603"/>
          <w:jc w:val="center"/>
        </w:trPr>
        <w:tc>
          <w:tcPr>
            <w:tcW w:w="1842" w:type="dxa"/>
            <w:tcBorders>
              <w:top w:val="single" w:sz="18" w:space="0" w:color="000000"/>
              <w:bottom w:val="single" w:sz="18" w:space="0" w:color="000000"/>
            </w:tcBorders>
          </w:tcPr>
          <w:p w14:paraId="4421E5E7"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637DAEC0"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67A5E1CD" w14:textId="77777777" w:rsidR="00E169EB" w:rsidRPr="00376880" w:rsidRDefault="00E169EB" w:rsidP="00E169EB">
            <w:pPr>
              <w:overflowPunct w:val="0"/>
              <w:autoSpaceDE w:val="0"/>
              <w:autoSpaceDN w:val="0"/>
              <w:adjustRightInd w:val="0"/>
              <w:textAlignment w:val="baseline"/>
              <w:rPr>
                <w:rFonts w:ascii="David" w:eastAsia="Times New Roman" w:hAnsi="David"/>
                <w:sz w:val="24"/>
                <w:lang w:eastAsia="he-IL"/>
              </w:rPr>
            </w:pPr>
          </w:p>
        </w:tc>
      </w:tr>
      <w:tr w:rsidR="00E169EB" w:rsidRPr="00376880" w14:paraId="377C2F8C" w14:textId="77777777" w:rsidTr="00E169EB">
        <w:trPr>
          <w:trHeight w:val="20"/>
          <w:jc w:val="center"/>
        </w:trPr>
        <w:tc>
          <w:tcPr>
            <w:tcW w:w="1842" w:type="dxa"/>
            <w:tcBorders>
              <w:top w:val="single" w:sz="18" w:space="0" w:color="000000"/>
            </w:tcBorders>
            <w:shd w:val="clear" w:color="auto" w:fill="BFBFBF"/>
          </w:tcPr>
          <w:p w14:paraId="2B38279D"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lastRenderedPageBreak/>
              <w:t>תאריך</w:t>
            </w:r>
          </w:p>
        </w:tc>
        <w:tc>
          <w:tcPr>
            <w:tcW w:w="3435" w:type="dxa"/>
            <w:tcBorders>
              <w:top w:val="single" w:sz="18" w:space="0" w:color="000000"/>
            </w:tcBorders>
            <w:shd w:val="clear" w:color="auto" w:fill="BFBFBF"/>
          </w:tcPr>
          <w:p w14:paraId="2454709A"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670911F" w14:textId="77777777" w:rsidR="00E169EB" w:rsidRPr="00376880" w:rsidRDefault="00E169EB" w:rsidP="00E169EB">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238ED2B" w14:textId="77777777" w:rsidR="00E169EB" w:rsidRPr="00376880" w:rsidRDefault="00E169EB" w:rsidP="00E169EB">
      <w:pPr>
        <w:pStyle w:val="a7"/>
        <w:autoSpaceDE w:val="0"/>
        <w:autoSpaceDN w:val="0"/>
        <w:ind w:left="0"/>
        <w:jc w:val="center"/>
        <w:rPr>
          <w:rFonts w:ascii="David" w:hAnsi="David"/>
          <w:b/>
          <w:bCs/>
          <w:rtl/>
        </w:rPr>
      </w:pPr>
    </w:p>
    <w:p w14:paraId="4CEF6642" w14:textId="77777777" w:rsidR="00E169EB" w:rsidRPr="00376880" w:rsidRDefault="00E169EB" w:rsidP="00E169EB">
      <w:pPr>
        <w:pStyle w:val="a7"/>
        <w:autoSpaceDE w:val="0"/>
        <w:autoSpaceDN w:val="0"/>
        <w:spacing w:line="240" w:lineRule="auto"/>
        <w:ind w:left="0"/>
        <w:jc w:val="center"/>
        <w:rPr>
          <w:rFonts w:ascii="David" w:hAnsi="David"/>
          <w:b/>
          <w:bCs/>
          <w:rtl/>
        </w:rPr>
      </w:pPr>
      <w:r w:rsidRPr="00376880">
        <w:rPr>
          <w:rFonts w:ascii="David" w:hAnsi="David"/>
          <w:b/>
          <w:bCs/>
          <w:rtl/>
        </w:rPr>
        <w:t>אישור עורך דין</w:t>
      </w:r>
    </w:p>
    <w:p w14:paraId="1732D170" w14:textId="77777777" w:rsidR="00E169EB" w:rsidRPr="00376880" w:rsidRDefault="00E169EB" w:rsidP="00E169EB">
      <w:pPr>
        <w:pStyle w:val="a7"/>
        <w:autoSpaceDE w:val="0"/>
        <w:autoSpaceDN w:val="0"/>
        <w:spacing w:line="240" w:lineRule="auto"/>
        <w:ind w:left="0"/>
        <w:rPr>
          <w:rFonts w:ascii="David" w:hAnsi="David"/>
          <w:rtl/>
        </w:rPr>
      </w:pPr>
    </w:p>
    <w:p w14:paraId="139978E7" w14:textId="77777777" w:rsidR="00E169EB" w:rsidRPr="00376880" w:rsidRDefault="00E169EB" w:rsidP="00E169EB">
      <w:pPr>
        <w:pStyle w:val="a7"/>
        <w:autoSpaceDE w:val="0"/>
        <w:autoSpaceDN w:val="0"/>
        <w:spacing w:line="240" w:lineRule="auto"/>
        <w:ind w:left="0"/>
        <w:rPr>
          <w:rFonts w:ascii="David" w:hAnsi="David"/>
        </w:rPr>
      </w:pPr>
      <w:r w:rsidRPr="00376880">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1BFE6C6" w14:textId="77777777" w:rsidR="00E169EB" w:rsidRPr="00376880" w:rsidRDefault="00E169EB" w:rsidP="00E169EB">
      <w:pPr>
        <w:pStyle w:val="a7"/>
        <w:autoSpaceDE w:val="0"/>
        <w:autoSpaceDN w:val="0"/>
        <w:spacing w:line="240" w:lineRule="auto"/>
        <w:ind w:left="0"/>
        <w:rPr>
          <w:rFonts w:ascii="David" w:hAnsi="David"/>
          <w:rtl/>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169EB" w:rsidRPr="00376880" w14:paraId="377E838A" w14:textId="77777777" w:rsidTr="00E169EB">
        <w:trPr>
          <w:tblHeader/>
          <w:jc w:val="center"/>
        </w:trPr>
        <w:tc>
          <w:tcPr>
            <w:tcW w:w="2721" w:type="dxa"/>
            <w:tcBorders>
              <w:top w:val="nil"/>
              <w:left w:val="nil"/>
              <w:bottom w:val="nil"/>
              <w:right w:val="nil"/>
            </w:tcBorders>
            <w:hideMark/>
          </w:tcPr>
          <w:p w14:paraId="3A04FDE4"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br w:type="page"/>
              <w:t>תאריך</w:t>
            </w:r>
          </w:p>
        </w:tc>
        <w:tc>
          <w:tcPr>
            <w:tcW w:w="3345" w:type="dxa"/>
            <w:tcBorders>
              <w:top w:val="nil"/>
              <w:left w:val="nil"/>
              <w:bottom w:val="nil"/>
              <w:right w:val="nil"/>
            </w:tcBorders>
            <w:hideMark/>
          </w:tcPr>
          <w:p w14:paraId="6C8CE400"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מספר רישיון</w:t>
            </w:r>
          </w:p>
        </w:tc>
        <w:tc>
          <w:tcPr>
            <w:tcW w:w="3361" w:type="dxa"/>
            <w:tcBorders>
              <w:top w:val="nil"/>
              <w:left w:val="nil"/>
              <w:bottom w:val="nil"/>
              <w:right w:val="nil"/>
            </w:tcBorders>
            <w:hideMark/>
          </w:tcPr>
          <w:p w14:paraId="7413D27A" w14:textId="77777777" w:rsidR="00E169EB" w:rsidRPr="00376880" w:rsidRDefault="00E169EB" w:rsidP="00E169EB">
            <w:pPr>
              <w:pStyle w:val="a7"/>
              <w:autoSpaceDE w:val="0"/>
              <w:autoSpaceDN w:val="0"/>
              <w:spacing w:line="240" w:lineRule="auto"/>
              <w:ind w:left="0"/>
              <w:jc w:val="center"/>
              <w:rPr>
                <w:rFonts w:ascii="David" w:hAnsi="David"/>
                <w:b/>
                <w:bCs/>
              </w:rPr>
            </w:pPr>
            <w:r w:rsidRPr="00376880">
              <w:rPr>
                <w:rFonts w:ascii="David" w:hAnsi="David"/>
                <w:b/>
                <w:bCs/>
                <w:rtl/>
              </w:rPr>
              <w:t>חתימה וחותמת</w:t>
            </w:r>
          </w:p>
        </w:tc>
      </w:tr>
      <w:tr w:rsidR="00E169EB" w:rsidRPr="00376880" w14:paraId="5501E680" w14:textId="77777777" w:rsidTr="00E169EB">
        <w:trPr>
          <w:jc w:val="center"/>
        </w:trPr>
        <w:tc>
          <w:tcPr>
            <w:tcW w:w="2721" w:type="dxa"/>
            <w:tcBorders>
              <w:top w:val="nil"/>
              <w:left w:val="nil"/>
              <w:bottom w:val="nil"/>
              <w:right w:val="nil"/>
            </w:tcBorders>
          </w:tcPr>
          <w:p w14:paraId="0B890A4C"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35CABD3"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538898E" w14:textId="77777777" w:rsidR="00E169EB" w:rsidRPr="00376880" w:rsidRDefault="00E169EB" w:rsidP="00E169EB">
            <w:pPr>
              <w:pStyle w:val="a7"/>
              <w:pBdr>
                <w:bottom w:val="single" w:sz="4" w:space="1" w:color="auto"/>
              </w:pBdr>
              <w:autoSpaceDE w:val="0"/>
              <w:autoSpaceDN w:val="0"/>
              <w:spacing w:line="240" w:lineRule="auto"/>
              <w:ind w:left="0"/>
              <w:rPr>
                <w:rFonts w:ascii="David" w:hAnsi="David"/>
              </w:rPr>
            </w:pPr>
          </w:p>
        </w:tc>
      </w:tr>
    </w:tbl>
    <w:p w14:paraId="44F49524" w14:textId="77777777" w:rsidR="00E169EB" w:rsidRDefault="00E169EB" w:rsidP="00E169EB">
      <w:pPr>
        <w:spacing w:after="160" w:line="259" w:lineRule="auto"/>
        <w:jc w:val="left"/>
        <w:rPr>
          <w:rFonts w:ascii="David" w:eastAsia="Times New Roman" w:hAnsi="David"/>
          <w:b/>
          <w:bCs/>
          <w:sz w:val="24"/>
          <w:u w:val="single"/>
          <w:rtl/>
          <w:lang w:eastAsia="x-none"/>
        </w:rPr>
        <w:sectPr w:rsidR="00E169EB" w:rsidSect="00E169EB">
          <w:headerReference w:type="first" r:id="rId21"/>
          <w:pgSz w:w="16838" w:h="11906" w:orient="landscape"/>
          <w:pgMar w:top="1797" w:right="1440" w:bottom="1134" w:left="1440" w:header="709" w:footer="709" w:gutter="0"/>
          <w:cols w:space="708"/>
          <w:bidi/>
          <w:rtlGutter/>
          <w:docGrid w:linePitch="360"/>
        </w:sectPr>
      </w:pPr>
    </w:p>
    <w:p w14:paraId="760A5B58" w14:textId="77777777" w:rsidR="00E169EB" w:rsidRDefault="00E169EB" w:rsidP="00E169EB">
      <w:pPr>
        <w:overflowPunct w:val="0"/>
        <w:autoSpaceDE w:val="0"/>
        <w:autoSpaceDN w:val="0"/>
        <w:adjustRightInd w:val="0"/>
        <w:textAlignment w:val="baseline"/>
        <w:rPr>
          <w:rFonts w:ascii="David" w:eastAsia="Times New Roman" w:hAnsi="David"/>
          <w:sz w:val="24"/>
          <w:rtl/>
          <w:lang w:eastAsia="he-IL"/>
        </w:rPr>
      </w:pPr>
    </w:p>
    <w:p w14:paraId="065F33F0" w14:textId="77777777" w:rsidR="00E52ABE" w:rsidRPr="00376880" w:rsidRDefault="00E52ABE" w:rsidP="00E52ABE">
      <w:pPr>
        <w:pStyle w:val="23"/>
        <w:rPr>
          <w:rtl/>
        </w:rPr>
      </w:pPr>
      <w:bookmarkStart w:id="109" w:name="נספח_עובדים_זרים"/>
      <w:bookmarkStart w:id="110" w:name="_Toc461960557"/>
      <w:bookmarkStart w:id="111" w:name="_Toc59719346"/>
      <w:bookmarkStart w:id="112" w:name="_Toc137735238"/>
      <w:bookmarkStart w:id="113" w:name="_Toc375856176"/>
      <w:r w:rsidRPr="00376880">
        <w:rPr>
          <w:rtl/>
        </w:rPr>
        <w:t>נספח ב</w:t>
      </w:r>
      <w:r w:rsidR="00B81996">
        <w:rPr>
          <w:rFonts w:hint="cs"/>
          <w:rtl/>
        </w:rPr>
        <w:t>'</w:t>
      </w:r>
      <w:r w:rsidR="00B16D8E">
        <w:rPr>
          <w:rFonts w:hint="cs"/>
          <w:rtl/>
        </w:rPr>
        <w:t>3</w:t>
      </w:r>
      <w:bookmarkEnd w:id="109"/>
      <w:r w:rsidRPr="00376880">
        <w:rPr>
          <w:rtl/>
        </w:rPr>
        <w:t xml:space="preserve"> – </w:t>
      </w:r>
      <w:bookmarkStart w:id="114" w:name="נספח_עובדים_זרים_כותרת"/>
      <w:r w:rsidRPr="00376880">
        <w:rPr>
          <w:rtl/>
        </w:rPr>
        <w:t>תצהיר בדבר היעדר הרשעות לפי חוק עובדים זרים וחוק שכר מינימום</w:t>
      </w:r>
      <w:bookmarkEnd w:id="110"/>
      <w:bookmarkEnd w:id="111"/>
      <w:bookmarkEnd w:id="114"/>
      <w:bookmarkEnd w:id="112"/>
    </w:p>
    <w:p w14:paraId="0D582022" w14:textId="77777777" w:rsidR="00E52ABE" w:rsidRPr="00376880" w:rsidRDefault="00E52ABE" w:rsidP="00E52ABE">
      <w:pPr>
        <w:jc w:val="right"/>
        <w:rPr>
          <w:rFonts w:ascii="David" w:hAnsi="David"/>
          <w:b/>
          <w:spacing w:val="6"/>
          <w:sz w:val="24"/>
          <w:rtl/>
        </w:rPr>
      </w:pPr>
      <w:r w:rsidRPr="00376880">
        <w:rPr>
          <w:rFonts w:ascii="David" w:hAnsi="David"/>
          <w:b/>
          <w:spacing w:val="6"/>
          <w:sz w:val="24"/>
          <w:rtl/>
        </w:rPr>
        <w:t>תאריך: ___/___/____</w:t>
      </w:r>
    </w:p>
    <w:p w14:paraId="08D576B2" w14:textId="77777777" w:rsidR="00E52ABE" w:rsidRPr="00376880" w:rsidRDefault="00E52ABE" w:rsidP="00E52ABE">
      <w:pPr>
        <w:rPr>
          <w:rFonts w:ascii="David" w:hAnsi="David"/>
          <w:bCs/>
          <w:spacing w:val="6"/>
          <w:sz w:val="24"/>
          <w:rtl/>
        </w:rPr>
      </w:pPr>
      <w:r w:rsidRPr="00376880">
        <w:rPr>
          <w:rFonts w:ascii="David" w:hAnsi="David"/>
          <w:bCs/>
          <w:spacing w:val="6"/>
          <w:sz w:val="24"/>
          <w:rtl/>
        </w:rPr>
        <w:t>לכבוד</w:t>
      </w:r>
    </w:p>
    <w:p w14:paraId="003742F0" w14:textId="77777777" w:rsidR="00E52ABE" w:rsidRPr="00376880" w:rsidRDefault="00E52ABE" w:rsidP="00E52ABE">
      <w:pPr>
        <w:spacing w:after="160" w:line="259" w:lineRule="auto"/>
        <w:jc w:val="left"/>
        <w:rPr>
          <w:rFonts w:ascii="David" w:hAnsi="David"/>
          <w:b/>
          <w:bCs/>
          <w:sz w:val="24"/>
          <w:rtl/>
        </w:rPr>
      </w:pPr>
      <w:r w:rsidRPr="00376880">
        <w:rPr>
          <w:rFonts w:ascii="David" w:eastAsia="Times New Roman" w:hAnsi="David"/>
          <w:b/>
          <w:bCs/>
          <w:sz w:val="24"/>
          <w:rtl/>
          <w:lang w:eastAsia="x-none"/>
        </w:rPr>
        <w:t xml:space="preserve">מדינת ישראל – משרד התרבות והספורט </w:t>
      </w:r>
    </w:p>
    <w:p w14:paraId="630FB479" w14:textId="77777777" w:rsidR="00E52ABE" w:rsidRPr="00376880" w:rsidRDefault="00E52ABE" w:rsidP="00E52ABE">
      <w:pPr>
        <w:rPr>
          <w:rFonts w:ascii="David" w:hAnsi="David"/>
          <w:bCs/>
          <w:spacing w:val="6"/>
          <w:sz w:val="24"/>
          <w:rtl/>
        </w:rPr>
      </w:pPr>
    </w:p>
    <w:p w14:paraId="6C8B6424" w14:textId="77777777" w:rsidR="00E52ABE" w:rsidRPr="00376880" w:rsidRDefault="00E52ABE" w:rsidP="00E52ABE">
      <w:pPr>
        <w:rPr>
          <w:rFonts w:ascii="David" w:hAnsi="David"/>
          <w:bCs/>
          <w:spacing w:val="6"/>
          <w:sz w:val="24"/>
          <w:rtl/>
        </w:rPr>
      </w:pPr>
      <w:proofErr w:type="spellStart"/>
      <w:r w:rsidRPr="00376880">
        <w:rPr>
          <w:rFonts w:ascii="David" w:hAnsi="David"/>
          <w:bCs/>
          <w:spacing w:val="6"/>
          <w:sz w:val="24"/>
          <w:rtl/>
        </w:rPr>
        <w:t>א.ג.נ</w:t>
      </w:r>
      <w:proofErr w:type="spellEnd"/>
      <w:r w:rsidRPr="00376880">
        <w:rPr>
          <w:rFonts w:ascii="David" w:hAnsi="David"/>
          <w:bCs/>
          <w:spacing w:val="6"/>
          <w:sz w:val="24"/>
          <w:rtl/>
        </w:rPr>
        <w:t>.,</w:t>
      </w:r>
    </w:p>
    <w:p w14:paraId="3A8DADAB"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תצהיר – עבירות לפי חוק עובדים זרים או לפי חוק שכר מינימום</w:t>
      </w:r>
    </w:p>
    <w:p w14:paraId="684C44DF" w14:textId="77777777" w:rsidR="00E52ABE" w:rsidRPr="00376880" w:rsidRDefault="00E52ABE" w:rsidP="00E52ABE">
      <w:pPr>
        <w:pStyle w:val="affc"/>
        <w:rPr>
          <w:rFonts w:ascii="David" w:hAnsi="David" w:cs="David"/>
          <w:sz w:val="24"/>
        </w:rPr>
      </w:pPr>
      <w:r w:rsidRPr="00376880">
        <w:rPr>
          <w:rFonts w:ascii="David" w:hAnsi="David" w:cs="David"/>
          <w:sz w:val="24"/>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50FB115A" w14:textId="77777777" w:rsidR="00E52ABE" w:rsidRPr="00376880" w:rsidRDefault="00E52ABE" w:rsidP="00E52ABE">
      <w:pPr>
        <w:spacing w:line="240" w:lineRule="auto"/>
        <w:rPr>
          <w:rFonts w:ascii="David" w:hAnsi="David"/>
        </w:rPr>
      </w:pPr>
    </w:p>
    <w:p w14:paraId="4AD58A94" w14:textId="3D46EAFA" w:rsidR="00E52ABE" w:rsidRPr="00376880" w:rsidRDefault="00E52ABE" w:rsidP="00E52ABE">
      <w:pPr>
        <w:rPr>
          <w:rFonts w:ascii="David" w:hAnsi="David"/>
          <w:rtl/>
        </w:rPr>
      </w:pPr>
      <w:r w:rsidRPr="0001252E">
        <w:rPr>
          <w:rFonts w:ascii="David" w:hAnsi="David"/>
          <w:rtl/>
        </w:rPr>
        <w:t>הנני נותן תצהיר זה בשם ___________________ שהוא המציע (להלן: "</w:t>
      </w:r>
      <w:r w:rsidRPr="0001252E">
        <w:rPr>
          <w:rFonts w:ascii="David" w:hAnsi="David"/>
          <w:b/>
          <w:bCs/>
          <w:rtl/>
        </w:rPr>
        <w:t>המציע</w:t>
      </w:r>
      <w:r w:rsidRPr="0001252E">
        <w:rPr>
          <w:rFonts w:ascii="David" w:hAnsi="David"/>
          <w:rtl/>
        </w:rPr>
        <w:t xml:space="preserve">") המבקש להתקשר עם עורך 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E20BFF" w:rsidRPr="00E20BFF">
        <w:rPr>
          <w:rFonts w:ascii="David" w:hAnsi="David"/>
          <w:b/>
          <w:bCs/>
          <w:rtl/>
        </w:rPr>
        <w:t>מס</w:t>
      </w:r>
      <w:r w:rsidR="00E20BFF" w:rsidRPr="00E20BFF">
        <w:rPr>
          <w:rFonts w:ascii="David" w:hAnsi="David" w:hint="cs"/>
          <w:b/>
          <w:bCs/>
          <w:rtl/>
        </w:rPr>
        <w:t xml:space="preserve">פר </w:t>
      </w:r>
      <w:r w:rsidR="00E20BFF" w:rsidRPr="00E20BFF">
        <w:rPr>
          <w:rFonts w:ascii="David" w:hAnsi="David"/>
          <w:b/>
          <w:bCs/>
          <w:rtl/>
        </w:rPr>
        <w:t>10</w:t>
      </w:r>
      <w:r w:rsidR="00E20BFF" w:rsidRPr="00E20BFF">
        <w:rPr>
          <w:rFonts w:ascii="David" w:hAnsi="David"/>
          <w:b/>
          <w:bCs/>
          <w:noProof/>
          <w:sz w:val="24"/>
          <w:rtl/>
        </w:rPr>
        <w:t>/2023</w:t>
      </w:r>
      <w:r w:rsidRPr="0001252E">
        <w:rPr>
          <w:rFonts w:ascii="David" w:hAnsi="David"/>
          <w:b/>
          <w:bCs/>
          <w:rtl/>
        </w:rPr>
        <w:fldChar w:fldCharType="end"/>
      </w:r>
      <w:r w:rsidRPr="0001252E">
        <w:rPr>
          <w:rFonts w:ascii="David" w:hAnsi="David"/>
          <w:b/>
          <w:bCs/>
          <w:rtl/>
        </w:rPr>
        <w:t xml:space="preserve"> –</w:t>
      </w:r>
      <w:r w:rsidRPr="00C2155E">
        <w:rPr>
          <w:rFonts w:ascii="David" w:hAnsi="David"/>
          <w:b/>
          <w:bCs/>
          <w:rtl/>
        </w:rPr>
        <w:t xml:space="preserve"> </w:t>
      </w:r>
      <w:r w:rsidRPr="00364CF9">
        <w:rPr>
          <w:rFonts w:ascii="David" w:hAnsi="David"/>
          <w:b/>
          <w:bCs/>
          <w:rtl/>
        </w:rPr>
        <w:fldChar w:fldCharType="begin"/>
      </w:r>
      <w:r w:rsidRPr="00364CF9">
        <w:rPr>
          <w:rFonts w:ascii="David" w:hAnsi="David"/>
          <w:b/>
          <w:bCs/>
          <w:rtl/>
        </w:rPr>
        <w:instrText xml:space="preserve"> </w:instrText>
      </w:r>
      <w:r w:rsidRPr="00364CF9">
        <w:rPr>
          <w:rFonts w:ascii="David" w:hAnsi="David"/>
          <w:b/>
          <w:bCs/>
        </w:rPr>
        <w:instrText>REF</w:instrText>
      </w:r>
      <w:r w:rsidRPr="00364CF9">
        <w:rPr>
          <w:rFonts w:ascii="David" w:hAnsi="David"/>
          <w:b/>
          <w:bCs/>
          <w:rtl/>
        </w:rPr>
        <w:instrText xml:space="preserve">  שם_המכרז \</w:instrText>
      </w:r>
      <w:r w:rsidRPr="00364CF9">
        <w:rPr>
          <w:rFonts w:ascii="David" w:hAnsi="David"/>
          <w:b/>
          <w:bCs/>
        </w:rPr>
        <w:instrText>h  \* MERGEFORMAT</w:instrText>
      </w:r>
      <w:r w:rsidRPr="00364CF9">
        <w:rPr>
          <w:rFonts w:ascii="David" w:hAnsi="David"/>
          <w:b/>
          <w:bCs/>
          <w:rtl/>
        </w:rPr>
        <w:instrText xml:space="preserve"> </w:instrText>
      </w:r>
      <w:r w:rsidRPr="00364CF9">
        <w:rPr>
          <w:rFonts w:ascii="David" w:hAnsi="David"/>
          <w:b/>
          <w:bCs/>
          <w:rtl/>
        </w:rPr>
      </w:r>
      <w:r w:rsidRPr="00364CF9">
        <w:rPr>
          <w:rFonts w:ascii="David" w:hAnsi="David"/>
          <w:b/>
          <w:bCs/>
          <w:rtl/>
        </w:rPr>
        <w:fldChar w:fldCharType="separate"/>
      </w:r>
      <w:r w:rsidR="00E20BFF" w:rsidRPr="00E20BFF">
        <w:rPr>
          <w:rFonts w:ascii="David" w:hAnsi="David" w:hint="cs"/>
          <w:b/>
          <w:bCs/>
          <w:sz w:val="24"/>
          <w:rtl/>
        </w:rPr>
        <w:t>מתן שירותי ייעוץ</w:t>
      </w:r>
      <w:r w:rsidR="00E20BFF" w:rsidRPr="00E20BFF">
        <w:rPr>
          <w:rFonts w:ascii="David" w:hAnsi="David" w:hint="cs"/>
          <w:b/>
          <w:bCs/>
          <w:rtl/>
        </w:rPr>
        <w:t xml:space="preserve"> בתחום הבטיחות עבור הרשות לנהיגה ספורטיבית</w:t>
      </w:r>
      <w:r w:rsidRPr="00364CF9">
        <w:rPr>
          <w:rFonts w:ascii="David" w:hAnsi="David"/>
          <w:b/>
          <w:bCs/>
          <w:rtl/>
        </w:rPr>
        <w:fldChar w:fldCharType="end"/>
      </w:r>
      <w:r w:rsidRPr="0001252E">
        <w:rPr>
          <w:rFonts w:ascii="David" w:hAnsi="David"/>
          <w:rtl/>
        </w:rPr>
        <w:t xml:space="preserve"> עבור </w:t>
      </w:r>
      <w:r w:rsidRPr="0001252E">
        <w:rPr>
          <w:rFonts w:ascii="David" w:hAnsi="David"/>
          <w:b/>
          <w:bCs/>
          <w:color w:val="000000"/>
          <w:rtl/>
        </w:rPr>
        <w:t>משרד התרבות והספורט</w:t>
      </w:r>
      <w:r w:rsidR="008A377A">
        <w:rPr>
          <w:rFonts w:ascii="David" w:hAnsi="David" w:hint="cs"/>
          <w:rtl/>
        </w:rPr>
        <w:t>.</w:t>
      </w:r>
      <w:r w:rsidRPr="0001252E">
        <w:rPr>
          <w:rFonts w:ascii="David" w:hAnsi="David"/>
          <w:rtl/>
        </w:rPr>
        <w:t xml:space="preserve"> אני מצהיר/ה כי הנני מוסמך/ת לתת תצהיר זה בשם המציע.</w:t>
      </w:r>
      <w:r w:rsidRPr="00376880">
        <w:rPr>
          <w:rFonts w:ascii="David" w:hAnsi="David"/>
          <w:rtl/>
        </w:rPr>
        <w:t xml:space="preserve"> </w:t>
      </w:r>
    </w:p>
    <w:p w14:paraId="7D322448" w14:textId="77777777" w:rsidR="00E52ABE" w:rsidRPr="00376880" w:rsidRDefault="00E52ABE" w:rsidP="00E52ABE">
      <w:pPr>
        <w:rPr>
          <w:rFonts w:ascii="David" w:hAnsi="David"/>
          <w:rtl/>
        </w:rPr>
      </w:pPr>
    </w:p>
    <w:p w14:paraId="07A6DA2B" w14:textId="77777777" w:rsidR="00E52ABE" w:rsidRPr="00376880" w:rsidRDefault="00E52ABE" w:rsidP="00E52ABE">
      <w:pPr>
        <w:rPr>
          <w:rFonts w:ascii="David" w:hAnsi="David"/>
          <w:rtl/>
        </w:rPr>
      </w:pPr>
      <w:r w:rsidRPr="00376880">
        <w:rPr>
          <w:rFonts w:ascii="David" w:hAnsi="David"/>
          <w:rtl/>
        </w:rPr>
        <w:t>בתצהירי זה, משמעותו של המונח "</w:t>
      </w:r>
      <w:r w:rsidRPr="00376880">
        <w:rPr>
          <w:rFonts w:ascii="David" w:hAnsi="David"/>
          <w:b/>
          <w:bCs/>
          <w:rtl/>
        </w:rPr>
        <w:t>בעל זיקה</w:t>
      </w:r>
      <w:r w:rsidRPr="00376880">
        <w:rPr>
          <w:rFonts w:ascii="David" w:hAnsi="David"/>
          <w:rtl/>
        </w:rPr>
        <w:t>" כהגדרתו בחוק עסקאות גופים ציבוריים התשל"ו-1976 (להלן: "</w:t>
      </w:r>
      <w:r w:rsidRPr="00376880">
        <w:rPr>
          <w:rFonts w:ascii="David" w:hAnsi="David"/>
          <w:b/>
          <w:bCs/>
          <w:rtl/>
        </w:rPr>
        <w:t>חוק עסקאות גופים ציבוריים</w:t>
      </w:r>
      <w:r w:rsidRPr="00376880">
        <w:rPr>
          <w:rFonts w:ascii="David" w:hAnsi="David"/>
          <w:rtl/>
        </w:rPr>
        <w:t xml:space="preserve">"). אני מאשר/ת כי הוסברה לי משמעותו של מונח זה וכי אני מבין/ה אותו. </w:t>
      </w:r>
    </w:p>
    <w:p w14:paraId="270C486A" w14:textId="77777777" w:rsidR="00E52ABE" w:rsidRPr="00376880" w:rsidRDefault="00E52ABE" w:rsidP="00E52ABE">
      <w:pPr>
        <w:rPr>
          <w:rFonts w:ascii="David" w:hAnsi="David"/>
          <w:rtl/>
        </w:rPr>
      </w:pPr>
      <w:r w:rsidRPr="00376880">
        <w:rPr>
          <w:rFonts w:ascii="David" w:hAnsi="David"/>
          <w:rtl/>
        </w:rPr>
        <w:t xml:space="preserve">משמעותו של המונח </w:t>
      </w:r>
      <w:r w:rsidRPr="00376880">
        <w:rPr>
          <w:rFonts w:ascii="David" w:hAnsi="David"/>
          <w:b/>
          <w:bCs/>
          <w:rtl/>
        </w:rPr>
        <w:t>"עבירה"</w:t>
      </w:r>
      <w:r w:rsidRPr="00376880">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D42C51B" w14:textId="77777777" w:rsidR="00E52ABE" w:rsidRPr="00376880" w:rsidRDefault="00E52ABE" w:rsidP="00E52ABE">
      <w:pPr>
        <w:rPr>
          <w:rFonts w:ascii="David" w:hAnsi="David"/>
          <w:rtl/>
        </w:rPr>
      </w:pPr>
      <w:r w:rsidRPr="00376880">
        <w:rPr>
          <w:rFonts w:ascii="David" w:hAnsi="David"/>
          <w:rtl/>
        </w:rPr>
        <w:t>המציע הינו תאגיד הרשום בישראל.</w:t>
      </w:r>
    </w:p>
    <w:p w14:paraId="259051EF" w14:textId="77777777" w:rsidR="00E52ABE" w:rsidRPr="00376880" w:rsidRDefault="00E52ABE" w:rsidP="00E52ABE">
      <w:pPr>
        <w:rPr>
          <w:rFonts w:ascii="David" w:hAnsi="David"/>
          <w:rtl/>
        </w:rPr>
      </w:pPr>
    </w:p>
    <w:p w14:paraId="2CA40F59" w14:textId="77777777" w:rsidR="00E52ABE" w:rsidRPr="00376880" w:rsidRDefault="00E52ABE" w:rsidP="00E52ABE">
      <w:pPr>
        <w:rPr>
          <w:rFonts w:ascii="David" w:hAnsi="David"/>
          <w:rtl/>
        </w:rPr>
      </w:pPr>
      <w:r w:rsidRPr="00376880">
        <w:rPr>
          <w:rFonts w:ascii="David" w:hAnsi="David"/>
          <w:rtl/>
        </w:rPr>
        <w:t xml:space="preserve">(סמן </w:t>
      </w:r>
      <w:r w:rsidRPr="00376880">
        <w:rPr>
          <w:rFonts w:ascii="David" w:hAnsi="David"/>
        </w:rPr>
        <w:t>X</w:t>
      </w:r>
      <w:r w:rsidRPr="00376880">
        <w:rPr>
          <w:rFonts w:ascii="David" w:hAnsi="David"/>
          <w:rtl/>
        </w:rPr>
        <w:t xml:space="preserve"> במשבצת המתאימה)</w:t>
      </w:r>
    </w:p>
    <w:p w14:paraId="2CED94C9" w14:textId="732EC289" w:rsidR="00E52ABE" w:rsidRPr="0001252E" w:rsidRDefault="00E52ABE" w:rsidP="00C575BC">
      <w:pPr>
        <w:numPr>
          <w:ilvl w:val="0"/>
          <w:numId w:val="13"/>
        </w:numPr>
        <w:ind w:left="0" w:right="360" w:firstLine="0"/>
        <w:rPr>
          <w:rFonts w:ascii="David" w:hAnsi="David"/>
        </w:rPr>
      </w:pPr>
      <w:r w:rsidRPr="00376880">
        <w:rPr>
          <w:rFonts w:ascii="David" w:hAnsi="David"/>
          <w:rtl/>
        </w:rPr>
        <w:t xml:space="preserve">המציע ובעל זיקה אליו </w:t>
      </w:r>
      <w:r w:rsidRPr="0001252E">
        <w:rPr>
          <w:rFonts w:ascii="David" w:hAnsi="David"/>
          <w:b/>
          <w:bCs/>
          <w:rtl/>
        </w:rPr>
        <w:t>לא הורשעו</w:t>
      </w:r>
      <w:r w:rsidRPr="0001252E">
        <w:rPr>
          <w:rFonts w:ascii="David" w:hAnsi="David"/>
          <w:rtl/>
        </w:rPr>
        <w:t xml:space="preserve"> ביותר משתי עבירות עד למועד האחרון להגשת ההצעות (להלן: "</w:t>
      </w:r>
      <w:r w:rsidRPr="0001252E">
        <w:rPr>
          <w:rFonts w:ascii="David" w:hAnsi="David"/>
          <w:b/>
          <w:bCs/>
          <w:rtl/>
        </w:rPr>
        <w:t>מועד להגשה</w:t>
      </w:r>
      <w:r w:rsidRPr="0001252E">
        <w:rPr>
          <w:rFonts w:ascii="David" w:hAnsi="David"/>
          <w:rtl/>
        </w:rPr>
        <w:t xml:space="preserve">") מטעם המציע בהתקשרות במכרז פומבי </w:t>
      </w:r>
      <w:r w:rsidRPr="0001252E">
        <w:rPr>
          <w:rFonts w:ascii="David" w:hAnsi="David"/>
          <w:b/>
          <w:bCs/>
          <w:rtl/>
        </w:rPr>
        <w:fldChar w:fldCharType="begin"/>
      </w:r>
      <w:r w:rsidRPr="0001252E">
        <w:rPr>
          <w:rFonts w:ascii="David" w:hAnsi="David"/>
          <w:b/>
          <w:bCs/>
          <w:rtl/>
        </w:rPr>
        <w:instrText xml:space="preserve"> </w:instrText>
      </w:r>
      <w:r w:rsidRPr="0001252E">
        <w:rPr>
          <w:rFonts w:ascii="David" w:hAnsi="David"/>
          <w:b/>
          <w:bCs/>
        </w:rPr>
        <w:instrText>REF</w:instrText>
      </w:r>
      <w:r w:rsidRPr="0001252E">
        <w:rPr>
          <w:rFonts w:ascii="David" w:hAnsi="David"/>
          <w:b/>
          <w:bCs/>
          <w:rtl/>
        </w:rPr>
        <w:instrText xml:space="preserve"> מספר_המכרז \</w:instrText>
      </w:r>
      <w:r w:rsidRPr="0001252E">
        <w:rPr>
          <w:rFonts w:ascii="David" w:hAnsi="David"/>
          <w:b/>
          <w:bCs/>
        </w:rPr>
        <w:instrText>h</w:instrText>
      </w:r>
      <w:r w:rsidRPr="0001252E">
        <w:rPr>
          <w:rFonts w:ascii="David" w:hAnsi="David"/>
          <w:b/>
          <w:bCs/>
          <w:rtl/>
        </w:rPr>
        <w:instrText xml:space="preserve">  \* </w:instrText>
      </w:r>
      <w:r w:rsidRPr="0001252E">
        <w:rPr>
          <w:rFonts w:ascii="David" w:hAnsi="David"/>
          <w:b/>
          <w:bCs/>
        </w:rPr>
        <w:instrText>MERGEFORMAT</w:instrText>
      </w:r>
      <w:r w:rsidRPr="0001252E">
        <w:rPr>
          <w:rFonts w:ascii="David" w:hAnsi="David"/>
          <w:b/>
          <w:bCs/>
          <w:rtl/>
        </w:rPr>
        <w:instrText xml:space="preserve"> </w:instrText>
      </w:r>
      <w:r w:rsidRPr="0001252E">
        <w:rPr>
          <w:rFonts w:ascii="David" w:hAnsi="David"/>
          <w:b/>
          <w:bCs/>
          <w:rtl/>
        </w:rPr>
      </w:r>
      <w:r w:rsidRPr="0001252E">
        <w:rPr>
          <w:rFonts w:ascii="David" w:hAnsi="David"/>
          <w:b/>
          <w:bCs/>
          <w:rtl/>
        </w:rPr>
        <w:fldChar w:fldCharType="separate"/>
      </w:r>
      <w:r w:rsidR="00E20BFF" w:rsidRPr="00E20BFF">
        <w:rPr>
          <w:rFonts w:ascii="David" w:hAnsi="David"/>
          <w:b/>
          <w:bCs/>
          <w:rtl/>
        </w:rPr>
        <w:t>מס</w:t>
      </w:r>
      <w:r w:rsidR="00E20BFF" w:rsidRPr="00E20BFF">
        <w:rPr>
          <w:rFonts w:ascii="David" w:hAnsi="David" w:hint="cs"/>
          <w:b/>
          <w:bCs/>
          <w:rtl/>
        </w:rPr>
        <w:t xml:space="preserve">פר </w:t>
      </w:r>
      <w:r w:rsidR="00E20BFF" w:rsidRPr="00E20BFF">
        <w:rPr>
          <w:rFonts w:ascii="David" w:hAnsi="David"/>
          <w:b/>
          <w:bCs/>
          <w:rtl/>
        </w:rPr>
        <w:t>10</w:t>
      </w:r>
      <w:r w:rsidR="00E20BFF" w:rsidRPr="00E20BFF">
        <w:rPr>
          <w:rFonts w:ascii="David" w:hAnsi="David"/>
          <w:b/>
          <w:bCs/>
          <w:noProof/>
          <w:sz w:val="24"/>
          <w:rtl/>
        </w:rPr>
        <w:t>/2023</w:t>
      </w:r>
      <w:r w:rsidRPr="0001252E">
        <w:rPr>
          <w:rFonts w:ascii="David" w:hAnsi="David"/>
          <w:b/>
          <w:bCs/>
          <w:rtl/>
        </w:rPr>
        <w:fldChar w:fldCharType="end"/>
      </w:r>
      <w:r w:rsidRPr="0001252E">
        <w:rPr>
          <w:rFonts w:ascii="David" w:hAnsi="David"/>
          <w:b/>
          <w:bCs/>
          <w:rtl/>
        </w:rPr>
        <w:t xml:space="preserve"> – </w:t>
      </w:r>
      <w:r w:rsidRPr="00C2155E">
        <w:rPr>
          <w:rFonts w:ascii="David" w:hAnsi="David"/>
          <w:b/>
          <w:bCs/>
          <w:rtl/>
        </w:rPr>
        <w:fldChar w:fldCharType="begin"/>
      </w:r>
      <w:r w:rsidRPr="00C2155E">
        <w:rPr>
          <w:rFonts w:ascii="David" w:hAnsi="David"/>
          <w:b/>
          <w:bCs/>
          <w:rtl/>
        </w:rPr>
        <w:instrText xml:space="preserve"> </w:instrText>
      </w:r>
      <w:r w:rsidRPr="00C2155E">
        <w:rPr>
          <w:rFonts w:ascii="David" w:hAnsi="David"/>
          <w:b/>
          <w:bCs/>
        </w:rPr>
        <w:instrText>REF</w:instrText>
      </w:r>
      <w:r w:rsidRPr="00C2155E">
        <w:rPr>
          <w:rFonts w:ascii="David" w:hAnsi="David"/>
          <w:b/>
          <w:bCs/>
          <w:rtl/>
        </w:rPr>
        <w:instrText xml:space="preserve">  שם_המכרז \</w:instrText>
      </w:r>
      <w:r w:rsidRPr="00C2155E">
        <w:rPr>
          <w:rFonts w:ascii="David" w:hAnsi="David"/>
          <w:b/>
          <w:bCs/>
        </w:rPr>
        <w:instrText>h  \* MERGEFORMAT</w:instrText>
      </w:r>
      <w:r w:rsidRPr="00C2155E">
        <w:rPr>
          <w:rFonts w:ascii="David" w:hAnsi="David"/>
          <w:b/>
          <w:bCs/>
          <w:rtl/>
        </w:rPr>
        <w:instrText xml:space="preserve"> </w:instrText>
      </w:r>
      <w:r w:rsidRPr="00C2155E">
        <w:rPr>
          <w:rFonts w:ascii="David" w:hAnsi="David"/>
          <w:b/>
          <w:bCs/>
          <w:rtl/>
        </w:rPr>
      </w:r>
      <w:r w:rsidRPr="00C2155E">
        <w:rPr>
          <w:rFonts w:ascii="David" w:hAnsi="David"/>
          <w:b/>
          <w:bCs/>
          <w:rtl/>
        </w:rPr>
        <w:fldChar w:fldCharType="separate"/>
      </w:r>
      <w:r w:rsidR="00E20BFF" w:rsidRPr="00E20BFF">
        <w:rPr>
          <w:rFonts w:ascii="David" w:hAnsi="David" w:hint="cs"/>
          <w:b/>
          <w:bCs/>
          <w:sz w:val="24"/>
          <w:rtl/>
        </w:rPr>
        <w:t>מתן שירותי ייעוץ</w:t>
      </w:r>
      <w:r w:rsidR="00E20BFF" w:rsidRPr="00E20BFF">
        <w:rPr>
          <w:rFonts w:ascii="David" w:hAnsi="David" w:hint="cs"/>
          <w:b/>
          <w:bCs/>
          <w:rtl/>
        </w:rPr>
        <w:t xml:space="preserve"> בתחום הבטיחות עבור הרשות לנהיגה ספורטיבית</w:t>
      </w:r>
      <w:r w:rsidRPr="00C2155E">
        <w:rPr>
          <w:rFonts w:ascii="David" w:hAnsi="David"/>
          <w:b/>
          <w:bCs/>
          <w:rtl/>
        </w:rPr>
        <w:fldChar w:fldCharType="end"/>
      </w:r>
      <w:r w:rsidRPr="00C2155E">
        <w:rPr>
          <w:rFonts w:ascii="David" w:hAnsi="David"/>
          <w:b/>
          <w:bCs/>
          <w:rtl/>
        </w:rPr>
        <w:t xml:space="preserve"> </w:t>
      </w:r>
      <w:r w:rsidRPr="0001252E">
        <w:rPr>
          <w:rFonts w:ascii="David" w:hAnsi="David"/>
          <w:rtl/>
        </w:rPr>
        <w:t xml:space="preserve">עבור </w:t>
      </w:r>
      <w:r w:rsidRPr="0001252E">
        <w:rPr>
          <w:rFonts w:ascii="David" w:hAnsi="David"/>
          <w:b/>
          <w:bCs/>
          <w:color w:val="000000"/>
          <w:rtl/>
        </w:rPr>
        <w:t>משרד התרבות והספורט</w:t>
      </w:r>
      <w:r w:rsidRPr="0001252E">
        <w:rPr>
          <w:rFonts w:ascii="David" w:hAnsi="David"/>
          <w:rtl/>
        </w:rPr>
        <w:t>.</w:t>
      </w:r>
    </w:p>
    <w:p w14:paraId="3171B97D" w14:textId="77777777" w:rsidR="00E52ABE" w:rsidRPr="00376880" w:rsidRDefault="00E52ABE" w:rsidP="00C575BC">
      <w:pPr>
        <w:numPr>
          <w:ilvl w:val="0"/>
          <w:numId w:val="13"/>
        </w:numPr>
        <w:ind w:left="0" w:right="360" w:firstLine="0"/>
        <w:rPr>
          <w:rFonts w:ascii="David" w:hAnsi="David"/>
        </w:rPr>
      </w:pPr>
      <w:r w:rsidRPr="0001252E">
        <w:rPr>
          <w:rFonts w:ascii="David" w:hAnsi="David"/>
          <w:rtl/>
        </w:rPr>
        <w:t xml:space="preserve">המציע או בעל זיקה אליו </w:t>
      </w:r>
      <w:r w:rsidRPr="0001252E">
        <w:rPr>
          <w:rFonts w:ascii="David" w:hAnsi="David"/>
          <w:b/>
          <w:bCs/>
          <w:rtl/>
        </w:rPr>
        <w:t>הורשעו</w:t>
      </w:r>
      <w:r w:rsidRPr="0001252E">
        <w:rPr>
          <w:rFonts w:ascii="David" w:hAnsi="David"/>
          <w:rtl/>
        </w:rPr>
        <w:t xml:space="preserve"> בפסק דין ביותר משתי עבירות </w:t>
      </w:r>
      <w:r w:rsidRPr="0001252E">
        <w:rPr>
          <w:rFonts w:ascii="David" w:hAnsi="David"/>
          <w:b/>
          <w:bCs/>
          <w:rtl/>
        </w:rPr>
        <w:t>וחלפה</w:t>
      </w:r>
      <w:r w:rsidRPr="00376880">
        <w:rPr>
          <w:rFonts w:ascii="David" w:hAnsi="David"/>
          <w:b/>
          <w:bCs/>
          <w:rtl/>
        </w:rPr>
        <w:t xml:space="preserve"> שנה אחת</w:t>
      </w:r>
      <w:r w:rsidRPr="00376880">
        <w:rPr>
          <w:rFonts w:ascii="David" w:hAnsi="David"/>
          <w:rtl/>
        </w:rPr>
        <w:t xml:space="preserve"> לפחות ממועד ההרשעה האחרונה ועד למועד ההגשה. </w:t>
      </w:r>
    </w:p>
    <w:p w14:paraId="72E5BB69" w14:textId="77777777" w:rsidR="00E52ABE" w:rsidRPr="00376880" w:rsidRDefault="00E52ABE" w:rsidP="00C575BC">
      <w:pPr>
        <w:numPr>
          <w:ilvl w:val="0"/>
          <w:numId w:val="13"/>
        </w:numPr>
        <w:ind w:left="0" w:right="360" w:firstLine="0"/>
        <w:rPr>
          <w:rFonts w:ascii="David" w:hAnsi="David"/>
          <w:rtl/>
        </w:rPr>
      </w:pPr>
      <w:r w:rsidRPr="00376880">
        <w:rPr>
          <w:rFonts w:ascii="David" w:hAnsi="David"/>
          <w:rtl/>
        </w:rPr>
        <w:t xml:space="preserve">המציע או בעל זיקה אליו </w:t>
      </w:r>
      <w:r w:rsidRPr="00376880">
        <w:rPr>
          <w:rFonts w:ascii="David" w:hAnsi="David"/>
          <w:b/>
          <w:bCs/>
          <w:rtl/>
        </w:rPr>
        <w:t>הורשעו</w:t>
      </w:r>
      <w:r w:rsidRPr="00376880">
        <w:rPr>
          <w:rFonts w:ascii="David" w:hAnsi="David"/>
          <w:rtl/>
        </w:rPr>
        <w:t xml:space="preserve"> בפסק דין ביותר משתי עבירות </w:t>
      </w:r>
      <w:r w:rsidRPr="00376880">
        <w:rPr>
          <w:rFonts w:ascii="David" w:hAnsi="David"/>
          <w:b/>
          <w:bCs/>
          <w:rtl/>
        </w:rPr>
        <w:t>ולא חלפה שנה אחת</w:t>
      </w:r>
      <w:r w:rsidRPr="00376880">
        <w:rPr>
          <w:rFonts w:ascii="David" w:hAnsi="David"/>
          <w:rtl/>
        </w:rPr>
        <w:t xml:space="preserve"> לפחות ממועד ההרשעה האחרונה ועד למועד ההגשה. </w:t>
      </w:r>
    </w:p>
    <w:p w14:paraId="7253A487" w14:textId="77777777" w:rsidR="00E52ABE" w:rsidRPr="00376880" w:rsidRDefault="00E52ABE" w:rsidP="00E52ABE">
      <w:pPr>
        <w:rPr>
          <w:rFonts w:ascii="David" w:hAnsi="David"/>
          <w:b/>
          <w:bCs/>
          <w:rtl/>
        </w:rPr>
      </w:pPr>
    </w:p>
    <w:p w14:paraId="0DDBB2C7" w14:textId="77777777" w:rsidR="00E52ABE" w:rsidRPr="00952386" w:rsidRDefault="00E52ABE" w:rsidP="00952386">
      <w:pPr>
        <w:rPr>
          <w:rFonts w:ascii="David" w:hAnsi="David"/>
        </w:rPr>
      </w:pPr>
      <w:r w:rsidRPr="00376880">
        <w:rPr>
          <w:rFonts w:ascii="David" w:hAnsi="David"/>
          <w:rtl/>
        </w:rPr>
        <w:t>זה שמי, להלן חתימתי ותוכן תצהירי דלעיל אמת</w:t>
      </w:r>
      <w:r w:rsidRPr="00376880">
        <w:rPr>
          <w:rFonts w:ascii="David" w:hAnsi="David"/>
        </w:rPr>
        <w:t>.</w:t>
      </w: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129"/>
        <w:gridCol w:w="3823"/>
        <w:gridCol w:w="2977"/>
      </w:tblGrid>
      <w:tr w:rsidR="00E52ABE" w:rsidRPr="00376880" w14:paraId="7D177A1D" w14:textId="77777777" w:rsidTr="00570E93">
        <w:trPr>
          <w:trHeight w:val="603"/>
          <w:jc w:val="right"/>
        </w:trPr>
        <w:tc>
          <w:tcPr>
            <w:tcW w:w="1192" w:type="pct"/>
            <w:tcBorders>
              <w:top w:val="single" w:sz="18" w:space="0" w:color="000000"/>
              <w:bottom w:val="single" w:sz="18" w:space="0" w:color="000000"/>
            </w:tcBorders>
          </w:tcPr>
          <w:p w14:paraId="406626C7"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2141" w:type="pct"/>
            <w:tcBorders>
              <w:top w:val="single" w:sz="18" w:space="0" w:color="000000"/>
              <w:bottom w:val="single" w:sz="18" w:space="0" w:color="000000"/>
            </w:tcBorders>
          </w:tcPr>
          <w:p w14:paraId="29EA79C2" w14:textId="77777777" w:rsidR="00E52ABE" w:rsidRPr="00376880" w:rsidRDefault="00E52ABE" w:rsidP="00570E93">
            <w:pPr>
              <w:overflowPunct w:val="0"/>
              <w:autoSpaceDE w:val="0"/>
              <w:autoSpaceDN w:val="0"/>
              <w:adjustRightInd w:val="0"/>
              <w:textAlignment w:val="baseline"/>
              <w:rPr>
                <w:rFonts w:ascii="David" w:hAnsi="David"/>
                <w:sz w:val="24"/>
              </w:rPr>
            </w:pPr>
          </w:p>
        </w:tc>
        <w:tc>
          <w:tcPr>
            <w:tcW w:w="1667" w:type="pct"/>
            <w:tcBorders>
              <w:top w:val="single" w:sz="18" w:space="0" w:color="000000"/>
              <w:bottom w:val="single" w:sz="18" w:space="0" w:color="000000"/>
            </w:tcBorders>
          </w:tcPr>
          <w:p w14:paraId="234DDCAC" w14:textId="77777777" w:rsidR="00E52ABE" w:rsidRPr="00376880" w:rsidRDefault="00E52ABE" w:rsidP="00570E93">
            <w:pPr>
              <w:overflowPunct w:val="0"/>
              <w:autoSpaceDE w:val="0"/>
              <w:autoSpaceDN w:val="0"/>
              <w:adjustRightInd w:val="0"/>
              <w:textAlignment w:val="baseline"/>
              <w:rPr>
                <w:rFonts w:ascii="David" w:hAnsi="David"/>
                <w:sz w:val="24"/>
              </w:rPr>
            </w:pPr>
          </w:p>
        </w:tc>
      </w:tr>
      <w:tr w:rsidR="00E52ABE" w:rsidRPr="00376880" w14:paraId="597D3EAF" w14:textId="77777777" w:rsidTr="00570E93">
        <w:trPr>
          <w:trHeight w:val="20"/>
          <w:jc w:val="right"/>
        </w:trPr>
        <w:tc>
          <w:tcPr>
            <w:tcW w:w="1192" w:type="pct"/>
            <w:tcBorders>
              <w:top w:val="single" w:sz="18" w:space="0" w:color="000000"/>
            </w:tcBorders>
            <w:shd w:val="clear" w:color="auto" w:fill="BFBFBF"/>
          </w:tcPr>
          <w:p w14:paraId="08B49D41"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2141" w:type="pct"/>
            <w:tcBorders>
              <w:top w:val="single" w:sz="18" w:space="0" w:color="000000"/>
            </w:tcBorders>
            <w:shd w:val="clear" w:color="auto" w:fill="BFBFBF"/>
          </w:tcPr>
          <w:p w14:paraId="14017DB0"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שם מלא של החותם בשם המציע</w:t>
            </w:r>
          </w:p>
        </w:tc>
        <w:tc>
          <w:tcPr>
            <w:tcW w:w="1667" w:type="pct"/>
            <w:tcBorders>
              <w:top w:val="single" w:sz="18" w:space="0" w:color="000000"/>
            </w:tcBorders>
            <w:shd w:val="clear" w:color="auto" w:fill="BFBFBF"/>
          </w:tcPr>
          <w:p w14:paraId="183F8FD3" w14:textId="77777777" w:rsidR="00E52ABE" w:rsidRPr="00376880" w:rsidRDefault="00E52ABE" w:rsidP="00570E93">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חתימה וחותמת המציע</w:t>
            </w:r>
          </w:p>
        </w:tc>
      </w:tr>
    </w:tbl>
    <w:p w14:paraId="34DA9FC8" w14:textId="77777777" w:rsidR="00E52ABE" w:rsidRPr="00376880" w:rsidRDefault="00E52ABE" w:rsidP="00E52ABE">
      <w:pPr>
        <w:jc w:val="center"/>
        <w:rPr>
          <w:rFonts w:ascii="David" w:hAnsi="David"/>
          <w:bCs/>
          <w:spacing w:val="6"/>
          <w:sz w:val="24"/>
          <w:u w:val="single"/>
          <w:rtl/>
        </w:rPr>
      </w:pPr>
    </w:p>
    <w:p w14:paraId="42309E30" w14:textId="77777777" w:rsidR="00E52ABE" w:rsidRPr="00376880" w:rsidRDefault="00E52ABE" w:rsidP="00E52ABE">
      <w:pPr>
        <w:jc w:val="center"/>
        <w:rPr>
          <w:rFonts w:ascii="David" w:hAnsi="David"/>
          <w:bCs/>
          <w:spacing w:val="6"/>
          <w:sz w:val="24"/>
          <w:u w:val="single"/>
          <w:rtl/>
        </w:rPr>
      </w:pPr>
      <w:r w:rsidRPr="00376880">
        <w:rPr>
          <w:rFonts w:ascii="David" w:hAnsi="David"/>
          <w:bCs/>
          <w:spacing w:val="6"/>
          <w:sz w:val="24"/>
          <w:u w:val="single"/>
          <w:rtl/>
        </w:rPr>
        <w:t>אישור</w:t>
      </w:r>
      <w:r w:rsidR="00C2155E">
        <w:rPr>
          <w:rFonts w:ascii="David" w:hAnsi="David" w:hint="cs"/>
          <w:bCs/>
          <w:spacing w:val="6"/>
          <w:sz w:val="24"/>
          <w:u w:val="single"/>
          <w:rtl/>
        </w:rPr>
        <w:t xml:space="preserve"> עורך דין</w:t>
      </w:r>
    </w:p>
    <w:p w14:paraId="5E316BCE" w14:textId="77777777" w:rsidR="00E52ABE" w:rsidRPr="00376880" w:rsidRDefault="00E52ABE" w:rsidP="00E52ABE">
      <w:pPr>
        <w:rPr>
          <w:rFonts w:ascii="David" w:hAnsi="David"/>
          <w:b/>
          <w:spacing w:val="6"/>
          <w:sz w:val="24"/>
          <w:rtl/>
        </w:rPr>
      </w:pPr>
    </w:p>
    <w:p w14:paraId="2901ABE8" w14:textId="77777777" w:rsidR="00E52ABE" w:rsidRDefault="00E52ABE" w:rsidP="00E52ABE">
      <w:pPr>
        <w:rPr>
          <w:rFonts w:ascii="David" w:hAnsi="David"/>
          <w:b/>
          <w:spacing w:val="6"/>
          <w:sz w:val="24"/>
          <w:rtl/>
        </w:rPr>
      </w:pPr>
      <w:r w:rsidRPr="00376880">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376880">
        <w:rPr>
          <w:rFonts w:ascii="David" w:hAnsi="David"/>
          <w:b/>
          <w:spacing w:val="6"/>
          <w:sz w:val="24"/>
          <w:rtl/>
        </w:rPr>
        <w:t>שזיהיתיו</w:t>
      </w:r>
      <w:proofErr w:type="spellEnd"/>
      <w:r w:rsidRPr="00376880">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02CB69A" w14:textId="77777777" w:rsidR="00C2155E" w:rsidRDefault="00C2155E" w:rsidP="00E52ABE">
      <w:pPr>
        <w:rPr>
          <w:rFonts w:ascii="David" w:hAnsi="David"/>
          <w:b/>
          <w:spacing w:val="6"/>
          <w:sz w:val="24"/>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5FA8FCFA" w14:textId="77777777" w:rsidTr="00F30925">
        <w:trPr>
          <w:trHeight w:val="374"/>
          <w:jc w:val="right"/>
        </w:trPr>
        <w:tc>
          <w:tcPr>
            <w:tcW w:w="1566" w:type="pct"/>
            <w:tcBorders>
              <w:top w:val="single" w:sz="18" w:space="0" w:color="000000"/>
              <w:bottom w:val="single" w:sz="18" w:space="0" w:color="000000"/>
            </w:tcBorders>
          </w:tcPr>
          <w:p w14:paraId="0E660B30"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7BC7F0B9"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406AE391"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49987BC0" w14:textId="77777777" w:rsidTr="00F30925">
        <w:trPr>
          <w:trHeight w:val="20"/>
          <w:jc w:val="right"/>
        </w:trPr>
        <w:tc>
          <w:tcPr>
            <w:tcW w:w="1566" w:type="pct"/>
            <w:tcBorders>
              <w:top w:val="single" w:sz="18" w:space="0" w:color="000000"/>
            </w:tcBorders>
            <w:shd w:val="clear" w:color="auto" w:fill="BFBFBF"/>
          </w:tcPr>
          <w:p w14:paraId="70FDF1B6"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592ECCB9"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7370CDEA"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79D04465" w14:textId="77777777" w:rsidR="00C2155E" w:rsidRPr="00376880" w:rsidRDefault="00C2155E" w:rsidP="00E52ABE">
      <w:pPr>
        <w:rPr>
          <w:rFonts w:ascii="David" w:hAnsi="David"/>
          <w:b/>
          <w:spacing w:val="6"/>
          <w:sz w:val="24"/>
          <w:rtl/>
        </w:rPr>
      </w:pPr>
    </w:p>
    <w:p w14:paraId="45DCDA1E" w14:textId="77777777" w:rsidR="00E52ABE" w:rsidRPr="00376880" w:rsidRDefault="00E52ABE" w:rsidP="00E52ABE">
      <w:pPr>
        <w:rPr>
          <w:rFonts w:ascii="David" w:hAnsi="David"/>
          <w:b/>
          <w:spacing w:val="6"/>
          <w:sz w:val="24"/>
          <w:rtl/>
        </w:rPr>
      </w:pPr>
    </w:p>
    <w:p w14:paraId="44A87B74" w14:textId="77777777" w:rsidR="00E52ABE" w:rsidRPr="00376880" w:rsidRDefault="00E52ABE" w:rsidP="00E52ABE">
      <w:pPr>
        <w:bidi w:val="0"/>
        <w:spacing w:after="200"/>
        <w:jc w:val="left"/>
        <w:rPr>
          <w:rFonts w:ascii="David" w:hAnsi="David"/>
          <w:sz w:val="24"/>
        </w:rPr>
      </w:pPr>
    </w:p>
    <w:p w14:paraId="0E94E0B8" w14:textId="77777777" w:rsidR="00C2155E" w:rsidRDefault="00C2155E">
      <w:pPr>
        <w:bidi w:val="0"/>
        <w:spacing w:line="240" w:lineRule="auto"/>
        <w:jc w:val="left"/>
        <w:rPr>
          <w:rFonts w:ascii="David" w:eastAsia="Times New Roman" w:hAnsi="David"/>
          <w:b/>
          <w:bCs/>
          <w:noProof/>
          <w:sz w:val="32"/>
          <w:szCs w:val="32"/>
          <w:u w:val="single"/>
          <w:lang w:eastAsia="he-IL"/>
        </w:rPr>
      </w:pPr>
      <w:bookmarkStart w:id="115" w:name="_Toc461960558"/>
      <w:bookmarkStart w:id="116" w:name="_Toc59719347"/>
      <w:bookmarkStart w:id="117" w:name="_Toc296193939"/>
      <w:bookmarkEnd w:id="113"/>
      <w:r>
        <w:rPr>
          <w:rtl/>
        </w:rPr>
        <w:br w:type="page"/>
      </w:r>
    </w:p>
    <w:bookmarkEnd w:id="115"/>
    <w:bookmarkEnd w:id="116"/>
    <w:p w14:paraId="007DA294" w14:textId="77777777" w:rsidR="00606854" w:rsidRPr="00376880" w:rsidRDefault="00606854" w:rsidP="00606854">
      <w:pPr>
        <w:bidi w:val="0"/>
        <w:spacing w:line="240" w:lineRule="auto"/>
        <w:jc w:val="left"/>
        <w:rPr>
          <w:rFonts w:ascii="David" w:hAnsi="David"/>
          <w:b/>
          <w:bCs/>
          <w:sz w:val="24"/>
          <w:u w:val="single"/>
        </w:rPr>
      </w:pPr>
    </w:p>
    <w:p w14:paraId="6ED2AFED" w14:textId="77777777" w:rsidR="00606854" w:rsidRPr="00376880" w:rsidRDefault="00606854" w:rsidP="00606854">
      <w:pPr>
        <w:pStyle w:val="23"/>
        <w:rPr>
          <w:rtl/>
        </w:rPr>
      </w:pPr>
      <w:bookmarkStart w:id="118" w:name="נספח_תוכנות"/>
      <w:bookmarkStart w:id="119" w:name="_Toc461960559"/>
      <w:bookmarkStart w:id="120" w:name="_Toc59719348"/>
      <w:bookmarkStart w:id="121" w:name="_Toc137735239"/>
      <w:bookmarkStart w:id="122" w:name="_Ref443472567"/>
      <w:bookmarkStart w:id="123" w:name="_Ref443473035"/>
      <w:bookmarkStart w:id="124" w:name="_Ref443473055"/>
      <w:bookmarkEnd w:id="117"/>
      <w:r w:rsidRPr="00376880">
        <w:rPr>
          <w:rtl/>
        </w:rPr>
        <w:t>נספח ב</w:t>
      </w:r>
      <w:r w:rsidR="00B81996">
        <w:rPr>
          <w:rFonts w:hint="cs"/>
          <w:rtl/>
        </w:rPr>
        <w:t>'</w:t>
      </w:r>
      <w:r w:rsidR="00830948">
        <w:rPr>
          <w:rFonts w:hint="cs"/>
          <w:rtl/>
        </w:rPr>
        <w:t>4</w:t>
      </w:r>
      <w:bookmarkEnd w:id="118"/>
      <w:r w:rsidRPr="00376880">
        <w:rPr>
          <w:rtl/>
        </w:rPr>
        <w:t xml:space="preserve"> </w:t>
      </w:r>
      <w:bookmarkEnd w:id="119"/>
      <w:r w:rsidRPr="00376880">
        <w:rPr>
          <w:rtl/>
        </w:rPr>
        <w:t xml:space="preserve">– </w:t>
      </w:r>
      <w:bookmarkStart w:id="125" w:name="נספח_תוכנות_כותרת"/>
      <w:r w:rsidRPr="00376880">
        <w:rPr>
          <w:rtl/>
        </w:rPr>
        <w:t>הצהרה בדבר השימוש בתוכנות מקור</w:t>
      </w:r>
      <w:bookmarkEnd w:id="120"/>
      <w:bookmarkEnd w:id="125"/>
      <w:bookmarkEnd w:id="121"/>
    </w:p>
    <w:p w14:paraId="23B3FEBA" w14:textId="77777777" w:rsidR="00606854" w:rsidRPr="00376880" w:rsidRDefault="00606854" w:rsidP="00606854">
      <w:pPr>
        <w:ind w:left="23"/>
        <w:jc w:val="right"/>
        <w:rPr>
          <w:rFonts w:ascii="David" w:hAnsi="David"/>
          <w:rtl/>
        </w:rPr>
      </w:pPr>
    </w:p>
    <w:p w14:paraId="4B3FECAD" w14:textId="77777777" w:rsidR="00606854" w:rsidRPr="00376880" w:rsidRDefault="00606854" w:rsidP="00606854">
      <w:pPr>
        <w:ind w:left="23"/>
        <w:jc w:val="right"/>
        <w:rPr>
          <w:rFonts w:ascii="David" w:hAnsi="David"/>
          <w:rtl/>
        </w:rPr>
      </w:pPr>
      <w:r w:rsidRPr="00376880">
        <w:rPr>
          <w:rFonts w:ascii="David" w:hAnsi="David"/>
          <w:rtl/>
        </w:rPr>
        <w:t>תאריך: ___/___/____</w:t>
      </w:r>
    </w:p>
    <w:p w14:paraId="6E679125" w14:textId="77777777" w:rsidR="00606854" w:rsidRPr="00376880" w:rsidRDefault="00606854" w:rsidP="00606854">
      <w:pPr>
        <w:rPr>
          <w:rFonts w:ascii="David" w:hAnsi="David"/>
          <w:b/>
          <w:bCs/>
          <w:rtl/>
        </w:rPr>
      </w:pPr>
      <w:r w:rsidRPr="00376880">
        <w:rPr>
          <w:rFonts w:ascii="David" w:hAnsi="David"/>
          <w:b/>
          <w:bCs/>
          <w:rtl/>
        </w:rPr>
        <w:t>לכבוד</w:t>
      </w:r>
    </w:p>
    <w:p w14:paraId="163832A7" w14:textId="77777777" w:rsidR="00606854" w:rsidRPr="00376880" w:rsidRDefault="00606854" w:rsidP="00606854">
      <w:pPr>
        <w:rPr>
          <w:rFonts w:ascii="David" w:hAnsi="David"/>
          <w:b/>
          <w:bCs/>
          <w:u w:val="single"/>
          <w:rtl/>
        </w:rPr>
      </w:pPr>
      <w:r w:rsidRPr="00376880">
        <w:rPr>
          <w:rFonts w:ascii="David" w:hAnsi="David"/>
          <w:b/>
          <w:bCs/>
          <w:sz w:val="24"/>
          <w:rtl/>
        </w:rPr>
        <w:t xml:space="preserve">מדינת ישראל </w:t>
      </w:r>
      <w:r w:rsidRPr="00376880">
        <w:rPr>
          <w:rFonts w:ascii="David" w:eastAsia="Times New Roman" w:hAnsi="David"/>
          <w:b/>
          <w:bCs/>
          <w:sz w:val="24"/>
          <w:rtl/>
          <w:lang w:eastAsia="x-none"/>
        </w:rPr>
        <w:t>–</w:t>
      </w:r>
      <w:r w:rsidRPr="00376880">
        <w:rPr>
          <w:rFonts w:ascii="David" w:hAnsi="David"/>
          <w:b/>
          <w:bCs/>
          <w:sz w:val="24"/>
          <w:rtl/>
        </w:rPr>
        <w:t xml:space="preserve"> משרד התרבות והספורט</w:t>
      </w:r>
      <w:r w:rsidRPr="00376880">
        <w:rPr>
          <w:rFonts w:ascii="David" w:eastAsia="Times New Roman" w:hAnsi="David"/>
          <w:b/>
          <w:bCs/>
          <w:sz w:val="24"/>
          <w:rtl/>
          <w:lang w:eastAsia="x-none"/>
        </w:rPr>
        <w:t xml:space="preserve"> </w:t>
      </w:r>
    </w:p>
    <w:p w14:paraId="04FBEE0A" w14:textId="77777777" w:rsidR="00606854" w:rsidRPr="00376880" w:rsidRDefault="00606854" w:rsidP="00606854">
      <w:pPr>
        <w:ind w:left="357"/>
        <w:jc w:val="center"/>
        <w:rPr>
          <w:rFonts w:ascii="David" w:hAnsi="David"/>
          <w:b/>
          <w:bCs/>
          <w:u w:val="single"/>
          <w:rtl/>
        </w:rPr>
      </w:pPr>
    </w:p>
    <w:p w14:paraId="4FE7A00B" w14:textId="77777777" w:rsidR="00606854" w:rsidRPr="00376880" w:rsidRDefault="00606854" w:rsidP="00606854">
      <w:pPr>
        <w:rPr>
          <w:rFonts w:ascii="David" w:hAnsi="David"/>
          <w:rtl/>
        </w:rPr>
      </w:pPr>
      <w:r w:rsidRPr="00376880">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3F3987F" w14:textId="77777777" w:rsidR="00606854" w:rsidRPr="00376880" w:rsidRDefault="00606854" w:rsidP="00C575BC">
      <w:pPr>
        <w:numPr>
          <w:ilvl w:val="0"/>
          <w:numId w:val="16"/>
        </w:numPr>
        <w:ind w:left="737" w:hanging="737"/>
        <w:contextualSpacing/>
        <w:rPr>
          <w:rFonts w:ascii="David" w:hAnsi="David"/>
          <w:sz w:val="24"/>
          <w:rtl/>
        </w:rPr>
      </w:pPr>
      <w:r w:rsidRPr="00376880">
        <w:rPr>
          <w:rFonts w:ascii="David" w:hAnsi="David"/>
          <w:sz w:val="24"/>
          <w:rtl/>
        </w:rPr>
        <w:t>אני נותן תצהיר זה בשם _________________ שהוא הגוף המבקש להתקשר עם המשרד במסגרת מכרז זה (להלן: "</w:t>
      </w:r>
      <w:r w:rsidRPr="00376880">
        <w:rPr>
          <w:rFonts w:ascii="David" w:hAnsi="David"/>
          <w:b/>
          <w:bCs/>
          <w:sz w:val="24"/>
          <w:rtl/>
        </w:rPr>
        <w:t>המציע</w:t>
      </w:r>
      <w:r w:rsidRPr="00376880">
        <w:rPr>
          <w:rFonts w:ascii="David" w:hAnsi="David"/>
          <w:sz w:val="24"/>
          <w:rtl/>
        </w:rPr>
        <w:t xml:space="preserve">"). אני מכהן כ_______________ ואני מוסמך/ת לתת תצהיר זה בשם המציע. </w:t>
      </w:r>
    </w:p>
    <w:p w14:paraId="332DF317" w14:textId="52398B4A" w:rsidR="00606854" w:rsidRPr="00376880" w:rsidRDefault="00606854" w:rsidP="00C575BC">
      <w:pPr>
        <w:numPr>
          <w:ilvl w:val="0"/>
          <w:numId w:val="16"/>
        </w:numPr>
        <w:ind w:left="737" w:hanging="737"/>
        <w:contextualSpacing/>
        <w:rPr>
          <w:rFonts w:ascii="David" w:hAnsi="David"/>
          <w:b/>
          <w:bCs/>
          <w:sz w:val="24"/>
          <w:u w:val="single"/>
          <w:rtl/>
        </w:rPr>
      </w:pPr>
      <w:r w:rsidRPr="00376880">
        <w:rPr>
          <w:rFonts w:ascii="David" w:hAnsi="David"/>
          <w:sz w:val="24"/>
          <w:rtl/>
        </w:rPr>
        <w:t>הריני להצהיר כי המציע מתחייב לעשות שימוש אך ורק בתוכנות מקוריות לצורך ביצוע שירותים במ</w:t>
      </w:r>
      <w:r w:rsidR="00ED68E5">
        <w:rPr>
          <w:rFonts w:ascii="David" w:hAnsi="David" w:hint="cs"/>
          <w:sz w:val="24"/>
          <w:rtl/>
        </w:rPr>
        <w:t>ס</w:t>
      </w:r>
      <w:r w:rsidRPr="00376880">
        <w:rPr>
          <w:rFonts w:ascii="David" w:hAnsi="David"/>
          <w:sz w:val="24"/>
          <w:rtl/>
        </w:rPr>
        <w:t xml:space="preserve">גרת מכרז </w:t>
      </w:r>
      <w:r w:rsidR="003A733E">
        <w:rPr>
          <w:rFonts w:ascii="David" w:hAnsi="David" w:hint="cs"/>
          <w:sz w:val="24"/>
          <w:rtl/>
        </w:rPr>
        <w:t>ל</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שם_המכרז \</w:instrText>
      </w:r>
      <w:r w:rsidRPr="00376880">
        <w:rPr>
          <w:rFonts w:ascii="David" w:hAnsi="David"/>
          <w:sz w:val="24"/>
        </w:rPr>
        <w:instrText>h</w:instrText>
      </w:r>
      <w:r w:rsidRPr="00376880">
        <w:rPr>
          <w:rFonts w:ascii="David" w:hAnsi="David"/>
          <w:sz w:val="24"/>
          <w:rtl/>
        </w:rPr>
        <w:instrText xml:space="preserve">  \* </w:instrText>
      </w:r>
      <w:r w:rsidRPr="00376880">
        <w:rPr>
          <w:rFonts w:ascii="David" w:hAnsi="David"/>
          <w:sz w:val="24"/>
        </w:rPr>
        <w:instrText>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hint="cs"/>
          <w:sz w:val="24"/>
          <w:rtl/>
        </w:rPr>
        <w:t>מתן שירותי ייעוץ</w:t>
      </w:r>
      <w:r w:rsidR="00E20BFF">
        <w:rPr>
          <w:rFonts w:ascii="David" w:hAnsi="David" w:hint="cs"/>
          <w:rtl/>
        </w:rPr>
        <w:t xml:space="preserve"> בתחום הבטיחות עבור הרשות לנהיגה ספורטיבית</w:t>
      </w:r>
      <w:r w:rsidRPr="00376880">
        <w:rPr>
          <w:rFonts w:ascii="David" w:hAnsi="David"/>
          <w:sz w:val="24"/>
          <w:rtl/>
        </w:rPr>
        <w:fldChar w:fldCharType="end"/>
      </w:r>
      <w:r w:rsidRPr="00376880">
        <w:rPr>
          <w:rFonts w:ascii="David" w:hAnsi="David"/>
          <w:sz w:val="24"/>
          <w:rtl/>
        </w:rPr>
        <w:t xml:space="preserve"> ולצורך ביצוע השירותים נשוא המכרז, ככל שהצעתו תוכרז כזוכה על ידי משרד התרבות והספורט. </w:t>
      </w:r>
    </w:p>
    <w:p w14:paraId="04D3809E" w14:textId="77777777" w:rsidR="00606854" w:rsidRPr="00376880" w:rsidRDefault="00606854" w:rsidP="00C575BC">
      <w:pPr>
        <w:numPr>
          <w:ilvl w:val="0"/>
          <w:numId w:val="16"/>
        </w:numPr>
        <w:ind w:left="737" w:hanging="737"/>
        <w:contextualSpacing/>
        <w:rPr>
          <w:rFonts w:ascii="David" w:hAnsi="David"/>
          <w:sz w:val="24"/>
          <w:rtl/>
        </w:rPr>
      </w:pPr>
      <w:r w:rsidRPr="00376880">
        <w:rPr>
          <w:rFonts w:ascii="David" w:hAnsi="David"/>
          <w:sz w:val="24"/>
          <w:rtl/>
        </w:rPr>
        <w:t>זה שמי, להלן חתימתי ותוכן תצהירי דלעיל אמת.</w:t>
      </w:r>
    </w:p>
    <w:p w14:paraId="40F9D6E9" w14:textId="77777777" w:rsidR="00606854" w:rsidRPr="00376880" w:rsidRDefault="00606854" w:rsidP="00606854">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06854" w:rsidRPr="00376880" w14:paraId="503F217F" w14:textId="77777777" w:rsidTr="00090BAF">
        <w:trPr>
          <w:trHeight w:val="603"/>
          <w:jc w:val="right"/>
        </w:trPr>
        <w:tc>
          <w:tcPr>
            <w:tcW w:w="1015" w:type="pct"/>
            <w:tcBorders>
              <w:top w:val="single" w:sz="18" w:space="0" w:color="000000"/>
              <w:bottom w:val="single" w:sz="18" w:space="0" w:color="000000"/>
            </w:tcBorders>
          </w:tcPr>
          <w:p w14:paraId="4BB6743F"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1893" w:type="pct"/>
            <w:tcBorders>
              <w:top w:val="single" w:sz="18" w:space="0" w:color="000000"/>
              <w:bottom w:val="single" w:sz="18" w:space="0" w:color="000000"/>
            </w:tcBorders>
          </w:tcPr>
          <w:p w14:paraId="3196794B" w14:textId="77777777" w:rsidR="00606854" w:rsidRPr="00376880" w:rsidRDefault="00606854" w:rsidP="00090BAF">
            <w:pPr>
              <w:overflowPunct w:val="0"/>
              <w:autoSpaceDE w:val="0"/>
              <w:autoSpaceDN w:val="0"/>
              <w:adjustRightInd w:val="0"/>
              <w:textAlignment w:val="baseline"/>
              <w:rPr>
                <w:rFonts w:ascii="David" w:hAnsi="David"/>
                <w:sz w:val="24"/>
              </w:rPr>
            </w:pPr>
          </w:p>
        </w:tc>
        <w:tc>
          <w:tcPr>
            <w:tcW w:w="2092" w:type="pct"/>
            <w:tcBorders>
              <w:top w:val="single" w:sz="18" w:space="0" w:color="000000"/>
              <w:bottom w:val="single" w:sz="18" w:space="0" w:color="000000"/>
            </w:tcBorders>
          </w:tcPr>
          <w:p w14:paraId="74B7F501" w14:textId="77777777" w:rsidR="00606854" w:rsidRPr="00376880" w:rsidRDefault="00606854" w:rsidP="00090BAF">
            <w:pPr>
              <w:overflowPunct w:val="0"/>
              <w:autoSpaceDE w:val="0"/>
              <w:autoSpaceDN w:val="0"/>
              <w:adjustRightInd w:val="0"/>
              <w:textAlignment w:val="baseline"/>
              <w:rPr>
                <w:rFonts w:ascii="David" w:hAnsi="David"/>
                <w:sz w:val="24"/>
              </w:rPr>
            </w:pPr>
          </w:p>
        </w:tc>
      </w:tr>
      <w:tr w:rsidR="00606854" w:rsidRPr="00376880" w14:paraId="4D236EAB" w14:textId="77777777" w:rsidTr="00090BAF">
        <w:trPr>
          <w:trHeight w:val="20"/>
          <w:jc w:val="right"/>
        </w:trPr>
        <w:tc>
          <w:tcPr>
            <w:tcW w:w="1015" w:type="pct"/>
            <w:tcBorders>
              <w:top w:val="single" w:sz="18" w:space="0" w:color="000000"/>
            </w:tcBorders>
            <w:shd w:val="clear" w:color="auto" w:fill="BFBFBF"/>
          </w:tcPr>
          <w:p w14:paraId="20F4E1FA"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תאריך</w:t>
            </w:r>
          </w:p>
        </w:tc>
        <w:tc>
          <w:tcPr>
            <w:tcW w:w="1893" w:type="pct"/>
            <w:tcBorders>
              <w:top w:val="single" w:sz="18" w:space="0" w:color="000000"/>
            </w:tcBorders>
            <w:shd w:val="clear" w:color="auto" w:fill="BFBFBF"/>
          </w:tcPr>
          <w:p w14:paraId="6D8DE951"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שם מלא של החותם בשם המציע</w:t>
            </w:r>
          </w:p>
        </w:tc>
        <w:tc>
          <w:tcPr>
            <w:tcW w:w="2092" w:type="pct"/>
            <w:tcBorders>
              <w:top w:val="single" w:sz="18" w:space="0" w:color="000000"/>
            </w:tcBorders>
            <w:shd w:val="clear" w:color="auto" w:fill="BFBFBF"/>
          </w:tcPr>
          <w:p w14:paraId="783CBCC9" w14:textId="77777777" w:rsidR="00606854" w:rsidRPr="00376880" w:rsidRDefault="00606854" w:rsidP="00090BAF">
            <w:pPr>
              <w:overflowPunct w:val="0"/>
              <w:autoSpaceDE w:val="0"/>
              <w:autoSpaceDN w:val="0"/>
              <w:adjustRightInd w:val="0"/>
              <w:jc w:val="center"/>
              <w:textAlignment w:val="baseline"/>
              <w:rPr>
                <w:rFonts w:ascii="David" w:hAnsi="David"/>
                <w:sz w:val="24"/>
              </w:rPr>
            </w:pPr>
            <w:r w:rsidRPr="00376880">
              <w:rPr>
                <w:rFonts w:ascii="David" w:hAnsi="David"/>
                <w:sz w:val="24"/>
                <w:rtl/>
              </w:rPr>
              <w:t>חתימה וחותמת המציע</w:t>
            </w:r>
          </w:p>
        </w:tc>
      </w:tr>
    </w:tbl>
    <w:p w14:paraId="63597581" w14:textId="77777777" w:rsidR="00606854" w:rsidRPr="00376880" w:rsidRDefault="00606854" w:rsidP="00606854">
      <w:pPr>
        <w:autoSpaceDE w:val="0"/>
        <w:autoSpaceDN w:val="0"/>
        <w:rPr>
          <w:rFonts w:ascii="David" w:hAnsi="David"/>
          <w:rtl/>
        </w:rPr>
      </w:pPr>
    </w:p>
    <w:p w14:paraId="79FDB877" w14:textId="77777777" w:rsidR="00606854" w:rsidRPr="00376880" w:rsidRDefault="00606854" w:rsidP="00606854">
      <w:pPr>
        <w:autoSpaceDE w:val="0"/>
        <w:autoSpaceDN w:val="0"/>
        <w:jc w:val="center"/>
        <w:rPr>
          <w:rFonts w:ascii="David" w:hAnsi="David"/>
          <w:b/>
          <w:bCs/>
          <w:sz w:val="24"/>
          <w:rtl/>
        </w:rPr>
      </w:pPr>
      <w:r w:rsidRPr="00376880">
        <w:rPr>
          <w:rFonts w:ascii="David" w:hAnsi="David"/>
          <w:b/>
          <w:bCs/>
          <w:sz w:val="24"/>
          <w:rtl/>
        </w:rPr>
        <w:t xml:space="preserve">אישור </w:t>
      </w:r>
      <w:r w:rsidR="00C2155E">
        <w:rPr>
          <w:rFonts w:ascii="David" w:hAnsi="David" w:hint="cs"/>
          <w:b/>
          <w:bCs/>
          <w:sz w:val="24"/>
          <w:rtl/>
        </w:rPr>
        <w:t>עורך דין</w:t>
      </w:r>
    </w:p>
    <w:p w14:paraId="159AAEEF" w14:textId="77777777" w:rsidR="00606854" w:rsidRPr="00376880" w:rsidRDefault="00606854" w:rsidP="00606854">
      <w:pPr>
        <w:autoSpaceDE w:val="0"/>
        <w:autoSpaceDN w:val="0"/>
        <w:jc w:val="center"/>
        <w:rPr>
          <w:rFonts w:ascii="David" w:hAnsi="David"/>
          <w:b/>
          <w:bCs/>
          <w:sz w:val="24"/>
          <w:rtl/>
        </w:rPr>
      </w:pPr>
    </w:p>
    <w:p w14:paraId="6A35CA7B" w14:textId="77777777" w:rsidR="00606854" w:rsidRDefault="00606854" w:rsidP="00606854">
      <w:pPr>
        <w:rPr>
          <w:rFonts w:ascii="David" w:hAnsi="David"/>
          <w:b/>
          <w:spacing w:val="6"/>
          <w:rtl/>
        </w:rPr>
      </w:pPr>
      <w:r w:rsidRPr="00376880">
        <w:rPr>
          <w:rFonts w:ascii="David" w:hAnsi="David"/>
          <w:b/>
          <w:spacing w:val="6"/>
          <w:rtl/>
        </w:rPr>
        <w:t xml:space="preserve">אני החתום מטה, ________ עורך דין, מאשר בזה כי ביום ________ הופיע בפני ___________. המוכר לי אישית / </w:t>
      </w:r>
      <w:proofErr w:type="spellStart"/>
      <w:r w:rsidRPr="00376880">
        <w:rPr>
          <w:rFonts w:ascii="David" w:hAnsi="David"/>
          <w:b/>
          <w:spacing w:val="6"/>
          <w:rtl/>
        </w:rPr>
        <w:t>שזיהיתיו</w:t>
      </w:r>
      <w:proofErr w:type="spellEnd"/>
      <w:r w:rsidRPr="00376880">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CA5D1B6" w14:textId="77777777" w:rsidR="00C2155E" w:rsidRDefault="00C2155E" w:rsidP="00606854">
      <w:pPr>
        <w:rPr>
          <w:rFonts w:ascii="David" w:hAnsi="David"/>
          <w:b/>
          <w:spacing w:val="6"/>
          <w:rtl/>
        </w:rPr>
      </w:pPr>
    </w:p>
    <w:tbl>
      <w:tblPr>
        <w:bidiVisual/>
        <w:tblW w:w="5000"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797"/>
        <w:gridCol w:w="3066"/>
        <w:gridCol w:w="3066"/>
      </w:tblGrid>
      <w:tr w:rsidR="00C2155E" w:rsidRPr="00376880" w14:paraId="69886E14" w14:textId="77777777" w:rsidTr="00C2155E">
        <w:trPr>
          <w:trHeight w:val="374"/>
          <w:jc w:val="right"/>
        </w:trPr>
        <w:tc>
          <w:tcPr>
            <w:tcW w:w="1566" w:type="pct"/>
            <w:tcBorders>
              <w:top w:val="single" w:sz="18" w:space="0" w:color="000000"/>
              <w:bottom w:val="single" w:sz="18" w:space="0" w:color="000000"/>
            </w:tcBorders>
          </w:tcPr>
          <w:p w14:paraId="706B04B6"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54A0B2E7" w14:textId="77777777" w:rsidR="00C2155E" w:rsidRPr="00376880" w:rsidRDefault="00C2155E" w:rsidP="00F30925">
            <w:pPr>
              <w:overflowPunct w:val="0"/>
              <w:autoSpaceDE w:val="0"/>
              <w:autoSpaceDN w:val="0"/>
              <w:adjustRightInd w:val="0"/>
              <w:textAlignment w:val="baseline"/>
              <w:rPr>
                <w:rFonts w:ascii="David" w:hAnsi="David"/>
                <w:sz w:val="24"/>
              </w:rPr>
            </w:pPr>
          </w:p>
        </w:tc>
        <w:tc>
          <w:tcPr>
            <w:tcW w:w="1717" w:type="pct"/>
            <w:tcBorders>
              <w:top w:val="single" w:sz="18" w:space="0" w:color="000000"/>
              <w:bottom w:val="single" w:sz="18" w:space="0" w:color="000000"/>
            </w:tcBorders>
          </w:tcPr>
          <w:p w14:paraId="33FC1A44" w14:textId="77777777" w:rsidR="00C2155E" w:rsidRPr="00376880" w:rsidRDefault="00C2155E" w:rsidP="00F30925">
            <w:pPr>
              <w:overflowPunct w:val="0"/>
              <w:autoSpaceDE w:val="0"/>
              <w:autoSpaceDN w:val="0"/>
              <w:adjustRightInd w:val="0"/>
              <w:textAlignment w:val="baseline"/>
              <w:rPr>
                <w:rFonts w:ascii="David" w:hAnsi="David"/>
                <w:sz w:val="24"/>
              </w:rPr>
            </w:pPr>
          </w:p>
        </w:tc>
      </w:tr>
      <w:tr w:rsidR="00C2155E" w:rsidRPr="00376880" w14:paraId="127B8B0A" w14:textId="77777777" w:rsidTr="00C2155E">
        <w:trPr>
          <w:trHeight w:val="20"/>
          <w:jc w:val="right"/>
        </w:trPr>
        <w:tc>
          <w:tcPr>
            <w:tcW w:w="1566" w:type="pct"/>
            <w:tcBorders>
              <w:top w:val="single" w:sz="18" w:space="0" w:color="000000"/>
            </w:tcBorders>
            <w:shd w:val="clear" w:color="auto" w:fill="BFBFBF"/>
          </w:tcPr>
          <w:p w14:paraId="31F3EB21"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תאריך</w:t>
            </w:r>
          </w:p>
        </w:tc>
        <w:tc>
          <w:tcPr>
            <w:tcW w:w="1717" w:type="pct"/>
            <w:tcBorders>
              <w:top w:val="single" w:sz="18" w:space="0" w:color="000000"/>
            </w:tcBorders>
            <w:shd w:val="clear" w:color="auto" w:fill="BFBFBF"/>
          </w:tcPr>
          <w:p w14:paraId="7590201C"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rtl/>
                <w:lang w:eastAsia="he-IL"/>
              </w:rPr>
            </w:pPr>
            <w:r>
              <w:rPr>
                <w:rFonts w:ascii="David" w:eastAsia="Times New Roman" w:hAnsi="David" w:hint="cs"/>
                <w:sz w:val="24"/>
                <w:rtl/>
                <w:lang w:eastAsia="he-IL"/>
              </w:rPr>
              <w:t>שם מלא של עו"ד</w:t>
            </w:r>
          </w:p>
        </w:tc>
        <w:tc>
          <w:tcPr>
            <w:tcW w:w="1717" w:type="pct"/>
            <w:tcBorders>
              <w:top w:val="single" w:sz="18" w:space="0" w:color="000000"/>
            </w:tcBorders>
            <w:shd w:val="clear" w:color="auto" w:fill="BFBFBF"/>
          </w:tcPr>
          <w:p w14:paraId="352CCB2F" w14:textId="77777777" w:rsidR="00C2155E" w:rsidRPr="00376880" w:rsidRDefault="00C2155E" w:rsidP="00F30925">
            <w:pPr>
              <w:overflowPunct w:val="0"/>
              <w:autoSpaceDE w:val="0"/>
              <w:autoSpaceDN w:val="0"/>
              <w:adjustRightInd w:val="0"/>
              <w:jc w:val="center"/>
              <w:textAlignment w:val="baseline"/>
              <w:rPr>
                <w:rFonts w:ascii="David" w:eastAsia="Times New Roman" w:hAnsi="David"/>
                <w:sz w:val="24"/>
                <w:lang w:eastAsia="he-IL"/>
              </w:rPr>
            </w:pPr>
            <w:r w:rsidRPr="00376880">
              <w:rPr>
                <w:rFonts w:ascii="David" w:eastAsia="Times New Roman" w:hAnsi="David"/>
                <w:sz w:val="24"/>
                <w:rtl/>
                <w:lang w:eastAsia="he-IL"/>
              </w:rPr>
              <w:t xml:space="preserve">חתימה </w:t>
            </w:r>
            <w:r>
              <w:rPr>
                <w:rFonts w:ascii="David" w:eastAsia="Times New Roman" w:hAnsi="David" w:hint="cs"/>
                <w:sz w:val="24"/>
                <w:rtl/>
                <w:lang w:eastAsia="he-IL"/>
              </w:rPr>
              <w:t>וחותמת עו"ד</w:t>
            </w:r>
          </w:p>
        </w:tc>
      </w:tr>
    </w:tbl>
    <w:p w14:paraId="2891C49E" w14:textId="77777777" w:rsidR="00C2155E" w:rsidRPr="00376880" w:rsidRDefault="00C2155E" w:rsidP="00606854">
      <w:pPr>
        <w:rPr>
          <w:rFonts w:ascii="David" w:hAnsi="David"/>
          <w:b/>
          <w:spacing w:val="6"/>
          <w:rtl/>
        </w:rPr>
      </w:pPr>
    </w:p>
    <w:p w14:paraId="7B30ADE6" w14:textId="77777777" w:rsidR="00606854" w:rsidRPr="00376880" w:rsidRDefault="00606854" w:rsidP="00606854">
      <w:pPr>
        <w:autoSpaceDE w:val="0"/>
        <w:autoSpaceDN w:val="0"/>
        <w:rPr>
          <w:rFonts w:ascii="David" w:hAnsi="David"/>
          <w:sz w:val="24"/>
          <w:rtl/>
        </w:rPr>
      </w:pPr>
    </w:p>
    <w:p w14:paraId="158C3BDB" w14:textId="77777777" w:rsidR="00606854" w:rsidRPr="00376880" w:rsidRDefault="00606854" w:rsidP="00606854">
      <w:pPr>
        <w:autoSpaceDE w:val="0"/>
        <w:autoSpaceDN w:val="0"/>
        <w:rPr>
          <w:rFonts w:ascii="David" w:hAnsi="David"/>
          <w:sz w:val="24"/>
          <w:rtl/>
        </w:rPr>
        <w:sectPr w:rsidR="00606854" w:rsidRPr="00376880" w:rsidSect="00E169EB">
          <w:pgSz w:w="11906" w:h="16838"/>
          <w:pgMar w:top="1440" w:right="1134" w:bottom="1440" w:left="1797" w:header="709" w:footer="709" w:gutter="0"/>
          <w:cols w:space="708"/>
          <w:bidi/>
          <w:rtlGutter/>
          <w:docGrid w:linePitch="360"/>
        </w:sectPr>
      </w:pPr>
    </w:p>
    <w:p w14:paraId="3FE0F83B" w14:textId="77777777" w:rsidR="00131A30" w:rsidRPr="009A1786" w:rsidRDefault="00837421" w:rsidP="009A1786">
      <w:pPr>
        <w:pStyle w:val="23"/>
        <w:rPr>
          <w:rtl/>
        </w:rPr>
      </w:pPr>
      <w:bookmarkStart w:id="126" w:name="נספח_הצעת_מחיר"/>
      <w:bookmarkStart w:id="127" w:name="_Toc482605669"/>
      <w:bookmarkStart w:id="128" w:name="_Toc59719349"/>
      <w:bookmarkStart w:id="129" w:name="_Toc137735240"/>
      <w:bookmarkEnd w:id="122"/>
      <w:bookmarkEnd w:id="123"/>
      <w:bookmarkEnd w:id="124"/>
      <w:r w:rsidRPr="00376880">
        <w:rPr>
          <w:rtl/>
        </w:rPr>
        <w:lastRenderedPageBreak/>
        <w:t>נספח ב</w:t>
      </w:r>
      <w:r w:rsidR="00B81996">
        <w:rPr>
          <w:rFonts w:hint="cs"/>
          <w:rtl/>
        </w:rPr>
        <w:t>'</w:t>
      </w:r>
      <w:r w:rsidR="00830948">
        <w:rPr>
          <w:rFonts w:hint="cs"/>
          <w:rtl/>
        </w:rPr>
        <w:t>5</w:t>
      </w:r>
      <w:bookmarkEnd w:id="126"/>
      <w:r w:rsidR="00852600">
        <w:rPr>
          <w:rFonts w:hint="cs"/>
          <w:rtl/>
        </w:rPr>
        <w:t xml:space="preserve"> </w:t>
      </w:r>
      <w:r w:rsidRPr="00376880">
        <w:rPr>
          <w:rtl/>
        </w:rPr>
        <w:t xml:space="preserve">– </w:t>
      </w:r>
      <w:bookmarkStart w:id="130" w:name="נספח_הצעת_מחיר_כותרת"/>
      <w:r w:rsidRPr="00376880">
        <w:rPr>
          <w:rtl/>
        </w:rPr>
        <w:t>הצעת מחיר</w:t>
      </w:r>
      <w:bookmarkEnd w:id="127"/>
      <w:bookmarkEnd w:id="128"/>
      <w:bookmarkEnd w:id="130"/>
      <w:bookmarkEnd w:id="129"/>
    </w:p>
    <w:p w14:paraId="349FC7B3" w14:textId="77777777" w:rsidR="002746CF" w:rsidRDefault="002746CF" w:rsidP="00AD3714">
      <w:pPr>
        <w:overflowPunct w:val="0"/>
        <w:autoSpaceDE w:val="0"/>
        <w:autoSpaceDN w:val="0"/>
        <w:adjustRightInd w:val="0"/>
        <w:ind w:left="360" w:right="-851"/>
        <w:textAlignment w:val="baseline"/>
        <w:rPr>
          <w:rFonts w:ascii="David" w:hAnsi="David"/>
          <w:sz w:val="24"/>
          <w:rtl/>
        </w:rPr>
      </w:pPr>
    </w:p>
    <w:p w14:paraId="70BCF6D1" w14:textId="77777777" w:rsidR="002746CF" w:rsidRPr="00E82300" w:rsidRDefault="0047612A" w:rsidP="004617E2">
      <w:pPr>
        <w:overflowPunct w:val="0"/>
        <w:autoSpaceDE w:val="0"/>
        <w:autoSpaceDN w:val="0"/>
        <w:adjustRightInd w:val="0"/>
        <w:spacing w:after="120"/>
        <w:ind w:left="357" w:right="-851"/>
        <w:textAlignment w:val="baseline"/>
        <w:rPr>
          <w:rFonts w:ascii="David" w:hAnsi="David"/>
          <w:sz w:val="24"/>
          <w:rtl/>
        </w:rPr>
      </w:pPr>
      <w:r w:rsidRPr="00E82300">
        <w:rPr>
          <w:rFonts w:ascii="David" w:hAnsi="David"/>
          <w:sz w:val="24"/>
          <w:rtl/>
        </w:rPr>
        <w:t>יש למלא את הצעת המחיר במלואה, עפ"י המפורט להלן</w:t>
      </w:r>
      <w:r w:rsidR="002746CF">
        <w:rPr>
          <w:rFonts w:ascii="David" w:hAnsi="David" w:hint="cs"/>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47"/>
      </w:tblGrid>
      <w:tr w:rsidR="005D5214" w:rsidRPr="00317FE9" w14:paraId="19FA45B6" w14:textId="77777777" w:rsidTr="005D5214">
        <w:trPr>
          <w:trHeight w:val="435"/>
          <w:jc w:val="center"/>
        </w:trPr>
        <w:tc>
          <w:tcPr>
            <w:tcW w:w="8647" w:type="dxa"/>
            <w:shd w:val="pct5" w:color="auto" w:fill="auto"/>
          </w:tcPr>
          <w:p w14:paraId="1C559322" w14:textId="77777777" w:rsidR="005D5214" w:rsidRPr="00317FE9" w:rsidRDefault="005D5214" w:rsidP="00A70E1A">
            <w:pPr>
              <w:spacing w:before="100" w:after="100"/>
              <w:jc w:val="center"/>
              <w:rPr>
                <w:rFonts w:ascii="David" w:hAnsi="David"/>
                <w:b/>
                <w:bCs/>
                <w:sz w:val="28"/>
                <w:szCs w:val="28"/>
                <w:rtl/>
              </w:rPr>
            </w:pPr>
            <w:r w:rsidRPr="00317FE9">
              <w:rPr>
                <w:rFonts w:ascii="David" w:hAnsi="David" w:hint="cs"/>
                <w:b/>
                <w:bCs/>
                <w:sz w:val="28"/>
                <w:szCs w:val="28"/>
                <w:rtl/>
              </w:rPr>
              <w:t xml:space="preserve">אחוז </w:t>
            </w:r>
            <w:r>
              <w:rPr>
                <w:rFonts w:ascii="David" w:hAnsi="David" w:hint="cs"/>
                <w:b/>
                <w:bCs/>
                <w:sz w:val="28"/>
                <w:szCs w:val="28"/>
                <w:rtl/>
              </w:rPr>
              <w:t>ההנחה האחיד המוצע על ידי הוא:</w:t>
            </w:r>
            <w:r w:rsidRPr="00317FE9">
              <w:rPr>
                <w:rFonts w:ascii="David" w:hAnsi="David"/>
                <w:b/>
                <w:bCs/>
                <w:sz w:val="28"/>
                <w:szCs w:val="28"/>
                <w:rtl/>
              </w:rPr>
              <w:t xml:space="preserve"> </w:t>
            </w:r>
          </w:p>
        </w:tc>
      </w:tr>
      <w:tr w:rsidR="005D5214" w:rsidRPr="00317FE9" w14:paraId="104935C7" w14:textId="77777777" w:rsidTr="005D5214">
        <w:trPr>
          <w:trHeight w:val="402"/>
          <w:jc w:val="center"/>
        </w:trPr>
        <w:tc>
          <w:tcPr>
            <w:tcW w:w="8647" w:type="dxa"/>
          </w:tcPr>
          <w:p w14:paraId="31512019" w14:textId="77777777" w:rsidR="005D5214" w:rsidRPr="00317FE9" w:rsidRDefault="005D5214" w:rsidP="00A70E1A">
            <w:pPr>
              <w:spacing w:before="100" w:after="100"/>
              <w:jc w:val="center"/>
              <w:rPr>
                <w:rFonts w:ascii="David" w:hAnsi="David"/>
                <w:b/>
                <w:bCs/>
                <w:sz w:val="28"/>
                <w:szCs w:val="28"/>
                <w:rtl/>
              </w:rPr>
            </w:pPr>
            <w:r w:rsidRPr="00317FE9">
              <w:rPr>
                <w:rFonts w:ascii="David" w:hAnsi="David" w:hint="cs"/>
                <w:b/>
                <w:bCs/>
                <w:sz w:val="28"/>
                <w:szCs w:val="28"/>
                <w:rtl/>
              </w:rPr>
              <w:t xml:space="preserve">%_______ </w:t>
            </w:r>
            <w:r>
              <w:rPr>
                <w:rFonts w:ascii="David" w:hAnsi="David" w:hint="cs"/>
                <w:b/>
                <w:bCs/>
                <w:sz w:val="28"/>
                <w:szCs w:val="28"/>
                <w:rtl/>
              </w:rPr>
              <w:t xml:space="preserve"> (במילים: _________________</w:t>
            </w:r>
            <w:r w:rsidR="00FC5B4F">
              <w:rPr>
                <w:rFonts w:ascii="David" w:hAnsi="David" w:hint="cs"/>
                <w:b/>
                <w:bCs/>
                <w:sz w:val="28"/>
                <w:szCs w:val="28"/>
                <w:rtl/>
              </w:rPr>
              <w:t>__</w:t>
            </w:r>
            <w:r>
              <w:rPr>
                <w:rFonts w:ascii="David" w:hAnsi="David" w:hint="cs"/>
                <w:b/>
                <w:bCs/>
                <w:sz w:val="28"/>
                <w:szCs w:val="28"/>
                <w:rtl/>
              </w:rPr>
              <w:t xml:space="preserve"> אחוזים)</w:t>
            </w:r>
          </w:p>
        </w:tc>
      </w:tr>
    </w:tbl>
    <w:p w14:paraId="63A0CCD6" w14:textId="77777777" w:rsidR="00DB533A" w:rsidRDefault="00DB533A" w:rsidP="00E82300">
      <w:pPr>
        <w:overflowPunct w:val="0"/>
        <w:autoSpaceDE w:val="0"/>
        <w:autoSpaceDN w:val="0"/>
        <w:adjustRightInd w:val="0"/>
        <w:ind w:right="-851"/>
        <w:textAlignment w:val="baseline"/>
        <w:rPr>
          <w:rFonts w:ascii="David" w:hAnsi="David"/>
          <w:b/>
          <w:bCs/>
          <w:u w:val="single"/>
          <w:rtl/>
        </w:rPr>
      </w:pPr>
    </w:p>
    <w:p w14:paraId="2ADF1AC4" w14:textId="77777777" w:rsidR="007970B5" w:rsidRDefault="007970B5" w:rsidP="00C575BC">
      <w:pPr>
        <w:numPr>
          <w:ilvl w:val="1"/>
          <w:numId w:val="40"/>
        </w:numPr>
        <w:ind w:left="707"/>
        <w:rPr>
          <w:rFonts w:ascii="David" w:hAnsi="David"/>
          <w:sz w:val="24"/>
        </w:rPr>
      </w:pPr>
      <w:r w:rsidRPr="00EA3AEF">
        <w:rPr>
          <w:rFonts w:ascii="David" w:hAnsi="David" w:hint="cs"/>
          <w:rtl/>
        </w:rPr>
        <w:t>ב</w:t>
      </w:r>
      <w:r w:rsidRPr="00EA3AEF">
        <w:rPr>
          <w:rFonts w:ascii="David" w:hAnsi="David"/>
          <w:rtl/>
        </w:rPr>
        <w:t>הצעת המחיר</w:t>
      </w:r>
      <w:r w:rsidRPr="00EA3AEF">
        <w:rPr>
          <w:rFonts w:ascii="David" w:hAnsi="David" w:hint="cs"/>
          <w:rtl/>
        </w:rPr>
        <w:t xml:space="preserve"> </w:t>
      </w:r>
      <w:r w:rsidRPr="00EA3AEF">
        <w:rPr>
          <w:rFonts w:ascii="David" w:hAnsi="David"/>
          <w:rtl/>
        </w:rPr>
        <w:t xml:space="preserve">יציין המציע אחוז הנחה אחיד מהתעריף המרבי על פי הודעת החשב הכללי ה.8.1.1.1 – תעריפי התקשרות עם נותני שירותים חיצוניים, בהתאם לדרגתו של היועץ ובהתאם להוראת </w:t>
      </w:r>
      <w:proofErr w:type="spellStart"/>
      <w:r w:rsidRPr="00EA3AEF">
        <w:rPr>
          <w:rFonts w:ascii="David" w:hAnsi="David"/>
          <w:rtl/>
        </w:rPr>
        <w:t>תכ"ם</w:t>
      </w:r>
      <w:proofErr w:type="spellEnd"/>
      <w:r w:rsidRPr="00EA3AEF">
        <w:rPr>
          <w:rFonts w:ascii="David" w:hAnsi="David"/>
          <w:rtl/>
        </w:rPr>
        <w:t xml:space="preserve"> 8.1.1 – התקשרות עם נותני שירותים חיצוניים</w:t>
      </w:r>
      <w:r w:rsidRPr="00EA3AEF">
        <w:rPr>
          <w:rFonts w:ascii="David" w:hAnsi="David" w:hint="cs"/>
          <w:rtl/>
        </w:rPr>
        <w:t>.</w:t>
      </w:r>
      <w:r w:rsidRPr="00EA3AEF">
        <w:rPr>
          <w:rFonts w:ascii="David" w:hAnsi="David"/>
          <w:rtl/>
        </w:rPr>
        <w:t xml:space="preserve"> מובהר כי התעריפים הרלוונטיים הינם תעריפי יועצים לניהול שבסעיף </w:t>
      </w:r>
      <w:r w:rsidRPr="00EA3AEF">
        <w:rPr>
          <w:rFonts w:ascii="David" w:hAnsi="David"/>
          <w:cs/>
        </w:rPr>
        <w:t>‎</w:t>
      </w:r>
      <w:r w:rsidRPr="00EA3AEF">
        <w:rPr>
          <w:rFonts w:ascii="David" w:hAnsi="David"/>
        </w:rPr>
        <w:t>3</w:t>
      </w:r>
      <w:r w:rsidRPr="00EA3AEF">
        <w:rPr>
          <w:rFonts w:ascii="David" w:hAnsi="David"/>
          <w:rtl/>
        </w:rPr>
        <w:t xml:space="preserve"> להודעה</w:t>
      </w:r>
      <w:r w:rsidR="00556016">
        <w:rPr>
          <w:rFonts w:ascii="David" w:hAnsi="David" w:hint="cs"/>
          <w:sz w:val="24"/>
          <w:rtl/>
        </w:rPr>
        <w:t>.</w:t>
      </w:r>
    </w:p>
    <w:p w14:paraId="4C128FB1" w14:textId="4222288A" w:rsidR="0004033B" w:rsidRDefault="0004033B" w:rsidP="00C575BC">
      <w:pPr>
        <w:numPr>
          <w:ilvl w:val="1"/>
          <w:numId w:val="40"/>
        </w:numPr>
        <w:ind w:left="707"/>
        <w:rPr>
          <w:rFonts w:ascii="David" w:hAnsi="David"/>
        </w:rPr>
      </w:pPr>
      <w:r w:rsidRPr="007C52B7">
        <w:rPr>
          <w:rFonts w:ascii="David" w:hAnsi="David"/>
          <w:rtl/>
        </w:rPr>
        <w:t xml:space="preserve">את ההוראה וההודעה ניתן לקרוא בקישור הבא: </w:t>
      </w:r>
      <w:hyperlink r:id="rId22" w:history="1">
        <w:r w:rsidRPr="000C5B45">
          <w:rPr>
            <w:rStyle w:val="Hyperlink"/>
            <w:rFonts w:ascii="David" w:hAnsi="David"/>
          </w:rPr>
          <w:t>https://takam.mof.gov</w:t>
        </w:r>
        <w:r w:rsidRPr="000C5B45">
          <w:rPr>
            <w:rStyle w:val="Hyperlink"/>
          </w:rPr>
          <w:t>.il/document/H.8.1.1</w:t>
        </w:r>
      </w:hyperlink>
      <w:r w:rsidRPr="00AF19A6">
        <w:rPr>
          <w:rStyle w:val="Hyperlink"/>
          <w:rtl/>
        </w:rPr>
        <w:t>.</w:t>
      </w:r>
    </w:p>
    <w:p w14:paraId="7F1F65DE" w14:textId="77777777" w:rsidR="00556016" w:rsidRPr="007970B5" w:rsidRDefault="0004033B" w:rsidP="0004033B">
      <w:pPr>
        <w:ind w:left="707"/>
        <w:rPr>
          <w:rFonts w:ascii="David" w:hAnsi="David"/>
          <w:sz w:val="24"/>
          <w:rtl/>
        </w:rPr>
      </w:pPr>
      <w:r w:rsidRPr="00AF19A6">
        <w:rPr>
          <w:rFonts w:ascii="David" w:hAnsi="David" w:hint="cs"/>
          <w:rtl/>
        </w:rPr>
        <w:t xml:space="preserve">התמורה המשולמת ליועץ תעודכן באופן אוטומטי בהתאם לעדכוני התעריפים של </w:t>
      </w:r>
      <w:proofErr w:type="spellStart"/>
      <w:r w:rsidRPr="00AF19A6">
        <w:rPr>
          <w:rFonts w:ascii="David" w:hAnsi="David" w:hint="cs"/>
          <w:rtl/>
        </w:rPr>
        <w:t>החשכ"ל</w:t>
      </w:r>
      <w:proofErr w:type="spellEnd"/>
      <w:r>
        <w:rPr>
          <w:rFonts w:ascii="David" w:hAnsi="David" w:hint="cs"/>
          <w:sz w:val="24"/>
          <w:rtl/>
        </w:rPr>
        <w:t>.</w:t>
      </w:r>
    </w:p>
    <w:p w14:paraId="7293FD6A" w14:textId="77777777" w:rsidR="007970B5" w:rsidRPr="00317FE9" w:rsidRDefault="007970B5" w:rsidP="00E82300">
      <w:pPr>
        <w:overflowPunct w:val="0"/>
        <w:autoSpaceDE w:val="0"/>
        <w:autoSpaceDN w:val="0"/>
        <w:adjustRightInd w:val="0"/>
        <w:ind w:right="-851"/>
        <w:textAlignment w:val="baseline"/>
        <w:rPr>
          <w:rFonts w:ascii="David" w:hAnsi="David"/>
          <w:b/>
          <w:bCs/>
          <w:u w:val="single"/>
          <w:rtl/>
        </w:rPr>
      </w:pPr>
    </w:p>
    <w:p w14:paraId="326DD0CE" w14:textId="77777777" w:rsidR="0047612A" w:rsidRPr="00317FE9" w:rsidRDefault="0047612A" w:rsidP="00033E4F">
      <w:pPr>
        <w:overflowPunct w:val="0"/>
        <w:autoSpaceDE w:val="0"/>
        <w:autoSpaceDN w:val="0"/>
        <w:adjustRightInd w:val="0"/>
        <w:ind w:left="360" w:right="-851"/>
        <w:textAlignment w:val="baseline"/>
        <w:rPr>
          <w:rFonts w:ascii="David" w:hAnsi="David"/>
          <w:b/>
          <w:bCs/>
          <w:u w:val="single"/>
        </w:rPr>
      </w:pPr>
      <w:r w:rsidRPr="00317FE9">
        <w:rPr>
          <w:rFonts w:ascii="David" w:hAnsi="David"/>
          <w:b/>
          <w:bCs/>
          <w:u w:val="single"/>
          <w:rtl/>
        </w:rPr>
        <w:t>הצהרות כלליות</w:t>
      </w:r>
    </w:p>
    <w:p w14:paraId="39F04E12" w14:textId="77777777" w:rsidR="0047612A" w:rsidRPr="00317FE9" w:rsidRDefault="0047612A" w:rsidP="00C575BC">
      <w:pPr>
        <w:numPr>
          <w:ilvl w:val="1"/>
          <w:numId w:val="11"/>
        </w:numPr>
        <w:overflowPunct w:val="0"/>
        <w:autoSpaceDE w:val="0"/>
        <w:autoSpaceDN w:val="0"/>
        <w:adjustRightInd w:val="0"/>
        <w:ind w:left="729" w:right="-851"/>
        <w:textAlignment w:val="baseline"/>
        <w:rPr>
          <w:rFonts w:ascii="David" w:hAnsi="David"/>
        </w:rPr>
      </w:pPr>
      <w:r w:rsidRPr="00317FE9">
        <w:rPr>
          <w:rFonts w:ascii="David" w:hAnsi="David"/>
          <w:rtl/>
        </w:rPr>
        <w:t>לאחר שקראתי את מסמכי המכרז, קיבלתי הסברים, ושאלותיי, אם היו, נענו על ידי המזמין, אני מגיש בזאת את הצעתי לאספקת השירותים כמפורט במסמך זה.</w:t>
      </w:r>
    </w:p>
    <w:p w14:paraId="52EFDD35" w14:textId="77777777" w:rsidR="0047612A" w:rsidRPr="00317FE9" w:rsidRDefault="0047612A" w:rsidP="00C575BC">
      <w:pPr>
        <w:numPr>
          <w:ilvl w:val="1"/>
          <w:numId w:val="11"/>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החלטות ועדת המכרזים תתבססנה על האמור בהצעת המחיר ויתר המסמכים</w:t>
      </w:r>
      <w:r w:rsidR="002746CF">
        <w:rPr>
          <w:rFonts w:ascii="David" w:hAnsi="David" w:hint="cs"/>
          <w:rtl/>
        </w:rPr>
        <w:t xml:space="preserve"> </w:t>
      </w:r>
      <w:r w:rsidRPr="00317FE9">
        <w:rPr>
          <w:rFonts w:ascii="David" w:hAnsi="David"/>
          <w:rtl/>
        </w:rPr>
        <w:t>שצורפו להצעה זו, ועל אמות המידה כפי שפורטו במסמכי המכרז.</w:t>
      </w:r>
    </w:p>
    <w:p w14:paraId="57061DD5" w14:textId="77777777" w:rsidR="0047612A" w:rsidRPr="00317FE9" w:rsidRDefault="0047612A" w:rsidP="00C575BC">
      <w:pPr>
        <w:numPr>
          <w:ilvl w:val="1"/>
          <w:numId w:val="11"/>
        </w:numPr>
        <w:tabs>
          <w:tab w:val="right" w:pos="729"/>
        </w:tabs>
        <w:overflowPunct w:val="0"/>
        <w:autoSpaceDE w:val="0"/>
        <w:autoSpaceDN w:val="0"/>
        <w:adjustRightInd w:val="0"/>
        <w:ind w:left="729" w:right="-851"/>
        <w:textAlignment w:val="baseline"/>
        <w:rPr>
          <w:rFonts w:ascii="David" w:hAnsi="David"/>
        </w:rPr>
      </w:pPr>
      <w:r w:rsidRPr="00317FE9">
        <w:rPr>
          <w:rFonts w:ascii="David" w:hAnsi="David"/>
          <w:rtl/>
        </w:rPr>
        <w:t>ידוע לי, כי אם הצעת המחיר שלי תהיה בלתי סבירה, יהא המזמין רשאי לדחות את הצעתי.</w:t>
      </w:r>
    </w:p>
    <w:p w14:paraId="20B35D95" w14:textId="77777777" w:rsidR="0047612A" w:rsidRPr="00317FE9" w:rsidRDefault="0047612A" w:rsidP="0047612A">
      <w:pPr>
        <w:ind w:left="760"/>
        <w:jc w:val="cente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48"/>
        <w:gridCol w:w="3402"/>
        <w:gridCol w:w="2826"/>
      </w:tblGrid>
      <w:tr w:rsidR="0047612A" w:rsidRPr="00317FE9" w14:paraId="2CC012AC" w14:textId="77777777" w:rsidTr="009A1786">
        <w:trPr>
          <w:jc w:val="center"/>
        </w:trPr>
        <w:tc>
          <w:tcPr>
            <w:tcW w:w="2548" w:type="dxa"/>
          </w:tcPr>
          <w:p w14:paraId="1C19D182" w14:textId="77777777" w:rsidR="0047612A" w:rsidRPr="00317FE9" w:rsidRDefault="0047612A" w:rsidP="00BF0F71">
            <w:pPr>
              <w:rPr>
                <w:rFonts w:ascii="David" w:hAnsi="David"/>
                <w:rtl/>
              </w:rPr>
            </w:pPr>
          </w:p>
          <w:p w14:paraId="25871A6E" w14:textId="77777777" w:rsidR="0047612A" w:rsidRPr="00317FE9" w:rsidRDefault="0047612A" w:rsidP="00BF0F71">
            <w:pPr>
              <w:rPr>
                <w:rFonts w:ascii="David" w:hAnsi="David"/>
              </w:rPr>
            </w:pPr>
          </w:p>
        </w:tc>
        <w:tc>
          <w:tcPr>
            <w:tcW w:w="3402" w:type="dxa"/>
          </w:tcPr>
          <w:p w14:paraId="4B0DBC43" w14:textId="77777777" w:rsidR="0047612A" w:rsidRPr="00317FE9" w:rsidRDefault="0047612A" w:rsidP="00BF0F71">
            <w:pPr>
              <w:rPr>
                <w:rFonts w:ascii="David" w:hAnsi="David"/>
              </w:rPr>
            </w:pPr>
          </w:p>
        </w:tc>
        <w:tc>
          <w:tcPr>
            <w:tcW w:w="2826" w:type="dxa"/>
          </w:tcPr>
          <w:p w14:paraId="68FC290F" w14:textId="77777777" w:rsidR="0047612A" w:rsidRPr="00317FE9" w:rsidRDefault="0047612A" w:rsidP="00BF0F71">
            <w:pPr>
              <w:rPr>
                <w:rFonts w:ascii="David" w:hAnsi="David"/>
              </w:rPr>
            </w:pPr>
          </w:p>
        </w:tc>
      </w:tr>
      <w:tr w:rsidR="0047612A" w:rsidRPr="00317FE9" w14:paraId="5187837A" w14:textId="77777777" w:rsidTr="009A1786">
        <w:trPr>
          <w:jc w:val="center"/>
        </w:trPr>
        <w:tc>
          <w:tcPr>
            <w:tcW w:w="2548" w:type="dxa"/>
            <w:shd w:val="pct5" w:color="auto" w:fill="auto"/>
          </w:tcPr>
          <w:p w14:paraId="5F990B60" w14:textId="77777777" w:rsidR="0047612A" w:rsidRPr="00317FE9" w:rsidRDefault="0047612A" w:rsidP="00BF0F71">
            <w:pPr>
              <w:jc w:val="center"/>
              <w:rPr>
                <w:rFonts w:ascii="David" w:hAnsi="David"/>
              </w:rPr>
            </w:pPr>
            <w:r w:rsidRPr="00317FE9">
              <w:rPr>
                <w:rFonts w:ascii="David" w:hAnsi="David"/>
                <w:rtl/>
              </w:rPr>
              <w:t>תאריך</w:t>
            </w:r>
          </w:p>
        </w:tc>
        <w:tc>
          <w:tcPr>
            <w:tcW w:w="3402" w:type="dxa"/>
            <w:shd w:val="pct5" w:color="auto" w:fill="auto"/>
          </w:tcPr>
          <w:p w14:paraId="0D56593D" w14:textId="77777777" w:rsidR="0047612A" w:rsidRPr="00317FE9" w:rsidRDefault="0047612A" w:rsidP="00BF0F71">
            <w:pPr>
              <w:jc w:val="center"/>
              <w:rPr>
                <w:rFonts w:ascii="David" w:hAnsi="David"/>
              </w:rPr>
            </w:pPr>
            <w:r w:rsidRPr="00317FE9">
              <w:rPr>
                <w:rFonts w:ascii="David" w:hAnsi="David"/>
                <w:rtl/>
              </w:rPr>
              <w:t>שם מלא של החותם בשם המציע</w:t>
            </w:r>
          </w:p>
        </w:tc>
        <w:tc>
          <w:tcPr>
            <w:tcW w:w="2826" w:type="dxa"/>
            <w:shd w:val="pct5" w:color="auto" w:fill="auto"/>
          </w:tcPr>
          <w:p w14:paraId="44AA3A33" w14:textId="77777777" w:rsidR="0047612A" w:rsidRPr="00317FE9" w:rsidRDefault="0047612A" w:rsidP="00BF0F71">
            <w:pPr>
              <w:jc w:val="center"/>
              <w:rPr>
                <w:rFonts w:ascii="David" w:hAnsi="David"/>
              </w:rPr>
            </w:pPr>
            <w:r w:rsidRPr="00317FE9">
              <w:rPr>
                <w:rFonts w:ascii="David" w:hAnsi="David"/>
                <w:rtl/>
              </w:rPr>
              <w:t>חתימה וחותמת המציע</w:t>
            </w:r>
          </w:p>
        </w:tc>
      </w:tr>
    </w:tbl>
    <w:p w14:paraId="56CBCE10" w14:textId="77777777" w:rsidR="001301C9" w:rsidRDefault="001301C9" w:rsidP="00E55082">
      <w:pPr>
        <w:ind w:left="760"/>
        <w:jc w:val="center"/>
        <w:rPr>
          <w:rFonts w:ascii="David" w:hAnsi="David"/>
          <w:rtl/>
        </w:rPr>
      </w:pPr>
    </w:p>
    <w:p w14:paraId="63AD277C" w14:textId="77777777" w:rsidR="00D51B83" w:rsidRDefault="00D51B83">
      <w:pPr>
        <w:bidi w:val="0"/>
        <w:spacing w:line="240" w:lineRule="auto"/>
        <w:jc w:val="left"/>
        <w:rPr>
          <w:rFonts w:ascii="David" w:hAnsi="David"/>
        </w:rPr>
      </w:pPr>
      <w:bookmarkStart w:id="131" w:name="_Toc456793806"/>
      <w:bookmarkStart w:id="132" w:name="_Toc59719350"/>
      <w:bookmarkStart w:id="133" w:name="_Ref444600426"/>
      <w:r>
        <w:rPr>
          <w:b/>
          <w:bCs/>
          <w:rtl/>
        </w:rPr>
        <w:br w:type="page"/>
      </w:r>
    </w:p>
    <w:p w14:paraId="04D09A90" w14:textId="77777777" w:rsidR="00A27DEF" w:rsidRPr="00376880" w:rsidRDefault="00A27DEF" w:rsidP="00A27DEF">
      <w:pPr>
        <w:pStyle w:val="23"/>
        <w:rPr>
          <w:rtl/>
        </w:rPr>
      </w:pPr>
      <w:bookmarkStart w:id="134" w:name="נספח_מסמכים_נדרשים"/>
      <w:bookmarkStart w:id="135" w:name="_Toc137735241"/>
      <w:r w:rsidRPr="00376880">
        <w:rPr>
          <w:rtl/>
        </w:rPr>
        <w:lastRenderedPageBreak/>
        <w:t>נספח ב</w:t>
      </w:r>
      <w:r w:rsidR="00B81996">
        <w:rPr>
          <w:rFonts w:hint="cs"/>
          <w:rtl/>
        </w:rPr>
        <w:t>'</w:t>
      </w:r>
      <w:r w:rsidR="001305EA">
        <w:rPr>
          <w:rFonts w:hint="cs"/>
          <w:rtl/>
        </w:rPr>
        <w:t>6</w:t>
      </w:r>
      <w:bookmarkEnd w:id="134"/>
      <w:r w:rsidRPr="00376880">
        <w:rPr>
          <w:rtl/>
        </w:rPr>
        <w:t xml:space="preserve"> – </w:t>
      </w:r>
      <w:bookmarkStart w:id="136" w:name="נספח_מסמכים_נדרשים_כותרת"/>
      <w:r w:rsidRPr="00376880">
        <w:rPr>
          <w:rtl/>
        </w:rPr>
        <w:t>פירוט המסמכים להגשה</w:t>
      </w:r>
      <w:bookmarkEnd w:id="131"/>
      <w:bookmarkEnd w:id="132"/>
      <w:bookmarkEnd w:id="136"/>
      <w:bookmarkEnd w:id="135"/>
    </w:p>
    <w:p w14:paraId="51C649F9" w14:textId="77777777" w:rsidR="00A27DEF" w:rsidRPr="00376880" w:rsidRDefault="00A27DEF" w:rsidP="00A27DEF">
      <w:pPr>
        <w:pStyle w:val="a7"/>
        <w:ind w:left="0"/>
        <w:rPr>
          <w:rFonts w:ascii="David" w:hAnsi="David"/>
          <w:sz w:val="24"/>
          <w:rtl/>
        </w:rPr>
      </w:pPr>
      <w:r w:rsidRPr="00376880">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A27DEF" w:rsidRPr="00376880" w14:paraId="4A5F7A51" w14:textId="77777777" w:rsidTr="00667918">
        <w:trPr>
          <w:tblHeader/>
          <w:jc w:val="center"/>
        </w:trPr>
        <w:tc>
          <w:tcPr>
            <w:tcW w:w="743" w:type="dxa"/>
            <w:shd w:val="clear" w:color="auto" w:fill="E0E0E0"/>
            <w:vAlign w:val="center"/>
          </w:tcPr>
          <w:p w14:paraId="3F10B01F" w14:textId="77777777" w:rsidR="00A27DEF" w:rsidRPr="00376880" w:rsidRDefault="00A27DEF" w:rsidP="00667918">
            <w:pPr>
              <w:spacing w:line="240" w:lineRule="auto"/>
              <w:jc w:val="center"/>
              <w:rPr>
                <w:rFonts w:ascii="David" w:hAnsi="David"/>
                <w:bCs/>
                <w:rtl/>
              </w:rPr>
            </w:pPr>
            <w:proofErr w:type="spellStart"/>
            <w:r w:rsidRPr="00376880">
              <w:rPr>
                <w:rFonts w:ascii="David" w:hAnsi="David"/>
                <w:bCs/>
                <w:rtl/>
              </w:rPr>
              <w:t>מס"ד</w:t>
            </w:r>
            <w:proofErr w:type="spellEnd"/>
          </w:p>
        </w:tc>
        <w:tc>
          <w:tcPr>
            <w:tcW w:w="7371" w:type="dxa"/>
            <w:shd w:val="clear" w:color="auto" w:fill="E0E0E0"/>
            <w:vAlign w:val="center"/>
          </w:tcPr>
          <w:p w14:paraId="7E4166DB" w14:textId="77777777" w:rsidR="00A27DEF" w:rsidRPr="00376880" w:rsidRDefault="00A27DEF" w:rsidP="00667918">
            <w:pPr>
              <w:spacing w:line="240" w:lineRule="auto"/>
              <w:jc w:val="center"/>
              <w:rPr>
                <w:rFonts w:ascii="David" w:hAnsi="David"/>
                <w:bCs/>
                <w:rtl/>
              </w:rPr>
            </w:pPr>
            <w:r w:rsidRPr="00376880">
              <w:rPr>
                <w:rFonts w:ascii="David" w:hAnsi="David"/>
                <w:bCs/>
                <w:rtl/>
              </w:rPr>
              <w:t>תיאור</w:t>
            </w:r>
          </w:p>
        </w:tc>
        <w:tc>
          <w:tcPr>
            <w:tcW w:w="851" w:type="dxa"/>
            <w:shd w:val="clear" w:color="auto" w:fill="E0E0E0"/>
            <w:vAlign w:val="center"/>
          </w:tcPr>
          <w:p w14:paraId="2E13D858" w14:textId="77777777" w:rsidR="00A27DEF" w:rsidRPr="00376880" w:rsidRDefault="00A27DEF" w:rsidP="00667918">
            <w:pPr>
              <w:spacing w:line="240" w:lineRule="auto"/>
              <w:jc w:val="center"/>
              <w:rPr>
                <w:rFonts w:ascii="David" w:hAnsi="David"/>
                <w:bCs/>
                <w:rtl/>
              </w:rPr>
            </w:pPr>
            <w:r w:rsidRPr="00376880">
              <w:rPr>
                <w:rFonts w:ascii="David" w:hAnsi="David"/>
                <w:bCs/>
                <w:rtl/>
              </w:rPr>
              <w:t>סמן</w:t>
            </w:r>
          </w:p>
        </w:tc>
      </w:tr>
      <w:tr w:rsidR="00A27DEF" w:rsidRPr="00376880" w14:paraId="381370CC" w14:textId="77777777" w:rsidTr="00667918">
        <w:trPr>
          <w:trHeight w:val="276"/>
          <w:jc w:val="center"/>
        </w:trPr>
        <w:tc>
          <w:tcPr>
            <w:tcW w:w="743" w:type="dxa"/>
            <w:vMerge w:val="restart"/>
            <w:shd w:val="clear" w:color="auto" w:fill="E0E0E0"/>
            <w:vAlign w:val="center"/>
          </w:tcPr>
          <w:p w14:paraId="4BE440CE"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0E96EE57" w14:textId="77777777" w:rsidR="00A27DEF" w:rsidRPr="00376880" w:rsidRDefault="00A27DEF" w:rsidP="00667918">
            <w:pPr>
              <w:spacing w:line="240" w:lineRule="auto"/>
              <w:rPr>
                <w:rFonts w:ascii="David" w:hAnsi="David"/>
                <w:b/>
                <w:rtl/>
              </w:rPr>
            </w:pPr>
            <w:r w:rsidRPr="00376880">
              <w:rPr>
                <w:rFonts w:ascii="David" w:hAnsi="David"/>
                <w:bCs/>
                <w:rtl/>
              </w:rPr>
              <w:t>מסמכי מכרז חתומים</w:t>
            </w:r>
            <w:r w:rsidRPr="00376880">
              <w:rPr>
                <w:rFonts w:ascii="David" w:hAnsi="David"/>
                <w:b/>
                <w:rtl/>
              </w:rPr>
              <w:t>:</w:t>
            </w:r>
          </w:p>
        </w:tc>
        <w:tc>
          <w:tcPr>
            <w:tcW w:w="851" w:type="dxa"/>
            <w:tcBorders>
              <w:bottom w:val="single" w:sz="4" w:space="0" w:color="auto"/>
            </w:tcBorders>
            <w:shd w:val="clear" w:color="auto" w:fill="auto"/>
          </w:tcPr>
          <w:p w14:paraId="4F42285E" w14:textId="77777777" w:rsidR="00A27DEF" w:rsidRPr="00376880" w:rsidRDefault="00A27DEF" w:rsidP="00C575BC">
            <w:pPr>
              <w:numPr>
                <w:ilvl w:val="0"/>
                <w:numId w:val="20"/>
              </w:numPr>
              <w:tabs>
                <w:tab w:val="clear" w:pos="720"/>
                <w:tab w:val="left" w:pos="176"/>
              </w:tabs>
              <w:spacing w:line="240" w:lineRule="auto"/>
              <w:jc w:val="left"/>
              <w:rPr>
                <w:rFonts w:ascii="David" w:hAnsi="David"/>
                <w:b/>
                <w:rtl/>
              </w:rPr>
            </w:pPr>
          </w:p>
        </w:tc>
      </w:tr>
      <w:tr w:rsidR="00A27DEF" w:rsidRPr="00376880" w14:paraId="774F4BD2" w14:textId="77777777" w:rsidTr="00667918">
        <w:trPr>
          <w:trHeight w:val="274"/>
          <w:jc w:val="center"/>
        </w:trPr>
        <w:tc>
          <w:tcPr>
            <w:tcW w:w="743" w:type="dxa"/>
            <w:vMerge/>
            <w:shd w:val="clear" w:color="auto" w:fill="E0E0E0"/>
            <w:vAlign w:val="center"/>
          </w:tcPr>
          <w:p w14:paraId="5CDB02FF"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bottom w:val="nil"/>
            </w:tcBorders>
            <w:shd w:val="clear" w:color="auto" w:fill="auto"/>
          </w:tcPr>
          <w:p w14:paraId="590ED603" w14:textId="30A58474" w:rsidR="00A27DEF" w:rsidRPr="00376880" w:rsidRDefault="00A27DEF" w:rsidP="00C575BC">
            <w:pPr>
              <w:numPr>
                <w:ilvl w:val="0"/>
                <w:numId w:val="19"/>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חלק א'</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נוהל_המכרז_כותרת \</w:instrText>
            </w:r>
            <w:r w:rsidRPr="00376880">
              <w:rPr>
                <w:rFonts w:ascii="David" w:hAnsi="David"/>
                <w:b/>
              </w:rPr>
              <w:instrText>h</w:instrText>
            </w:r>
            <w:r w:rsidRPr="00376880">
              <w:rPr>
                <w:rFonts w:ascii="David" w:hAnsi="David"/>
                <w:b/>
                <w:rtl/>
              </w:rPr>
              <w:instrText xml:space="preserve">  \* </w:instrText>
            </w:r>
            <w:r w:rsidRPr="00376880">
              <w:rPr>
                <w:rFonts w:ascii="David" w:hAnsi="David"/>
                <w:b/>
              </w:rPr>
              <w:instrText>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נוהל המכרז ותנאיו</w:t>
            </w:r>
            <w:r w:rsidRPr="00376880">
              <w:rPr>
                <w:rFonts w:ascii="David" w:hAnsi="David"/>
                <w:b/>
                <w:rtl/>
              </w:rPr>
              <w:fldChar w:fldCharType="end"/>
            </w:r>
            <w:r w:rsidRPr="00376880">
              <w:rPr>
                <w:rFonts w:ascii="David" w:hAnsi="David"/>
                <w:b/>
                <w:rtl/>
              </w:rPr>
              <w:t>) – חתימות על כל דף ודף.</w:t>
            </w:r>
          </w:p>
        </w:tc>
        <w:tc>
          <w:tcPr>
            <w:tcW w:w="851" w:type="dxa"/>
            <w:tcBorders>
              <w:bottom w:val="nil"/>
            </w:tcBorders>
            <w:shd w:val="clear" w:color="auto" w:fill="auto"/>
          </w:tcPr>
          <w:p w14:paraId="29352814"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333259BA" w14:textId="77777777" w:rsidTr="00667918">
        <w:trPr>
          <w:trHeight w:val="274"/>
          <w:jc w:val="center"/>
        </w:trPr>
        <w:tc>
          <w:tcPr>
            <w:tcW w:w="743" w:type="dxa"/>
            <w:vMerge/>
            <w:shd w:val="clear" w:color="auto" w:fill="E0E0E0"/>
            <w:vAlign w:val="center"/>
          </w:tcPr>
          <w:p w14:paraId="381CBF36"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41E04146" w14:textId="704FDB39" w:rsidR="00A27DEF" w:rsidRPr="00376880" w:rsidRDefault="00A27DEF" w:rsidP="00C575BC">
            <w:pPr>
              <w:numPr>
                <w:ilvl w:val="0"/>
                <w:numId w:val="19"/>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חלק ב'</w:t>
            </w:r>
            <w:r w:rsidR="00E20BFF" w:rsidRPr="00C81D3C">
              <w:rPr>
                <w:rtl/>
              </w:rPr>
              <w:t xml:space="preserve"> </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חוברת_הצעה_כותרת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חוברת ההצעה</w:t>
            </w:r>
            <w:r w:rsidRPr="00376880">
              <w:rPr>
                <w:rFonts w:ascii="David" w:hAnsi="David"/>
                <w:b/>
                <w:rtl/>
              </w:rPr>
              <w:fldChar w:fldCharType="end"/>
            </w:r>
            <w:r w:rsidRPr="00376880">
              <w:rPr>
                <w:rFonts w:ascii="David" w:hAnsi="David"/>
                <w:b/>
                <w:rtl/>
              </w:rPr>
              <w:t>) – מלא וחתום בכל דף ודף.</w:t>
            </w:r>
          </w:p>
        </w:tc>
        <w:tc>
          <w:tcPr>
            <w:tcW w:w="851" w:type="dxa"/>
            <w:tcBorders>
              <w:top w:val="nil"/>
              <w:bottom w:val="nil"/>
            </w:tcBorders>
            <w:shd w:val="clear" w:color="auto" w:fill="auto"/>
          </w:tcPr>
          <w:p w14:paraId="5334FF48"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67633021" w14:textId="77777777" w:rsidTr="00667918">
        <w:trPr>
          <w:trHeight w:val="274"/>
          <w:jc w:val="center"/>
        </w:trPr>
        <w:tc>
          <w:tcPr>
            <w:tcW w:w="743" w:type="dxa"/>
            <w:vMerge/>
            <w:shd w:val="clear" w:color="auto" w:fill="E0E0E0"/>
            <w:vAlign w:val="center"/>
          </w:tcPr>
          <w:p w14:paraId="2DA915FB"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4ABCF6C1" w14:textId="19CB1DC7" w:rsidR="00A27DEF" w:rsidRPr="00376880" w:rsidRDefault="00A27DEF" w:rsidP="00C575BC">
            <w:pPr>
              <w:numPr>
                <w:ilvl w:val="0"/>
                <w:numId w:val="19"/>
              </w:numPr>
              <w:tabs>
                <w:tab w:val="clear" w:pos="720"/>
              </w:tabs>
              <w:spacing w:line="240" w:lineRule="auto"/>
              <w:ind w:left="568" w:hanging="284"/>
              <w:rPr>
                <w:rFonts w:ascii="David" w:hAnsi="David"/>
                <w:b/>
                <w:rtl/>
              </w:rPr>
            </w:pP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חלק ג'</w:t>
            </w:r>
            <w:r w:rsidRPr="00376880">
              <w:rPr>
                <w:rFonts w:ascii="David" w:hAnsi="David"/>
                <w:b/>
                <w:rtl/>
              </w:rPr>
              <w:fldChar w:fldCharType="end"/>
            </w:r>
            <w:r w:rsidRPr="00376880">
              <w:rPr>
                <w:rFonts w:ascii="David" w:hAnsi="David"/>
                <w:b/>
                <w:rtl/>
              </w:rPr>
              <w:t xml:space="preserve"> למסמכי המכרז (</w:t>
            </w:r>
            <w:r w:rsidRPr="00376880">
              <w:rPr>
                <w:rFonts w:ascii="David" w:hAnsi="David"/>
                <w:b/>
                <w:rtl/>
              </w:rPr>
              <w:fldChar w:fldCharType="begin"/>
            </w:r>
            <w:r w:rsidRPr="00376880">
              <w:rPr>
                <w:rFonts w:ascii="David" w:hAnsi="David"/>
                <w:b/>
                <w:rtl/>
              </w:rPr>
              <w:instrText xml:space="preserve"> </w:instrText>
            </w:r>
            <w:r w:rsidRPr="00376880">
              <w:rPr>
                <w:rFonts w:ascii="David" w:hAnsi="David"/>
                <w:b/>
              </w:rPr>
              <w:instrText>REF</w:instrText>
            </w:r>
            <w:r w:rsidRPr="00376880">
              <w:rPr>
                <w:rFonts w:ascii="David" w:hAnsi="David"/>
                <w:b/>
                <w:rtl/>
              </w:rPr>
              <w:instrText xml:space="preserve">  הסכם_התקשרות_כותרת \</w:instrText>
            </w:r>
            <w:r w:rsidRPr="00376880">
              <w:rPr>
                <w:rFonts w:ascii="David" w:hAnsi="David"/>
                <w:b/>
              </w:rPr>
              <w:instrText>h  \* MERGEFORMAT</w:instrText>
            </w:r>
            <w:r w:rsidRPr="00376880">
              <w:rPr>
                <w:rFonts w:ascii="David" w:hAnsi="David"/>
                <w:b/>
                <w:rtl/>
              </w:rPr>
              <w:instrText xml:space="preserve"> </w:instrText>
            </w:r>
            <w:r w:rsidRPr="00376880">
              <w:rPr>
                <w:rFonts w:ascii="David" w:hAnsi="David"/>
                <w:b/>
                <w:rtl/>
              </w:rPr>
            </w:r>
            <w:r w:rsidRPr="00376880">
              <w:rPr>
                <w:rFonts w:ascii="David" w:hAnsi="David"/>
                <w:b/>
                <w:rtl/>
              </w:rPr>
              <w:fldChar w:fldCharType="separate"/>
            </w:r>
            <w:r w:rsidR="00E20BFF" w:rsidRPr="00E20BFF">
              <w:rPr>
                <w:rFonts w:ascii="David" w:hAnsi="David"/>
                <w:b/>
                <w:rtl/>
              </w:rPr>
              <w:t>הסכם אספקת השירותים</w:t>
            </w:r>
            <w:r w:rsidRPr="00376880">
              <w:rPr>
                <w:rFonts w:ascii="David" w:hAnsi="David"/>
                <w:b/>
                <w:rtl/>
              </w:rPr>
              <w:fldChar w:fldCharType="end"/>
            </w:r>
            <w:r w:rsidRPr="00376880">
              <w:rPr>
                <w:rFonts w:ascii="David" w:hAnsi="David"/>
                <w:b/>
                <w:rtl/>
              </w:rPr>
              <w:t>) – חתימות על כל דף ודף.</w:t>
            </w:r>
          </w:p>
        </w:tc>
        <w:tc>
          <w:tcPr>
            <w:tcW w:w="851" w:type="dxa"/>
            <w:tcBorders>
              <w:top w:val="nil"/>
              <w:bottom w:val="nil"/>
            </w:tcBorders>
            <w:shd w:val="clear" w:color="auto" w:fill="auto"/>
          </w:tcPr>
          <w:p w14:paraId="4E532946"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66EFFC40" w14:textId="77777777" w:rsidTr="00667918">
        <w:trPr>
          <w:trHeight w:val="274"/>
          <w:jc w:val="center"/>
        </w:trPr>
        <w:tc>
          <w:tcPr>
            <w:tcW w:w="743" w:type="dxa"/>
            <w:vMerge/>
            <w:shd w:val="clear" w:color="auto" w:fill="E0E0E0"/>
            <w:vAlign w:val="center"/>
          </w:tcPr>
          <w:p w14:paraId="633A49B0"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4E29CDC3" w14:textId="77777777" w:rsidR="00A27DEF" w:rsidRPr="00376880" w:rsidRDefault="00A27DEF" w:rsidP="00C575BC">
            <w:pPr>
              <w:numPr>
                <w:ilvl w:val="0"/>
                <w:numId w:val="19"/>
              </w:numPr>
              <w:tabs>
                <w:tab w:val="clear" w:pos="720"/>
              </w:tabs>
              <w:spacing w:line="240" w:lineRule="auto"/>
              <w:ind w:left="568" w:hanging="284"/>
              <w:rPr>
                <w:rFonts w:ascii="David" w:hAnsi="David"/>
                <w:b/>
                <w:rtl/>
              </w:rPr>
            </w:pPr>
            <w:r w:rsidRPr="00376880">
              <w:rPr>
                <w:rFonts w:ascii="David" w:hAnsi="David"/>
                <w:b/>
                <w:rtl/>
              </w:rPr>
              <w:t>מסמך מענה לשאלות הבהרה – חתימות על כל דף ודף.</w:t>
            </w:r>
          </w:p>
        </w:tc>
        <w:tc>
          <w:tcPr>
            <w:tcW w:w="851" w:type="dxa"/>
            <w:tcBorders>
              <w:top w:val="nil"/>
              <w:bottom w:val="nil"/>
            </w:tcBorders>
            <w:shd w:val="clear" w:color="auto" w:fill="auto"/>
          </w:tcPr>
          <w:p w14:paraId="34C7901A"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12817893" w14:textId="77777777" w:rsidTr="00667918">
        <w:trPr>
          <w:trHeight w:val="274"/>
          <w:jc w:val="center"/>
        </w:trPr>
        <w:tc>
          <w:tcPr>
            <w:tcW w:w="743" w:type="dxa"/>
            <w:vMerge/>
            <w:shd w:val="clear" w:color="auto" w:fill="E0E0E0"/>
            <w:vAlign w:val="center"/>
          </w:tcPr>
          <w:p w14:paraId="1FAD160B"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4E3361F6" w14:textId="77777777" w:rsidR="00A27DEF" w:rsidRPr="00376880" w:rsidRDefault="00A27DEF" w:rsidP="00C575BC">
            <w:pPr>
              <w:numPr>
                <w:ilvl w:val="0"/>
                <w:numId w:val="19"/>
              </w:numPr>
              <w:tabs>
                <w:tab w:val="clear" w:pos="720"/>
              </w:tabs>
              <w:spacing w:line="240" w:lineRule="auto"/>
              <w:ind w:left="568" w:hanging="284"/>
              <w:rPr>
                <w:rFonts w:ascii="David" w:hAnsi="David"/>
                <w:b/>
                <w:rtl/>
              </w:rPr>
            </w:pPr>
            <w:r w:rsidRPr="00376880">
              <w:rPr>
                <w:rFonts w:ascii="David" w:hAnsi="David"/>
                <w:b/>
                <w:rtl/>
              </w:rPr>
              <w:t>מכתבי הבהרה (אם י</w:t>
            </w:r>
            <w:r w:rsidR="004C362D">
              <w:rPr>
                <w:rFonts w:ascii="David" w:hAnsi="David" w:hint="cs"/>
                <w:b/>
                <w:rtl/>
              </w:rPr>
              <w:t>י</w:t>
            </w:r>
            <w:r w:rsidRPr="00376880">
              <w:rPr>
                <w:rFonts w:ascii="David" w:hAnsi="David"/>
                <w:b/>
                <w:rtl/>
              </w:rPr>
              <w:t>שלחו למציעים) – חתימות על כל דף ודף.</w:t>
            </w:r>
          </w:p>
        </w:tc>
        <w:tc>
          <w:tcPr>
            <w:tcW w:w="851" w:type="dxa"/>
            <w:tcBorders>
              <w:top w:val="nil"/>
              <w:bottom w:val="single" w:sz="4" w:space="0" w:color="auto"/>
            </w:tcBorders>
            <w:shd w:val="clear" w:color="auto" w:fill="auto"/>
          </w:tcPr>
          <w:p w14:paraId="2441FC86"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D51B83" w:rsidRPr="00376880" w14:paraId="331EF8B0" w14:textId="77777777" w:rsidTr="00667918">
        <w:trPr>
          <w:jc w:val="center"/>
        </w:trPr>
        <w:tc>
          <w:tcPr>
            <w:tcW w:w="743" w:type="dxa"/>
            <w:vMerge w:val="restart"/>
            <w:shd w:val="clear" w:color="auto" w:fill="E0E0E0"/>
            <w:vAlign w:val="center"/>
          </w:tcPr>
          <w:p w14:paraId="0BFB555B"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44062F24" w14:textId="77777777" w:rsidR="00D51B83" w:rsidRPr="00376880" w:rsidRDefault="00D51B83" w:rsidP="00667918">
            <w:pPr>
              <w:spacing w:line="240" w:lineRule="auto"/>
              <w:rPr>
                <w:rFonts w:ascii="David" w:hAnsi="David"/>
                <w:b/>
                <w:rtl/>
              </w:rPr>
            </w:pPr>
            <w:r w:rsidRPr="00376880">
              <w:rPr>
                <w:rFonts w:ascii="David" w:hAnsi="David"/>
                <w:bCs/>
                <w:rtl/>
              </w:rPr>
              <w:t>נספחים</w:t>
            </w:r>
            <w:r w:rsidRPr="00376880">
              <w:rPr>
                <w:rFonts w:ascii="David" w:hAnsi="David"/>
                <w:b/>
                <w:rtl/>
              </w:rPr>
              <w:t>:</w:t>
            </w:r>
          </w:p>
        </w:tc>
        <w:tc>
          <w:tcPr>
            <w:tcW w:w="851" w:type="dxa"/>
            <w:tcBorders>
              <w:bottom w:val="single" w:sz="4" w:space="0" w:color="auto"/>
            </w:tcBorders>
            <w:shd w:val="clear" w:color="auto" w:fill="auto"/>
          </w:tcPr>
          <w:p w14:paraId="3C4B62ED"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0AA6B354" w14:textId="77777777" w:rsidTr="00667918">
        <w:trPr>
          <w:jc w:val="center"/>
        </w:trPr>
        <w:tc>
          <w:tcPr>
            <w:tcW w:w="743" w:type="dxa"/>
            <w:vMerge/>
            <w:shd w:val="clear" w:color="auto" w:fill="E0E0E0"/>
            <w:vAlign w:val="center"/>
          </w:tcPr>
          <w:p w14:paraId="46374291"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1018B38" w14:textId="56B3EBBD" w:rsidR="00D51B83" w:rsidRPr="00376880" w:rsidRDefault="00D51B83" w:rsidP="00C575BC">
            <w:pPr>
              <w:numPr>
                <w:ilvl w:val="0"/>
                <w:numId w:val="19"/>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ב'1</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נספח_הגשה_כותרת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טופס הגשת ההצעה</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4346B551"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6BC82C56" w14:textId="77777777" w:rsidTr="00667918">
        <w:trPr>
          <w:jc w:val="center"/>
        </w:trPr>
        <w:tc>
          <w:tcPr>
            <w:tcW w:w="743" w:type="dxa"/>
            <w:vMerge/>
            <w:shd w:val="clear" w:color="auto" w:fill="E0E0E0"/>
            <w:vAlign w:val="center"/>
          </w:tcPr>
          <w:p w14:paraId="383A5B42"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31CBC03B" w14:textId="4E73DD43" w:rsidR="00D51B83" w:rsidRPr="00376880" w:rsidRDefault="00D51B83" w:rsidP="00C575BC">
            <w:pPr>
              <w:numPr>
                <w:ilvl w:val="0"/>
                <w:numId w:val="19"/>
              </w:numPr>
              <w:tabs>
                <w:tab w:val="clear" w:pos="720"/>
              </w:tabs>
              <w:spacing w:line="240" w:lineRule="auto"/>
              <w:ind w:left="318" w:hanging="284"/>
              <w:rPr>
                <w:rFonts w:ascii="David" w:hAnsi="David"/>
                <w:sz w:val="24"/>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w:t>
            </w:r>
            <w:r w:rsidR="00E20BFF" w:rsidRPr="00E20BFF">
              <w:rPr>
                <w:rFonts w:ascii="David" w:hAnsi="David" w:hint="cs"/>
                <w:rtl/>
              </w:rPr>
              <w:t>'2</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נספח_נסיון_צוות_כותרת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ניסיון</w:t>
            </w:r>
            <w:r w:rsidR="00E20BFF" w:rsidRPr="00E20BFF">
              <w:rPr>
                <w:rFonts w:ascii="David" w:hAnsi="David" w:hint="cs"/>
                <w:rtl/>
              </w:rPr>
              <w:t xml:space="preserve"> היועץ </w:t>
            </w:r>
            <w:r w:rsidR="00E20BFF" w:rsidRPr="00E20BFF">
              <w:rPr>
                <w:rFonts w:ascii="David" w:hAnsi="David"/>
                <w:rtl/>
              </w:rPr>
              <w:t>המוצע</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709A5552"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3FB058AC" w14:textId="77777777" w:rsidTr="00667918">
        <w:trPr>
          <w:jc w:val="center"/>
        </w:trPr>
        <w:tc>
          <w:tcPr>
            <w:tcW w:w="743" w:type="dxa"/>
            <w:vMerge/>
            <w:shd w:val="clear" w:color="auto" w:fill="E0E0E0"/>
            <w:vAlign w:val="center"/>
          </w:tcPr>
          <w:p w14:paraId="7959E1B0"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08342649" w14:textId="28ECA812" w:rsidR="00D51B83" w:rsidRPr="00376880" w:rsidRDefault="00D51B83" w:rsidP="00C575BC">
            <w:pPr>
              <w:numPr>
                <w:ilvl w:val="0"/>
                <w:numId w:val="19"/>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w:t>
            </w:r>
            <w:r w:rsidR="00E20BFF" w:rsidRPr="00E20BFF">
              <w:rPr>
                <w:rFonts w:ascii="David" w:hAnsi="David" w:hint="cs"/>
                <w:rtl/>
              </w:rPr>
              <w:t>'3</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נספח_עובדים_זרים_כותרת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תצהיר בדבר היעדר הרשעות לפי חוק עובדים זרים וחוק שכר מינימום</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53AD700C"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149AB641" w14:textId="77777777" w:rsidTr="00667918">
        <w:trPr>
          <w:jc w:val="center"/>
        </w:trPr>
        <w:tc>
          <w:tcPr>
            <w:tcW w:w="743" w:type="dxa"/>
            <w:vMerge/>
            <w:shd w:val="clear" w:color="auto" w:fill="E0E0E0"/>
            <w:vAlign w:val="center"/>
          </w:tcPr>
          <w:p w14:paraId="6B468FEE"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0D0C8850" w14:textId="1FC09091" w:rsidR="00D51B83" w:rsidRPr="00376880" w:rsidRDefault="00D51B83" w:rsidP="00C575BC">
            <w:pPr>
              <w:numPr>
                <w:ilvl w:val="0"/>
                <w:numId w:val="19"/>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w:t>
            </w:r>
            <w:r w:rsidR="00E20BFF" w:rsidRPr="00E20BFF">
              <w:rPr>
                <w:rFonts w:ascii="David" w:hAnsi="David" w:hint="cs"/>
                <w:rtl/>
              </w:rPr>
              <w:t>'4</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נספח_תוכנות_כותרת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הצהרה בדבר השימוש בתוכנות מקור</w:t>
            </w:r>
            <w:r w:rsidRPr="00376880">
              <w:rPr>
                <w:rFonts w:ascii="David" w:hAnsi="David"/>
                <w:sz w:val="24"/>
                <w:rtl/>
              </w:rPr>
              <w:fldChar w:fldCharType="end"/>
            </w:r>
            <w:r w:rsidRPr="00376880">
              <w:rPr>
                <w:rFonts w:ascii="David" w:hAnsi="David"/>
                <w:b/>
                <w:rtl/>
              </w:rPr>
              <w:t>.</w:t>
            </w:r>
          </w:p>
        </w:tc>
        <w:tc>
          <w:tcPr>
            <w:tcW w:w="851" w:type="dxa"/>
            <w:tcBorders>
              <w:top w:val="nil"/>
              <w:bottom w:val="nil"/>
            </w:tcBorders>
            <w:shd w:val="clear" w:color="auto" w:fill="auto"/>
            <w:vAlign w:val="center"/>
          </w:tcPr>
          <w:p w14:paraId="34D61970"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1E2D27B8" w14:textId="77777777" w:rsidTr="00A27DEF">
        <w:trPr>
          <w:jc w:val="center"/>
        </w:trPr>
        <w:tc>
          <w:tcPr>
            <w:tcW w:w="743" w:type="dxa"/>
            <w:vMerge/>
            <w:shd w:val="clear" w:color="auto" w:fill="E0E0E0"/>
            <w:vAlign w:val="center"/>
          </w:tcPr>
          <w:p w14:paraId="0E4EA9EB"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7AD948BA" w14:textId="3420430A" w:rsidR="00D51B83" w:rsidRPr="00376880" w:rsidRDefault="00D51B83" w:rsidP="00C575BC">
            <w:pPr>
              <w:numPr>
                <w:ilvl w:val="0"/>
                <w:numId w:val="19"/>
              </w:numPr>
              <w:tabs>
                <w:tab w:val="clear" w:pos="720"/>
              </w:tabs>
              <w:spacing w:line="240" w:lineRule="auto"/>
              <w:ind w:left="318" w:hanging="284"/>
              <w:rPr>
                <w:rFonts w:ascii="David" w:hAnsi="David"/>
                <w:b/>
                <w:rtl/>
              </w:rPr>
            </w:pP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נספח ב</w:t>
            </w:r>
            <w:r w:rsidR="00E20BFF" w:rsidRPr="00E20BFF">
              <w:rPr>
                <w:rFonts w:ascii="David" w:hAnsi="David" w:hint="cs"/>
                <w:rtl/>
              </w:rPr>
              <w:t>'5</w:t>
            </w:r>
            <w:r w:rsidRPr="00376880">
              <w:rPr>
                <w:rFonts w:ascii="David" w:hAnsi="David"/>
                <w:sz w:val="24"/>
                <w:rtl/>
              </w:rPr>
              <w:fldChar w:fldCharType="end"/>
            </w:r>
            <w:r w:rsidRPr="00376880">
              <w:rPr>
                <w:rFonts w:ascii="David" w:hAnsi="David"/>
                <w:sz w:val="24"/>
                <w:rtl/>
              </w:rPr>
              <w:t xml:space="preserve">: </w:t>
            </w:r>
            <w:r w:rsidRPr="00376880">
              <w:rPr>
                <w:rFonts w:ascii="David" w:hAnsi="David"/>
                <w:sz w:val="24"/>
                <w:rtl/>
              </w:rPr>
              <w:fldChar w:fldCharType="begin"/>
            </w:r>
            <w:r w:rsidRPr="00376880">
              <w:rPr>
                <w:rFonts w:ascii="David" w:hAnsi="David"/>
                <w:sz w:val="24"/>
                <w:rtl/>
              </w:rPr>
              <w:instrText xml:space="preserve"> </w:instrText>
            </w:r>
            <w:r w:rsidRPr="00376880">
              <w:rPr>
                <w:rFonts w:ascii="David" w:hAnsi="David"/>
                <w:sz w:val="24"/>
              </w:rPr>
              <w:instrText>REF</w:instrText>
            </w:r>
            <w:r w:rsidRPr="00376880">
              <w:rPr>
                <w:rFonts w:ascii="David" w:hAnsi="David"/>
                <w:sz w:val="24"/>
                <w:rtl/>
              </w:rPr>
              <w:instrText xml:space="preserve">  נספח_הצעת_מחיר_כותרת \</w:instrText>
            </w:r>
            <w:r w:rsidRPr="00376880">
              <w:rPr>
                <w:rFonts w:ascii="David" w:hAnsi="David"/>
                <w:sz w:val="24"/>
              </w:rPr>
              <w:instrText>h  \* MERGEFORMAT</w:instrText>
            </w:r>
            <w:r w:rsidRPr="00376880">
              <w:rPr>
                <w:rFonts w:ascii="David" w:hAnsi="David"/>
                <w:sz w:val="24"/>
                <w:rtl/>
              </w:rPr>
              <w:instrText xml:space="preserve"> </w:instrText>
            </w:r>
            <w:r w:rsidRPr="00376880">
              <w:rPr>
                <w:rFonts w:ascii="David" w:hAnsi="David"/>
                <w:sz w:val="24"/>
                <w:rtl/>
              </w:rPr>
            </w:r>
            <w:r w:rsidRPr="00376880">
              <w:rPr>
                <w:rFonts w:ascii="David" w:hAnsi="David"/>
                <w:sz w:val="24"/>
                <w:rtl/>
              </w:rPr>
              <w:fldChar w:fldCharType="separate"/>
            </w:r>
            <w:r w:rsidR="00E20BFF" w:rsidRPr="00E20BFF">
              <w:rPr>
                <w:rFonts w:ascii="David" w:hAnsi="David"/>
                <w:rtl/>
              </w:rPr>
              <w:t>הצעת מחיר</w:t>
            </w:r>
            <w:r w:rsidRPr="00376880">
              <w:rPr>
                <w:rFonts w:ascii="David" w:hAnsi="David"/>
                <w:sz w:val="24"/>
                <w:rtl/>
              </w:rPr>
              <w:fldChar w:fldCharType="end"/>
            </w:r>
            <w:r w:rsidRPr="00376880">
              <w:rPr>
                <w:rFonts w:ascii="David" w:hAnsi="David"/>
                <w:b/>
                <w:rtl/>
              </w:rPr>
              <w:t xml:space="preserve"> (</w:t>
            </w:r>
            <w:r w:rsidRPr="00376880">
              <w:rPr>
                <w:rFonts w:ascii="David" w:hAnsi="David"/>
                <w:bCs/>
                <w:rtl/>
              </w:rPr>
              <w:t>במעטפה נפרדת</w:t>
            </w:r>
            <w:r w:rsidRPr="00376880">
              <w:rPr>
                <w:rFonts w:ascii="David" w:hAnsi="David"/>
                <w:b/>
                <w:rtl/>
              </w:rPr>
              <w:t>).</w:t>
            </w:r>
          </w:p>
        </w:tc>
        <w:tc>
          <w:tcPr>
            <w:tcW w:w="851" w:type="dxa"/>
            <w:tcBorders>
              <w:top w:val="nil"/>
              <w:bottom w:val="nil"/>
            </w:tcBorders>
            <w:shd w:val="clear" w:color="auto" w:fill="auto"/>
            <w:vAlign w:val="center"/>
          </w:tcPr>
          <w:p w14:paraId="7CC7F5C9"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A27DEF" w:rsidRPr="00376880" w14:paraId="00E2FD57" w14:textId="77777777" w:rsidTr="00667918">
        <w:trPr>
          <w:jc w:val="center"/>
        </w:trPr>
        <w:tc>
          <w:tcPr>
            <w:tcW w:w="743" w:type="dxa"/>
            <w:vMerge w:val="restart"/>
            <w:shd w:val="clear" w:color="auto" w:fill="E0E0E0"/>
            <w:vAlign w:val="center"/>
          </w:tcPr>
          <w:p w14:paraId="45596F85"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13182B91" w14:textId="77777777" w:rsidR="00A27DEF" w:rsidRPr="00376880" w:rsidRDefault="00A27DEF" w:rsidP="00667918">
            <w:pPr>
              <w:spacing w:line="240" w:lineRule="auto"/>
              <w:rPr>
                <w:rFonts w:ascii="David" w:hAnsi="David"/>
                <w:b/>
                <w:rtl/>
              </w:rPr>
            </w:pPr>
            <w:r w:rsidRPr="00376880">
              <w:rPr>
                <w:rFonts w:ascii="David" w:hAnsi="David"/>
                <w:bCs/>
                <w:rtl/>
              </w:rPr>
              <w:t>אישורים</w:t>
            </w:r>
            <w:r w:rsidRPr="00376880">
              <w:rPr>
                <w:rFonts w:ascii="David" w:hAnsi="David"/>
                <w:b/>
                <w:rtl/>
              </w:rPr>
              <w:t>:</w:t>
            </w:r>
          </w:p>
        </w:tc>
        <w:tc>
          <w:tcPr>
            <w:tcW w:w="851" w:type="dxa"/>
            <w:tcBorders>
              <w:bottom w:val="single" w:sz="4" w:space="0" w:color="auto"/>
            </w:tcBorders>
            <w:shd w:val="clear" w:color="auto" w:fill="auto"/>
            <w:vAlign w:val="center"/>
          </w:tcPr>
          <w:p w14:paraId="214C22E2"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677FCD29" w14:textId="77777777" w:rsidTr="00667918">
        <w:trPr>
          <w:jc w:val="center"/>
        </w:trPr>
        <w:tc>
          <w:tcPr>
            <w:tcW w:w="743" w:type="dxa"/>
            <w:vMerge/>
            <w:shd w:val="clear" w:color="auto" w:fill="E0E0E0"/>
            <w:vAlign w:val="center"/>
          </w:tcPr>
          <w:p w14:paraId="1F1D9FCA"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bottom w:val="nil"/>
            </w:tcBorders>
            <w:shd w:val="clear" w:color="auto" w:fill="auto"/>
          </w:tcPr>
          <w:p w14:paraId="4E87D02A"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העתק תעודת עוסק מורשה והעתק של תעודת התאגדות (לפי העניין וסוג התאגדותו המשפטית של המציע) מאושר/ים על ידי עו"ד</w:t>
            </w:r>
            <w:r w:rsidR="00786B26">
              <w:rPr>
                <w:rFonts w:ascii="David" w:eastAsia="Times New Roman" w:hAnsi="David" w:hint="cs"/>
                <w:sz w:val="24"/>
                <w:rtl/>
              </w:rPr>
              <w:t>.</w:t>
            </w:r>
          </w:p>
        </w:tc>
        <w:tc>
          <w:tcPr>
            <w:tcW w:w="851" w:type="dxa"/>
            <w:tcBorders>
              <w:bottom w:val="nil"/>
            </w:tcBorders>
            <w:shd w:val="clear" w:color="auto" w:fill="auto"/>
            <w:vAlign w:val="center"/>
          </w:tcPr>
          <w:p w14:paraId="4B49C10C"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409C1469" w14:textId="77777777" w:rsidTr="00667918">
        <w:trPr>
          <w:jc w:val="center"/>
        </w:trPr>
        <w:tc>
          <w:tcPr>
            <w:tcW w:w="743" w:type="dxa"/>
            <w:vMerge/>
            <w:shd w:val="clear" w:color="auto" w:fill="E0E0E0"/>
            <w:vAlign w:val="center"/>
          </w:tcPr>
          <w:p w14:paraId="2CEE9C00"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8E37A60" w14:textId="77777777" w:rsidR="00A27DEF" w:rsidRPr="00376880" w:rsidRDefault="00A27DEF" w:rsidP="00667918">
            <w:pPr>
              <w:spacing w:line="240" w:lineRule="auto"/>
              <w:rPr>
                <w:rFonts w:ascii="David" w:hAnsi="David"/>
                <w:b/>
                <w:rtl/>
              </w:rPr>
            </w:pPr>
            <w:r w:rsidRPr="00376880">
              <w:rPr>
                <w:rFonts w:ascii="David" w:hAnsi="David"/>
                <w:b/>
                <w:rtl/>
              </w:rPr>
              <w:t xml:space="preserve">אם המציע הוא עמותה – </w:t>
            </w:r>
            <w:r w:rsidRPr="00376880">
              <w:rPr>
                <w:rFonts w:ascii="David" w:eastAsia="Times New Roman" w:hAnsi="David"/>
                <w:sz w:val="24"/>
                <w:rtl/>
              </w:rPr>
              <w:t>אישור ניהול תקין מטעם רשם העמותות, תקף למועד הגשת ההצעה</w:t>
            </w:r>
            <w:r w:rsidRPr="00376880">
              <w:rPr>
                <w:rFonts w:ascii="David" w:hAnsi="David"/>
                <w:b/>
                <w:rtl/>
              </w:rPr>
              <w:t>.</w:t>
            </w:r>
          </w:p>
        </w:tc>
        <w:tc>
          <w:tcPr>
            <w:tcW w:w="851" w:type="dxa"/>
            <w:tcBorders>
              <w:top w:val="nil"/>
              <w:bottom w:val="nil"/>
            </w:tcBorders>
            <w:shd w:val="clear" w:color="auto" w:fill="auto"/>
            <w:vAlign w:val="center"/>
          </w:tcPr>
          <w:p w14:paraId="29DA8E91"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0415F29D" w14:textId="77777777" w:rsidTr="00667918">
        <w:trPr>
          <w:jc w:val="center"/>
        </w:trPr>
        <w:tc>
          <w:tcPr>
            <w:tcW w:w="743" w:type="dxa"/>
            <w:vMerge/>
            <w:shd w:val="clear" w:color="auto" w:fill="E0E0E0"/>
            <w:vAlign w:val="center"/>
          </w:tcPr>
          <w:p w14:paraId="3EC7E1C7"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152D5CC6" w14:textId="77777777" w:rsidR="00A27DEF" w:rsidRPr="00376880" w:rsidRDefault="00A27DEF" w:rsidP="00667918">
            <w:pPr>
              <w:spacing w:line="240" w:lineRule="auto"/>
              <w:rPr>
                <w:rFonts w:ascii="David" w:hAnsi="David"/>
                <w:b/>
                <w:rtl/>
              </w:rPr>
            </w:pPr>
            <w:r w:rsidRPr="00376880">
              <w:rPr>
                <w:rFonts w:ascii="David" w:eastAsia="Times New Roman" w:hAnsi="David"/>
                <w:sz w:val="24"/>
                <w:rtl/>
              </w:rPr>
              <w:t>אם המציע הוא תאגיד – אישור עו"ד או רו"ח על היות החתומים בשמו על מסמכי המכרז רשאים לחייב את המציע בחתימתם</w:t>
            </w:r>
            <w:r w:rsidR="00786B26">
              <w:rPr>
                <w:rFonts w:ascii="David" w:hAnsi="David" w:hint="cs"/>
                <w:b/>
                <w:rtl/>
              </w:rPr>
              <w:t>.</w:t>
            </w:r>
          </w:p>
        </w:tc>
        <w:tc>
          <w:tcPr>
            <w:tcW w:w="851" w:type="dxa"/>
            <w:tcBorders>
              <w:top w:val="nil"/>
              <w:bottom w:val="nil"/>
            </w:tcBorders>
            <w:shd w:val="clear" w:color="auto" w:fill="auto"/>
            <w:vAlign w:val="center"/>
          </w:tcPr>
          <w:p w14:paraId="084CC45E"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04F81316" w14:textId="77777777" w:rsidTr="00667918">
        <w:trPr>
          <w:jc w:val="center"/>
        </w:trPr>
        <w:tc>
          <w:tcPr>
            <w:tcW w:w="743" w:type="dxa"/>
            <w:vMerge/>
            <w:shd w:val="clear" w:color="auto" w:fill="E0E0E0"/>
            <w:vAlign w:val="center"/>
          </w:tcPr>
          <w:p w14:paraId="590927CE"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4F490192" w14:textId="465824D7" w:rsidR="00A27DEF" w:rsidRPr="00376880" w:rsidRDefault="00A27DEF" w:rsidP="00667918">
            <w:pPr>
              <w:spacing w:line="240" w:lineRule="auto"/>
              <w:rPr>
                <w:rFonts w:ascii="David" w:hAnsi="David"/>
                <w:b/>
                <w:rtl/>
              </w:rPr>
            </w:pPr>
            <w:r w:rsidRPr="00376880">
              <w:rPr>
                <w:rFonts w:ascii="David" w:eastAsia="Times New Roman" w:hAnsi="David"/>
                <w:sz w:val="24"/>
                <w:rtl/>
              </w:rPr>
              <w:t>אישורים לפי חוק עסקאות גופים ציבוריים, בדבר ניהול פנקסי חשבונות ורשומות, כשהוא תקף</w:t>
            </w:r>
            <w:r w:rsidRPr="00376880">
              <w:rPr>
                <w:rFonts w:ascii="David" w:hAnsi="David"/>
                <w:b/>
                <w:rtl/>
              </w:rPr>
              <w:t>.</w:t>
            </w:r>
          </w:p>
        </w:tc>
        <w:tc>
          <w:tcPr>
            <w:tcW w:w="851" w:type="dxa"/>
            <w:tcBorders>
              <w:top w:val="nil"/>
              <w:bottom w:val="nil"/>
            </w:tcBorders>
            <w:shd w:val="clear" w:color="auto" w:fill="auto"/>
            <w:vAlign w:val="center"/>
          </w:tcPr>
          <w:p w14:paraId="3ECE21EB"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A27DEF" w:rsidRPr="00376880" w14:paraId="04659D40" w14:textId="77777777" w:rsidTr="00667918">
        <w:trPr>
          <w:trHeight w:val="256"/>
          <w:jc w:val="center"/>
        </w:trPr>
        <w:tc>
          <w:tcPr>
            <w:tcW w:w="743" w:type="dxa"/>
            <w:vMerge/>
            <w:shd w:val="clear" w:color="auto" w:fill="E0E0E0"/>
            <w:vAlign w:val="center"/>
          </w:tcPr>
          <w:p w14:paraId="621BC1EA" w14:textId="77777777" w:rsidR="00A27DEF" w:rsidRPr="00376880" w:rsidRDefault="00A27DEF" w:rsidP="00C575BC">
            <w:pPr>
              <w:pStyle w:val="a7"/>
              <w:numPr>
                <w:ilvl w:val="0"/>
                <w:numId w:val="21"/>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DEB158F" w14:textId="77777777" w:rsidR="00A27DEF" w:rsidRPr="00376880" w:rsidRDefault="00A27DEF" w:rsidP="00667918">
            <w:pPr>
              <w:spacing w:line="180" w:lineRule="exact"/>
              <w:rPr>
                <w:rFonts w:ascii="David" w:hAnsi="David"/>
                <w:b/>
                <w:rtl/>
              </w:rPr>
            </w:pPr>
            <w:r w:rsidRPr="00376880">
              <w:rPr>
                <w:rFonts w:ascii="David" w:eastAsia="Times New Roman" w:hAnsi="David"/>
                <w:sz w:val="24"/>
                <w:rtl/>
              </w:rPr>
              <w:t>מציע שהוא "עסק בשליטת אישה" – יצרף להצעתו אישור ותצהיר</w:t>
            </w:r>
            <w:r w:rsidRPr="00376880">
              <w:rPr>
                <w:rFonts w:ascii="David" w:hAnsi="David"/>
                <w:b/>
                <w:rtl/>
              </w:rPr>
              <w:t xml:space="preserve"> </w:t>
            </w:r>
            <w:r w:rsidRPr="00376880">
              <w:rPr>
                <w:rFonts w:ascii="David" w:eastAsia="Times New Roman" w:hAnsi="David"/>
                <w:sz w:val="24"/>
                <w:rtl/>
              </w:rPr>
              <w:t>כמשמעותם בסעיף 2 ב' לחוק חובת המכרזים, התשנ"ב-1992.</w:t>
            </w:r>
          </w:p>
        </w:tc>
        <w:tc>
          <w:tcPr>
            <w:tcW w:w="851" w:type="dxa"/>
            <w:tcBorders>
              <w:top w:val="nil"/>
              <w:bottom w:val="single" w:sz="4" w:space="0" w:color="auto"/>
            </w:tcBorders>
            <w:shd w:val="clear" w:color="auto" w:fill="auto"/>
          </w:tcPr>
          <w:p w14:paraId="1EA6E9D7" w14:textId="77777777" w:rsidR="00A27DEF" w:rsidRPr="00376880" w:rsidRDefault="00A27DEF" w:rsidP="00C575BC">
            <w:pPr>
              <w:numPr>
                <w:ilvl w:val="0"/>
                <w:numId w:val="20"/>
              </w:numPr>
              <w:tabs>
                <w:tab w:val="clear" w:pos="720"/>
              </w:tabs>
              <w:spacing w:line="240" w:lineRule="auto"/>
              <w:jc w:val="left"/>
              <w:rPr>
                <w:rFonts w:ascii="David" w:hAnsi="David"/>
                <w:b/>
                <w:rtl/>
              </w:rPr>
            </w:pPr>
          </w:p>
        </w:tc>
      </w:tr>
      <w:tr w:rsidR="00173969" w:rsidRPr="00376880" w14:paraId="49B978B4" w14:textId="77777777" w:rsidTr="00667918">
        <w:trPr>
          <w:jc w:val="center"/>
        </w:trPr>
        <w:tc>
          <w:tcPr>
            <w:tcW w:w="743" w:type="dxa"/>
            <w:vMerge w:val="restart"/>
            <w:shd w:val="clear" w:color="auto" w:fill="E0E0E0"/>
            <w:vAlign w:val="center"/>
          </w:tcPr>
          <w:p w14:paraId="494E3FF2" w14:textId="77777777" w:rsidR="00173969" w:rsidRPr="00376880" w:rsidRDefault="00173969" w:rsidP="00C575BC">
            <w:pPr>
              <w:pStyle w:val="a7"/>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59F7FA62" w14:textId="77777777" w:rsidR="00173969" w:rsidRPr="00376880" w:rsidRDefault="00173969" w:rsidP="00667918">
            <w:pPr>
              <w:spacing w:line="240" w:lineRule="auto"/>
              <w:rPr>
                <w:rFonts w:ascii="David" w:hAnsi="David"/>
                <w:b/>
                <w:rtl/>
              </w:rPr>
            </w:pPr>
            <w:r w:rsidRPr="00376880">
              <w:rPr>
                <w:rFonts w:ascii="David" w:hAnsi="David"/>
                <w:bCs/>
                <w:rtl/>
              </w:rPr>
              <w:t>מסמכים נוספים</w:t>
            </w:r>
            <w:r w:rsidRPr="00376880">
              <w:rPr>
                <w:rFonts w:ascii="David" w:hAnsi="David"/>
                <w:b/>
                <w:rtl/>
              </w:rPr>
              <w:t>:</w:t>
            </w:r>
          </w:p>
        </w:tc>
        <w:tc>
          <w:tcPr>
            <w:tcW w:w="851" w:type="dxa"/>
            <w:tcBorders>
              <w:bottom w:val="single" w:sz="4" w:space="0" w:color="auto"/>
            </w:tcBorders>
            <w:shd w:val="clear" w:color="auto" w:fill="auto"/>
          </w:tcPr>
          <w:p w14:paraId="194D68C8"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173969" w:rsidRPr="00376880" w14:paraId="480EDDB5" w14:textId="77777777" w:rsidTr="00667918">
        <w:trPr>
          <w:jc w:val="center"/>
        </w:trPr>
        <w:tc>
          <w:tcPr>
            <w:tcW w:w="743" w:type="dxa"/>
            <w:vMerge/>
            <w:shd w:val="clear" w:color="auto" w:fill="E0E0E0"/>
            <w:vAlign w:val="center"/>
          </w:tcPr>
          <w:p w14:paraId="6B586622" w14:textId="77777777" w:rsidR="00173969" w:rsidRPr="00376880" w:rsidRDefault="00173969" w:rsidP="00C575BC">
            <w:pPr>
              <w:pStyle w:val="a7"/>
              <w:numPr>
                <w:ilvl w:val="0"/>
                <w:numId w:val="21"/>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95310E6" w14:textId="77777777" w:rsidR="00173969" w:rsidRPr="00376880" w:rsidRDefault="00173969" w:rsidP="00667918">
            <w:pPr>
              <w:spacing w:line="240" w:lineRule="auto"/>
              <w:rPr>
                <w:rFonts w:ascii="David" w:hAnsi="David"/>
                <w:b/>
                <w:rtl/>
              </w:rPr>
            </w:pPr>
            <w:r w:rsidRPr="00376880">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42BC2CC8"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173969" w:rsidRPr="00376880" w14:paraId="226AC54A" w14:textId="77777777" w:rsidTr="00667918">
        <w:trPr>
          <w:jc w:val="center"/>
        </w:trPr>
        <w:tc>
          <w:tcPr>
            <w:tcW w:w="743" w:type="dxa"/>
            <w:vMerge/>
            <w:shd w:val="clear" w:color="auto" w:fill="E0E0E0"/>
            <w:vAlign w:val="center"/>
          </w:tcPr>
          <w:p w14:paraId="7D5C358D" w14:textId="77777777" w:rsidR="00173969" w:rsidRPr="00376880" w:rsidRDefault="00173969"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57F6964" w14:textId="77777777" w:rsidR="00173969" w:rsidRPr="00376880" w:rsidRDefault="00173969" w:rsidP="00667918">
            <w:pPr>
              <w:spacing w:line="240" w:lineRule="auto"/>
              <w:rPr>
                <w:rFonts w:ascii="David" w:hAnsi="David"/>
                <w:b/>
                <w:rtl/>
              </w:rPr>
            </w:pPr>
            <w:r w:rsidRPr="00376880">
              <w:rPr>
                <w:rFonts w:ascii="David" w:hAnsi="David"/>
                <w:b/>
                <w:rtl/>
              </w:rPr>
              <w:t xml:space="preserve">קורות חיים של </w:t>
            </w:r>
            <w:r w:rsidR="009B3E77">
              <w:rPr>
                <w:rFonts w:hint="cs"/>
                <w:rtl/>
              </w:rPr>
              <w:t>היועץ</w:t>
            </w:r>
            <w:r>
              <w:rPr>
                <w:rFonts w:hint="cs"/>
                <w:rtl/>
              </w:rPr>
              <w:t xml:space="preserve"> </w:t>
            </w:r>
            <w:r w:rsidRPr="00376880">
              <w:rPr>
                <w:rFonts w:ascii="David" w:hAnsi="David"/>
                <w:rtl/>
              </w:rPr>
              <w:t>המוצע</w:t>
            </w:r>
            <w:r w:rsidR="009B3E77">
              <w:rPr>
                <w:rFonts w:ascii="David" w:hAnsi="David" w:hint="cs"/>
                <w:b/>
                <w:rtl/>
              </w:rPr>
              <w:t>.</w:t>
            </w:r>
          </w:p>
        </w:tc>
        <w:tc>
          <w:tcPr>
            <w:tcW w:w="851" w:type="dxa"/>
            <w:tcBorders>
              <w:top w:val="nil"/>
              <w:bottom w:val="nil"/>
            </w:tcBorders>
            <w:shd w:val="clear" w:color="auto" w:fill="auto"/>
            <w:vAlign w:val="center"/>
          </w:tcPr>
          <w:p w14:paraId="13FB153F"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173969" w:rsidRPr="00376880" w14:paraId="3A670341" w14:textId="77777777" w:rsidTr="00667918">
        <w:trPr>
          <w:jc w:val="center"/>
        </w:trPr>
        <w:tc>
          <w:tcPr>
            <w:tcW w:w="743" w:type="dxa"/>
            <w:vMerge/>
            <w:shd w:val="clear" w:color="auto" w:fill="E0E0E0"/>
            <w:vAlign w:val="center"/>
          </w:tcPr>
          <w:p w14:paraId="751F7295" w14:textId="77777777" w:rsidR="00173969" w:rsidRPr="00376880" w:rsidRDefault="00173969"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527BC200" w14:textId="77777777" w:rsidR="00173969" w:rsidRPr="00376880" w:rsidRDefault="00173969" w:rsidP="00667918">
            <w:pPr>
              <w:spacing w:line="240" w:lineRule="auto"/>
              <w:rPr>
                <w:rFonts w:ascii="David" w:hAnsi="David"/>
                <w:b/>
                <w:rtl/>
              </w:rPr>
            </w:pPr>
            <w:r w:rsidRPr="00376880">
              <w:rPr>
                <w:rFonts w:ascii="David" w:hAnsi="David"/>
                <w:b/>
                <w:rtl/>
              </w:rPr>
              <w:t xml:space="preserve">צילום תעודת זהות של </w:t>
            </w:r>
            <w:r w:rsidR="009B3E77">
              <w:rPr>
                <w:rFonts w:hint="cs"/>
                <w:rtl/>
              </w:rPr>
              <w:t>היועץ המוצע.</w:t>
            </w:r>
          </w:p>
        </w:tc>
        <w:tc>
          <w:tcPr>
            <w:tcW w:w="851" w:type="dxa"/>
            <w:tcBorders>
              <w:top w:val="nil"/>
              <w:bottom w:val="nil"/>
            </w:tcBorders>
            <w:shd w:val="clear" w:color="auto" w:fill="auto"/>
            <w:vAlign w:val="center"/>
          </w:tcPr>
          <w:p w14:paraId="70CE6E36"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173969" w:rsidRPr="00376880" w14:paraId="78481698" w14:textId="77777777" w:rsidTr="009B3E77">
        <w:trPr>
          <w:jc w:val="center"/>
        </w:trPr>
        <w:tc>
          <w:tcPr>
            <w:tcW w:w="743" w:type="dxa"/>
            <w:vMerge/>
            <w:shd w:val="clear" w:color="auto" w:fill="E0E0E0"/>
            <w:vAlign w:val="center"/>
          </w:tcPr>
          <w:p w14:paraId="1CF4B559" w14:textId="77777777" w:rsidR="00173969" w:rsidRPr="00376880" w:rsidRDefault="00173969" w:rsidP="00C575BC">
            <w:pPr>
              <w:pStyle w:val="a7"/>
              <w:numPr>
                <w:ilvl w:val="0"/>
                <w:numId w:val="21"/>
              </w:numPr>
              <w:spacing w:line="240" w:lineRule="auto"/>
              <w:jc w:val="center"/>
              <w:rPr>
                <w:rFonts w:ascii="David" w:hAnsi="David"/>
                <w:b/>
                <w:rtl/>
              </w:rPr>
            </w:pPr>
          </w:p>
        </w:tc>
        <w:tc>
          <w:tcPr>
            <w:tcW w:w="7371" w:type="dxa"/>
            <w:tcBorders>
              <w:top w:val="nil"/>
              <w:bottom w:val="nil"/>
            </w:tcBorders>
            <w:shd w:val="clear" w:color="auto" w:fill="auto"/>
          </w:tcPr>
          <w:p w14:paraId="72DDDDE9" w14:textId="77777777" w:rsidR="00173969" w:rsidRPr="00376880" w:rsidRDefault="00173969" w:rsidP="00667918">
            <w:pPr>
              <w:spacing w:line="240" w:lineRule="auto"/>
              <w:rPr>
                <w:rFonts w:ascii="David" w:hAnsi="David"/>
                <w:b/>
                <w:rtl/>
              </w:rPr>
            </w:pPr>
            <w:r w:rsidRPr="00376880">
              <w:rPr>
                <w:rFonts w:ascii="David" w:hAnsi="David"/>
                <w:b/>
                <w:rtl/>
              </w:rPr>
              <w:t>מסמכים נוספים, ככל הנחוץ להוכחת התקיימותם של תנאי הסף</w:t>
            </w:r>
            <w:r w:rsidR="009B3E77">
              <w:rPr>
                <w:rFonts w:ascii="David" w:hAnsi="David" w:hint="cs"/>
                <w:b/>
                <w:rtl/>
              </w:rPr>
              <w:t>.</w:t>
            </w:r>
          </w:p>
        </w:tc>
        <w:tc>
          <w:tcPr>
            <w:tcW w:w="851" w:type="dxa"/>
            <w:tcBorders>
              <w:top w:val="nil"/>
              <w:bottom w:val="nil"/>
            </w:tcBorders>
            <w:shd w:val="clear" w:color="auto" w:fill="auto"/>
            <w:vAlign w:val="center"/>
          </w:tcPr>
          <w:p w14:paraId="449737E5"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173969" w:rsidRPr="00376880" w14:paraId="0A1B50AF" w14:textId="77777777" w:rsidTr="006511F3">
        <w:trPr>
          <w:jc w:val="center"/>
        </w:trPr>
        <w:tc>
          <w:tcPr>
            <w:tcW w:w="743" w:type="dxa"/>
            <w:vMerge/>
            <w:tcBorders>
              <w:bottom w:val="single" w:sz="4" w:space="0" w:color="auto"/>
            </w:tcBorders>
            <w:shd w:val="clear" w:color="auto" w:fill="E0E0E0"/>
            <w:vAlign w:val="center"/>
          </w:tcPr>
          <w:p w14:paraId="0097AD39" w14:textId="77777777" w:rsidR="00173969" w:rsidRPr="00376880" w:rsidRDefault="00173969" w:rsidP="00173969">
            <w:pPr>
              <w:pStyle w:val="a7"/>
              <w:spacing w:line="240" w:lineRule="auto"/>
              <w:ind w:left="641"/>
              <w:rPr>
                <w:rFonts w:ascii="David" w:hAnsi="David"/>
                <w:b/>
                <w:rtl/>
              </w:rPr>
            </w:pPr>
          </w:p>
        </w:tc>
        <w:tc>
          <w:tcPr>
            <w:tcW w:w="7371" w:type="dxa"/>
            <w:tcBorders>
              <w:top w:val="nil"/>
              <w:bottom w:val="single" w:sz="4" w:space="0" w:color="auto"/>
            </w:tcBorders>
            <w:shd w:val="clear" w:color="auto" w:fill="auto"/>
          </w:tcPr>
          <w:p w14:paraId="55DD1BAD" w14:textId="7B994E47" w:rsidR="00173969" w:rsidRPr="00376880" w:rsidRDefault="00173969" w:rsidP="00667918">
            <w:pPr>
              <w:spacing w:line="240" w:lineRule="auto"/>
              <w:rPr>
                <w:rFonts w:ascii="David" w:hAnsi="David"/>
                <w:b/>
                <w:rtl/>
              </w:rPr>
            </w:pPr>
            <w:r>
              <w:rPr>
                <w:rFonts w:ascii="David" w:hAnsi="David" w:hint="cs"/>
                <w:b/>
                <w:rtl/>
              </w:rPr>
              <w:t>עותק דיגיטלי (</w:t>
            </w:r>
            <w:r w:rsidRPr="00173969">
              <w:rPr>
                <w:rFonts w:ascii="David" w:hAnsi="David" w:hint="cs"/>
                <w:bCs/>
              </w:rPr>
              <w:t>CD</w:t>
            </w:r>
            <w:r>
              <w:rPr>
                <w:rFonts w:ascii="David" w:hAnsi="David" w:hint="cs"/>
                <w:b/>
                <w:rtl/>
              </w:rPr>
              <w:t xml:space="preserve"> או </w:t>
            </w:r>
            <w:r w:rsidRPr="00173969">
              <w:rPr>
                <w:rFonts w:ascii="David" w:hAnsi="David" w:hint="cs"/>
                <w:bCs/>
              </w:rPr>
              <w:t>DOK</w:t>
            </w:r>
            <w:r>
              <w:rPr>
                <w:rFonts w:ascii="David" w:hAnsi="David" w:hint="cs"/>
                <w:b/>
                <w:rtl/>
              </w:rPr>
              <w:t xml:space="preserve">) מושחר בהתאם לסעיף </w:t>
            </w:r>
            <w:r w:rsidRPr="00173969">
              <w:rPr>
                <w:rFonts w:ascii="David" w:hAnsi="David"/>
                <w:b/>
                <w:rtl/>
              </w:rPr>
              <w:fldChar w:fldCharType="begin"/>
            </w:r>
            <w:r w:rsidRPr="00173969">
              <w:rPr>
                <w:rFonts w:ascii="David" w:hAnsi="David"/>
                <w:b/>
                <w:rtl/>
              </w:rPr>
              <w:instrText xml:space="preserve"> </w:instrText>
            </w:r>
            <w:r w:rsidRPr="00173969">
              <w:rPr>
                <w:rFonts w:ascii="David" w:hAnsi="David" w:hint="cs"/>
                <w:b/>
              </w:rPr>
              <w:instrText>REF</w:instrText>
            </w:r>
            <w:r w:rsidRPr="00173969">
              <w:rPr>
                <w:rFonts w:ascii="David" w:hAnsi="David" w:hint="cs"/>
                <w:b/>
                <w:rtl/>
              </w:rPr>
              <w:instrText xml:space="preserve"> _</w:instrText>
            </w:r>
            <w:r w:rsidRPr="00173969">
              <w:rPr>
                <w:rFonts w:ascii="David" w:hAnsi="David" w:hint="cs"/>
                <w:b/>
              </w:rPr>
              <w:instrText>Ref74217252 \n \h</w:instrText>
            </w:r>
            <w:r w:rsidRPr="00173969">
              <w:rPr>
                <w:rFonts w:ascii="David" w:hAnsi="David"/>
                <w:b/>
                <w:rtl/>
              </w:rPr>
              <w:instrText xml:space="preserve">  \* </w:instrText>
            </w:r>
            <w:r w:rsidRPr="00173969">
              <w:rPr>
                <w:rFonts w:ascii="David" w:hAnsi="David"/>
                <w:b/>
              </w:rPr>
              <w:instrText>MERGEFORMAT</w:instrText>
            </w:r>
            <w:r w:rsidRPr="00173969">
              <w:rPr>
                <w:rFonts w:ascii="David" w:hAnsi="David"/>
                <w:b/>
                <w:rtl/>
              </w:rPr>
              <w:instrText xml:space="preserve"> </w:instrText>
            </w:r>
            <w:r w:rsidRPr="00173969">
              <w:rPr>
                <w:rFonts w:ascii="David" w:hAnsi="David"/>
                <w:b/>
                <w:rtl/>
              </w:rPr>
            </w:r>
            <w:r w:rsidRPr="00173969">
              <w:rPr>
                <w:rFonts w:ascii="David" w:hAnsi="David"/>
                <w:b/>
                <w:rtl/>
              </w:rPr>
              <w:fldChar w:fldCharType="separate"/>
            </w:r>
            <w:r w:rsidR="00E20BFF">
              <w:rPr>
                <w:rFonts w:ascii="David" w:hAnsi="David"/>
                <w:b/>
                <w:cs/>
              </w:rPr>
              <w:t>‎</w:t>
            </w:r>
            <w:r w:rsidR="00E20BFF" w:rsidRPr="00E20BFF">
              <w:rPr>
                <w:rFonts w:ascii="David" w:hAnsi="David"/>
                <w:bCs/>
              </w:rPr>
              <w:t>7.3</w:t>
            </w:r>
            <w:r w:rsidRPr="00173969">
              <w:rPr>
                <w:rFonts w:ascii="David" w:hAnsi="David"/>
                <w:b/>
                <w:rtl/>
              </w:rPr>
              <w:fldChar w:fldCharType="end"/>
            </w:r>
            <w:r>
              <w:rPr>
                <w:rFonts w:ascii="David" w:hAnsi="David" w:hint="cs"/>
                <w:b/>
                <w:rtl/>
              </w:rPr>
              <w:t xml:space="preserve"> ל</w:t>
            </w:r>
            <w:r>
              <w:rPr>
                <w:rFonts w:ascii="David" w:hAnsi="David"/>
                <w:b/>
                <w:rtl/>
              </w:rPr>
              <w:fldChar w:fldCharType="begin"/>
            </w:r>
            <w:r>
              <w:rPr>
                <w:rFonts w:ascii="David" w:hAnsi="David"/>
                <w:b/>
                <w:rtl/>
              </w:rPr>
              <w:instrText xml:space="preserve"> </w:instrText>
            </w:r>
            <w:r>
              <w:rPr>
                <w:rFonts w:ascii="David" w:hAnsi="David"/>
                <w:b/>
              </w:rPr>
              <w:instrText>REF</w:instrText>
            </w:r>
            <w:r>
              <w:rPr>
                <w:rFonts w:ascii="David" w:hAnsi="David"/>
                <w:b/>
                <w:rtl/>
              </w:rPr>
              <w:instrText xml:space="preserve"> נוהל_המכרז \</w:instrText>
            </w:r>
            <w:r>
              <w:rPr>
                <w:rFonts w:ascii="David" w:hAnsi="David"/>
                <w:b/>
              </w:rPr>
              <w:instrText>h</w:instrText>
            </w:r>
            <w:r>
              <w:rPr>
                <w:rFonts w:ascii="David" w:hAnsi="David"/>
                <w:b/>
                <w:rtl/>
              </w:rPr>
              <w:instrText xml:space="preserve">  \* </w:instrText>
            </w:r>
            <w:r>
              <w:rPr>
                <w:rFonts w:ascii="David" w:hAnsi="David"/>
                <w:b/>
              </w:rPr>
              <w:instrText>MERGEFORMAT</w:instrText>
            </w:r>
            <w:r>
              <w:rPr>
                <w:rFonts w:ascii="David" w:hAnsi="David"/>
                <w:b/>
                <w:rtl/>
              </w:rPr>
              <w:instrText xml:space="preserve"> </w:instrText>
            </w:r>
            <w:r>
              <w:rPr>
                <w:rFonts w:ascii="David" w:hAnsi="David"/>
                <w:b/>
                <w:rtl/>
              </w:rPr>
            </w:r>
            <w:r>
              <w:rPr>
                <w:rFonts w:ascii="David" w:hAnsi="David"/>
                <w:b/>
                <w:rtl/>
              </w:rPr>
              <w:fldChar w:fldCharType="separate"/>
            </w:r>
            <w:r w:rsidR="00E20BFF" w:rsidRPr="00E20BFF">
              <w:rPr>
                <w:rFonts w:ascii="David" w:hAnsi="David"/>
                <w:b/>
                <w:rtl/>
              </w:rPr>
              <w:t>חלק א'</w:t>
            </w:r>
            <w:r>
              <w:rPr>
                <w:rFonts w:ascii="David" w:hAnsi="David"/>
                <w:b/>
                <w:rtl/>
              </w:rPr>
              <w:fldChar w:fldCharType="end"/>
            </w:r>
            <w:r>
              <w:rPr>
                <w:rFonts w:ascii="David" w:hAnsi="David" w:hint="cs"/>
                <w:b/>
                <w:rtl/>
              </w:rPr>
              <w:t xml:space="preserve"> למכרז.</w:t>
            </w:r>
          </w:p>
        </w:tc>
        <w:tc>
          <w:tcPr>
            <w:tcW w:w="851" w:type="dxa"/>
            <w:tcBorders>
              <w:top w:val="nil"/>
              <w:bottom w:val="single" w:sz="4" w:space="0" w:color="auto"/>
            </w:tcBorders>
            <w:shd w:val="clear" w:color="auto" w:fill="auto"/>
            <w:vAlign w:val="center"/>
          </w:tcPr>
          <w:p w14:paraId="1E7BAFFD" w14:textId="77777777" w:rsidR="00173969" w:rsidRPr="00376880" w:rsidRDefault="00173969" w:rsidP="00C575BC">
            <w:pPr>
              <w:numPr>
                <w:ilvl w:val="0"/>
                <w:numId w:val="20"/>
              </w:numPr>
              <w:tabs>
                <w:tab w:val="clear" w:pos="720"/>
              </w:tabs>
              <w:spacing w:line="240" w:lineRule="auto"/>
              <w:jc w:val="left"/>
              <w:rPr>
                <w:rFonts w:ascii="David" w:hAnsi="David"/>
                <w:b/>
                <w:rtl/>
              </w:rPr>
            </w:pPr>
          </w:p>
        </w:tc>
      </w:tr>
      <w:tr w:rsidR="00D51B83" w:rsidRPr="00376880" w14:paraId="7FA93C8E" w14:textId="77777777" w:rsidTr="00667918">
        <w:trPr>
          <w:jc w:val="center"/>
        </w:trPr>
        <w:tc>
          <w:tcPr>
            <w:tcW w:w="743" w:type="dxa"/>
            <w:vMerge w:val="restart"/>
            <w:shd w:val="clear" w:color="auto" w:fill="E0E0E0"/>
            <w:vAlign w:val="center"/>
          </w:tcPr>
          <w:p w14:paraId="54F2FFE5"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bottom w:val="single" w:sz="4" w:space="0" w:color="auto"/>
            </w:tcBorders>
            <w:shd w:val="clear" w:color="auto" w:fill="auto"/>
          </w:tcPr>
          <w:p w14:paraId="094FE87C" w14:textId="77777777" w:rsidR="00D51B83" w:rsidRPr="00376880" w:rsidRDefault="00D51B83" w:rsidP="00667918">
            <w:pPr>
              <w:spacing w:line="240" w:lineRule="auto"/>
              <w:rPr>
                <w:rFonts w:ascii="David" w:hAnsi="David"/>
                <w:b/>
              </w:rPr>
            </w:pPr>
            <w:r w:rsidRPr="00376880">
              <w:rPr>
                <w:rFonts w:ascii="David" w:hAnsi="David"/>
                <w:bCs/>
                <w:rtl/>
              </w:rPr>
              <w:t>מסמכים לאחר הודעת זכייה</w:t>
            </w:r>
            <w:r w:rsidRPr="00376880">
              <w:rPr>
                <w:rFonts w:ascii="David" w:hAnsi="David"/>
                <w:b/>
              </w:rPr>
              <w:t>:</w:t>
            </w:r>
          </w:p>
        </w:tc>
        <w:tc>
          <w:tcPr>
            <w:tcW w:w="851" w:type="dxa"/>
            <w:tcBorders>
              <w:bottom w:val="single" w:sz="4" w:space="0" w:color="auto"/>
            </w:tcBorders>
            <w:shd w:val="clear" w:color="auto" w:fill="auto"/>
          </w:tcPr>
          <w:p w14:paraId="59968CED"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r w:rsidR="00D51B83" w:rsidRPr="00376880" w14:paraId="7C100770" w14:textId="77777777" w:rsidTr="006511F3">
        <w:trPr>
          <w:jc w:val="center"/>
        </w:trPr>
        <w:tc>
          <w:tcPr>
            <w:tcW w:w="743" w:type="dxa"/>
            <w:vMerge/>
            <w:tcBorders>
              <w:top w:val="single" w:sz="4" w:space="0" w:color="auto"/>
              <w:bottom w:val="single" w:sz="4" w:space="0" w:color="auto"/>
            </w:tcBorders>
            <w:shd w:val="clear" w:color="auto" w:fill="E0E0E0"/>
            <w:vAlign w:val="center"/>
          </w:tcPr>
          <w:p w14:paraId="1A851956" w14:textId="77777777" w:rsidR="00D51B83" w:rsidRPr="00376880" w:rsidRDefault="00D51B83" w:rsidP="00C575BC">
            <w:pPr>
              <w:pStyle w:val="a7"/>
              <w:numPr>
                <w:ilvl w:val="0"/>
                <w:numId w:val="21"/>
              </w:numPr>
              <w:spacing w:line="240" w:lineRule="auto"/>
              <w:jc w:val="center"/>
              <w:rPr>
                <w:rFonts w:ascii="David" w:hAnsi="David"/>
                <w:b/>
                <w:rtl/>
              </w:rPr>
            </w:pPr>
          </w:p>
        </w:tc>
        <w:tc>
          <w:tcPr>
            <w:tcW w:w="7371" w:type="dxa"/>
            <w:tcBorders>
              <w:top w:val="single" w:sz="4" w:space="0" w:color="auto"/>
              <w:bottom w:val="single" w:sz="4" w:space="0" w:color="auto"/>
            </w:tcBorders>
            <w:shd w:val="clear" w:color="auto" w:fill="auto"/>
          </w:tcPr>
          <w:p w14:paraId="7F29B48E" w14:textId="21F76116" w:rsidR="00D51B83" w:rsidRPr="00376880" w:rsidRDefault="00D51B83" w:rsidP="00C575BC">
            <w:pPr>
              <w:numPr>
                <w:ilvl w:val="0"/>
                <w:numId w:val="19"/>
              </w:numPr>
              <w:tabs>
                <w:tab w:val="clear" w:pos="720"/>
              </w:tabs>
              <w:spacing w:line="240" w:lineRule="auto"/>
              <w:ind w:left="568" w:hanging="284"/>
              <w:rPr>
                <w:rFonts w:ascii="David" w:hAnsi="David"/>
                <w:b/>
                <w:rtl/>
              </w:rPr>
            </w:pP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E20BFF" w:rsidRPr="00E20BFF">
              <w:rPr>
                <w:rFonts w:ascii="David" w:hAnsi="David"/>
                <w:rtl/>
              </w:rPr>
              <w:t>נספח ג'</w:t>
            </w:r>
            <w:r w:rsidR="00E20BFF" w:rsidRPr="00E20BFF">
              <w:rPr>
                <w:rFonts w:ascii="David" w:hAnsi="David" w:hint="cs"/>
                <w:rtl/>
              </w:rPr>
              <w:t>1</w:t>
            </w:r>
            <w:r w:rsidRPr="00376880">
              <w:rPr>
                <w:rFonts w:ascii="David" w:hAnsi="David"/>
                <w:rtl/>
              </w:rPr>
              <w:fldChar w:fldCharType="end"/>
            </w:r>
            <w:r w:rsidRPr="00376880">
              <w:rPr>
                <w:rFonts w:ascii="David" w:hAnsi="David"/>
                <w:rtl/>
              </w:rPr>
              <w:t xml:space="preserve">: </w:t>
            </w:r>
            <w:r w:rsidRPr="00376880">
              <w:rPr>
                <w:rFonts w:ascii="David" w:hAnsi="David"/>
                <w:rtl/>
              </w:rPr>
              <w:fldChar w:fldCharType="begin"/>
            </w:r>
            <w:r w:rsidRPr="00376880">
              <w:rPr>
                <w:rFonts w:ascii="David" w:hAnsi="David"/>
                <w:rtl/>
              </w:rPr>
              <w:instrText xml:space="preserve"> </w:instrText>
            </w:r>
            <w:r w:rsidRPr="00376880">
              <w:rPr>
                <w:rFonts w:ascii="David" w:hAnsi="David"/>
              </w:rPr>
              <w:instrText>REF</w:instrText>
            </w:r>
            <w:r w:rsidRPr="00376880">
              <w:rPr>
                <w:rFonts w:ascii="David" w:hAnsi="David"/>
                <w:rtl/>
              </w:rPr>
              <w:instrText xml:space="preserve">  נספח_סודיות_כותרת \</w:instrText>
            </w:r>
            <w:r w:rsidRPr="00376880">
              <w:rPr>
                <w:rFonts w:ascii="David" w:hAnsi="David"/>
              </w:rPr>
              <w:instrText>h  \* MERGEFORMAT</w:instrText>
            </w:r>
            <w:r w:rsidRPr="00376880">
              <w:rPr>
                <w:rFonts w:ascii="David" w:hAnsi="David"/>
                <w:rtl/>
              </w:rPr>
              <w:instrText xml:space="preserve"> </w:instrText>
            </w:r>
            <w:r w:rsidRPr="00376880">
              <w:rPr>
                <w:rFonts w:ascii="David" w:hAnsi="David"/>
                <w:rtl/>
              </w:rPr>
            </w:r>
            <w:r w:rsidRPr="00376880">
              <w:rPr>
                <w:rFonts w:ascii="David" w:hAnsi="David"/>
                <w:rtl/>
              </w:rPr>
              <w:fldChar w:fldCharType="separate"/>
            </w:r>
            <w:r w:rsidR="00E20BFF" w:rsidRPr="00E20BFF">
              <w:rPr>
                <w:rFonts w:ascii="David" w:hAnsi="David"/>
                <w:rtl/>
              </w:rPr>
              <w:t>נוסח התחייבות לשמירת סודיות ולמניעת ניגוד עניינים</w:t>
            </w:r>
            <w:r w:rsidRPr="00376880">
              <w:rPr>
                <w:rFonts w:ascii="David" w:hAnsi="David"/>
                <w:rtl/>
              </w:rPr>
              <w:fldChar w:fldCharType="end"/>
            </w:r>
            <w:r w:rsidRPr="00376880">
              <w:rPr>
                <w:rFonts w:ascii="David" w:hAnsi="David"/>
                <w:b/>
                <w:rtl/>
              </w:rPr>
              <w:t>.</w:t>
            </w:r>
          </w:p>
        </w:tc>
        <w:tc>
          <w:tcPr>
            <w:tcW w:w="851" w:type="dxa"/>
            <w:tcBorders>
              <w:top w:val="single" w:sz="4" w:space="0" w:color="auto"/>
              <w:bottom w:val="single" w:sz="4" w:space="0" w:color="auto"/>
            </w:tcBorders>
            <w:shd w:val="clear" w:color="auto" w:fill="auto"/>
            <w:vAlign w:val="center"/>
          </w:tcPr>
          <w:p w14:paraId="7E00B440" w14:textId="77777777" w:rsidR="00D51B83" w:rsidRPr="00376880" w:rsidRDefault="00D51B83" w:rsidP="00C575BC">
            <w:pPr>
              <w:numPr>
                <w:ilvl w:val="0"/>
                <w:numId w:val="20"/>
              </w:numPr>
              <w:tabs>
                <w:tab w:val="clear" w:pos="720"/>
              </w:tabs>
              <w:spacing w:line="240" w:lineRule="auto"/>
              <w:jc w:val="left"/>
              <w:rPr>
                <w:rFonts w:ascii="David" w:hAnsi="David"/>
                <w:b/>
                <w:rtl/>
              </w:rPr>
            </w:pPr>
          </w:p>
        </w:tc>
      </w:tr>
    </w:tbl>
    <w:p w14:paraId="0DFA4E33" w14:textId="77777777" w:rsidR="00A27DEF" w:rsidRPr="00376880" w:rsidRDefault="00A27DEF" w:rsidP="00A27DEF">
      <w:pPr>
        <w:spacing w:line="240" w:lineRule="auto"/>
        <w:rPr>
          <w:rFonts w:ascii="David" w:hAnsi="David"/>
          <w:sz w:val="24"/>
          <w:rtl/>
        </w:rPr>
      </w:pPr>
    </w:p>
    <w:p w14:paraId="5696AD67" w14:textId="77777777" w:rsidR="00A27DEF" w:rsidRPr="00376880" w:rsidRDefault="00A27DEF" w:rsidP="00A27DEF">
      <w:pPr>
        <w:spacing w:line="240" w:lineRule="auto"/>
        <w:rPr>
          <w:rFonts w:ascii="David" w:hAnsi="David"/>
          <w:sz w:val="24"/>
        </w:rPr>
      </w:pPr>
    </w:p>
    <w:p w14:paraId="6D872F11" w14:textId="77777777" w:rsidR="00A27DEF" w:rsidRPr="00D51B83" w:rsidRDefault="00A27DEF" w:rsidP="00A27DEF">
      <w:pPr>
        <w:spacing w:line="240" w:lineRule="auto"/>
        <w:ind w:left="360"/>
        <w:rPr>
          <w:rFonts w:ascii="David" w:hAnsi="David"/>
          <w:sz w:val="24"/>
        </w:rPr>
        <w:sectPr w:rsidR="00A27DEF" w:rsidRPr="00D51B83" w:rsidSect="00667918">
          <w:pgSz w:w="11906" w:h="16838"/>
          <w:pgMar w:top="1440" w:right="1134" w:bottom="1440" w:left="1797" w:header="709" w:footer="709" w:gutter="0"/>
          <w:cols w:space="708"/>
          <w:bidi/>
          <w:rtlGutter/>
          <w:docGrid w:linePitch="360"/>
        </w:sectPr>
      </w:pPr>
    </w:p>
    <w:bookmarkEnd w:id="133"/>
    <w:p w14:paraId="76259988" w14:textId="77777777" w:rsidR="00E04B7A" w:rsidRPr="00FA2749" w:rsidRDefault="00E04B7A" w:rsidP="00A27DEF">
      <w:pPr>
        <w:bidi w:val="0"/>
        <w:spacing w:line="240" w:lineRule="auto"/>
        <w:jc w:val="left"/>
        <w:rPr>
          <w:rFonts w:ascii="David" w:hAnsi="David"/>
          <w:b/>
          <w:bCs/>
          <w:sz w:val="26"/>
          <w:szCs w:val="26"/>
          <w:u w:val="single"/>
          <w:rtl/>
        </w:rPr>
      </w:pPr>
    </w:p>
    <w:p w14:paraId="1B7FE813" w14:textId="32D1185B" w:rsidR="00E170E4" w:rsidRPr="00400B1E" w:rsidRDefault="00E170E4" w:rsidP="006A0617">
      <w:pPr>
        <w:jc w:val="center"/>
        <w:rPr>
          <w:rFonts w:ascii="David" w:hAnsi="David"/>
          <w:b/>
          <w:bCs/>
          <w:sz w:val="24"/>
          <w:rtl/>
        </w:rPr>
      </w:pPr>
      <w:r w:rsidRPr="00400B1E">
        <w:rPr>
          <w:rFonts w:ascii="David" w:hAnsi="David"/>
          <w:b/>
          <w:bCs/>
          <w:sz w:val="24"/>
          <w:rtl/>
        </w:rPr>
        <w:t xml:space="preserve">מכרז פומבי </w:t>
      </w:r>
      <w:r w:rsidR="00AE0140" w:rsidRPr="00400B1E">
        <w:rPr>
          <w:rFonts w:ascii="David" w:hAnsi="David"/>
          <w:b/>
          <w:bCs/>
          <w:sz w:val="24"/>
          <w:rtl/>
        </w:rPr>
        <w:fldChar w:fldCharType="begin"/>
      </w:r>
      <w:r w:rsidR="00AE0140" w:rsidRPr="00400B1E">
        <w:rPr>
          <w:rFonts w:ascii="David" w:hAnsi="David"/>
          <w:b/>
          <w:bCs/>
          <w:sz w:val="24"/>
          <w:rtl/>
        </w:rPr>
        <w:instrText xml:space="preserve"> </w:instrText>
      </w:r>
      <w:r w:rsidR="00AE0140" w:rsidRPr="00400B1E">
        <w:rPr>
          <w:rFonts w:ascii="David" w:hAnsi="David"/>
          <w:b/>
          <w:bCs/>
          <w:sz w:val="24"/>
        </w:rPr>
        <w:instrText>REF</w:instrText>
      </w:r>
      <w:r w:rsidR="00AE0140" w:rsidRPr="00400B1E">
        <w:rPr>
          <w:rFonts w:ascii="David" w:hAnsi="David"/>
          <w:b/>
          <w:bCs/>
          <w:sz w:val="24"/>
          <w:rtl/>
        </w:rPr>
        <w:instrText xml:space="preserve"> מס_מכרז \</w:instrText>
      </w:r>
      <w:r w:rsidR="00AE0140" w:rsidRPr="00400B1E">
        <w:rPr>
          <w:rFonts w:ascii="David" w:hAnsi="David"/>
          <w:b/>
          <w:bCs/>
          <w:sz w:val="24"/>
        </w:rPr>
        <w:instrText>h</w:instrText>
      </w:r>
      <w:r w:rsidR="00AE0140" w:rsidRPr="00400B1E">
        <w:rPr>
          <w:rFonts w:ascii="David" w:hAnsi="David"/>
          <w:b/>
          <w:bCs/>
          <w:sz w:val="24"/>
          <w:rtl/>
        </w:rPr>
        <w:instrText xml:space="preserve"> </w:instrText>
      </w:r>
      <w:r w:rsidR="00111020" w:rsidRPr="00400B1E">
        <w:rPr>
          <w:rFonts w:ascii="David" w:hAnsi="David"/>
          <w:b/>
          <w:bCs/>
          <w:sz w:val="24"/>
          <w:rtl/>
        </w:rPr>
        <w:instrText xml:space="preserve"> \* </w:instrText>
      </w:r>
      <w:r w:rsidR="00111020" w:rsidRPr="00400B1E">
        <w:rPr>
          <w:rFonts w:ascii="David" w:hAnsi="David"/>
          <w:b/>
          <w:bCs/>
          <w:sz w:val="24"/>
        </w:rPr>
        <w:instrText>MERGEFORMAT</w:instrText>
      </w:r>
      <w:r w:rsidR="00111020" w:rsidRPr="00400B1E">
        <w:rPr>
          <w:rFonts w:ascii="David" w:hAnsi="David"/>
          <w:b/>
          <w:bCs/>
          <w:sz w:val="24"/>
          <w:rtl/>
        </w:rPr>
        <w:instrText xml:space="preserve"> </w:instrText>
      </w:r>
      <w:r w:rsidR="00AE0140" w:rsidRPr="00400B1E">
        <w:rPr>
          <w:rFonts w:ascii="David" w:hAnsi="David"/>
          <w:b/>
          <w:bCs/>
          <w:sz w:val="24"/>
          <w:rtl/>
        </w:rPr>
      </w:r>
      <w:r w:rsidR="00AE0140" w:rsidRPr="00400B1E">
        <w:rPr>
          <w:rFonts w:ascii="David" w:hAnsi="David"/>
          <w:b/>
          <w:bCs/>
          <w:sz w:val="24"/>
          <w:rtl/>
        </w:rPr>
        <w:fldChar w:fldCharType="separate"/>
      </w:r>
      <w:r w:rsidR="00E20BFF" w:rsidRPr="00E20BFF">
        <w:rPr>
          <w:rFonts w:ascii="David" w:hAnsi="David"/>
          <w:sz w:val="24"/>
          <w:rtl/>
        </w:rPr>
        <w:t>10/2023</w:t>
      </w:r>
      <w:r w:rsidR="00AE0140" w:rsidRPr="00400B1E">
        <w:rPr>
          <w:rFonts w:ascii="David" w:hAnsi="David"/>
          <w:b/>
          <w:bCs/>
          <w:sz w:val="24"/>
          <w:rtl/>
        </w:rPr>
        <w:fldChar w:fldCharType="end"/>
      </w:r>
    </w:p>
    <w:bookmarkStart w:id="137" w:name="_Toc296193947"/>
    <w:p w14:paraId="14F6E983" w14:textId="219197BF" w:rsidR="007D79F7" w:rsidRPr="00FC5B4F" w:rsidRDefault="007D79F7" w:rsidP="00E20B67">
      <w:pPr>
        <w:jc w:val="center"/>
        <w:rPr>
          <w:b/>
          <w:bCs/>
          <w:u w:val="single"/>
          <w:rtl/>
        </w:rPr>
      </w:pPr>
      <w:r w:rsidRPr="00FC5B4F">
        <w:rPr>
          <w:b/>
          <w:bCs/>
          <w:rtl/>
        </w:rPr>
        <w:fldChar w:fldCharType="begin"/>
      </w:r>
      <w:r w:rsidRPr="00FC5B4F">
        <w:rPr>
          <w:b/>
          <w:bCs/>
          <w:rtl/>
        </w:rPr>
        <w:instrText xml:space="preserve"> </w:instrText>
      </w:r>
      <w:r w:rsidRPr="00FC5B4F">
        <w:rPr>
          <w:b/>
          <w:bCs/>
        </w:rPr>
        <w:instrText>REF</w:instrText>
      </w:r>
      <w:r w:rsidRPr="00FC5B4F">
        <w:rPr>
          <w:b/>
          <w:bCs/>
          <w:rtl/>
        </w:rPr>
        <w:instrText xml:space="preserve"> </w:instrText>
      </w:r>
      <w:r w:rsidR="008F2001" w:rsidRPr="00FC5B4F">
        <w:rPr>
          <w:rFonts w:hint="cs"/>
          <w:b/>
          <w:bCs/>
          <w:rtl/>
        </w:rPr>
        <w:instrText>שם</w:instrText>
      </w:r>
      <w:r w:rsidRPr="00FC5B4F">
        <w:rPr>
          <w:b/>
          <w:bCs/>
          <w:rtl/>
        </w:rPr>
        <w:instrText>_המכרז \</w:instrText>
      </w:r>
      <w:r w:rsidRPr="00FC5B4F">
        <w:rPr>
          <w:b/>
          <w:bCs/>
        </w:rPr>
        <w:instrText>h</w:instrText>
      </w:r>
      <w:r w:rsidRPr="00FC5B4F">
        <w:rPr>
          <w:b/>
          <w:bCs/>
          <w:rtl/>
        </w:rPr>
        <w:instrText xml:space="preserve">  \* </w:instrText>
      </w:r>
      <w:r w:rsidRPr="00FC5B4F">
        <w:rPr>
          <w:b/>
          <w:bCs/>
        </w:rPr>
        <w:instrText>MERGEFORMAT</w:instrText>
      </w:r>
      <w:r w:rsidRPr="00FC5B4F">
        <w:rPr>
          <w:b/>
          <w:bCs/>
          <w:rtl/>
        </w:rPr>
        <w:instrText xml:space="preserve"> </w:instrText>
      </w:r>
      <w:r w:rsidRPr="00FC5B4F">
        <w:rPr>
          <w:b/>
          <w:bCs/>
          <w:rtl/>
        </w:rPr>
      </w:r>
      <w:r w:rsidRPr="00FC5B4F">
        <w:rPr>
          <w:b/>
          <w:bCs/>
          <w:rtl/>
        </w:rPr>
        <w:fldChar w:fldCharType="separate"/>
      </w:r>
      <w:bookmarkStart w:id="138" w:name="_Toc11332845"/>
      <w:bookmarkStart w:id="139" w:name="_Toc535741028"/>
      <w:r w:rsidR="00E20BFF" w:rsidRPr="00E20BFF">
        <w:rPr>
          <w:rFonts w:hint="cs"/>
          <w:b/>
          <w:bCs/>
          <w:rtl/>
        </w:rPr>
        <w:t>מתן שירותי ייעוץ</w:t>
      </w:r>
      <w:r w:rsidR="00E20BFF" w:rsidRPr="00E20BFF">
        <w:rPr>
          <w:rFonts w:ascii="David" w:hAnsi="David" w:hint="cs"/>
          <w:b/>
          <w:bCs/>
          <w:sz w:val="24"/>
          <w:rtl/>
        </w:rPr>
        <w:t xml:space="preserve"> בתחום הבטיחות עבור הרשות לנהיגה</w:t>
      </w:r>
      <w:r w:rsidR="00E20BFF" w:rsidRPr="00E20BFF">
        <w:rPr>
          <w:rFonts w:ascii="David" w:hAnsi="David" w:hint="cs"/>
          <w:b/>
          <w:bCs/>
          <w:rtl/>
        </w:rPr>
        <w:t xml:space="preserve"> ספורטיבית</w:t>
      </w:r>
      <w:bookmarkEnd w:id="138"/>
      <w:bookmarkEnd w:id="139"/>
      <w:r w:rsidRPr="00FC5B4F">
        <w:rPr>
          <w:b/>
          <w:bCs/>
          <w:rtl/>
        </w:rPr>
        <w:fldChar w:fldCharType="end"/>
      </w:r>
    </w:p>
    <w:p w14:paraId="5F68FA70" w14:textId="77777777" w:rsidR="008F2001" w:rsidRPr="008F2001" w:rsidRDefault="008F2001" w:rsidP="00E20B67">
      <w:pPr>
        <w:jc w:val="center"/>
        <w:rPr>
          <w:b/>
          <w:bCs/>
          <w:u w:val="single"/>
        </w:rPr>
      </w:pPr>
    </w:p>
    <w:p w14:paraId="595C8F33" w14:textId="77777777" w:rsidR="00837421" w:rsidRPr="00376880" w:rsidRDefault="00837421" w:rsidP="00837421">
      <w:pPr>
        <w:pStyle w:val="15"/>
        <w:tabs>
          <w:tab w:val="left" w:pos="4960"/>
        </w:tabs>
        <w:rPr>
          <w:b w:val="0"/>
          <w:bCs w:val="0"/>
          <w:rtl/>
        </w:rPr>
      </w:pPr>
      <w:bookmarkStart w:id="140" w:name="הסכם_התקשרות"/>
      <w:bookmarkStart w:id="141" w:name="_Toc288561886"/>
      <w:bookmarkStart w:id="142" w:name="_Toc59719351"/>
      <w:bookmarkStart w:id="143" w:name="_Toc137735242"/>
      <w:bookmarkEnd w:id="137"/>
      <w:r w:rsidRPr="00376880">
        <w:rPr>
          <w:rtl/>
        </w:rPr>
        <w:t>חלק ג'</w:t>
      </w:r>
      <w:bookmarkEnd w:id="140"/>
      <w:r w:rsidRPr="00376880">
        <w:rPr>
          <w:rtl/>
        </w:rPr>
        <w:t xml:space="preserve"> – </w:t>
      </w:r>
      <w:bookmarkStart w:id="144" w:name="הסכם_התקשרות_כותרת"/>
      <w:r w:rsidRPr="00376880">
        <w:rPr>
          <w:rtl/>
        </w:rPr>
        <w:t>הסכם אספקת השירותים</w:t>
      </w:r>
      <w:bookmarkEnd w:id="141"/>
      <w:bookmarkEnd w:id="142"/>
      <w:bookmarkEnd w:id="144"/>
      <w:bookmarkEnd w:id="143"/>
    </w:p>
    <w:p w14:paraId="4EEE82AD" w14:textId="77777777" w:rsidR="00E170E4" w:rsidRPr="00FA2749" w:rsidRDefault="00E170E4" w:rsidP="00E170E4">
      <w:pPr>
        <w:ind w:left="1247" w:hanging="680"/>
        <w:jc w:val="center"/>
        <w:rPr>
          <w:rFonts w:ascii="David" w:hAnsi="David"/>
          <w:sz w:val="24"/>
          <w:rtl/>
        </w:rPr>
      </w:pPr>
    </w:p>
    <w:p w14:paraId="2F17F6F3" w14:textId="77777777" w:rsidR="00E170E4" w:rsidRPr="00FA2749" w:rsidRDefault="00E170E4" w:rsidP="00416009">
      <w:pPr>
        <w:ind w:left="1247" w:hanging="680"/>
        <w:jc w:val="center"/>
        <w:rPr>
          <w:rFonts w:ascii="David" w:hAnsi="David"/>
          <w:sz w:val="24"/>
          <w:rtl/>
        </w:rPr>
      </w:pPr>
      <w:r w:rsidRPr="00FA2749">
        <w:rPr>
          <w:rFonts w:ascii="David" w:hAnsi="David"/>
          <w:sz w:val="24"/>
          <w:rtl/>
        </w:rPr>
        <w:t xml:space="preserve">שנערך ונחתם בירושלים ביום ____________ לחודש ______  </w:t>
      </w:r>
      <w:r w:rsidR="00837421">
        <w:rPr>
          <w:rFonts w:ascii="David" w:hAnsi="David" w:hint="cs"/>
          <w:sz w:val="24"/>
          <w:rtl/>
        </w:rPr>
        <w:t xml:space="preserve">בשנת </w:t>
      </w:r>
      <w:r w:rsidR="008F2001">
        <w:rPr>
          <w:rFonts w:ascii="David" w:hAnsi="David" w:hint="cs"/>
          <w:sz w:val="24"/>
          <w:rtl/>
        </w:rPr>
        <w:t>2023</w:t>
      </w:r>
    </w:p>
    <w:p w14:paraId="4569826C" w14:textId="77777777" w:rsidR="00E170E4" w:rsidRPr="00FA2749" w:rsidRDefault="00E170E4" w:rsidP="00E170E4">
      <w:pPr>
        <w:ind w:left="1247" w:hanging="680"/>
        <w:rPr>
          <w:rFonts w:ascii="David" w:hAnsi="David"/>
          <w:szCs w:val="28"/>
          <w:rtl/>
        </w:rPr>
      </w:pPr>
    </w:p>
    <w:p w14:paraId="7BBD4146" w14:textId="77777777" w:rsidR="00837421" w:rsidRPr="00376880" w:rsidRDefault="00837421" w:rsidP="00837421">
      <w:pPr>
        <w:jc w:val="center"/>
        <w:rPr>
          <w:rFonts w:ascii="David" w:hAnsi="David"/>
          <w:sz w:val="24"/>
          <w:rtl/>
        </w:rPr>
      </w:pPr>
      <w:r w:rsidRPr="00376880">
        <w:rPr>
          <w:rFonts w:ascii="David" w:hAnsi="David"/>
          <w:sz w:val="24"/>
          <w:rtl/>
        </w:rPr>
        <w:t xml:space="preserve">ממשלת ישראל בשם מדינת ישראל המיוצגת למטרה זו ע"י </w:t>
      </w:r>
      <w:r w:rsidR="005E72E5">
        <w:rPr>
          <w:rFonts w:ascii="David" w:hAnsi="David" w:hint="cs"/>
          <w:sz w:val="24"/>
          <w:rtl/>
        </w:rPr>
        <w:t xml:space="preserve">המנהל הכללי </w:t>
      </w:r>
    </w:p>
    <w:p w14:paraId="267E04AE" w14:textId="77777777" w:rsidR="00837421" w:rsidRPr="00376880" w:rsidRDefault="00837421" w:rsidP="00837421">
      <w:pPr>
        <w:jc w:val="center"/>
        <w:rPr>
          <w:rFonts w:ascii="David" w:hAnsi="David"/>
          <w:sz w:val="24"/>
          <w:rtl/>
        </w:rPr>
      </w:pPr>
      <w:r w:rsidRPr="00376880">
        <w:rPr>
          <w:rFonts w:ascii="David" w:hAnsi="David"/>
          <w:sz w:val="24"/>
          <w:rtl/>
        </w:rPr>
        <w:t>במשרד התרבות והספורט (להלן-</w:t>
      </w:r>
      <w:r w:rsidRPr="00376880">
        <w:rPr>
          <w:rFonts w:ascii="David" w:hAnsi="David"/>
          <w:b/>
          <w:bCs/>
          <w:sz w:val="24"/>
          <w:rtl/>
        </w:rPr>
        <w:t xml:space="preserve"> המשרד)</w:t>
      </w:r>
      <w:r w:rsidRPr="00376880">
        <w:rPr>
          <w:rFonts w:ascii="David" w:hAnsi="David"/>
          <w:sz w:val="24"/>
          <w:rtl/>
        </w:rPr>
        <w:t xml:space="preserve"> וחשב המשרד המורשים לחתום בשם המדינה </w:t>
      </w:r>
    </w:p>
    <w:p w14:paraId="4B865091" w14:textId="77777777" w:rsidR="00837421" w:rsidRPr="00376880" w:rsidRDefault="00837421" w:rsidP="00837421">
      <w:pPr>
        <w:jc w:val="center"/>
        <w:rPr>
          <w:rFonts w:ascii="David" w:hAnsi="David"/>
          <w:sz w:val="24"/>
          <w:rtl/>
        </w:rPr>
      </w:pPr>
      <w:r w:rsidRPr="00376880">
        <w:rPr>
          <w:rFonts w:ascii="David" w:hAnsi="David"/>
          <w:sz w:val="24"/>
          <w:rtl/>
        </w:rPr>
        <w:t>שכתובתם: קריית הממשלה המזרחית, בניין ג' ירושלים</w:t>
      </w:r>
      <w:r>
        <w:rPr>
          <w:rFonts w:ascii="David" w:hAnsi="David"/>
          <w:sz w:val="24"/>
          <w:rtl/>
        </w:rPr>
        <w:t xml:space="preserve"> </w:t>
      </w:r>
      <w:r w:rsidRPr="00376880">
        <w:rPr>
          <w:rFonts w:ascii="David" w:hAnsi="David"/>
          <w:b/>
          <w:bCs/>
          <w:sz w:val="24"/>
          <w:rtl/>
        </w:rPr>
        <w:t>(</w:t>
      </w:r>
      <w:r w:rsidRPr="00376880">
        <w:rPr>
          <w:rFonts w:ascii="David" w:hAnsi="David"/>
          <w:sz w:val="24"/>
          <w:rtl/>
        </w:rPr>
        <w:t>להלן-</w:t>
      </w:r>
      <w:r w:rsidRPr="00376880">
        <w:rPr>
          <w:rFonts w:ascii="David" w:hAnsi="David"/>
          <w:b/>
          <w:bCs/>
          <w:sz w:val="24"/>
          <w:rtl/>
        </w:rPr>
        <w:t xml:space="preserve"> המדינה)</w:t>
      </w:r>
    </w:p>
    <w:p w14:paraId="7ACD9DD8" w14:textId="77777777" w:rsidR="00E170E4" w:rsidRPr="00FA2749" w:rsidRDefault="00E170E4" w:rsidP="00E170E4">
      <w:pPr>
        <w:jc w:val="center"/>
        <w:rPr>
          <w:rFonts w:ascii="David" w:hAnsi="David"/>
          <w:sz w:val="24"/>
          <w:rtl/>
        </w:rPr>
      </w:pPr>
      <w:r w:rsidRPr="00FA2749">
        <w:rPr>
          <w:rFonts w:ascii="David" w:hAnsi="David"/>
          <w:sz w:val="24"/>
          <w:rtl/>
        </w:rPr>
        <w:t xml:space="preserve">                                        </w:t>
      </w:r>
    </w:p>
    <w:p w14:paraId="3D2D5923" w14:textId="77777777" w:rsidR="00E170E4" w:rsidRPr="00FA2749" w:rsidRDefault="00E170E4" w:rsidP="00E170E4">
      <w:pPr>
        <w:ind w:left="7200"/>
        <w:jc w:val="center"/>
        <w:rPr>
          <w:rFonts w:ascii="David" w:hAnsi="David"/>
          <w:b/>
          <w:bCs/>
          <w:sz w:val="24"/>
          <w:rtl/>
        </w:rPr>
      </w:pPr>
      <w:r w:rsidRPr="00FA2749">
        <w:rPr>
          <w:rFonts w:ascii="David" w:hAnsi="David"/>
          <w:b/>
          <w:bCs/>
          <w:sz w:val="24"/>
          <w:rtl/>
        </w:rPr>
        <w:t>מצד אחד</w:t>
      </w:r>
    </w:p>
    <w:p w14:paraId="0FC15C53" w14:textId="77777777" w:rsidR="00E170E4" w:rsidRPr="00FA2749" w:rsidRDefault="00E170E4" w:rsidP="00E170E4">
      <w:pPr>
        <w:jc w:val="center"/>
        <w:rPr>
          <w:rFonts w:ascii="David" w:hAnsi="David"/>
          <w:b/>
          <w:bCs/>
          <w:sz w:val="24"/>
          <w:rtl/>
        </w:rPr>
      </w:pPr>
      <w:r w:rsidRPr="00FA2749">
        <w:rPr>
          <w:rFonts w:ascii="David" w:hAnsi="David"/>
          <w:b/>
          <w:bCs/>
          <w:sz w:val="24"/>
          <w:rtl/>
        </w:rPr>
        <w:t>לבין</w:t>
      </w:r>
    </w:p>
    <w:p w14:paraId="07FF9002" w14:textId="77777777" w:rsidR="00E170E4" w:rsidRPr="00FA2749" w:rsidRDefault="00E170E4" w:rsidP="00E170E4">
      <w:pPr>
        <w:ind w:left="71" w:right="-142" w:firstLine="13"/>
        <w:jc w:val="center"/>
        <w:rPr>
          <w:rFonts w:ascii="David" w:hAnsi="David"/>
          <w:sz w:val="24"/>
          <w:rtl/>
        </w:rPr>
      </w:pPr>
      <w:r w:rsidRPr="00FA2749">
        <w:rPr>
          <w:rFonts w:ascii="David" w:hAnsi="David"/>
          <w:sz w:val="24"/>
          <w:rtl/>
        </w:rPr>
        <w:t xml:space="preserve">_________________ (ח.פ. _________), שכתובתה: ________ </w:t>
      </w:r>
    </w:p>
    <w:p w14:paraId="72444483" w14:textId="77777777" w:rsidR="00E170E4" w:rsidRPr="00FA2749" w:rsidRDefault="00E170E4" w:rsidP="00E170E4">
      <w:pPr>
        <w:jc w:val="center"/>
        <w:rPr>
          <w:rFonts w:ascii="David" w:hAnsi="David"/>
          <w:sz w:val="24"/>
          <w:rtl/>
        </w:rPr>
      </w:pPr>
      <w:r w:rsidRPr="00FA2749">
        <w:rPr>
          <w:rFonts w:ascii="David" w:hAnsi="David"/>
          <w:sz w:val="24"/>
          <w:rtl/>
        </w:rPr>
        <w:t xml:space="preserve">באמצעות מורשה החתימה המוסמך לחתום בשמה _________ (ת.ז. _______) </w:t>
      </w:r>
    </w:p>
    <w:p w14:paraId="400540BD" w14:textId="77777777" w:rsidR="00E170E4" w:rsidRPr="00FA2749" w:rsidRDefault="00E170E4" w:rsidP="00E170E4">
      <w:pPr>
        <w:jc w:val="center"/>
        <w:rPr>
          <w:rFonts w:ascii="David" w:hAnsi="David"/>
          <w:b/>
          <w:bCs/>
          <w:sz w:val="24"/>
          <w:rtl/>
        </w:rPr>
      </w:pPr>
      <w:r w:rsidRPr="00FA2749">
        <w:rPr>
          <w:rFonts w:ascii="David" w:hAnsi="David"/>
          <w:b/>
          <w:bCs/>
          <w:sz w:val="24"/>
          <w:rtl/>
        </w:rPr>
        <w:t>(להלן- הספק)</w:t>
      </w:r>
    </w:p>
    <w:p w14:paraId="249162E9" w14:textId="77777777" w:rsidR="00E170E4" w:rsidRPr="00FA2749" w:rsidRDefault="00E170E4" w:rsidP="00E170E4">
      <w:pPr>
        <w:jc w:val="center"/>
        <w:rPr>
          <w:rFonts w:ascii="David" w:hAnsi="David"/>
          <w:b/>
          <w:bCs/>
          <w:sz w:val="24"/>
          <w:rtl/>
        </w:rPr>
      </w:pPr>
      <w:r w:rsidRPr="00FA2749">
        <w:rPr>
          <w:rFonts w:ascii="David" w:hAnsi="David"/>
          <w:sz w:val="24"/>
          <w:rtl/>
        </w:rPr>
        <w:t xml:space="preserve">                                                                                                                                      </w:t>
      </w:r>
      <w:r w:rsidRPr="00FA2749">
        <w:rPr>
          <w:rFonts w:ascii="David" w:hAnsi="David"/>
          <w:b/>
          <w:bCs/>
          <w:sz w:val="24"/>
          <w:rtl/>
        </w:rPr>
        <w:t>מצד שני</w:t>
      </w:r>
    </w:p>
    <w:p w14:paraId="788C4CB9" w14:textId="77777777" w:rsidR="00E170E4" w:rsidRPr="00FA2749" w:rsidRDefault="00E170E4" w:rsidP="00E170E4">
      <w:pPr>
        <w:jc w:val="center"/>
        <w:rPr>
          <w:rFonts w:ascii="David" w:hAnsi="David"/>
          <w:b/>
          <w:bCs/>
          <w:sz w:val="24"/>
          <w:rtl/>
        </w:rPr>
      </w:pPr>
    </w:p>
    <w:p w14:paraId="39684B5F" w14:textId="77777777" w:rsidR="00E170E4" w:rsidRPr="00FA2749" w:rsidRDefault="00E170E4" w:rsidP="00E170E4">
      <w:pPr>
        <w:ind w:left="1440" w:hanging="1440"/>
        <w:jc w:val="left"/>
        <w:rPr>
          <w:rFonts w:ascii="David" w:eastAsia="Times New Roman" w:hAnsi="David"/>
          <w:sz w:val="20"/>
          <w:szCs w:val="28"/>
          <w:rtl/>
        </w:rPr>
      </w:pPr>
      <w:r w:rsidRPr="00FA2749">
        <w:rPr>
          <w:rFonts w:ascii="David" w:eastAsia="Times New Roman" w:hAnsi="David"/>
          <w:sz w:val="24"/>
          <w:rtl/>
        </w:rPr>
        <w:t xml:space="preserve">  </w:t>
      </w:r>
    </w:p>
    <w:p w14:paraId="71204038" w14:textId="0981A6E4" w:rsidR="00E170E4" w:rsidRPr="00AF19A6" w:rsidRDefault="00E170E4" w:rsidP="00837421">
      <w:pPr>
        <w:ind w:left="851" w:hanging="851"/>
        <w:rPr>
          <w:rFonts w:ascii="David" w:hAnsi="David"/>
          <w:sz w:val="24"/>
          <w:rtl/>
        </w:rPr>
      </w:pPr>
      <w:r w:rsidRPr="00FA2749">
        <w:rPr>
          <w:rFonts w:ascii="David" w:hAnsi="David"/>
          <w:b/>
          <w:bCs/>
          <w:sz w:val="24"/>
          <w:rtl/>
        </w:rPr>
        <w:t>הואיל</w:t>
      </w:r>
      <w:r w:rsidRPr="00FA2749">
        <w:rPr>
          <w:rFonts w:ascii="David" w:hAnsi="David"/>
          <w:b/>
          <w:bCs/>
          <w:sz w:val="24"/>
          <w:rtl/>
        </w:rPr>
        <w:tab/>
      </w:r>
      <w:r w:rsidRPr="00FA2749">
        <w:rPr>
          <w:rFonts w:ascii="David" w:hAnsi="David"/>
          <w:sz w:val="24"/>
          <w:rtl/>
        </w:rPr>
        <w:t>והמשרד מעוניין להתקשר עם הספק</w:t>
      </w:r>
      <w:r w:rsidR="007D79F7" w:rsidRPr="00FA2749">
        <w:rPr>
          <w:rFonts w:ascii="David" w:hAnsi="David"/>
          <w:sz w:val="24"/>
          <w:rtl/>
        </w:rPr>
        <w:t xml:space="preserve"> לשם </w:t>
      </w:r>
      <w:r w:rsidR="00837421">
        <w:rPr>
          <w:rFonts w:ascii="David" w:hAnsi="David" w:hint="cs"/>
          <w:sz w:val="24"/>
          <w:rtl/>
        </w:rPr>
        <w:t>"</w:t>
      </w:r>
      <w:r w:rsidR="00784765" w:rsidRPr="00AF19A6">
        <w:rPr>
          <w:rFonts w:ascii="David" w:hAnsi="David"/>
          <w:sz w:val="24"/>
          <w:rtl/>
        </w:rPr>
        <w:fldChar w:fldCharType="begin"/>
      </w:r>
      <w:r w:rsidR="00784765" w:rsidRPr="00AF19A6">
        <w:rPr>
          <w:rFonts w:ascii="David" w:hAnsi="David"/>
          <w:sz w:val="24"/>
          <w:rtl/>
        </w:rPr>
        <w:instrText xml:space="preserve"> </w:instrText>
      </w:r>
      <w:r w:rsidR="00784765" w:rsidRPr="00AF19A6">
        <w:rPr>
          <w:rFonts w:ascii="David" w:hAnsi="David" w:hint="cs"/>
          <w:sz w:val="24"/>
        </w:rPr>
        <w:instrText>REF</w:instrText>
      </w:r>
      <w:r w:rsidR="00784765" w:rsidRPr="00AF19A6">
        <w:rPr>
          <w:rFonts w:ascii="David" w:hAnsi="David" w:hint="cs"/>
          <w:sz w:val="24"/>
          <w:rtl/>
        </w:rPr>
        <w:instrText xml:space="preserve"> שם_המכרז \</w:instrText>
      </w:r>
      <w:r w:rsidR="00784765" w:rsidRPr="00AF19A6">
        <w:rPr>
          <w:rFonts w:ascii="David" w:hAnsi="David" w:hint="cs"/>
          <w:sz w:val="24"/>
        </w:rPr>
        <w:instrText>h</w:instrText>
      </w:r>
      <w:r w:rsidR="00784765" w:rsidRPr="00AF19A6">
        <w:rPr>
          <w:rFonts w:ascii="David" w:hAnsi="David"/>
          <w:sz w:val="24"/>
          <w:rtl/>
        </w:rPr>
        <w:instrText xml:space="preserve"> </w:instrText>
      </w:r>
      <w:r w:rsidR="00AF19A6" w:rsidRPr="00AF19A6">
        <w:rPr>
          <w:rFonts w:ascii="David" w:hAnsi="David"/>
          <w:sz w:val="24"/>
          <w:rtl/>
        </w:rPr>
        <w:instrText xml:space="preserve"> \* </w:instrText>
      </w:r>
      <w:r w:rsidR="00AF19A6" w:rsidRPr="00AF19A6">
        <w:rPr>
          <w:rFonts w:ascii="David" w:hAnsi="David"/>
          <w:sz w:val="24"/>
        </w:rPr>
        <w:instrText>MERGEFORMAT</w:instrText>
      </w:r>
      <w:r w:rsidR="00AF19A6" w:rsidRPr="00AF19A6">
        <w:rPr>
          <w:rFonts w:ascii="David" w:hAnsi="David"/>
          <w:sz w:val="24"/>
          <w:rtl/>
        </w:rPr>
        <w:instrText xml:space="preserve"> </w:instrText>
      </w:r>
      <w:r w:rsidR="00784765" w:rsidRPr="00AF19A6">
        <w:rPr>
          <w:rFonts w:ascii="David" w:hAnsi="David"/>
          <w:sz w:val="24"/>
          <w:rtl/>
        </w:rPr>
      </w:r>
      <w:r w:rsidR="00784765" w:rsidRPr="00AF19A6">
        <w:rPr>
          <w:rFonts w:ascii="David" w:hAnsi="David"/>
          <w:sz w:val="24"/>
          <w:rtl/>
        </w:rPr>
        <w:fldChar w:fldCharType="separate"/>
      </w:r>
      <w:r w:rsidR="00E20BFF" w:rsidRPr="00E20BFF">
        <w:rPr>
          <w:rFonts w:ascii="David" w:hAnsi="David" w:hint="cs"/>
          <w:sz w:val="24"/>
          <w:rtl/>
        </w:rPr>
        <w:t>מתן שירותי ייעוץ בתחום הבטיחות עבור הרשות לנהיגה</w:t>
      </w:r>
      <w:r w:rsidR="00E20BFF">
        <w:rPr>
          <w:rFonts w:ascii="David" w:hAnsi="David" w:hint="cs"/>
          <w:rtl/>
        </w:rPr>
        <w:t xml:space="preserve"> ספורטיבית</w:t>
      </w:r>
      <w:r w:rsidR="00784765" w:rsidRPr="00AF19A6">
        <w:rPr>
          <w:rFonts w:ascii="David" w:hAnsi="David"/>
          <w:sz w:val="24"/>
          <w:rtl/>
        </w:rPr>
        <w:fldChar w:fldCharType="end"/>
      </w:r>
      <w:r w:rsidR="00837421" w:rsidRPr="00AF19A6">
        <w:rPr>
          <w:rFonts w:ascii="David" w:hAnsi="David" w:hint="cs"/>
          <w:sz w:val="24"/>
          <w:rtl/>
        </w:rPr>
        <w:t>"</w:t>
      </w:r>
      <w:r w:rsidR="00FA2749" w:rsidRPr="00AF19A6">
        <w:rPr>
          <w:rFonts w:ascii="David" w:hAnsi="David" w:hint="cs"/>
          <w:sz w:val="24"/>
          <w:rtl/>
        </w:rPr>
        <w:t xml:space="preserve"> </w:t>
      </w:r>
      <w:r w:rsidRPr="00AF19A6">
        <w:rPr>
          <w:rFonts w:ascii="David" w:hAnsi="David"/>
          <w:sz w:val="24"/>
          <w:rtl/>
        </w:rPr>
        <w:t xml:space="preserve">(להלן - </w:t>
      </w:r>
      <w:r w:rsidRPr="00AF19A6">
        <w:rPr>
          <w:rFonts w:ascii="David" w:hAnsi="David"/>
          <w:b/>
          <w:bCs/>
          <w:sz w:val="24"/>
          <w:rtl/>
        </w:rPr>
        <w:t>הפרויקט</w:t>
      </w:r>
      <w:r w:rsidRPr="00AF19A6">
        <w:rPr>
          <w:rFonts w:ascii="David" w:hAnsi="David"/>
          <w:sz w:val="24"/>
          <w:rtl/>
        </w:rPr>
        <w:t xml:space="preserve">, ביצוע הפרויקט על כל הכלול בו ייקרא להלן - </w:t>
      </w:r>
      <w:r w:rsidRPr="00AF19A6">
        <w:rPr>
          <w:rFonts w:ascii="David" w:hAnsi="David"/>
          <w:b/>
          <w:bCs/>
          <w:sz w:val="24"/>
          <w:rtl/>
        </w:rPr>
        <w:t>השירותים</w:t>
      </w:r>
      <w:r w:rsidRPr="00AF19A6">
        <w:rPr>
          <w:rFonts w:ascii="David" w:hAnsi="David"/>
          <w:sz w:val="24"/>
          <w:rtl/>
        </w:rPr>
        <w:t xml:space="preserve">); </w:t>
      </w:r>
    </w:p>
    <w:p w14:paraId="7D4C93D5" w14:textId="0B7D3E99" w:rsidR="00E170E4" w:rsidRPr="00AF19A6" w:rsidRDefault="00E170E4" w:rsidP="00837421">
      <w:pPr>
        <w:ind w:left="851" w:hanging="851"/>
        <w:rPr>
          <w:rFonts w:ascii="David" w:hAnsi="David"/>
          <w:sz w:val="24"/>
          <w:rtl/>
        </w:rPr>
      </w:pPr>
      <w:r w:rsidRPr="00AF19A6">
        <w:rPr>
          <w:rFonts w:ascii="David" w:hAnsi="David"/>
          <w:b/>
          <w:bCs/>
          <w:sz w:val="24"/>
          <w:rtl/>
        </w:rPr>
        <w:t>והואיל</w:t>
      </w:r>
      <w:r w:rsidRPr="00AF19A6">
        <w:rPr>
          <w:rFonts w:ascii="David" w:hAnsi="David"/>
          <w:b/>
          <w:bCs/>
          <w:sz w:val="24"/>
          <w:rtl/>
        </w:rPr>
        <w:tab/>
      </w:r>
      <w:r w:rsidRPr="00AF19A6">
        <w:rPr>
          <w:rFonts w:ascii="David" w:hAnsi="David"/>
          <w:sz w:val="24"/>
          <w:rtl/>
        </w:rPr>
        <w:t>ולשם התקשרות לקבלת השירותים יצא המשרד במכרז פומבי (שמספר</w:t>
      </w:r>
      <w:r w:rsidR="00AA1017" w:rsidRPr="00AF19A6">
        <w:rPr>
          <w:rFonts w:ascii="David" w:hAnsi="David" w:hint="cs"/>
          <w:sz w:val="24"/>
          <w:rtl/>
        </w:rPr>
        <w:t>ו</w:t>
      </w:r>
      <w:r w:rsidR="00004FAB" w:rsidRPr="00AF19A6">
        <w:rPr>
          <w:rFonts w:ascii="David" w:hAnsi="David" w:hint="cs"/>
          <w:sz w:val="24"/>
          <w:rtl/>
        </w:rPr>
        <w:t xml:space="preserve"> </w:t>
      </w:r>
      <w:r w:rsidR="00004FAB" w:rsidRPr="00AF19A6">
        <w:rPr>
          <w:rFonts w:ascii="David" w:hAnsi="David"/>
          <w:sz w:val="24"/>
          <w:rtl/>
        </w:rPr>
        <w:fldChar w:fldCharType="begin"/>
      </w:r>
      <w:r w:rsidR="00004FAB" w:rsidRPr="00AF19A6">
        <w:rPr>
          <w:rFonts w:ascii="David" w:hAnsi="David"/>
          <w:sz w:val="24"/>
          <w:rtl/>
        </w:rPr>
        <w:instrText xml:space="preserve"> </w:instrText>
      </w:r>
      <w:r w:rsidR="00004FAB" w:rsidRPr="00AF19A6">
        <w:rPr>
          <w:rFonts w:ascii="David" w:hAnsi="David"/>
          <w:sz w:val="24"/>
        </w:rPr>
        <w:instrText>REF</w:instrText>
      </w:r>
      <w:r w:rsidR="00004FAB" w:rsidRPr="00AF19A6">
        <w:rPr>
          <w:rFonts w:ascii="David" w:hAnsi="David"/>
          <w:sz w:val="24"/>
          <w:rtl/>
        </w:rPr>
        <w:instrText xml:space="preserve"> מס_מכרז \</w:instrText>
      </w:r>
      <w:r w:rsidR="00004FAB" w:rsidRPr="00AF19A6">
        <w:rPr>
          <w:rFonts w:ascii="David" w:hAnsi="David"/>
          <w:sz w:val="24"/>
        </w:rPr>
        <w:instrText>h</w:instrText>
      </w:r>
      <w:r w:rsidR="00004FAB" w:rsidRPr="00AF19A6">
        <w:rPr>
          <w:rFonts w:ascii="David" w:hAnsi="David"/>
          <w:sz w:val="24"/>
          <w:rtl/>
        </w:rPr>
        <w:instrText xml:space="preserve">  \* </w:instrText>
      </w:r>
      <w:r w:rsidR="00004FAB" w:rsidRPr="00AF19A6">
        <w:rPr>
          <w:rFonts w:ascii="David" w:hAnsi="David"/>
          <w:sz w:val="24"/>
        </w:rPr>
        <w:instrText>MERGEFORMAT</w:instrText>
      </w:r>
      <w:r w:rsidR="00004FAB" w:rsidRPr="00AF19A6">
        <w:rPr>
          <w:rFonts w:ascii="David" w:hAnsi="David"/>
          <w:sz w:val="24"/>
          <w:rtl/>
        </w:rPr>
        <w:instrText xml:space="preserve"> </w:instrText>
      </w:r>
      <w:r w:rsidR="00004FAB" w:rsidRPr="00AF19A6">
        <w:rPr>
          <w:rFonts w:ascii="David" w:hAnsi="David"/>
          <w:sz w:val="24"/>
          <w:rtl/>
        </w:rPr>
      </w:r>
      <w:r w:rsidR="00004FAB" w:rsidRPr="00AF19A6">
        <w:rPr>
          <w:rFonts w:ascii="David" w:hAnsi="David"/>
          <w:sz w:val="24"/>
          <w:rtl/>
        </w:rPr>
        <w:fldChar w:fldCharType="separate"/>
      </w:r>
      <w:r w:rsidR="00E20BFF" w:rsidRPr="00E20BFF">
        <w:rPr>
          <w:rFonts w:ascii="David" w:hAnsi="David"/>
          <w:b/>
          <w:bCs/>
          <w:sz w:val="24"/>
          <w:rtl/>
        </w:rPr>
        <w:t>10/2023</w:t>
      </w:r>
      <w:r w:rsidR="00004FAB" w:rsidRPr="00AF19A6">
        <w:rPr>
          <w:rFonts w:ascii="David" w:hAnsi="David"/>
          <w:sz w:val="24"/>
          <w:rtl/>
        </w:rPr>
        <w:fldChar w:fldCharType="end"/>
      </w:r>
      <w:r w:rsidR="007B694B" w:rsidRPr="00AF19A6">
        <w:rPr>
          <w:rFonts w:ascii="David" w:hAnsi="David"/>
          <w:sz w:val="24"/>
          <w:rtl/>
        </w:rPr>
        <w:t xml:space="preserve">), </w:t>
      </w:r>
      <w:r w:rsidRPr="00AF19A6">
        <w:rPr>
          <w:rFonts w:ascii="David" w:hAnsi="David"/>
          <w:sz w:val="24"/>
          <w:rtl/>
        </w:rPr>
        <w:t>המצורף כנספח א' להסכם זה המהווה חלק בלתי נפרד ממנו;</w:t>
      </w:r>
      <w:r w:rsidRPr="00AF19A6" w:rsidDel="002F2328">
        <w:rPr>
          <w:rFonts w:ascii="David" w:hAnsi="David"/>
          <w:sz w:val="24"/>
          <w:rtl/>
        </w:rPr>
        <w:t xml:space="preserve"> </w:t>
      </w:r>
    </w:p>
    <w:p w14:paraId="7DD05D5E" w14:textId="77777777" w:rsidR="00837421" w:rsidRPr="00AF19A6" w:rsidRDefault="00E170E4" w:rsidP="00837421">
      <w:pPr>
        <w:ind w:left="851" w:hanging="851"/>
        <w:rPr>
          <w:rFonts w:ascii="David" w:hAnsi="David"/>
          <w:b/>
          <w:bCs/>
          <w:sz w:val="24"/>
          <w:rtl/>
        </w:rPr>
      </w:pPr>
      <w:r w:rsidRPr="00AF19A6">
        <w:rPr>
          <w:rFonts w:ascii="David" w:hAnsi="David"/>
          <w:b/>
          <w:bCs/>
          <w:sz w:val="24"/>
          <w:rtl/>
        </w:rPr>
        <w:t>והואיל</w:t>
      </w:r>
      <w:r w:rsidRPr="00AF19A6">
        <w:rPr>
          <w:rFonts w:ascii="David" w:hAnsi="David"/>
          <w:b/>
          <w:bCs/>
          <w:sz w:val="24"/>
          <w:rtl/>
        </w:rPr>
        <w:tab/>
      </w:r>
      <w:r w:rsidR="00837421" w:rsidRPr="00AF19A6">
        <w:rPr>
          <w:rFonts w:ascii="David" w:hAnsi="David"/>
          <w:sz w:val="24"/>
          <w:rtl/>
        </w:rPr>
        <w:t>והספק הגיש הצעתו במכרז, המצורפת כנספח ב' להסכם זה;</w:t>
      </w:r>
    </w:p>
    <w:p w14:paraId="3D9ADD41" w14:textId="77777777" w:rsidR="00837421" w:rsidRPr="00376880" w:rsidRDefault="00837421" w:rsidP="00837421">
      <w:pPr>
        <w:ind w:left="851" w:hanging="851"/>
        <w:rPr>
          <w:rFonts w:ascii="David" w:hAnsi="David"/>
          <w:b/>
          <w:bCs/>
          <w:sz w:val="24"/>
          <w:rtl/>
        </w:rPr>
      </w:pPr>
      <w:r w:rsidRPr="00AF19A6">
        <w:rPr>
          <w:rFonts w:ascii="David" w:hAnsi="David"/>
          <w:b/>
          <w:bCs/>
          <w:rtl/>
          <w:lang w:eastAsia="he-IL"/>
        </w:rPr>
        <w:t>והואיל</w:t>
      </w:r>
      <w:r w:rsidRPr="00AF19A6">
        <w:rPr>
          <w:rFonts w:ascii="David" w:hAnsi="David"/>
          <w:b/>
          <w:bCs/>
          <w:rtl/>
          <w:lang w:eastAsia="he-IL"/>
        </w:rPr>
        <w:tab/>
      </w:r>
      <w:r w:rsidRPr="00AF19A6">
        <w:rPr>
          <w:rFonts w:ascii="David" w:hAnsi="David"/>
          <w:rtl/>
          <w:lang w:eastAsia="he-IL"/>
        </w:rPr>
        <w:t>ובמסגרת הצעתו הצהיר הספק</w:t>
      </w:r>
      <w:r w:rsidRPr="00AF19A6">
        <w:rPr>
          <w:rFonts w:ascii="David" w:hAnsi="David"/>
          <w:sz w:val="24"/>
          <w:rtl/>
        </w:rPr>
        <w:t xml:space="preserve"> כי הוא בעל הידע, הניסיון, המיומנות בביצוע שירותים אלו</w:t>
      </w:r>
      <w:r w:rsidRPr="00AF19A6">
        <w:rPr>
          <w:rFonts w:ascii="David" w:hAnsi="David"/>
          <w:rtl/>
          <w:lang w:eastAsia="he-IL"/>
        </w:rPr>
        <w:t>;</w:t>
      </w:r>
      <w:r w:rsidRPr="00AF19A6">
        <w:rPr>
          <w:rFonts w:ascii="David" w:hAnsi="David"/>
          <w:sz w:val="24"/>
          <w:rtl/>
        </w:rPr>
        <w:t xml:space="preserve"> הוא מחזיק בכל האמצעים הדרושים לביצוע השירותים</w:t>
      </w:r>
      <w:r w:rsidRPr="00AF19A6">
        <w:rPr>
          <w:rFonts w:ascii="David" w:hAnsi="David"/>
          <w:rtl/>
          <w:lang w:eastAsia="he-IL"/>
        </w:rPr>
        <w:t xml:space="preserve"> והוא</w:t>
      </w:r>
      <w:r w:rsidRPr="00AF19A6">
        <w:rPr>
          <w:rFonts w:ascii="David" w:hAnsi="David"/>
          <w:sz w:val="24"/>
          <w:rtl/>
        </w:rPr>
        <w:t xml:space="preserve"> בעל היכולת הפיננסית </w:t>
      </w:r>
      <w:r w:rsidRPr="00AF19A6">
        <w:rPr>
          <w:rFonts w:ascii="David" w:hAnsi="David"/>
          <w:rtl/>
          <w:lang w:eastAsia="he-IL"/>
        </w:rPr>
        <w:t>והטכנית לאספקתם</w:t>
      </w:r>
      <w:r w:rsidRPr="00AF19A6">
        <w:rPr>
          <w:rFonts w:ascii="David" w:hAnsi="David"/>
          <w:sz w:val="24"/>
          <w:rtl/>
        </w:rPr>
        <w:t xml:space="preserve"> והשלמתם במועד;</w:t>
      </w:r>
      <w:r w:rsidRPr="00AF19A6">
        <w:rPr>
          <w:rFonts w:ascii="David" w:hAnsi="David"/>
          <w:rtl/>
          <w:lang w:eastAsia="he-IL"/>
        </w:rPr>
        <w:t xml:space="preserve"> כמו כן הצהיר </w:t>
      </w:r>
      <w:r w:rsidRPr="00AF19A6">
        <w:rPr>
          <w:rFonts w:ascii="David" w:hAnsi="David"/>
          <w:color w:val="000000"/>
          <w:rtl/>
        </w:rPr>
        <w:t>הספק</w:t>
      </w:r>
      <w:r w:rsidRPr="00AF19A6">
        <w:rPr>
          <w:rFonts w:ascii="David" w:hAnsi="David"/>
          <w:sz w:val="24"/>
          <w:rtl/>
        </w:rPr>
        <w:t xml:space="preserve"> כי הוא רשאי על פי כל דין לספק את השירותים עבור המשרד וכי אין מניעה, לפי כל דין או הסכם שהספק צד לו, לאס</w:t>
      </w:r>
      <w:r w:rsidRPr="00376880">
        <w:rPr>
          <w:rFonts w:ascii="David" w:hAnsi="David"/>
          <w:sz w:val="24"/>
          <w:rtl/>
        </w:rPr>
        <w:t xml:space="preserve">פקת השירותים על </w:t>
      </w:r>
      <w:r w:rsidRPr="00376880">
        <w:rPr>
          <w:rFonts w:ascii="David" w:hAnsi="David"/>
          <w:rtl/>
          <w:lang w:eastAsia="he-IL"/>
        </w:rPr>
        <w:t>ידו, כי</w:t>
      </w:r>
      <w:r w:rsidRPr="00376880">
        <w:rPr>
          <w:rFonts w:ascii="David" w:hAnsi="David"/>
          <w:sz w:val="24"/>
          <w:rtl/>
        </w:rPr>
        <w:t xml:space="preserve"> אין לו או למי מטעמו ניגוד עניינים מכל מין וסוג שהוא עם המשרד או בקשר עם אספקת השירותים וכי הוא ועובדיו עומדים בדרישת כל דין;</w:t>
      </w:r>
    </w:p>
    <w:p w14:paraId="7926D50F" w14:textId="77777777" w:rsidR="00837421" w:rsidRPr="00376880" w:rsidRDefault="00837421" w:rsidP="00837421">
      <w:pPr>
        <w:spacing w:before="240"/>
        <w:ind w:left="851" w:hanging="851"/>
        <w:rPr>
          <w:rFonts w:ascii="David" w:hAnsi="David"/>
          <w:color w:val="000000"/>
          <w:rtl/>
        </w:rPr>
      </w:pPr>
      <w:r w:rsidRPr="00376880">
        <w:rPr>
          <w:rFonts w:ascii="David" w:hAnsi="David"/>
          <w:b/>
          <w:bCs/>
          <w:color w:val="000000"/>
          <w:rtl/>
        </w:rPr>
        <w:t>והואיל</w:t>
      </w:r>
      <w:r w:rsidRPr="00376880">
        <w:rPr>
          <w:rFonts w:ascii="David" w:hAnsi="David"/>
          <w:b/>
          <w:bCs/>
          <w:color w:val="000000"/>
          <w:rtl/>
        </w:rPr>
        <w:tab/>
      </w:r>
      <w:r w:rsidRPr="00376880">
        <w:rPr>
          <w:rFonts w:ascii="David" w:hAnsi="David"/>
          <w:color w:val="000000"/>
          <w:rtl/>
        </w:rPr>
        <w:t>ובכפוף להצהרות הספק והתחייבויותיו, אישרה ועדת המכרזים בישיבתה מיום</w:t>
      </w:r>
      <w:r>
        <w:rPr>
          <w:rFonts w:ascii="David" w:hAnsi="David"/>
          <w:color w:val="000000"/>
          <w:rtl/>
        </w:rPr>
        <w:t xml:space="preserve"> </w:t>
      </w:r>
      <w:r w:rsidRPr="00376880">
        <w:rPr>
          <w:rFonts w:ascii="David" w:hAnsi="David"/>
          <w:color w:val="000000"/>
          <w:rtl/>
        </w:rPr>
        <w:t xml:space="preserve">________ (החלטה ________) את בחירת הספק כזוכה במכרז למתן </w:t>
      </w:r>
      <w:r w:rsidR="00ED68E5" w:rsidRPr="00376880">
        <w:rPr>
          <w:rFonts w:ascii="David" w:hAnsi="David" w:hint="cs"/>
          <w:color w:val="000000"/>
          <w:rtl/>
        </w:rPr>
        <w:t>השירותים</w:t>
      </w:r>
      <w:r w:rsidRPr="00376880">
        <w:rPr>
          <w:rFonts w:ascii="David" w:hAnsi="David"/>
          <w:color w:val="000000"/>
          <w:rtl/>
        </w:rPr>
        <w:t>;</w:t>
      </w:r>
    </w:p>
    <w:p w14:paraId="61C8A778" w14:textId="77777777" w:rsidR="00837421" w:rsidRPr="00376880" w:rsidRDefault="00837421" w:rsidP="00837421">
      <w:pPr>
        <w:ind w:left="851" w:hanging="851"/>
        <w:rPr>
          <w:rFonts w:ascii="David" w:hAnsi="David"/>
          <w:sz w:val="24"/>
        </w:rPr>
      </w:pPr>
      <w:r w:rsidRPr="00376880">
        <w:rPr>
          <w:rFonts w:ascii="David" w:hAnsi="David"/>
          <w:b/>
          <w:bCs/>
          <w:sz w:val="24"/>
          <w:rtl/>
        </w:rPr>
        <w:t>והואיל</w:t>
      </w:r>
      <w:r w:rsidRPr="00376880">
        <w:rPr>
          <w:rFonts w:ascii="David" w:hAnsi="David"/>
          <w:b/>
          <w:bCs/>
          <w:sz w:val="24"/>
          <w:rtl/>
        </w:rPr>
        <w:tab/>
      </w:r>
      <w:r w:rsidRPr="00376880">
        <w:rPr>
          <w:rFonts w:ascii="David" w:hAnsi="David"/>
          <w:sz w:val="24"/>
          <w:rtl/>
        </w:rPr>
        <w:t>והמשרד מעוניין כי הספק ייתן את השירותים למשרד בהתאם לתנאי המכרז, על פי הצעתו ובכפוף לתנאי הסכם זה;</w:t>
      </w:r>
    </w:p>
    <w:p w14:paraId="69CD8CB8" w14:textId="77777777" w:rsidR="00E170E4" w:rsidRDefault="00E170E4" w:rsidP="00837421">
      <w:pPr>
        <w:ind w:left="851" w:hanging="851"/>
        <w:rPr>
          <w:rFonts w:ascii="David" w:hAnsi="David"/>
          <w:b/>
          <w:bCs/>
          <w:sz w:val="24"/>
          <w:rtl/>
        </w:rPr>
      </w:pPr>
    </w:p>
    <w:p w14:paraId="0D9C5ECA" w14:textId="77777777" w:rsidR="006511F3" w:rsidRPr="00837421" w:rsidRDefault="006511F3" w:rsidP="00837421">
      <w:pPr>
        <w:ind w:left="851" w:hanging="851"/>
        <w:rPr>
          <w:rFonts w:ascii="David" w:hAnsi="David"/>
          <w:b/>
          <w:bCs/>
          <w:sz w:val="24"/>
          <w:rtl/>
        </w:rPr>
      </w:pPr>
    </w:p>
    <w:p w14:paraId="42ED2D18" w14:textId="77777777" w:rsidR="00E170E4" w:rsidRPr="00FA2749" w:rsidRDefault="00E170E4" w:rsidP="00E170E4">
      <w:pPr>
        <w:jc w:val="center"/>
        <w:rPr>
          <w:rFonts w:ascii="David" w:eastAsia="Times New Roman" w:hAnsi="David"/>
          <w:b/>
          <w:bCs/>
          <w:spacing w:val="6"/>
          <w:sz w:val="24"/>
          <w:u w:val="single"/>
          <w:rtl/>
          <w:lang w:eastAsia="he-IL"/>
        </w:rPr>
      </w:pPr>
      <w:r w:rsidRPr="00FA2749">
        <w:rPr>
          <w:rFonts w:ascii="David" w:eastAsia="Times New Roman" w:hAnsi="David"/>
          <w:b/>
          <w:bCs/>
          <w:spacing w:val="6"/>
          <w:sz w:val="24"/>
          <w:u w:val="single"/>
          <w:rtl/>
          <w:lang w:eastAsia="he-IL"/>
        </w:rPr>
        <w:t>לפיכך הוסכם והותנה בין הצדדים כדלקמן:</w:t>
      </w:r>
    </w:p>
    <w:p w14:paraId="1FE7D706" w14:textId="77777777" w:rsidR="00E170E4" w:rsidRPr="00FA2749" w:rsidRDefault="00E170E4" w:rsidP="00E170E4">
      <w:pPr>
        <w:jc w:val="center"/>
        <w:rPr>
          <w:rFonts w:ascii="David" w:eastAsia="Times New Roman" w:hAnsi="David"/>
          <w:b/>
          <w:bCs/>
          <w:spacing w:val="6"/>
          <w:sz w:val="24"/>
          <w:u w:val="single"/>
          <w:rtl/>
          <w:lang w:eastAsia="he-IL"/>
        </w:rPr>
      </w:pPr>
    </w:p>
    <w:p w14:paraId="1C30CAD6" w14:textId="77777777" w:rsidR="00E170E4" w:rsidRPr="004500E2" w:rsidRDefault="00E170E4" w:rsidP="004500E2">
      <w:pPr>
        <w:pStyle w:val="a7"/>
        <w:numPr>
          <w:ilvl w:val="0"/>
          <w:numId w:val="8"/>
        </w:numPr>
        <w:rPr>
          <w:b/>
          <w:bCs/>
          <w:sz w:val="24"/>
          <w:szCs w:val="28"/>
          <w:rtl/>
        </w:rPr>
      </w:pPr>
      <w:r w:rsidRPr="004500E2">
        <w:rPr>
          <w:b/>
          <w:bCs/>
          <w:sz w:val="24"/>
          <w:szCs w:val="28"/>
          <w:rtl/>
        </w:rPr>
        <w:t>כללי</w:t>
      </w:r>
    </w:p>
    <w:p w14:paraId="16E23C6D"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דין המבוא להסכם זה כדין ההסכם גופו.</w:t>
      </w:r>
      <w:r w:rsidRPr="00FA2749">
        <w:rPr>
          <w:rFonts w:ascii="David" w:eastAsia="Times New Roman" w:hAnsi="David"/>
          <w:spacing w:val="6"/>
          <w:sz w:val="24"/>
          <w:rtl/>
          <w:lang w:eastAsia="he-IL"/>
        </w:rPr>
        <w:tab/>
      </w:r>
    </w:p>
    <w:p w14:paraId="0034DC6C"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הסכם זה יכנס לתוקף רק לאחר חתימת הצדדים על הסכם זה.</w:t>
      </w:r>
    </w:p>
    <w:p w14:paraId="06F8BEE7" w14:textId="77777777" w:rsidR="00E170E4" w:rsidRPr="00FA2749" w:rsidRDefault="00E170E4" w:rsidP="00522338">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 נספח להסכם זה שיצוין כנספח בגוף ההסכם וייחתם בראשי תיבות או חתימה מלאה של</w:t>
      </w:r>
      <w:r w:rsidR="00955432">
        <w:rPr>
          <w:rFonts w:ascii="David" w:eastAsia="Times New Roman" w:hAnsi="David" w:hint="cs"/>
          <w:spacing w:val="6"/>
          <w:sz w:val="24"/>
          <w:rtl/>
          <w:lang w:eastAsia="he-IL"/>
        </w:rPr>
        <w:t xml:space="preserve"> </w:t>
      </w:r>
      <w:r w:rsidRPr="00FA2749">
        <w:rPr>
          <w:rFonts w:ascii="David" w:eastAsia="Times New Roman" w:hAnsi="David"/>
          <w:spacing w:val="6"/>
          <w:sz w:val="24"/>
          <w:rtl/>
          <w:lang w:eastAsia="he-IL"/>
        </w:rPr>
        <w:t>הצדדים יהיה חלק בלתי נפרד מהסכם זה.</w:t>
      </w:r>
    </w:p>
    <w:p w14:paraId="0FC06915" w14:textId="77777777" w:rsidR="00E170E4" w:rsidRPr="00FA2749" w:rsidRDefault="00E170E4" w:rsidP="00C52F72">
      <w:pPr>
        <w:widowControl w:val="0"/>
        <w:numPr>
          <w:ilvl w:val="1"/>
          <w:numId w:val="8"/>
        </w:numPr>
        <w:rPr>
          <w:rFonts w:ascii="David" w:eastAsia="Times New Roman" w:hAnsi="David"/>
          <w:spacing w:val="6"/>
          <w:sz w:val="24"/>
          <w:rtl/>
          <w:lang w:eastAsia="he-IL"/>
        </w:rPr>
      </w:pPr>
      <w:r w:rsidRPr="00FA2749">
        <w:rPr>
          <w:rFonts w:ascii="David" w:eastAsia="Times New Roman" w:hAnsi="David"/>
          <w:spacing w:val="6"/>
          <w:sz w:val="24"/>
          <w:rtl/>
          <w:lang w:eastAsia="he-IL"/>
        </w:rPr>
        <w:t>להסכם זה מצורפים הנספחים הבאים, המהווים חלק בלתי נפרד ממנו:</w:t>
      </w:r>
    </w:p>
    <w:p w14:paraId="638BFF38" w14:textId="072334B6" w:rsidR="00E170E4" w:rsidRPr="00FA2749" w:rsidRDefault="00E170E4" w:rsidP="007B694B">
      <w:pPr>
        <w:widowControl w:val="0"/>
        <w:ind w:left="1361" w:hanging="161"/>
        <w:rPr>
          <w:rFonts w:ascii="David" w:eastAsia="Times New Roman" w:hAnsi="David"/>
          <w:spacing w:val="6"/>
          <w:sz w:val="24"/>
          <w:rtl/>
          <w:lang w:eastAsia="he-IL"/>
        </w:rPr>
      </w:pPr>
      <w:r w:rsidRPr="00AA1017">
        <w:rPr>
          <w:rFonts w:ascii="David" w:eastAsia="Times New Roman" w:hAnsi="David"/>
          <w:spacing w:val="6"/>
          <w:sz w:val="24"/>
          <w:rtl/>
          <w:lang w:eastAsia="he-IL"/>
        </w:rPr>
        <w:t xml:space="preserve">נספח א' – מכרז פומבי </w:t>
      </w:r>
      <w:r w:rsidR="00837421" w:rsidRPr="00AA1017">
        <w:rPr>
          <w:rFonts w:ascii="David" w:eastAsia="Times New Roman" w:hAnsi="David"/>
          <w:spacing w:val="6"/>
          <w:sz w:val="24"/>
          <w:rtl/>
          <w:lang w:eastAsia="he-IL"/>
        </w:rPr>
        <w:fldChar w:fldCharType="begin"/>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lang w:eastAsia="he-IL"/>
        </w:rPr>
        <w:instrText>REF</w:instrText>
      </w:r>
      <w:r w:rsidR="00837421" w:rsidRPr="00AA1017">
        <w:rPr>
          <w:rFonts w:ascii="David" w:eastAsia="Times New Roman" w:hAnsi="David"/>
          <w:spacing w:val="6"/>
          <w:sz w:val="24"/>
          <w:rtl/>
          <w:lang w:eastAsia="he-IL"/>
        </w:rPr>
        <w:instrText xml:space="preserve"> מספר_המכרז \</w:instrText>
      </w:r>
      <w:r w:rsidR="00837421" w:rsidRPr="00AA1017">
        <w:rPr>
          <w:rFonts w:ascii="David" w:eastAsia="Times New Roman" w:hAnsi="David"/>
          <w:spacing w:val="6"/>
          <w:sz w:val="24"/>
          <w:lang w:eastAsia="he-IL"/>
        </w:rPr>
        <w:instrText>h</w:instrText>
      </w:r>
      <w:r w:rsidR="00837421" w:rsidRPr="00AA1017">
        <w:rPr>
          <w:rFonts w:ascii="David" w:eastAsia="Times New Roman" w:hAnsi="David"/>
          <w:spacing w:val="6"/>
          <w:sz w:val="24"/>
          <w:rtl/>
          <w:lang w:eastAsia="he-IL"/>
        </w:rPr>
        <w:instrText xml:space="preserve">  \* </w:instrText>
      </w:r>
      <w:r w:rsidR="00837421" w:rsidRPr="00AA1017">
        <w:rPr>
          <w:rFonts w:ascii="David" w:eastAsia="Times New Roman" w:hAnsi="David"/>
          <w:spacing w:val="6"/>
          <w:sz w:val="24"/>
          <w:lang w:eastAsia="he-IL"/>
        </w:rPr>
        <w:instrText>MERGEFORMAT</w:instrText>
      </w:r>
      <w:r w:rsidR="00837421" w:rsidRPr="00AA1017">
        <w:rPr>
          <w:rFonts w:ascii="David" w:eastAsia="Times New Roman" w:hAnsi="David"/>
          <w:spacing w:val="6"/>
          <w:sz w:val="24"/>
          <w:rtl/>
          <w:lang w:eastAsia="he-IL"/>
        </w:rPr>
        <w:instrText xml:space="preserve"> </w:instrText>
      </w:r>
      <w:r w:rsidR="00837421" w:rsidRPr="00AA1017">
        <w:rPr>
          <w:rFonts w:ascii="David" w:eastAsia="Times New Roman" w:hAnsi="David"/>
          <w:spacing w:val="6"/>
          <w:sz w:val="24"/>
          <w:rtl/>
          <w:lang w:eastAsia="he-IL"/>
        </w:rPr>
      </w:r>
      <w:r w:rsidR="00837421" w:rsidRPr="00AA1017">
        <w:rPr>
          <w:rFonts w:ascii="David" w:eastAsia="Times New Roman" w:hAnsi="David"/>
          <w:spacing w:val="6"/>
          <w:sz w:val="24"/>
          <w:rtl/>
          <w:lang w:eastAsia="he-IL"/>
        </w:rPr>
        <w:fldChar w:fldCharType="separate"/>
      </w:r>
      <w:r w:rsidR="00E20BFF" w:rsidRPr="00E20BFF">
        <w:rPr>
          <w:rFonts w:ascii="David" w:hAnsi="David"/>
          <w:noProof/>
          <w:sz w:val="24"/>
          <w:rtl/>
        </w:rPr>
        <w:t>מס</w:t>
      </w:r>
      <w:r w:rsidR="00E20BFF" w:rsidRPr="00E20BFF">
        <w:rPr>
          <w:rFonts w:ascii="David" w:hAnsi="David" w:hint="cs"/>
          <w:noProof/>
          <w:sz w:val="24"/>
          <w:rtl/>
        </w:rPr>
        <w:t xml:space="preserve">פר </w:t>
      </w:r>
      <w:r w:rsidR="00E20BFF" w:rsidRPr="00E20BFF">
        <w:rPr>
          <w:rFonts w:ascii="David" w:hAnsi="David"/>
          <w:noProof/>
          <w:sz w:val="24"/>
          <w:rtl/>
        </w:rPr>
        <w:t>10</w:t>
      </w:r>
      <w:r w:rsidR="00E20BFF" w:rsidRPr="00E20BFF">
        <w:rPr>
          <w:rFonts w:ascii="David" w:hAnsi="David"/>
          <w:b/>
          <w:bCs/>
          <w:noProof/>
          <w:sz w:val="24"/>
          <w:rtl/>
        </w:rPr>
        <w:t>/</w:t>
      </w:r>
      <w:r w:rsidR="00E20BFF" w:rsidRPr="00E20BFF">
        <w:rPr>
          <w:rFonts w:ascii="David" w:hAnsi="David"/>
          <w:noProof/>
          <w:sz w:val="24"/>
          <w:rtl/>
        </w:rPr>
        <w:t>2023</w:t>
      </w:r>
      <w:r w:rsidR="00837421" w:rsidRPr="00AA1017">
        <w:rPr>
          <w:rFonts w:ascii="David" w:eastAsia="Times New Roman" w:hAnsi="David"/>
          <w:spacing w:val="6"/>
          <w:sz w:val="24"/>
          <w:rtl/>
          <w:lang w:eastAsia="he-IL"/>
        </w:rPr>
        <w:fldChar w:fldCharType="end"/>
      </w:r>
    </w:p>
    <w:p w14:paraId="0CCAE592" w14:textId="117D4B51" w:rsidR="00E170E4" w:rsidRPr="00FA2749"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 xml:space="preserve">נספח ב' – </w:t>
      </w:r>
      <w:r w:rsidR="00837421" w:rsidRPr="00376880">
        <w:rPr>
          <w:rFonts w:ascii="David" w:eastAsia="Times New Roman" w:hAnsi="David"/>
          <w:spacing w:val="6"/>
          <w:sz w:val="24"/>
          <w:rtl/>
          <w:lang w:eastAsia="he-IL"/>
        </w:rPr>
        <w:t>הצעת הספק במכרז (</w:t>
      </w:r>
      <w:r w:rsidR="00830948">
        <w:rPr>
          <w:rFonts w:ascii="David" w:eastAsia="Times New Roman" w:hAnsi="David" w:hint="cs"/>
          <w:spacing w:val="6"/>
          <w:sz w:val="24"/>
          <w:rtl/>
          <w:lang w:eastAsia="he-IL"/>
        </w:rPr>
        <w:t>לרבות</w:t>
      </w:r>
      <w:r w:rsidR="00837421">
        <w:rPr>
          <w:rFonts w:ascii="David" w:eastAsia="Times New Roman" w:hAnsi="David" w:hint="cs"/>
          <w:spacing w:val="6"/>
          <w:sz w:val="24"/>
          <w:rtl/>
          <w:lang w:eastAsia="he-IL"/>
        </w:rPr>
        <w:t xml:space="preserve">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hint="cs"/>
          <w:spacing w:val="6"/>
          <w:sz w:val="24"/>
          <w:lang w:eastAsia="he-IL"/>
        </w:rPr>
        <w:instrText>REF</w:instrText>
      </w:r>
      <w:r w:rsidR="00837421">
        <w:rPr>
          <w:rFonts w:ascii="David" w:eastAsia="Times New Roman" w:hAnsi="David" w:hint="cs"/>
          <w:spacing w:val="6"/>
          <w:sz w:val="24"/>
          <w:rtl/>
          <w:lang w:eastAsia="he-IL"/>
        </w:rPr>
        <w:instrText xml:space="preserve"> נספח_הצעת_מחיר \</w:instrText>
      </w:r>
      <w:r w:rsidR="00837421">
        <w:rPr>
          <w:rFonts w:ascii="David" w:eastAsia="Times New Roman" w:hAnsi="David" w:hint="cs"/>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E20BFF" w:rsidRPr="00376880">
        <w:rPr>
          <w:rtl/>
        </w:rPr>
        <w:t>נספח ב</w:t>
      </w:r>
      <w:r w:rsidR="00E20BFF">
        <w:rPr>
          <w:rFonts w:hint="cs"/>
          <w:rtl/>
        </w:rPr>
        <w:t>'5</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 xml:space="preserve"> - </w:t>
      </w:r>
      <w:r w:rsidR="00837421">
        <w:rPr>
          <w:rFonts w:ascii="David" w:eastAsia="Times New Roman" w:hAnsi="David"/>
          <w:spacing w:val="6"/>
          <w:sz w:val="24"/>
          <w:rtl/>
          <w:lang w:eastAsia="he-IL"/>
        </w:rPr>
        <w:fldChar w:fldCharType="begin"/>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lang w:eastAsia="he-IL"/>
        </w:rPr>
        <w:instrText>REF</w:instrText>
      </w:r>
      <w:r w:rsidR="00837421">
        <w:rPr>
          <w:rFonts w:ascii="David" w:eastAsia="Times New Roman" w:hAnsi="David"/>
          <w:spacing w:val="6"/>
          <w:sz w:val="24"/>
          <w:rtl/>
          <w:lang w:eastAsia="he-IL"/>
        </w:rPr>
        <w:instrText xml:space="preserve"> נספח_הצעת_מחיר_כותרת \</w:instrText>
      </w:r>
      <w:r w:rsidR="00837421">
        <w:rPr>
          <w:rFonts w:ascii="David" w:eastAsia="Times New Roman" w:hAnsi="David"/>
          <w:spacing w:val="6"/>
          <w:sz w:val="24"/>
          <w:lang w:eastAsia="he-IL"/>
        </w:rPr>
        <w:instrText>h</w:instrText>
      </w:r>
      <w:r w:rsidR="00837421">
        <w:rPr>
          <w:rFonts w:ascii="David" w:eastAsia="Times New Roman" w:hAnsi="David"/>
          <w:spacing w:val="6"/>
          <w:sz w:val="24"/>
          <w:rtl/>
          <w:lang w:eastAsia="he-IL"/>
        </w:rPr>
        <w:instrText xml:space="preserve"> </w:instrText>
      </w:r>
      <w:r w:rsidR="00837421">
        <w:rPr>
          <w:rFonts w:ascii="David" w:eastAsia="Times New Roman" w:hAnsi="David"/>
          <w:spacing w:val="6"/>
          <w:sz w:val="24"/>
          <w:rtl/>
          <w:lang w:eastAsia="he-IL"/>
        </w:rPr>
      </w:r>
      <w:r w:rsidR="00837421">
        <w:rPr>
          <w:rFonts w:ascii="David" w:eastAsia="Times New Roman" w:hAnsi="David"/>
          <w:spacing w:val="6"/>
          <w:sz w:val="24"/>
          <w:rtl/>
          <w:lang w:eastAsia="he-IL"/>
        </w:rPr>
        <w:fldChar w:fldCharType="separate"/>
      </w:r>
      <w:r w:rsidR="00E20BFF" w:rsidRPr="00376880">
        <w:rPr>
          <w:rtl/>
        </w:rPr>
        <w:t>הצעת מחיר</w:t>
      </w:r>
      <w:r w:rsidR="00837421">
        <w:rPr>
          <w:rFonts w:ascii="David" w:eastAsia="Times New Roman" w:hAnsi="David"/>
          <w:spacing w:val="6"/>
          <w:sz w:val="24"/>
          <w:rtl/>
          <w:lang w:eastAsia="he-IL"/>
        </w:rPr>
        <w:fldChar w:fldCharType="end"/>
      </w:r>
      <w:r w:rsidR="00837421" w:rsidRPr="00376880">
        <w:rPr>
          <w:rFonts w:ascii="David" w:eastAsia="Times New Roman" w:hAnsi="David"/>
          <w:spacing w:val="6"/>
          <w:sz w:val="24"/>
          <w:rtl/>
          <w:lang w:eastAsia="he-IL"/>
        </w:rPr>
        <w:t>).</w:t>
      </w:r>
    </w:p>
    <w:p w14:paraId="5ED5C224" w14:textId="77777777" w:rsidR="00E170E4" w:rsidRDefault="00E170E4" w:rsidP="00E170E4">
      <w:pPr>
        <w:widowControl w:val="0"/>
        <w:ind w:left="1361" w:hanging="161"/>
        <w:rPr>
          <w:rFonts w:ascii="David" w:eastAsia="Times New Roman" w:hAnsi="David"/>
          <w:spacing w:val="6"/>
          <w:sz w:val="24"/>
          <w:rtl/>
          <w:lang w:eastAsia="he-IL"/>
        </w:rPr>
      </w:pPr>
      <w:r w:rsidRPr="00FA2749">
        <w:rPr>
          <w:rFonts w:ascii="David" w:eastAsia="Times New Roman" w:hAnsi="David"/>
          <w:spacing w:val="6"/>
          <w:sz w:val="24"/>
          <w:rtl/>
          <w:lang w:eastAsia="he-IL"/>
        </w:rPr>
        <w:t>נספח ג'</w:t>
      </w:r>
      <w:r w:rsidR="00955432">
        <w:rPr>
          <w:rFonts w:ascii="David" w:eastAsia="Times New Roman" w:hAnsi="David" w:hint="cs"/>
          <w:spacing w:val="6"/>
          <w:sz w:val="24"/>
          <w:rtl/>
          <w:lang w:eastAsia="he-IL"/>
        </w:rPr>
        <w:t>1</w:t>
      </w:r>
      <w:r w:rsidRPr="00FA2749">
        <w:rPr>
          <w:rFonts w:ascii="David" w:eastAsia="Times New Roman" w:hAnsi="David"/>
          <w:spacing w:val="6"/>
          <w:sz w:val="24"/>
          <w:rtl/>
          <w:lang w:eastAsia="he-IL"/>
        </w:rPr>
        <w:t xml:space="preserve"> – התחייבות לשמירה על סודיות.</w:t>
      </w:r>
    </w:p>
    <w:p w14:paraId="4985D072"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למונחים בהסכם זה תהיה המשמעות אשר ניתנה להם במכרז נספח א'.</w:t>
      </w:r>
    </w:p>
    <w:p w14:paraId="2D9A7870" w14:textId="77777777" w:rsidR="00E170E4" w:rsidRPr="00FA2749" w:rsidRDefault="00E170E4" w:rsidP="00C52F72">
      <w:pPr>
        <w:widowControl w:val="0"/>
        <w:numPr>
          <w:ilvl w:val="1"/>
          <w:numId w:val="8"/>
        </w:numPr>
        <w:rPr>
          <w:rFonts w:ascii="David" w:eastAsia="Times New Roman" w:hAnsi="David"/>
          <w:spacing w:val="6"/>
          <w:sz w:val="24"/>
          <w:lang w:eastAsia="he-IL"/>
        </w:rPr>
      </w:pPr>
      <w:r w:rsidRPr="00FA2749">
        <w:rPr>
          <w:rFonts w:ascii="David" w:eastAsia="Times New Roman" w:hAnsi="David"/>
          <w:spacing w:val="6"/>
          <w:sz w:val="24"/>
          <w:rtl/>
          <w:lang w:eastAsia="he-IL"/>
        </w:rPr>
        <w:t>כללי הפרשנות אשר נקבעו במכרז נספח א' יחולו גם על פרשנות הסכם זה.</w:t>
      </w:r>
    </w:p>
    <w:p w14:paraId="1A0B1E0E" w14:textId="77777777" w:rsidR="00E170E4" w:rsidRPr="00FA2749" w:rsidRDefault="00E170E4" w:rsidP="00E170E4">
      <w:pPr>
        <w:widowControl w:val="0"/>
        <w:ind w:left="567" w:hanging="567"/>
        <w:rPr>
          <w:rFonts w:ascii="David" w:eastAsia="Times New Roman" w:hAnsi="David"/>
          <w:spacing w:val="6"/>
          <w:sz w:val="24"/>
          <w:rtl/>
          <w:lang w:eastAsia="he-IL"/>
        </w:rPr>
      </w:pPr>
    </w:p>
    <w:p w14:paraId="378CCFDC" w14:textId="77777777" w:rsidR="00E170E4" w:rsidRPr="004500E2" w:rsidRDefault="00E170E4" w:rsidP="004500E2">
      <w:pPr>
        <w:pStyle w:val="a7"/>
        <w:numPr>
          <w:ilvl w:val="0"/>
          <w:numId w:val="8"/>
        </w:numPr>
        <w:rPr>
          <w:b/>
          <w:bCs/>
          <w:sz w:val="24"/>
          <w:szCs w:val="28"/>
        </w:rPr>
      </w:pPr>
      <w:bookmarkStart w:id="145" w:name="_Ref279412183"/>
      <w:r w:rsidRPr="004500E2">
        <w:rPr>
          <w:b/>
          <w:bCs/>
          <w:sz w:val="24"/>
          <w:szCs w:val="28"/>
          <w:rtl/>
        </w:rPr>
        <w:t>תקופת ההתקשרות</w:t>
      </w:r>
      <w:bookmarkEnd w:id="145"/>
    </w:p>
    <w:p w14:paraId="300EFD6B" w14:textId="77777777" w:rsidR="00BA7116" w:rsidRPr="00B468BE" w:rsidRDefault="00BA7116" w:rsidP="00BA7116">
      <w:pPr>
        <w:pStyle w:val="a7"/>
        <w:numPr>
          <w:ilvl w:val="1"/>
          <w:numId w:val="8"/>
        </w:numPr>
        <w:tabs>
          <w:tab w:val="clear" w:pos="1117"/>
        </w:tabs>
        <w:rPr>
          <w:rFonts w:ascii="David" w:hAnsi="David"/>
        </w:rPr>
      </w:pPr>
      <w:bookmarkStart w:id="146" w:name="_Toc461960565"/>
      <w:bookmarkStart w:id="147" w:name="_Toc461960567"/>
      <w:bookmarkStart w:id="148" w:name="_Toc535329273"/>
      <w:bookmarkStart w:id="149" w:name="_Toc535741033"/>
      <w:bookmarkStart w:id="150" w:name="_Toc11332850"/>
      <w:bookmarkStart w:id="151" w:name="_Hlk79585603"/>
      <w:r w:rsidRPr="00B468BE">
        <w:rPr>
          <w:rFonts w:ascii="David" w:hAnsi="David"/>
          <w:rtl/>
        </w:rPr>
        <w:t>תקופת ההתקשרות תהיה לשנה אחת (להלן: "</w:t>
      </w:r>
      <w:r w:rsidRPr="00B468BE">
        <w:rPr>
          <w:rFonts w:ascii="David" w:hAnsi="David"/>
          <w:b/>
          <w:bCs/>
          <w:rtl/>
        </w:rPr>
        <w:t>תקופת ההתקשרות</w:t>
      </w:r>
      <w:r w:rsidRPr="00B468BE">
        <w:rPr>
          <w:rFonts w:ascii="David" w:hAnsi="David"/>
          <w:rtl/>
        </w:rPr>
        <w:t>").</w:t>
      </w:r>
    </w:p>
    <w:p w14:paraId="4A1CCB2F" w14:textId="77777777" w:rsidR="00837421" w:rsidRDefault="00BA7116" w:rsidP="00C52F72">
      <w:pPr>
        <w:pStyle w:val="a7"/>
        <w:numPr>
          <w:ilvl w:val="1"/>
          <w:numId w:val="8"/>
        </w:numPr>
        <w:tabs>
          <w:tab w:val="clear" w:pos="1117"/>
        </w:tabs>
        <w:rPr>
          <w:rFonts w:ascii="David" w:hAnsi="David"/>
        </w:rPr>
      </w:pPr>
      <w:r w:rsidRPr="00376880">
        <w:rPr>
          <w:rFonts w:ascii="David" w:hAnsi="David"/>
          <w:sz w:val="24"/>
          <w:rtl/>
        </w:rPr>
        <w:t xml:space="preserve">המשרד רשאי, על פי שיקול דעתו הבלעדי, להאריך את תקופת ההתקשרות ב-3 תקופות נוספות בנות שנה כל אחת (להלן: </w:t>
      </w:r>
      <w:r w:rsidRPr="00376880">
        <w:rPr>
          <w:rFonts w:ascii="David" w:hAnsi="David"/>
          <w:b/>
          <w:bCs/>
          <w:sz w:val="24"/>
          <w:rtl/>
        </w:rPr>
        <w:t>"תקופת האופציה"</w:t>
      </w:r>
      <w:r w:rsidRPr="00376880">
        <w:rPr>
          <w:rFonts w:ascii="David" w:hAnsi="David"/>
          <w:sz w:val="24"/>
          <w:rtl/>
        </w:rPr>
        <w:t xml:space="preserve">) </w:t>
      </w:r>
      <w:r w:rsidRPr="00376880">
        <w:rPr>
          <w:rFonts w:ascii="David" w:hAnsi="David"/>
          <w:rtl/>
        </w:rPr>
        <w:t>לשם ביצוע הפרויקט בשנים העוקבות</w:t>
      </w:r>
      <w:r w:rsidRPr="00376880">
        <w:rPr>
          <w:rFonts w:ascii="David" w:hAnsi="David"/>
          <w:sz w:val="24"/>
          <w:rtl/>
        </w:rPr>
        <w:t>, דהיינו תקופת התקשרות מקסימלית של 4 שנים סה"כ</w:t>
      </w:r>
      <w:r w:rsidR="00837421" w:rsidRPr="00376880">
        <w:rPr>
          <w:rFonts w:ascii="David" w:hAnsi="David"/>
          <w:rtl/>
        </w:rPr>
        <w:t>.</w:t>
      </w:r>
      <w:bookmarkEnd w:id="146"/>
    </w:p>
    <w:p w14:paraId="4DABB7B2" w14:textId="77777777" w:rsidR="00E170E4" w:rsidRPr="00611BC8" w:rsidRDefault="00837421" w:rsidP="00C52F72">
      <w:pPr>
        <w:pStyle w:val="a7"/>
        <w:numPr>
          <w:ilvl w:val="1"/>
          <w:numId w:val="8"/>
        </w:numPr>
        <w:tabs>
          <w:tab w:val="clear" w:pos="1117"/>
        </w:tabs>
      </w:pPr>
      <w:r w:rsidRPr="00376880">
        <w:rPr>
          <w:rFonts w:ascii="David" w:hAnsi="David"/>
          <w:rtl/>
        </w:rPr>
        <w:t>מובהר בזאת כי המשרד רשאי ואינו חייב להאריך את ההתקשרות לתקופות האופציה ורשאי הוא להאריך רק לחלק מתקופות האופציה, לפי שיקול דעתו; וכן כי תוקף ההתקשרות כפוף לחוק התקציב</w:t>
      </w:r>
      <w:r w:rsidR="00E170E4" w:rsidRPr="00611BC8">
        <w:rPr>
          <w:rtl/>
        </w:rPr>
        <w:t>.</w:t>
      </w:r>
      <w:bookmarkEnd w:id="147"/>
      <w:bookmarkEnd w:id="148"/>
      <w:bookmarkEnd w:id="149"/>
      <w:bookmarkEnd w:id="150"/>
    </w:p>
    <w:bookmarkEnd w:id="151"/>
    <w:p w14:paraId="4FB2F789" w14:textId="77777777" w:rsidR="00E170E4" w:rsidRPr="00FA2749" w:rsidRDefault="00E170E4" w:rsidP="00E170E4">
      <w:pPr>
        <w:ind w:left="1071"/>
        <w:rPr>
          <w:rFonts w:ascii="David" w:hAnsi="David"/>
          <w:rtl/>
          <w:lang w:eastAsia="he-IL"/>
        </w:rPr>
      </w:pPr>
    </w:p>
    <w:p w14:paraId="1FCF34BD" w14:textId="77777777" w:rsidR="00990992" w:rsidRPr="004500E2" w:rsidRDefault="00990992" w:rsidP="004500E2">
      <w:pPr>
        <w:pStyle w:val="a7"/>
        <w:numPr>
          <w:ilvl w:val="0"/>
          <w:numId w:val="8"/>
        </w:numPr>
        <w:rPr>
          <w:b/>
          <w:bCs/>
          <w:sz w:val="24"/>
          <w:szCs w:val="28"/>
          <w:rtl/>
        </w:rPr>
      </w:pPr>
      <w:r w:rsidRPr="004500E2">
        <w:rPr>
          <w:b/>
          <w:bCs/>
          <w:sz w:val="24"/>
          <w:szCs w:val="28"/>
          <w:rtl/>
        </w:rPr>
        <w:t>ביטול ההסכם</w:t>
      </w:r>
    </w:p>
    <w:p w14:paraId="6B26F4B3" w14:textId="77777777" w:rsidR="00990992" w:rsidRPr="00611BC8" w:rsidRDefault="00990992" w:rsidP="00C52F72">
      <w:pPr>
        <w:pStyle w:val="a7"/>
        <w:numPr>
          <w:ilvl w:val="1"/>
          <w:numId w:val="8"/>
        </w:numPr>
        <w:tabs>
          <w:tab w:val="clear" w:pos="1117"/>
        </w:tabs>
        <w:rPr>
          <w:rtl/>
        </w:rPr>
      </w:pPr>
      <w:bookmarkStart w:id="152" w:name="_Toc461960568"/>
      <w:bookmarkStart w:id="153" w:name="_Toc535329274"/>
      <w:bookmarkStart w:id="154" w:name="_Toc535741034"/>
      <w:bookmarkStart w:id="155" w:name="_Toc11332851"/>
      <w:r w:rsidRPr="00611BC8">
        <w:rPr>
          <w:rtl/>
        </w:rPr>
        <w:t>על אף כל האמור בהסכם זה ומבלי לגרוע מהאמור בסעיפים לעיל, כל צד יהיה רשאי לבטל הסכם זה בכל עת במשך תקופת ההתקשרות תוך מתן הודעה בכתב של 30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bookmarkEnd w:id="152"/>
      <w:bookmarkEnd w:id="153"/>
      <w:bookmarkEnd w:id="154"/>
      <w:bookmarkEnd w:id="155"/>
    </w:p>
    <w:p w14:paraId="50866027" w14:textId="77777777" w:rsidR="00990992" w:rsidRPr="00611BC8" w:rsidRDefault="00990992" w:rsidP="00C52F72">
      <w:pPr>
        <w:pStyle w:val="a7"/>
        <w:numPr>
          <w:ilvl w:val="1"/>
          <w:numId w:val="8"/>
        </w:numPr>
        <w:tabs>
          <w:tab w:val="clear" w:pos="1117"/>
        </w:tabs>
        <w:rPr>
          <w:rtl/>
        </w:rPr>
      </w:pPr>
      <w:bookmarkStart w:id="156" w:name="_Toc461960569"/>
      <w:bookmarkStart w:id="157" w:name="_Toc535329275"/>
      <w:bookmarkStart w:id="158" w:name="_Toc535741035"/>
      <w:bookmarkStart w:id="159" w:name="_Toc11332852"/>
      <w:r w:rsidRPr="00611BC8">
        <w:rPr>
          <w:rtl/>
        </w:rPr>
        <w:t>הובא ההסכם לידי גמר, יהא המשרד רשאי לבצע את העבודות בעצמו ו/או באמצעות אחרים.</w:t>
      </w:r>
      <w:bookmarkEnd w:id="156"/>
      <w:bookmarkEnd w:id="157"/>
      <w:bookmarkEnd w:id="158"/>
      <w:bookmarkEnd w:id="159"/>
    </w:p>
    <w:p w14:paraId="4E238C03" w14:textId="77777777" w:rsidR="00990992" w:rsidRPr="00611BC8" w:rsidRDefault="00990992" w:rsidP="00C52F72">
      <w:pPr>
        <w:pStyle w:val="a7"/>
        <w:numPr>
          <w:ilvl w:val="1"/>
          <w:numId w:val="8"/>
        </w:numPr>
        <w:tabs>
          <w:tab w:val="clear" w:pos="1117"/>
        </w:tabs>
        <w:rPr>
          <w:rtl/>
        </w:rPr>
      </w:pPr>
      <w:bookmarkStart w:id="160" w:name="_Toc461960570"/>
      <w:bookmarkStart w:id="161" w:name="_Toc535329276"/>
      <w:bookmarkStart w:id="162" w:name="_Toc535741036"/>
      <w:bookmarkStart w:id="163" w:name="_Toc11332853"/>
      <w:r w:rsidRPr="00611BC8">
        <w:rPr>
          <w:rtl/>
        </w:rPr>
        <w:t>הובא ההסכם לידי גמר, יהיה הספק זכאי לתשלום על אותו חלק מהעבודות שכבר ביצע</w:t>
      </w:r>
      <w:bookmarkEnd w:id="160"/>
      <w:bookmarkEnd w:id="161"/>
      <w:bookmarkEnd w:id="162"/>
      <w:bookmarkEnd w:id="163"/>
      <w:r w:rsidR="0077242D">
        <w:rPr>
          <w:rFonts w:hint="cs"/>
          <w:rtl/>
        </w:rPr>
        <w:t>.</w:t>
      </w:r>
    </w:p>
    <w:p w14:paraId="44BF32BF" w14:textId="77777777" w:rsidR="00131F78" w:rsidRPr="009304A5" w:rsidRDefault="00131F78" w:rsidP="00131F78">
      <w:pPr>
        <w:widowControl w:val="0"/>
        <w:numPr>
          <w:ilvl w:val="1"/>
          <w:numId w:val="8"/>
        </w:numPr>
        <w:tabs>
          <w:tab w:val="clear" w:pos="1117"/>
        </w:tabs>
        <w:rPr>
          <w:rFonts w:ascii="David" w:eastAsia="Times New Roman" w:hAnsi="David"/>
          <w:spacing w:val="6"/>
          <w:sz w:val="24"/>
          <w:rtl/>
          <w:lang w:eastAsia="he-IL"/>
        </w:rPr>
      </w:pPr>
      <w:bookmarkStart w:id="164" w:name="_Toc461960571"/>
      <w:bookmarkStart w:id="165" w:name="_Toc535329277"/>
      <w:bookmarkStart w:id="166" w:name="_Toc535741037"/>
      <w:bookmarkStart w:id="167" w:name="_Toc11332854"/>
      <w:r w:rsidRPr="009304A5">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w:t>
      </w:r>
      <w:r w:rsidRPr="009304A5">
        <w:rPr>
          <w:rFonts w:ascii="David" w:eastAsia="Times New Roman" w:hAnsi="David" w:hint="cs"/>
          <w:spacing w:val="6"/>
          <w:sz w:val="24"/>
          <w:rtl/>
          <w:lang w:eastAsia="he-IL"/>
        </w:rPr>
        <w:t xml:space="preserve">, וכן התחייבויות חוזיות שנחתמו עד למועד זה ולא ניתן לבטלן, אולם </w:t>
      </w:r>
      <w:r w:rsidRPr="009304A5">
        <w:rPr>
          <w:rFonts w:ascii="David" w:eastAsia="Times New Roman" w:hAnsi="David"/>
          <w:spacing w:val="6"/>
          <w:sz w:val="24"/>
          <w:rtl/>
          <w:lang w:eastAsia="he-IL"/>
        </w:rPr>
        <w:t>–</w:t>
      </w:r>
      <w:r w:rsidRPr="009304A5">
        <w:rPr>
          <w:rFonts w:ascii="David" w:eastAsia="Times New Roman" w:hAnsi="David" w:hint="cs"/>
          <w:spacing w:val="6"/>
          <w:sz w:val="24"/>
          <w:rtl/>
          <w:lang w:eastAsia="he-IL"/>
        </w:rPr>
        <w:t xml:space="preserve"> גם במקרה כזה לא תשולם לספק עמלת שכר ההפקה</w:t>
      </w:r>
      <w:r w:rsidR="00D52A95">
        <w:rPr>
          <w:rFonts w:ascii="David" w:eastAsia="Times New Roman" w:hAnsi="David" w:hint="cs"/>
          <w:spacing w:val="6"/>
          <w:sz w:val="24"/>
          <w:rtl/>
          <w:lang w:eastAsia="he-IL"/>
        </w:rPr>
        <w:t xml:space="preserve"> </w:t>
      </w:r>
      <w:r w:rsidRPr="009304A5">
        <w:rPr>
          <w:rFonts w:ascii="David" w:eastAsia="Times New Roman" w:hAnsi="David"/>
          <w:spacing w:val="6"/>
          <w:sz w:val="24"/>
          <w:rtl/>
          <w:lang w:eastAsia="he-IL"/>
        </w:rPr>
        <w:t xml:space="preserve">לא ישולם לספק כל שכר ו/או פיצוי ו/או </w:t>
      </w:r>
      <w:r w:rsidRPr="009304A5">
        <w:rPr>
          <w:rFonts w:ascii="David" w:eastAsia="Times New Roman" w:hAnsi="David"/>
          <w:spacing w:val="6"/>
          <w:sz w:val="24"/>
          <w:rtl/>
          <w:lang w:eastAsia="he-IL"/>
        </w:rPr>
        <w:lastRenderedPageBreak/>
        <w:t>תשלום נוסף.</w:t>
      </w:r>
      <w:r w:rsidRPr="009304A5">
        <w:rPr>
          <w:rFonts w:ascii="David" w:eastAsia="Times New Roman" w:hAnsi="David" w:hint="cs"/>
          <w:spacing w:val="6"/>
          <w:sz w:val="24"/>
          <w:rtl/>
          <w:lang w:eastAsia="he-IL"/>
        </w:rPr>
        <w:t xml:space="preserve"> יובהר כי מקרה של ביטול אירוע/ים בעקבות כח עליון יידון באופן פרטני.</w:t>
      </w:r>
    </w:p>
    <w:p w14:paraId="760A9330" w14:textId="77777777" w:rsidR="00990992" w:rsidRPr="00611BC8" w:rsidRDefault="00990992" w:rsidP="00C52F72">
      <w:pPr>
        <w:pStyle w:val="a7"/>
        <w:numPr>
          <w:ilvl w:val="1"/>
          <w:numId w:val="8"/>
        </w:numPr>
        <w:tabs>
          <w:tab w:val="clear" w:pos="1117"/>
        </w:tabs>
        <w:rPr>
          <w:rtl/>
        </w:rPr>
      </w:pPr>
      <w:r w:rsidRPr="00611BC8">
        <w:rPr>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bookmarkEnd w:id="164"/>
      <w:bookmarkEnd w:id="165"/>
      <w:bookmarkEnd w:id="166"/>
      <w:bookmarkEnd w:id="167"/>
    </w:p>
    <w:p w14:paraId="0EBD956C" w14:textId="77777777" w:rsidR="00990992" w:rsidRPr="00611BC8" w:rsidRDefault="00990992" w:rsidP="00C52F72">
      <w:pPr>
        <w:pStyle w:val="a7"/>
        <w:numPr>
          <w:ilvl w:val="1"/>
          <w:numId w:val="8"/>
        </w:numPr>
        <w:tabs>
          <w:tab w:val="clear" w:pos="1117"/>
        </w:tabs>
        <w:rPr>
          <w:rtl/>
        </w:rPr>
      </w:pPr>
      <w:bookmarkStart w:id="168" w:name="_Toc461960572"/>
      <w:bookmarkStart w:id="169" w:name="_Toc535329278"/>
      <w:bookmarkStart w:id="170" w:name="_Toc535741038"/>
      <w:bookmarkStart w:id="171" w:name="_Toc11332855"/>
      <w:r w:rsidRPr="00611BC8">
        <w:rPr>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bookmarkEnd w:id="168"/>
      <w:bookmarkEnd w:id="169"/>
      <w:bookmarkEnd w:id="170"/>
      <w:bookmarkEnd w:id="171"/>
    </w:p>
    <w:p w14:paraId="1A1A02D0" w14:textId="77777777" w:rsidR="00990992" w:rsidRDefault="00990992" w:rsidP="00C52F72">
      <w:pPr>
        <w:pStyle w:val="a7"/>
        <w:numPr>
          <w:ilvl w:val="1"/>
          <w:numId w:val="8"/>
        </w:numPr>
        <w:tabs>
          <w:tab w:val="clear" w:pos="1117"/>
        </w:tabs>
        <w:rPr>
          <w:rFonts w:ascii="David" w:hAnsi="David"/>
        </w:rPr>
      </w:pPr>
      <w:bookmarkStart w:id="172" w:name="_Toc461960573"/>
      <w:bookmarkStart w:id="173" w:name="_Toc535329279"/>
      <w:bookmarkStart w:id="174" w:name="_Toc535741039"/>
      <w:bookmarkStart w:id="175" w:name="_Toc11332856"/>
      <w:r w:rsidRPr="00611BC8">
        <w:rPr>
          <w:rtl/>
        </w:rPr>
        <w:t>הביא המשרד את ההסכם לידי גמר או ביטל אותו עקב הפרת ההסכם על ידי הספק, יהיה המשרד זכאי לתבוע מהספק את כל ההוצאות והנזקים שייגרמו לו עקב ההפרה</w:t>
      </w:r>
      <w:r w:rsidRPr="00611BC8">
        <w:rPr>
          <w:rFonts w:hint="cs"/>
          <w:rtl/>
        </w:rPr>
        <w:t xml:space="preserve">, </w:t>
      </w:r>
      <w:r w:rsidRPr="00611BC8">
        <w:rPr>
          <w:rtl/>
        </w:rPr>
        <w:t>ובלבד ומדובר בהפרה יסודית להסכם, שהמזמין נתן לגביה התראה וזו לא תוקנה תוך זמן סביר</w:t>
      </w:r>
      <w:r w:rsidRPr="00FA2749">
        <w:rPr>
          <w:rFonts w:ascii="David" w:hAnsi="David"/>
          <w:noProof/>
          <w:rtl/>
          <w:lang w:eastAsia="he-IL"/>
        </w:rPr>
        <w:t>.</w:t>
      </w:r>
      <w:bookmarkEnd w:id="172"/>
      <w:bookmarkEnd w:id="173"/>
      <w:bookmarkEnd w:id="174"/>
      <w:bookmarkEnd w:id="175"/>
    </w:p>
    <w:p w14:paraId="72EAB057" w14:textId="77777777" w:rsidR="00B24A85" w:rsidRPr="00FA2749" w:rsidRDefault="00B24A85" w:rsidP="00B24A85">
      <w:pPr>
        <w:pStyle w:val="a7"/>
        <w:ind w:left="1361"/>
        <w:rPr>
          <w:rFonts w:ascii="David" w:hAnsi="David"/>
          <w:rtl/>
        </w:rPr>
      </w:pPr>
    </w:p>
    <w:p w14:paraId="307BDE16" w14:textId="77777777" w:rsidR="00990992" w:rsidRPr="004500E2" w:rsidRDefault="00990992" w:rsidP="004500E2">
      <w:pPr>
        <w:pStyle w:val="a7"/>
        <w:numPr>
          <w:ilvl w:val="0"/>
          <w:numId w:val="8"/>
        </w:numPr>
        <w:rPr>
          <w:b/>
          <w:bCs/>
          <w:sz w:val="24"/>
          <w:szCs w:val="28"/>
          <w:rtl/>
        </w:rPr>
      </w:pPr>
      <w:bookmarkStart w:id="176" w:name="_Ref279412198"/>
      <w:r w:rsidRPr="004500E2">
        <w:rPr>
          <w:b/>
          <w:bCs/>
          <w:sz w:val="24"/>
          <w:szCs w:val="28"/>
          <w:rtl/>
        </w:rPr>
        <w:t>התחייבויות הספק</w:t>
      </w:r>
      <w:bookmarkEnd w:id="176"/>
    </w:p>
    <w:p w14:paraId="1B03BBCD" w14:textId="55A0BA9A" w:rsidR="00990992" w:rsidRPr="00611BC8" w:rsidRDefault="00990992" w:rsidP="00C52F72">
      <w:pPr>
        <w:pStyle w:val="a7"/>
        <w:numPr>
          <w:ilvl w:val="1"/>
          <w:numId w:val="8"/>
        </w:numPr>
        <w:tabs>
          <w:tab w:val="clear" w:pos="1117"/>
        </w:tabs>
      </w:pPr>
      <w:bookmarkStart w:id="177" w:name="_Toc461960574"/>
      <w:bookmarkStart w:id="178" w:name="_Toc535329280"/>
      <w:bookmarkStart w:id="179" w:name="_Toc535741040"/>
      <w:bookmarkStart w:id="180" w:name="_Toc11332857"/>
      <w:r w:rsidRPr="00611BC8">
        <w:rPr>
          <w:rtl/>
        </w:rPr>
        <w:t xml:space="preserve">הספק ו/או עובדיו מתחייבים לקיים קשר מתמיד עם </w:t>
      </w:r>
      <w:r w:rsidR="006542BF">
        <w:rPr>
          <w:rFonts w:hint="cs"/>
          <w:rtl/>
        </w:rPr>
        <w:t xml:space="preserve">נציג </w:t>
      </w:r>
      <w:proofErr w:type="spellStart"/>
      <w:r w:rsidR="006542BF">
        <w:rPr>
          <w:rFonts w:hint="cs"/>
          <w:rtl/>
        </w:rPr>
        <w:t>מינהל</w:t>
      </w:r>
      <w:proofErr w:type="spellEnd"/>
      <w:r w:rsidR="006542BF">
        <w:rPr>
          <w:rFonts w:hint="cs"/>
          <w:rtl/>
        </w:rPr>
        <w:t xml:space="preserve"> הספורט</w:t>
      </w:r>
      <w:r w:rsidRPr="00611BC8">
        <w:rPr>
          <w:rtl/>
        </w:rPr>
        <w:t xml:space="preserve"> שבמשרד התרבות והספורט או כל עובד אחר של המשרד אשר הוסמך על ידו (להלן: "ההנהלה"), לעבוד עם ההנהלה בתיאום מלא ולהשתתף בישיבות ובהתייעצויות ככל שיידרש על ידי נציג המשרד, כהגדרתו להלן בסעיף</w:t>
      </w:r>
      <w:r w:rsidR="009C50B3">
        <w:rPr>
          <w:rFonts w:hint="cs"/>
          <w:rtl/>
        </w:rPr>
        <w:t xml:space="preserve"> </w:t>
      </w:r>
      <w:r w:rsidR="009C50B3">
        <w:rPr>
          <w:rtl/>
        </w:rPr>
        <w:fldChar w:fldCharType="begin"/>
      </w:r>
      <w:r w:rsidR="009C50B3">
        <w:rPr>
          <w:rtl/>
        </w:rPr>
        <w:instrText xml:space="preserve"> </w:instrText>
      </w:r>
      <w:r w:rsidR="009C50B3">
        <w:rPr>
          <w:rFonts w:hint="cs"/>
        </w:rPr>
        <w:instrText>REF</w:instrText>
      </w:r>
      <w:r w:rsidR="009C50B3">
        <w:rPr>
          <w:rFonts w:hint="cs"/>
          <w:rtl/>
        </w:rPr>
        <w:instrText xml:space="preserve"> _</w:instrText>
      </w:r>
      <w:r w:rsidR="009C50B3">
        <w:rPr>
          <w:rFonts w:hint="cs"/>
        </w:rPr>
        <w:instrText>Ref126065545 \r \h</w:instrText>
      </w:r>
      <w:r w:rsidR="009C50B3">
        <w:rPr>
          <w:rtl/>
        </w:rPr>
        <w:instrText xml:space="preserve"> </w:instrText>
      </w:r>
      <w:r w:rsidR="009C50B3">
        <w:rPr>
          <w:rtl/>
        </w:rPr>
      </w:r>
      <w:r w:rsidR="009C50B3">
        <w:rPr>
          <w:rtl/>
        </w:rPr>
        <w:fldChar w:fldCharType="separate"/>
      </w:r>
      <w:r w:rsidR="00E20BFF">
        <w:rPr>
          <w:cs/>
        </w:rPr>
        <w:t>‎</w:t>
      </w:r>
      <w:r w:rsidR="00E20BFF">
        <w:t>5.2</w:t>
      </w:r>
      <w:r w:rsidR="009C50B3">
        <w:rPr>
          <w:rtl/>
        </w:rPr>
        <w:fldChar w:fldCharType="end"/>
      </w:r>
      <w:r w:rsidRPr="00611BC8">
        <w:rPr>
          <w:rtl/>
        </w:rPr>
        <w:t>, או מי מטעמו.</w:t>
      </w:r>
      <w:bookmarkEnd w:id="177"/>
      <w:bookmarkEnd w:id="178"/>
      <w:bookmarkEnd w:id="179"/>
      <w:bookmarkEnd w:id="180"/>
    </w:p>
    <w:p w14:paraId="794857B9" w14:textId="77777777" w:rsidR="00990992" w:rsidRPr="00611BC8" w:rsidRDefault="00990992" w:rsidP="00C52F72">
      <w:pPr>
        <w:pStyle w:val="a7"/>
        <w:numPr>
          <w:ilvl w:val="1"/>
          <w:numId w:val="8"/>
        </w:numPr>
        <w:tabs>
          <w:tab w:val="clear" w:pos="1117"/>
        </w:tabs>
        <w:rPr>
          <w:rtl/>
        </w:rPr>
      </w:pPr>
      <w:bookmarkStart w:id="181" w:name="_Toc461960575"/>
      <w:bookmarkStart w:id="182" w:name="_Toc535329281"/>
      <w:bookmarkStart w:id="183" w:name="_Toc535741041"/>
      <w:bookmarkStart w:id="184" w:name="_Toc11332858"/>
      <w:r w:rsidRPr="00611BC8">
        <w:rPr>
          <w:rtl/>
        </w:rPr>
        <w:t>הספק מתחייב לבצע את כל העבודות האמורות במסמך הגדרת העבודה ולייעץ ולעזור למשרד בכל עניין הקשור לביצוע העבודות על פי הסכם זה.</w:t>
      </w:r>
      <w:bookmarkEnd w:id="181"/>
      <w:bookmarkEnd w:id="182"/>
      <w:bookmarkEnd w:id="183"/>
      <w:bookmarkEnd w:id="184"/>
    </w:p>
    <w:p w14:paraId="675A5382" w14:textId="77777777" w:rsidR="00990992" w:rsidRPr="00611BC8" w:rsidRDefault="00990992" w:rsidP="00C52F72">
      <w:pPr>
        <w:pStyle w:val="a7"/>
        <w:numPr>
          <w:ilvl w:val="1"/>
          <w:numId w:val="8"/>
        </w:numPr>
        <w:tabs>
          <w:tab w:val="clear" w:pos="1117"/>
        </w:tabs>
        <w:rPr>
          <w:rtl/>
        </w:rPr>
      </w:pPr>
      <w:bookmarkStart w:id="185" w:name="_Toc461960576"/>
      <w:bookmarkStart w:id="186" w:name="_Toc535329282"/>
      <w:bookmarkStart w:id="187" w:name="_Toc535741042"/>
      <w:bookmarkStart w:id="188" w:name="_Toc11332859"/>
      <w:r w:rsidRPr="00611BC8">
        <w:rPr>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bookmarkEnd w:id="185"/>
      <w:bookmarkEnd w:id="186"/>
      <w:bookmarkEnd w:id="187"/>
      <w:bookmarkEnd w:id="188"/>
    </w:p>
    <w:p w14:paraId="0F429372" w14:textId="77777777" w:rsidR="00990992" w:rsidRPr="00611BC8" w:rsidRDefault="00990992" w:rsidP="00C52F72">
      <w:pPr>
        <w:pStyle w:val="a7"/>
        <w:numPr>
          <w:ilvl w:val="1"/>
          <w:numId w:val="8"/>
        </w:numPr>
        <w:tabs>
          <w:tab w:val="clear" w:pos="1117"/>
        </w:tabs>
        <w:rPr>
          <w:rtl/>
        </w:rPr>
      </w:pPr>
      <w:bookmarkStart w:id="189" w:name="_Toc461960577"/>
      <w:bookmarkStart w:id="190" w:name="_Toc535329283"/>
      <w:bookmarkStart w:id="191" w:name="_Toc535741043"/>
      <w:bookmarkStart w:id="192" w:name="_Toc11332860"/>
      <w:r w:rsidRPr="00611BC8">
        <w:rPr>
          <w:rtl/>
        </w:rPr>
        <w:t>המשרד יבקר ויפקח, ככל שימצא לנכון, באמצעות נציגיו, על טיב ואיכות ביצוע העבודות על ידי הספק.</w:t>
      </w:r>
      <w:bookmarkEnd w:id="189"/>
      <w:bookmarkEnd w:id="190"/>
      <w:bookmarkEnd w:id="191"/>
      <w:bookmarkEnd w:id="192"/>
    </w:p>
    <w:p w14:paraId="081F4180" w14:textId="77777777" w:rsidR="00990992" w:rsidRPr="00611BC8" w:rsidRDefault="00990992" w:rsidP="00C52F72">
      <w:pPr>
        <w:pStyle w:val="a7"/>
        <w:numPr>
          <w:ilvl w:val="1"/>
          <w:numId w:val="8"/>
        </w:numPr>
        <w:tabs>
          <w:tab w:val="clear" w:pos="1117"/>
        </w:tabs>
        <w:rPr>
          <w:rtl/>
        </w:rPr>
      </w:pPr>
      <w:bookmarkStart w:id="193" w:name="_Toc461960578"/>
      <w:bookmarkStart w:id="194" w:name="_Toc535329284"/>
      <w:bookmarkStart w:id="195" w:name="_Toc535741044"/>
      <w:bookmarkStart w:id="196" w:name="_Toc11332861"/>
      <w:r w:rsidRPr="00611BC8">
        <w:rPr>
          <w:rtl/>
        </w:rPr>
        <w:t>הספק מתחייב להעביר להנהלה לפי דרישתה או לפי הצורך, דו"ח על התקדמות ביצוע העבודות ואת הדוחות הנדרשים לשם קבלת התמורה כאמור בסעיף התמורה להלן.</w:t>
      </w:r>
      <w:bookmarkEnd w:id="193"/>
      <w:bookmarkEnd w:id="194"/>
      <w:bookmarkEnd w:id="195"/>
      <w:bookmarkEnd w:id="196"/>
    </w:p>
    <w:p w14:paraId="3220911C" w14:textId="77777777" w:rsidR="00990992" w:rsidRPr="00611BC8" w:rsidRDefault="00990992" w:rsidP="00C52F72">
      <w:pPr>
        <w:pStyle w:val="a7"/>
        <w:numPr>
          <w:ilvl w:val="1"/>
          <w:numId w:val="8"/>
        </w:numPr>
        <w:tabs>
          <w:tab w:val="clear" w:pos="1117"/>
        </w:tabs>
        <w:rPr>
          <w:rtl/>
        </w:rPr>
      </w:pPr>
      <w:bookmarkStart w:id="197" w:name="_Toc461960579"/>
      <w:bookmarkStart w:id="198" w:name="_Toc535329285"/>
      <w:bookmarkStart w:id="199" w:name="_Toc535741045"/>
      <w:bookmarkStart w:id="200" w:name="_Toc11332862"/>
      <w:r w:rsidRPr="00611BC8">
        <w:rPr>
          <w:rtl/>
        </w:rPr>
        <w:t xml:space="preserve">הספק מתחייב להעביר לידי המשרד באופן </w:t>
      </w:r>
      <w:r w:rsidR="00ED68E5" w:rsidRPr="00611BC8">
        <w:rPr>
          <w:rFonts w:hint="cs"/>
          <w:rtl/>
        </w:rPr>
        <w:t>מידי</w:t>
      </w:r>
      <w:r w:rsidRPr="00611BC8">
        <w:rPr>
          <w:rtl/>
        </w:rPr>
        <w:t>, ובהתאם להוראות ההנהלה כל מידע או חומר כלשהו אחר, או העתק מהם, אשר קשורים או כרוכים בביצוע העבודות, כך שכל אלה יהיו מצויים גם בידי המשרד.</w:t>
      </w:r>
      <w:bookmarkEnd w:id="197"/>
      <w:bookmarkEnd w:id="198"/>
      <w:bookmarkEnd w:id="199"/>
      <w:bookmarkEnd w:id="200"/>
    </w:p>
    <w:p w14:paraId="266BAF32" w14:textId="77777777" w:rsidR="00990992" w:rsidRPr="00611BC8" w:rsidRDefault="00990992" w:rsidP="00C52F72">
      <w:pPr>
        <w:pStyle w:val="a7"/>
        <w:numPr>
          <w:ilvl w:val="1"/>
          <w:numId w:val="8"/>
        </w:numPr>
        <w:tabs>
          <w:tab w:val="clear" w:pos="1117"/>
        </w:tabs>
        <w:rPr>
          <w:rtl/>
        </w:rPr>
      </w:pPr>
      <w:bookmarkStart w:id="201" w:name="_Toc461960580"/>
      <w:bookmarkStart w:id="202" w:name="_Toc535329286"/>
      <w:bookmarkStart w:id="203" w:name="_Toc535741046"/>
      <w:bookmarkStart w:id="204" w:name="_Toc11332863"/>
      <w:r w:rsidRPr="00611BC8">
        <w:rPr>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bookmarkEnd w:id="201"/>
      <w:bookmarkEnd w:id="202"/>
      <w:bookmarkEnd w:id="203"/>
      <w:bookmarkEnd w:id="204"/>
    </w:p>
    <w:p w14:paraId="0C2CEAB5" w14:textId="77777777" w:rsidR="00990992" w:rsidRPr="00611BC8" w:rsidRDefault="00990992" w:rsidP="00C52F72">
      <w:pPr>
        <w:pStyle w:val="a7"/>
        <w:numPr>
          <w:ilvl w:val="1"/>
          <w:numId w:val="8"/>
        </w:numPr>
        <w:tabs>
          <w:tab w:val="clear" w:pos="1117"/>
        </w:tabs>
        <w:rPr>
          <w:rtl/>
        </w:rPr>
      </w:pPr>
      <w:bookmarkStart w:id="205" w:name="_Toc461960581"/>
      <w:bookmarkStart w:id="206" w:name="_Toc535329287"/>
      <w:bookmarkStart w:id="207" w:name="_Toc535741047"/>
      <w:bookmarkStart w:id="208" w:name="_Toc11332864"/>
      <w:r w:rsidRPr="00611BC8">
        <w:rPr>
          <w:rtl/>
        </w:rPr>
        <w:t>הספק מתחייב לבצע את העבודות בהתאם לדרישות כל דין.</w:t>
      </w:r>
      <w:bookmarkEnd w:id="205"/>
      <w:bookmarkEnd w:id="206"/>
      <w:bookmarkEnd w:id="207"/>
      <w:bookmarkEnd w:id="208"/>
    </w:p>
    <w:p w14:paraId="3234D78E" w14:textId="77777777" w:rsidR="00990992" w:rsidRPr="00611BC8" w:rsidRDefault="00990992" w:rsidP="00C52F72">
      <w:pPr>
        <w:pStyle w:val="a7"/>
        <w:numPr>
          <w:ilvl w:val="1"/>
          <w:numId w:val="8"/>
        </w:numPr>
        <w:tabs>
          <w:tab w:val="clear" w:pos="1117"/>
        </w:tabs>
      </w:pPr>
      <w:bookmarkStart w:id="209" w:name="_Toc461960582"/>
      <w:bookmarkStart w:id="210" w:name="_Toc535329288"/>
      <w:bookmarkStart w:id="211" w:name="_Toc535741048"/>
      <w:bookmarkStart w:id="212" w:name="_Toc11332865"/>
      <w:r w:rsidRPr="00611BC8">
        <w:rPr>
          <w:rt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w:t>
      </w:r>
      <w:r w:rsidRPr="00611BC8">
        <w:rPr>
          <w:rtl/>
        </w:rPr>
        <w:lastRenderedPageBreak/>
        <w:t>פעולותיו לפי הסכם זה. במקרה בו יש לספק ו/או לעובדיו ספק או חשש כאמור, הוא יפנה למשרד לשם קבלת אישור.</w:t>
      </w:r>
      <w:bookmarkEnd w:id="209"/>
      <w:bookmarkEnd w:id="210"/>
      <w:bookmarkEnd w:id="211"/>
      <w:bookmarkEnd w:id="212"/>
    </w:p>
    <w:p w14:paraId="303E2619" w14:textId="77777777" w:rsidR="00990992" w:rsidRDefault="00AF19A6" w:rsidP="00AF19A6">
      <w:pPr>
        <w:pStyle w:val="a7"/>
        <w:numPr>
          <w:ilvl w:val="1"/>
          <w:numId w:val="8"/>
        </w:numPr>
      </w:pPr>
      <w:bookmarkStart w:id="213" w:name="_Toc535741049"/>
      <w:bookmarkStart w:id="214" w:name="_Toc11332866"/>
      <w:r w:rsidRPr="00AF19A6">
        <w:rPr>
          <w:rtl/>
        </w:rPr>
        <w:t>הספק יידרש, בכפוף לשיקול דעתו של המשרד, להגיש דיווחים וחשבונות בפורטל הספקים הממשלתי, בהתאם לתנאי השימוש בפורטל הספקים ויישא בכלל העלויות הכרוכות בהתחברות לפורטל הספקים הממשלתי, ככל שישנן</w:t>
      </w:r>
      <w:r>
        <w:rPr>
          <w:rFonts w:hint="cs"/>
          <w:rtl/>
        </w:rPr>
        <w:t>.</w:t>
      </w:r>
      <w:r w:rsidRPr="00AF19A6">
        <w:rPr>
          <w:rtl/>
        </w:rPr>
        <w:t xml:space="preserve"> ככל שיידרש לכך על הספק לצרף להסכם ההתקשרות עם המשרד אישור מהחברה המנהלת על שימוש בפורטל הספקים</w:t>
      </w:r>
      <w:r w:rsidR="00990992" w:rsidRPr="00611BC8">
        <w:rPr>
          <w:rtl/>
        </w:rPr>
        <w:t>.</w:t>
      </w:r>
      <w:bookmarkEnd w:id="213"/>
      <w:bookmarkEnd w:id="214"/>
      <w:r w:rsidR="00990992" w:rsidRPr="00611BC8">
        <w:rPr>
          <w:rtl/>
        </w:rPr>
        <w:t xml:space="preserve"> </w:t>
      </w:r>
    </w:p>
    <w:p w14:paraId="5B4859CF" w14:textId="77777777" w:rsidR="00220517" w:rsidRPr="00611BC8" w:rsidRDefault="00220517" w:rsidP="00220517">
      <w:pPr>
        <w:pStyle w:val="a7"/>
        <w:ind w:left="1361"/>
      </w:pPr>
    </w:p>
    <w:p w14:paraId="01AA340B" w14:textId="77777777" w:rsidR="00990992" w:rsidRPr="004500E2" w:rsidRDefault="008B0E3A" w:rsidP="004500E2">
      <w:pPr>
        <w:pStyle w:val="a7"/>
        <w:numPr>
          <w:ilvl w:val="0"/>
          <w:numId w:val="8"/>
        </w:numPr>
        <w:rPr>
          <w:b/>
          <w:bCs/>
          <w:sz w:val="24"/>
          <w:szCs w:val="28"/>
          <w:rtl/>
        </w:rPr>
      </w:pPr>
      <w:r w:rsidRPr="004500E2">
        <w:rPr>
          <w:rFonts w:hint="cs"/>
          <w:b/>
          <w:bCs/>
          <w:sz w:val="24"/>
          <w:szCs w:val="28"/>
          <w:rtl/>
        </w:rPr>
        <w:t>שירותי המכרז</w:t>
      </w:r>
      <w:r w:rsidR="00990992" w:rsidRPr="004500E2">
        <w:rPr>
          <w:b/>
          <w:bCs/>
          <w:sz w:val="24"/>
          <w:szCs w:val="28"/>
          <w:rtl/>
        </w:rPr>
        <w:t xml:space="preserve"> וביצועו</w:t>
      </w:r>
    </w:p>
    <w:p w14:paraId="799B354D" w14:textId="77777777" w:rsidR="00ED68E5" w:rsidRPr="00ED68E5" w:rsidRDefault="008B0E3A" w:rsidP="00C52F72">
      <w:pPr>
        <w:pStyle w:val="a7"/>
        <w:numPr>
          <w:ilvl w:val="1"/>
          <w:numId w:val="8"/>
        </w:numPr>
        <w:tabs>
          <w:tab w:val="clear" w:pos="1117"/>
        </w:tabs>
        <w:rPr>
          <w:rFonts w:ascii="David" w:hAnsi="David"/>
          <w:spacing w:val="6"/>
          <w:sz w:val="24"/>
          <w:rtl/>
        </w:rPr>
      </w:pPr>
      <w:bookmarkStart w:id="215" w:name="_Toc461960583"/>
      <w:bookmarkStart w:id="216" w:name="_Ref297559427"/>
      <w:bookmarkStart w:id="217" w:name="_Toc461960584"/>
      <w:bookmarkStart w:id="218" w:name="_Toc535329290"/>
      <w:bookmarkStart w:id="219" w:name="_Toc535741051"/>
      <w:bookmarkStart w:id="220" w:name="_Toc11332868"/>
      <w:r>
        <w:rPr>
          <w:rFonts w:ascii="David" w:hAnsi="David" w:hint="cs"/>
          <w:spacing w:val="6"/>
          <w:sz w:val="24"/>
          <w:rtl/>
        </w:rPr>
        <w:t>שירותי המכרז</w:t>
      </w:r>
      <w:r w:rsidR="00ED68E5" w:rsidRPr="00ED68E5">
        <w:rPr>
          <w:rFonts w:ascii="David" w:hAnsi="David"/>
          <w:spacing w:val="6"/>
          <w:sz w:val="24"/>
          <w:rtl/>
        </w:rPr>
        <w:t xml:space="preserve"> יבוצע בהתאם </w:t>
      </w:r>
      <w:r w:rsidR="00C972C6">
        <w:rPr>
          <w:rFonts w:ascii="David" w:hAnsi="David" w:hint="cs"/>
          <w:spacing w:val="6"/>
          <w:sz w:val="24"/>
          <w:rtl/>
        </w:rPr>
        <w:t>למתואר</w:t>
      </w:r>
      <w:r w:rsidR="00ED68E5" w:rsidRPr="00ED68E5">
        <w:rPr>
          <w:rFonts w:ascii="David" w:hAnsi="David"/>
          <w:spacing w:val="6"/>
          <w:sz w:val="24"/>
          <w:rtl/>
        </w:rPr>
        <w:t xml:space="preserve"> </w:t>
      </w:r>
      <w:r w:rsidR="00ED68E5" w:rsidRPr="00ED68E5">
        <w:rPr>
          <w:rFonts w:ascii="David" w:hAnsi="David"/>
          <w:rtl/>
        </w:rPr>
        <w:t>במכרז ובהצעה</w:t>
      </w:r>
      <w:r w:rsidR="00ED68E5" w:rsidRPr="00ED68E5">
        <w:rPr>
          <w:rFonts w:ascii="David" w:hAnsi="David"/>
          <w:spacing w:val="6"/>
          <w:sz w:val="24"/>
          <w:rtl/>
        </w:rPr>
        <w:t xml:space="preserve"> ובהתאם למתכונת ההפעלה המפורטת בהם.</w:t>
      </w:r>
      <w:bookmarkEnd w:id="215"/>
      <w:r w:rsidR="00ED68E5" w:rsidRPr="00ED68E5">
        <w:rPr>
          <w:rFonts w:ascii="David" w:hAnsi="David"/>
          <w:spacing w:val="6"/>
          <w:sz w:val="24"/>
          <w:rtl/>
        </w:rPr>
        <w:t xml:space="preserve"> </w:t>
      </w:r>
    </w:p>
    <w:p w14:paraId="5258CABA" w14:textId="782EE7E2" w:rsidR="00990992" w:rsidRDefault="00990992" w:rsidP="00552287">
      <w:pPr>
        <w:pStyle w:val="a7"/>
        <w:numPr>
          <w:ilvl w:val="1"/>
          <w:numId w:val="8"/>
        </w:numPr>
        <w:tabs>
          <w:tab w:val="clear" w:pos="1117"/>
        </w:tabs>
      </w:pPr>
      <w:bookmarkStart w:id="221" w:name="_Ref126065545"/>
      <w:r w:rsidRPr="008B0E3A">
        <w:rPr>
          <w:rFonts w:ascii="David" w:hAnsi="David"/>
          <w:rtl/>
        </w:rPr>
        <w:t xml:space="preserve">נציג המשרד לצורך ביצוע הסכם זה </w:t>
      </w:r>
      <w:r w:rsidR="008B0E3A" w:rsidRPr="008B0E3A">
        <w:rPr>
          <w:rFonts w:ascii="David" w:hAnsi="David"/>
          <w:rtl/>
        </w:rPr>
        <w:t>הינו</w:t>
      </w:r>
      <w:r w:rsidRPr="008B0E3A">
        <w:rPr>
          <w:rFonts w:ascii="David" w:hAnsi="David"/>
          <w:rtl/>
        </w:rPr>
        <w:t xml:space="preserve"> </w:t>
      </w:r>
      <w:r w:rsidR="006542BF" w:rsidRPr="006542BF">
        <w:rPr>
          <w:rFonts w:ascii="David" w:hAnsi="David" w:hint="cs"/>
          <w:b/>
          <w:bCs/>
          <w:rtl/>
        </w:rPr>
        <w:t>מר</w:t>
      </w:r>
      <w:r w:rsidR="006542BF">
        <w:rPr>
          <w:rFonts w:ascii="David" w:hAnsi="David" w:hint="cs"/>
          <w:rtl/>
        </w:rPr>
        <w:t xml:space="preserve"> </w:t>
      </w:r>
      <w:r w:rsidR="00552287">
        <w:rPr>
          <w:rFonts w:ascii="David" w:hAnsi="David" w:hint="cs"/>
          <w:b/>
          <w:bCs/>
          <w:rtl/>
        </w:rPr>
        <w:t xml:space="preserve">דימה </w:t>
      </w:r>
      <w:proofErr w:type="spellStart"/>
      <w:r w:rsidR="00552287">
        <w:rPr>
          <w:rFonts w:ascii="David" w:hAnsi="David" w:hint="cs"/>
          <w:b/>
          <w:bCs/>
          <w:rtl/>
        </w:rPr>
        <w:t>קוזניצוב</w:t>
      </w:r>
      <w:proofErr w:type="spellEnd"/>
      <w:r w:rsidR="0017700F" w:rsidRPr="008B0E3A">
        <w:rPr>
          <w:rFonts w:ascii="David" w:hAnsi="David"/>
          <w:b/>
          <w:bCs/>
          <w:rtl/>
        </w:rPr>
        <w:t xml:space="preserve"> או מי מטעמ</w:t>
      </w:r>
      <w:r w:rsidR="008B0E3A">
        <w:rPr>
          <w:rFonts w:ascii="David" w:hAnsi="David" w:hint="cs"/>
          <w:b/>
          <w:bCs/>
          <w:rtl/>
        </w:rPr>
        <w:t>ו</w:t>
      </w:r>
      <w:r w:rsidRPr="008B0E3A">
        <w:rPr>
          <w:rFonts w:ascii="David" w:hAnsi="David"/>
          <w:rtl/>
        </w:rPr>
        <w:t xml:space="preserve"> (להלן: "נציג המשרד"). </w:t>
      </w:r>
      <w:r w:rsidRPr="008B0E3A">
        <w:rPr>
          <w:rFonts w:ascii="David" w:hAnsi="David"/>
          <w:rtl/>
        </w:rPr>
        <w:br/>
        <w:t xml:space="preserve">נציג הספק הוא __________________________ (להלן: "נציג הספק"). </w:t>
      </w:r>
      <w:r w:rsidRPr="008B0E3A">
        <w:rPr>
          <w:rFonts w:ascii="David" w:hAnsi="David"/>
          <w:rtl/>
        </w:rPr>
        <w:br/>
        <w:t>הצדדים רשאים להחליף את נציגיהם</w:t>
      </w:r>
      <w:r w:rsidRPr="00FA2749">
        <w:rPr>
          <w:rtl/>
        </w:rPr>
        <w:t xml:space="preserve"> בכל עת בהודעה על כך לצד השני.</w:t>
      </w:r>
      <w:bookmarkEnd w:id="216"/>
      <w:bookmarkEnd w:id="217"/>
      <w:bookmarkEnd w:id="218"/>
      <w:bookmarkEnd w:id="219"/>
      <w:bookmarkEnd w:id="220"/>
      <w:bookmarkEnd w:id="221"/>
    </w:p>
    <w:p w14:paraId="33661B69" w14:textId="77777777" w:rsidR="00220517" w:rsidRPr="00FA2749" w:rsidRDefault="00220517" w:rsidP="00220517">
      <w:pPr>
        <w:pStyle w:val="a7"/>
        <w:ind w:left="1361"/>
      </w:pPr>
    </w:p>
    <w:p w14:paraId="6F365CD0" w14:textId="77777777" w:rsidR="00990992" w:rsidRPr="004500E2" w:rsidRDefault="00990992" w:rsidP="004500E2">
      <w:pPr>
        <w:pStyle w:val="a7"/>
        <w:numPr>
          <w:ilvl w:val="0"/>
          <w:numId w:val="8"/>
        </w:numPr>
        <w:rPr>
          <w:b/>
          <w:bCs/>
          <w:sz w:val="24"/>
          <w:szCs w:val="28"/>
          <w:rtl/>
        </w:rPr>
      </w:pPr>
      <w:bookmarkStart w:id="222" w:name="_Ref279412214"/>
      <w:r w:rsidRPr="004500E2">
        <w:rPr>
          <w:b/>
          <w:bCs/>
          <w:sz w:val="24"/>
          <w:szCs w:val="28"/>
          <w:rtl/>
        </w:rPr>
        <w:t>התחייבות המשרד</w:t>
      </w:r>
      <w:bookmarkEnd w:id="222"/>
    </w:p>
    <w:p w14:paraId="13939751" w14:textId="77777777" w:rsidR="00990992" w:rsidRPr="00FA2749" w:rsidRDefault="00990992" w:rsidP="006C6B81">
      <w:pPr>
        <w:ind w:left="707"/>
        <w:rPr>
          <w:rtl/>
        </w:rPr>
      </w:pPr>
      <w:bookmarkStart w:id="223" w:name="_Toc461960585"/>
      <w:bookmarkStart w:id="224" w:name="_Toc535329291"/>
      <w:bookmarkStart w:id="225" w:name="_Toc535741052"/>
      <w:bookmarkStart w:id="226" w:name="_Toc11332869"/>
      <w:r w:rsidRPr="00FA2749">
        <w:rPr>
          <w:rtl/>
        </w:rPr>
        <w:t>על מנת לאפשר לספק לעמוד בהתחייבויותיו על פי חוזה זה מתחייב המשרד כדלקמן:</w:t>
      </w:r>
      <w:bookmarkEnd w:id="223"/>
      <w:bookmarkEnd w:id="224"/>
      <w:bookmarkEnd w:id="225"/>
      <w:bookmarkEnd w:id="226"/>
    </w:p>
    <w:p w14:paraId="2020CCBA" w14:textId="77777777" w:rsidR="00990992" w:rsidRPr="00611BC8" w:rsidRDefault="00990992" w:rsidP="00C52F72">
      <w:pPr>
        <w:pStyle w:val="a7"/>
        <w:numPr>
          <w:ilvl w:val="1"/>
          <w:numId w:val="8"/>
        </w:numPr>
        <w:tabs>
          <w:tab w:val="clear" w:pos="1117"/>
        </w:tabs>
      </w:pPr>
      <w:bookmarkStart w:id="227" w:name="_Toc461960586"/>
      <w:bookmarkStart w:id="228" w:name="_Toc535329292"/>
      <w:bookmarkStart w:id="229" w:name="_Toc535741053"/>
      <w:bookmarkStart w:id="230" w:name="_Toc11332870"/>
      <w:r w:rsidRPr="00611BC8">
        <w:rPr>
          <w:rt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bookmarkEnd w:id="227"/>
      <w:bookmarkEnd w:id="228"/>
      <w:bookmarkEnd w:id="229"/>
      <w:bookmarkEnd w:id="230"/>
    </w:p>
    <w:p w14:paraId="255ACE4B" w14:textId="77777777" w:rsidR="00990992" w:rsidRPr="00611BC8" w:rsidRDefault="00990992" w:rsidP="00C52F72">
      <w:pPr>
        <w:pStyle w:val="a7"/>
        <w:numPr>
          <w:ilvl w:val="1"/>
          <w:numId w:val="8"/>
        </w:numPr>
        <w:tabs>
          <w:tab w:val="clear" w:pos="1117"/>
        </w:tabs>
      </w:pPr>
      <w:bookmarkStart w:id="231" w:name="_Toc461960587"/>
      <w:bookmarkStart w:id="232" w:name="_Toc535329293"/>
      <w:bookmarkStart w:id="233" w:name="_Toc535741054"/>
      <w:bookmarkStart w:id="234" w:name="_Toc11332871"/>
      <w:r w:rsidRPr="00611BC8">
        <w:rPr>
          <w:rt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bookmarkEnd w:id="231"/>
      <w:bookmarkEnd w:id="232"/>
      <w:bookmarkEnd w:id="233"/>
      <w:bookmarkEnd w:id="234"/>
    </w:p>
    <w:p w14:paraId="27A8DB1B" w14:textId="77777777" w:rsidR="00990992" w:rsidRPr="00611BC8" w:rsidRDefault="00990992" w:rsidP="00C52F72">
      <w:pPr>
        <w:pStyle w:val="a7"/>
        <w:numPr>
          <w:ilvl w:val="1"/>
          <w:numId w:val="8"/>
        </w:numPr>
        <w:tabs>
          <w:tab w:val="clear" w:pos="1117"/>
        </w:tabs>
      </w:pPr>
      <w:bookmarkStart w:id="235" w:name="_Toc461960588"/>
      <w:bookmarkStart w:id="236" w:name="_Toc535329294"/>
      <w:bookmarkStart w:id="237" w:name="_Toc535741055"/>
      <w:bookmarkStart w:id="238" w:name="_Toc11332872"/>
      <w:r w:rsidRPr="00611BC8">
        <w:rPr>
          <w:rtl/>
        </w:rPr>
        <w:t>נציג המשרד יהיה רשאי לבדוק בכל עת, את אופן ביצוע התחייבויות הספק על-פי הוראות הסכם זה ומסמכי המכרז.</w:t>
      </w:r>
      <w:bookmarkEnd w:id="235"/>
      <w:bookmarkEnd w:id="236"/>
      <w:bookmarkEnd w:id="237"/>
      <w:bookmarkEnd w:id="238"/>
    </w:p>
    <w:p w14:paraId="13EA55B5" w14:textId="77777777" w:rsidR="00990992" w:rsidRPr="00611BC8" w:rsidRDefault="00990992" w:rsidP="00C52F72">
      <w:pPr>
        <w:pStyle w:val="a7"/>
        <w:numPr>
          <w:ilvl w:val="1"/>
          <w:numId w:val="8"/>
        </w:numPr>
        <w:tabs>
          <w:tab w:val="clear" w:pos="1117"/>
        </w:tabs>
      </w:pPr>
      <w:bookmarkStart w:id="239" w:name="_Toc461960589"/>
      <w:bookmarkStart w:id="240" w:name="_Toc535329295"/>
      <w:bookmarkStart w:id="241" w:name="_Toc535741056"/>
      <w:bookmarkStart w:id="242" w:name="_Toc11332873"/>
      <w:r w:rsidRPr="00611BC8">
        <w:rPr>
          <w:rt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bookmarkEnd w:id="239"/>
      <w:bookmarkEnd w:id="240"/>
      <w:bookmarkEnd w:id="241"/>
      <w:bookmarkEnd w:id="242"/>
    </w:p>
    <w:p w14:paraId="1FE6AB64" w14:textId="77777777" w:rsidR="00990992" w:rsidRPr="00611BC8" w:rsidRDefault="00990992" w:rsidP="00C52F72">
      <w:pPr>
        <w:pStyle w:val="a7"/>
        <w:numPr>
          <w:ilvl w:val="1"/>
          <w:numId w:val="8"/>
        </w:numPr>
        <w:tabs>
          <w:tab w:val="clear" w:pos="1117"/>
        </w:tabs>
      </w:pPr>
      <w:bookmarkStart w:id="243" w:name="_Toc461960590"/>
      <w:bookmarkStart w:id="244" w:name="_Toc535329296"/>
      <w:bookmarkStart w:id="245" w:name="_Toc535741057"/>
      <w:bookmarkStart w:id="246" w:name="_Toc11332874"/>
      <w:r w:rsidRPr="00611BC8">
        <w:rPr>
          <w:rtl/>
        </w:rPr>
        <w:t>נציג המשרד יהיה רשאי להפסיק את העבודה בכללה, או כל חלק ממנה, אם לפי שיקול דעתו, אין העבודה נעשית בהתאם להסכם זה, למסמכי המכרז או להוראותיו.</w:t>
      </w:r>
      <w:bookmarkEnd w:id="243"/>
      <w:bookmarkEnd w:id="244"/>
      <w:bookmarkEnd w:id="245"/>
      <w:bookmarkEnd w:id="246"/>
    </w:p>
    <w:p w14:paraId="6F49DC5D" w14:textId="77777777" w:rsidR="00990992" w:rsidRPr="00611BC8" w:rsidRDefault="00990992" w:rsidP="00C52F72">
      <w:pPr>
        <w:pStyle w:val="a7"/>
        <w:numPr>
          <w:ilvl w:val="1"/>
          <w:numId w:val="8"/>
        </w:numPr>
        <w:tabs>
          <w:tab w:val="clear" w:pos="1117"/>
        </w:tabs>
      </w:pPr>
      <w:bookmarkStart w:id="247" w:name="_Toc461960591"/>
      <w:bookmarkStart w:id="248" w:name="_Toc535329297"/>
      <w:bookmarkStart w:id="249" w:name="_Toc535741058"/>
      <w:bookmarkStart w:id="250" w:name="_Toc11332875"/>
      <w:r w:rsidRPr="00611BC8">
        <w:rPr>
          <w:rtl/>
        </w:rPr>
        <w:lastRenderedPageBreak/>
        <w:t>נציג המשרד יהיה הקובע היחיד והאחרון בכל שאלה שתתעורר ביחס לטיב ביצוע השירותים והעבודות ולאופן ביצועם.</w:t>
      </w:r>
      <w:bookmarkEnd w:id="247"/>
      <w:bookmarkEnd w:id="248"/>
      <w:bookmarkEnd w:id="249"/>
      <w:bookmarkEnd w:id="250"/>
    </w:p>
    <w:p w14:paraId="7F97CF19" w14:textId="77777777" w:rsidR="00990992" w:rsidRPr="00611BC8" w:rsidRDefault="00990992" w:rsidP="00C52F72">
      <w:pPr>
        <w:pStyle w:val="a7"/>
        <w:numPr>
          <w:ilvl w:val="1"/>
          <w:numId w:val="8"/>
        </w:numPr>
        <w:tabs>
          <w:tab w:val="clear" w:pos="1117"/>
        </w:tabs>
      </w:pPr>
      <w:bookmarkStart w:id="251" w:name="_Toc461960592"/>
      <w:bookmarkStart w:id="252" w:name="_Toc535329298"/>
      <w:bookmarkStart w:id="253" w:name="_Toc535741059"/>
      <w:bookmarkStart w:id="254" w:name="_Toc11332876"/>
      <w:r w:rsidRPr="00611BC8">
        <w:rPr>
          <w:rtl/>
        </w:rPr>
        <w:t>הספק מתחייב לבצע את השירותים והעבודות בהתאם להוראות הסכם זה והוראות נציג המשרד וזאת במיומנות, יעילות וברמה מקצועית גבוהה ולשביעות רצון נציג המשרד.</w:t>
      </w:r>
      <w:bookmarkEnd w:id="251"/>
      <w:bookmarkEnd w:id="252"/>
      <w:bookmarkEnd w:id="253"/>
      <w:bookmarkEnd w:id="254"/>
    </w:p>
    <w:p w14:paraId="7DF0E0E6" w14:textId="77777777" w:rsidR="00990992" w:rsidRPr="00CC0F9A" w:rsidRDefault="00990992" w:rsidP="00990992">
      <w:pPr>
        <w:rPr>
          <w:rFonts w:ascii="David" w:hAnsi="David"/>
          <w:highlight w:val="yellow"/>
        </w:rPr>
      </w:pPr>
    </w:p>
    <w:p w14:paraId="1CF0CA46" w14:textId="77777777" w:rsidR="00990992" w:rsidRPr="00837421" w:rsidRDefault="00990992" w:rsidP="004500E2">
      <w:pPr>
        <w:pStyle w:val="a7"/>
        <w:numPr>
          <w:ilvl w:val="0"/>
          <w:numId w:val="8"/>
        </w:numPr>
      </w:pPr>
      <w:r w:rsidRPr="004500E2">
        <w:rPr>
          <w:b/>
          <w:bCs/>
          <w:sz w:val="24"/>
          <w:szCs w:val="28"/>
          <w:rtl/>
        </w:rPr>
        <w:t xml:space="preserve">העבודות </w:t>
      </w:r>
      <w:r w:rsidRPr="00837421">
        <w:rPr>
          <w:rtl/>
        </w:rPr>
        <w:t xml:space="preserve"> </w:t>
      </w:r>
    </w:p>
    <w:p w14:paraId="5C8C9680" w14:textId="77777777" w:rsidR="00990992" w:rsidRPr="00611BC8" w:rsidRDefault="00990992" w:rsidP="00C52F72">
      <w:pPr>
        <w:pStyle w:val="a7"/>
        <w:numPr>
          <w:ilvl w:val="1"/>
          <w:numId w:val="8"/>
        </w:numPr>
        <w:tabs>
          <w:tab w:val="clear" w:pos="1117"/>
        </w:tabs>
      </w:pPr>
      <w:bookmarkStart w:id="255" w:name="_Toc461960593"/>
      <w:bookmarkStart w:id="256" w:name="_Toc535329299"/>
      <w:bookmarkStart w:id="257" w:name="_Toc535741060"/>
      <w:bookmarkStart w:id="258" w:name="_Toc11332877"/>
      <w:r w:rsidRPr="00611BC8">
        <w:rPr>
          <w:rtl/>
        </w:rPr>
        <w:t>העבודות אותן יבצע הספק כוללות, בין היתר, את העבודות המפורטות במסמ</w:t>
      </w:r>
      <w:r w:rsidR="008B0E3A">
        <w:rPr>
          <w:rFonts w:hint="cs"/>
          <w:rtl/>
        </w:rPr>
        <w:t>כי המכרז</w:t>
      </w:r>
      <w:r w:rsidRPr="00611BC8">
        <w:rPr>
          <w:rtl/>
        </w:rPr>
        <w:t xml:space="preserve"> ו</w:t>
      </w:r>
      <w:r w:rsidR="008B0E3A">
        <w:rPr>
          <w:rFonts w:hint="cs"/>
          <w:rtl/>
        </w:rPr>
        <w:t>בהתאם ל</w:t>
      </w:r>
      <w:r w:rsidRPr="00611BC8">
        <w:rPr>
          <w:rtl/>
        </w:rPr>
        <w:t>הוראות שיעביר המשרד לספק מעת לעת. כל תוספת או שינוי בעבודות יעשו באמצעות מסמך בכתב בלבד, ולא יחייבו אם לא יעשו בדרך זו.</w:t>
      </w:r>
      <w:bookmarkEnd w:id="255"/>
      <w:bookmarkEnd w:id="256"/>
      <w:bookmarkEnd w:id="257"/>
      <w:bookmarkEnd w:id="258"/>
    </w:p>
    <w:p w14:paraId="187699C0" w14:textId="77777777" w:rsidR="00990992" w:rsidRDefault="00990992" w:rsidP="00C52F72">
      <w:pPr>
        <w:pStyle w:val="a7"/>
        <w:numPr>
          <w:ilvl w:val="1"/>
          <w:numId w:val="8"/>
        </w:numPr>
        <w:tabs>
          <w:tab w:val="clear" w:pos="1117"/>
        </w:tabs>
      </w:pPr>
      <w:bookmarkStart w:id="259" w:name="_Toc461960594"/>
      <w:bookmarkStart w:id="260" w:name="_Toc535329300"/>
      <w:bookmarkStart w:id="261" w:name="_Toc535741061"/>
      <w:bookmarkStart w:id="262" w:name="_Toc11332878"/>
      <w:r w:rsidRPr="00611BC8">
        <w:rPr>
          <w:rt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bookmarkEnd w:id="259"/>
      <w:bookmarkEnd w:id="260"/>
      <w:bookmarkEnd w:id="261"/>
      <w:bookmarkEnd w:id="262"/>
    </w:p>
    <w:p w14:paraId="18F507C9" w14:textId="77777777" w:rsidR="00220517" w:rsidRPr="00611BC8" w:rsidRDefault="00220517" w:rsidP="00220517">
      <w:pPr>
        <w:pStyle w:val="a7"/>
        <w:ind w:left="1361"/>
      </w:pPr>
    </w:p>
    <w:p w14:paraId="0B3863DE" w14:textId="77777777" w:rsidR="00990992" w:rsidRPr="004500E2" w:rsidRDefault="00990992" w:rsidP="004500E2">
      <w:pPr>
        <w:pStyle w:val="a7"/>
        <w:numPr>
          <w:ilvl w:val="0"/>
          <w:numId w:val="8"/>
        </w:numPr>
        <w:rPr>
          <w:b/>
          <w:bCs/>
          <w:sz w:val="24"/>
          <w:szCs w:val="28"/>
        </w:rPr>
      </w:pPr>
      <w:bookmarkStart w:id="263" w:name="_Ref295748984"/>
      <w:r w:rsidRPr="004500E2">
        <w:rPr>
          <w:b/>
          <w:bCs/>
          <w:sz w:val="24"/>
          <w:szCs w:val="28"/>
          <w:rtl/>
        </w:rPr>
        <w:t>התמורה</w:t>
      </w:r>
      <w:bookmarkEnd w:id="263"/>
    </w:p>
    <w:p w14:paraId="0D5BF7D2" w14:textId="77777777" w:rsidR="000D72FD" w:rsidRPr="006E2CED" w:rsidRDefault="008B0E3A" w:rsidP="006E2CED">
      <w:pPr>
        <w:pStyle w:val="a7"/>
        <w:numPr>
          <w:ilvl w:val="1"/>
          <w:numId w:val="8"/>
        </w:numPr>
        <w:tabs>
          <w:tab w:val="clear" w:pos="1117"/>
        </w:tabs>
        <w:rPr>
          <w:rFonts w:ascii="David" w:hAnsi="David"/>
          <w:b/>
          <w:bCs/>
          <w:sz w:val="24"/>
          <w:rtl/>
        </w:rPr>
      </w:pPr>
      <w:bookmarkStart w:id="264" w:name="_Ref279408435"/>
      <w:bookmarkStart w:id="265" w:name="_Toc461960597"/>
      <w:bookmarkStart w:id="266" w:name="_Toc535329303"/>
      <w:bookmarkStart w:id="267" w:name="_Toc535741064"/>
      <w:bookmarkStart w:id="268" w:name="_Toc11332879"/>
      <w:r w:rsidRPr="00F45489">
        <w:rPr>
          <w:rFonts w:ascii="David" w:hAnsi="David"/>
          <w:b/>
          <w:bCs/>
          <w:sz w:val="24"/>
          <w:rtl/>
        </w:rPr>
        <w:t>מנגנון התשלום</w:t>
      </w:r>
    </w:p>
    <w:p w14:paraId="1C3EE14C" w14:textId="77777777" w:rsidR="00433B9C" w:rsidRPr="008B0E3A" w:rsidRDefault="00433B9C" w:rsidP="00433B9C">
      <w:pPr>
        <w:pStyle w:val="affc"/>
        <w:numPr>
          <w:ilvl w:val="2"/>
          <w:numId w:val="8"/>
        </w:numPr>
        <w:spacing w:line="360" w:lineRule="auto"/>
        <w:rPr>
          <w:rFonts w:ascii="David" w:hAnsi="David" w:cs="David"/>
          <w:sz w:val="24"/>
        </w:rPr>
      </w:pPr>
      <w:bookmarkStart w:id="269" w:name="תעריפים_2"/>
      <w:bookmarkStart w:id="270" w:name="_Ref440524994"/>
      <w:r w:rsidRPr="008B0E3A">
        <w:rPr>
          <w:rFonts w:ascii="David" w:hAnsi="David" w:cs="David"/>
          <w:sz w:val="24"/>
          <w:rtl/>
        </w:rPr>
        <w:t xml:space="preserve">המחיר שישולם לספק יהיה בהתאם לאחוז ההנחה המוצע ממחיר </w:t>
      </w:r>
      <w:proofErr w:type="spellStart"/>
      <w:r w:rsidRPr="008B0E3A">
        <w:rPr>
          <w:rFonts w:ascii="David" w:hAnsi="David" w:cs="David"/>
          <w:sz w:val="24"/>
          <w:rtl/>
        </w:rPr>
        <w:t>חשכ"ל</w:t>
      </w:r>
      <w:proofErr w:type="spellEnd"/>
      <w:r w:rsidRPr="008B0E3A">
        <w:rPr>
          <w:rFonts w:ascii="David" w:hAnsi="David" w:cs="David"/>
          <w:sz w:val="24"/>
          <w:rtl/>
        </w:rPr>
        <w:t xml:space="preserve"> %____, ובהתאם לכללי ההפחתה המפורטים ב</w:t>
      </w:r>
      <w:r w:rsidRPr="00C413D7">
        <w:rPr>
          <w:rFonts w:ascii="David" w:hAnsi="David" w:cs="David"/>
          <w:sz w:val="24"/>
          <w:rtl/>
        </w:rPr>
        <w:t>הוראת החשב הכללי לעניין התקשרות עם נותני שירותים חיצוניים שמספרה</w:t>
      </w:r>
      <w:r w:rsidRPr="00C413D7">
        <w:rPr>
          <w:rFonts w:ascii="David" w:hAnsi="David" w:cs="David" w:hint="cs"/>
          <w:sz w:val="24"/>
          <w:rtl/>
        </w:rPr>
        <w:t xml:space="preserve"> 8.1.1</w:t>
      </w:r>
      <w:r w:rsidRPr="008B0E3A">
        <w:rPr>
          <w:rFonts w:ascii="David" w:hAnsi="David" w:cs="David"/>
          <w:sz w:val="24"/>
          <w:rtl/>
        </w:rPr>
        <w:t>.</w:t>
      </w:r>
    </w:p>
    <w:p w14:paraId="3355E851" w14:textId="77777777" w:rsidR="00433B9C" w:rsidRPr="008B0E3A" w:rsidRDefault="00433B9C" w:rsidP="00433B9C">
      <w:pPr>
        <w:pStyle w:val="affc"/>
        <w:numPr>
          <w:ilvl w:val="2"/>
          <w:numId w:val="8"/>
        </w:numPr>
        <w:spacing w:line="360" w:lineRule="auto"/>
        <w:rPr>
          <w:rFonts w:ascii="David" w:hAnsi="David" w:cs="David"/>
          <w:sz w:val="24"/>
        </w:rPr>
      </w:pPr>
      <w:r w:rsidRPr="008B0E3A">
        <w:rPr>
          <w:rFonts w:ascii="David" w:hAnsi="David" w:cs="David"/>
          <w:sz w:val="24"/>
          <w:rtl/>
        </w:rPr>
        <w:t>נכון ליום חתימת ההסכם, המחיר שישולם ליועץ __ (יועץ מספר _) הוא: ___₪ לשעה</w:t>
      </w:r>
      <w:bookmarkEnd w:id="269"/>
      <w:r w:rsidRPr="008B0E3A">
        <w:rPr>
          <w:rFonts w:ascii="David" w:hAnsi="David" w:cs="David"/>
          <w:sz w:val="24"/>
          <w:rtl/>
        </w:rPr>
        <w:t xml:space="preserve">. </w:t>
      </w:r>
    </w:p>
    <w:p w14:paraId="01BE3EC0" w14:textId="76434E07" w:rsidR="00433B9C" w:rsidRDefault="00433B9C" w:rsidP="00433B9C">
      <w:pPr>
        <w:pStyle w:val="affc"/>
        <w:numPr>
          <w:ilvl w:val="2"/>
          <w:numId w:val="8"/>
        </w:numPr>
        <w:spacing w:line="360" w:lineRule="auto"/>
        <w:rPr>
          <w:rFonts w:ascii="David" w:hAnsi="David" w:cs="David"/>
          <w:sz w:val="24"/>
        </w:rPr>
      </w:pPr>
      <w:r w:rsidRPr="008B0E3A">
        <w:rPr>
          <w:rFonts w:ascii="David" w:hAnsi="David" w:cs="David"/>
          <w:sz w:val="24"/>
          <w:rtl/>
        </w:rPr>
        <w:t xml:space="preserve">מובהר כי </w:t>
      </w:r>
      <w:r w:rsidRPr="00AA491D">
        <w:rPr>
          <w:rFonts w:ascii="David" w:hAnsi="David" w:cs="David"/>
          <w:sz w:val="24"/>
          <w:rtl/>
        </w:rPr>
        <w:fldChar w:fldCharType="begin"/>
      </w:r>
      <w:r w:rsidRPr="00AA491D">
        <w:rPr>
          <w:rFonts w:ascii="David" w:hAnsi="David" w:cs="David"/>
          <w:sz w:val="24"/>
          <w:rtl/>
        </w:rPr>
        <w:instrText xml:space="preserve"> </w:instrText>
      </w:r>
      <w:r w:rsidRPr="00AA491D">
        <w:rPr>
          <w:rFonts w:ascii="David" w:hAnsi="David" w:cs="David"/>
          <w:sz w:val="24"/>
        </w:rPr>
        <w:instrText>REF</w:instrText>
      </w:r>
      <w:r w:rsidRPr="00AA491D">
        <w:rPr>
          <w:rFonts w:ascii="David" w:hAnsi="David" w:cs="David"/>
          <w:sz w:val="24"/>
          <w:rtl/>
        </w:rPr>
        <w:instrText xml:space="preserve"> הבהרה_דרגת_יועץ_מקובעת \</w:instrText>
      </w:r>
      <w:r w:rsidRPr="00AA491D">
        <w:rPr>
          <w:rFonts w:ascii="David" w:hAnsi="David" w:cs="David"/>
          <w:sz w:val="24"/>
        </w:rPr>
        <w:instrText>h</w:instrText>
      </w:r>
      <w:r w:rsidRPr="00AA491D">
        <w:rPr>
          <w:rFonts w:ascii="David" w:hAnsi="David" w:cs="David"/>
          <w:sz w:val="24"/>
          <w:rtl/>
        </w:rPr>
        <w:instrText xml:space="preserve">  \* </w:instrText>
      </w:r>
      <w:r w:rsidRPr="00AA491D">
        <w:rPr>
          <w:rFonts w:ascii="David" w:hAnsi="David" w:cs="David"/>
          <w:sz w:val="24"/>
        </w:rPr>
        <w:instrText>MERGEFORMAT</w:instrText>
      </w:r>
      <w:r w:rsidRPr="00AA491D">
        <w:rPr>
          <w:rFonts w:ascii="David" w:hAnsi="David" w:cs="David"/>
          <w:sz w:val="24"/>
          <w:rtl/>
        </w:rPr>
        <w:instrText xml:space="preserve"> </w:instrText>
      </w:r>
      <w:r w:rsidRPr="00AA491D">
        <w:rPr>
          <w:rFonts w:ascii="David" w:hAnsi="David" w:cs="David"/>
          <w:sz w:val="24"/>
          <w:rtl/>
        </w:rPr>
      </w:r>
      <w:r w:rsidRPr="00AA491D">
        <w:rPr>
          <w:rFonts w:ascii="David" w:hAnsi="David" w:cs="David"/>
          <w:sz w:val="24"/>
          <w:rtl/>
        </w:rPr>
        <w:fldChar w:fldCharType="separate"/>
      </w:r>
      <w:r w:rsidR="00E20BFF" w:rsidRPr="00E20BFF">
        <w:rPr>
          <w:rFonts w:ascii="David" w:hAnsi="David" w:cs="David"/>
          <w:sz w:val="24"/>
          <w:rtl/>
        </w:rPr>
        <w:t xml:space="preserve">דרגתו של היועץ כפי שחלה במועד הגשת ההצעה, וששימשה לשקלול הצעת המחיר, תהיה קבועה ולא תעודכן לאורך כל תקופת ההתקשרות, גם במקרה שעל פי ניסיון היועץ ו/או השכלתו יחול שינוי בדרגתו של היועץ על פי הוראות </w:t>
      </w:r>
      <w:proofErr w:type="spellStart"/>
      <w:r w:rsidR="00E20BFF" w:rsidRPr="00E20BFF">
        <w:rPr>
          <w:rFonts w:ascii="David" w:hAnsi="David" w:cs="David"/>
          <w:sz w:val="24"/>
          <w:rtl/>
        </w:rPr>
        <w:t>תכ"ם</w:t>
      </w:r>
      <w:proofErr w:type="spellEnd"/>
      <w:r w:rsidR="00E20BFF" w:rsidRPr="00E20BFF">
        <w:rPr>
          <w:rFonts w:ascii="David" w:hAnsi="David" w:cs="David"/>
          <w:sz w:val="24"/>
          <w:rtl/>
        </w:rPr>
        <w:t xml:space="preserve"> לעניין זה</w:t>
      </w:r>
      <w:r w:rsidRPr="00AA491D">
        <w:rPr>
          <w:rFonts w:ascii="David" w:hAnsi="David" w:cs="David"/>
          <w:sz w:val="24"/>
          <w:rtl/>
        </w:rPr>
        <w:fldChar w:fldCharType="end"/>
      </w:r>
      <w:r w:rsidRPr="00AA491D">
        <w:rPr>
          <w:rFonts w:ascii="David" w:hAnsi="David" w:cs="David"/>
          <w:sz w:val="24"/>
          <w:rtl/>
        </w:rPr>
        <w:t>.</w:t>
      </w:r>
    </w:p>
    <w:p w14:paraId="7A79FEA0" w14:textId="77777777" w:rsidR="00433B9C" w:rsidRPr="006D0A60" w:rsidRDefault="00433B9C" w:rsidP="006D0A60">
      <w:pPr>
        <w:pStyle w:val="a7"/>
        <w:numPr>
          <w:ilvl w:val="2"/>
          <w:numId w:val="8"/>
        </w:numPr>
        <w:rPr>
          <w:rFonts w:ascii="David" w:hAnsi="David"/>
        </w:rPr>
      </w:pPr>
      <w:r>
        <w:rPr>
          <w:rFonts w:hint="cs"/>
          <w:rtl/>
        </w:rPr>
        <w:t xml:space="preserve">עוד יובהר כי התמורה המשולמת ליועץ תעודכן באופן אוטומטי בהתאם לעדכוני התעריפים של </w:t>
      </w:r>
      <w:proofErr w:type="spellStart"/>
      <w:r>
        <w:rPr>
          <w:rFonts w:hint="cs"/>
          <w:rtl/>
        </w:rPr>
        <w:t>החשכ"ל</w:t>
      </w:r>
      <w:proofErr w:type="spellEnd"/>
      <w:r>
        <w:rPr>
          <w:rFonts w:hint="cs"/>
          <w:rtl/>
        </w:rPr>
        <w:t>.</w:t>
      </w:r>
    </w:p>
    <w:p w14:paraId="352A26C8" w14:textId="77777777" w:rsidR="008B0E3A" w:rsidRDefault="008B0E3A" w:rsidP="006E2CED">
      <w:pPr>
        <w:pStyle w:val="affc"/>
        <w:numPr>
          <w:ilvl w:val="2"/>
          <w:numId w:val="8"/>
        </w:numPr>
        <w:spacing w:line="360" w:lineRule="auto"/>
        <w:rPr>
          <w:rFonts w:ascii="David" w:hAnsi="David" w:cs="David"/>
          <w:sz w:val="24"/>
        </w:rPr>
      </w:pPr>
      <w:r w:rsidRPr="00AA491D">
        <w:rPr>
          <w:rFonts w:ascii="David" w:hAnsi="David" w:cs="David"/>
          <w:sz w:val="24"/>
          <w:rtl/>
        </w:rPr>
        <w:t>אחת לחודש במהלך תקופת הסכם זה יצרף הספק בפורטל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270"/>
      <w:r w:rsidR="006D0A60">
        <w:rPr>
          <w:rFonts w:ascii="David" w:hAnsi="David" w:cs="David" w:hint="cs"/>
          <w:sz w:val="24"/>
          <w:rtl/>
        </w:rPr>
        <w:t>, לרבות:</w:t>
      </w:r>
    </w:p>
    <w:p w14:paraId="2D1E8B5E" w14:textId="77777777" w:rsidR="00F562C7" w:rsidRPr="00AA491D" w:rsidRDefault="00F562C7" w:rsidP="00F562C7">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rPr>
        <w:t xml:space="preserve">פירוט סך </w:t>
      </w:r>
      <w:r w:rsidRPr="00AA491D">
        <w:rPr>
          <w:rFonts w:ascii="David" w:hAnsi="David" w:cs="David"/>
          <w:sz w:val="24"/>
          <w:rtl/>
          <w:lang w:eastAsia="en-US"/>
        </w:rPr>
        <w:t>התשומות (שעות) אשר בגינן מוגש החשבון לתשלום.</w:t>
      </w:r>
    </w:p>
    <w:p w14:paraId="07D55E48" w14:textId="77777777" w:rsidR="00F562C7" w:rsidRPr="00AA491D" w:rsidRDefault="00F562C7" w:rsidP="00F562C7">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lang w:eastAsia="en-US"/>
        </w:rPr>
        <w:t>פירוט השעות שהושקעו בכל משימה/פרויקט/פעילות</w:t>
      </w:r>
      <w:r w:rsidRPr="00AA491D">
        <w:rPr>
          <w:rFonts w:ascii="David" w:hAnsi="David" w:cs="David"/>
          <w:sz w:val="24"/>
          <w:rtl/>
        </w:rPr>
        <w:t>:</w:t>
      </w:r>
    </w:p>
    <w:p w14:paraId="1F8EAE6D"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המקום בו ניתנו השירותים.</w:t>
      </w:r>
    </w:p>
    <w:p w14:paraId="3FC63CE7"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מועד מתן השירותים.</w:t>
      </w:r>
    </w:p>
    <w:p w14:paraId="331B3153"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שעת תחילה ושעת סיום של השירותים שניתנו.</w:t>
      </w:r>
    </w:p>
    <w:p w14:paraId="35401AF7"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lastRenderedPageBreak/>
        <w:t>מספר שעות עבודה שבוצעו.</w:t>
      </w:r>
    </w:p>
    <w:p w14:paraId="77573917"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מהות השירותים שניתנו.</w:t>
      </w:r>
    </w:p>
    <w:p w14:paraId="68360C82" w14:textId="77777777" w:rsidR="00F562C7" w:rsidRPr="00AA491D" w:rsidRDefault="00F562C7" w:rsidP="00F562C7">
      <w:pPr>
        <w:pStyle w:val="affc"/>
        <w:numPr>
          <w:ilvl w:val="4"/>
          <w:numId w:val="8"/>
        </w:numPr>
        <w:tabs>
          <w:tab w:val="clear" w:pos="3277"/>
        </w:tabs>
        <w:spacing w:line="360" w:lineRule="auto"/>
        <w:ind w:left="3401" w:hanging="426"/>
        <w:rPr>
          <w:rFonts w:ascii="David" w:hAnsi="David" w:cs="David"/>
          <w:sz w:val="24"/>
        </w:rPr>
      </w:pPr>
      <w:r w:rsidRPr="00AA491D">
        <w:rPr>
          <w:rFonts w:ascii="David" w:hAnsi="David" w:cs="David"/>
          <w:sz w:val="24"/>
          <w:rtl/>
        </w:rPr>
        <w:t>שם וחתימת המבצע.</w:t>
      </w:r>
    </w:p>
    <w:p w14:paraId="7C8AB974" w14:textId="77777777" w:rsidR="00F562C7" w:rsidRPr="00AA491D" w:rsidRDefault="00F562C7" w:rsidP="00F562C7">
      <w:pPr>
        <w:pStyle w:val="affc"/>
        <w:numPr>
          <w:ilvl w:val="3"/>
          <w:numId w:val="8"/>
        </w:numPr>
        <w:tabs>
          <w:tab w:val="clear" w:pos="2557"/>
        </w:tabs>
        <w:spacing w:line="360" w:lineRule="auto"/>
        <w:ind w:left="2975" w:hanging="850"/>
        <w:rPr>
          <w:rFonts w:ascii="David" w:hAnsi="David" w:cs="David"/>
          <w:sz w:val="24"/>
        </w:rPr>
      </w:pPr>
      <w:r w:rsidRPr="00AA491D">
        <w:rPr>
          <w:rFonts w:ascii="David" w:hAnsi="David" w:cs="David"/>
          <w:sz w:val="24"/>
          <w:rtl/>
        </w:rPr>
        <w:t>פירוט בדבר נסיעות שבוצעו במסגרת אספקת השירותים בציון מועדי ביצוע הנסיעות, יעד יציאה ויעד הגעה, ככל שמשולם לספק תשלום בגין נסיעות בהתאם לתנאי ההסכם.</w:t>
      </w:r>
    </w:p>
    <w:p w14:paraId="70F99C5C" w14:textId="77777777" w:rsidR="00F562C7" w:rsidRPr="00AA491D" w:rsidRDefault="00F562C7" w:rsidP="00F562C7">
      <w:pPr>
        <w:pStyle w:val="affc"/>
        <w:numPr>
          <w:ilvl w:val="3"/>
          <w:numId w:val="8"/>
        </w:numPr>
        <w:spacing w:line="360" w:lineRule="auto"/>
        <w:rPr>
          <w:rFonts w:ascii="David" w:hAnsi="David" w:cs="David"/>
          <w:sz w:val="24"/>
        </w:rPr>
      </w:pPr>
      <w:r w:rsidRPr="00AA491D">
        <w:rPr>
          <w:rFonts w:ascii="David" w:hAnsi="David" w:cs="David"/>
          <w:sz w:val="24"/>
          <w:rtl/>
        </w:rPr>
        <w:t>כל דרישה אחרת שתועבר לספק מצד המשרד.</w:t>
      </w:r>
    </w:p>
    <w:p w14:paraId="32F07420" w14:textId="77777777" w:rsidR="006D0A60" w:rsidRPr="00AA491D" w:rsidRDefault="00F562C7" w:rsidP="00F562C7">
      <w:pPr>
        <w:pStyle w:val="affc"/>
        <w:spacing w:line="360" w:lineRule="auto"/>
        <w:ind w:left="2081"/>
        <w:rPr>
          <w:rFonts w:ascii="David" w:hAnsi="David" w:cs="David"/>
          <w:sz w:val="24"/>
        </w:rPr>
      </w:pPr>
      <w:r w:rsidRPr="008B0E3A">
        <w:rPr>
          <w:rFonts w:ascii="David" w:hAnsi="David" w:cs="David"/>
          <w:sz w:val="24"/>
          <w:rtl/>
        </w:rPr>
        <w:t xml:space="preserve">מובהר כי בהתאם להוראת </w:t>
      </w:r>
      <w:proofErr w:type="spellStart"/>
      <w:r w:rsidRPr="008B0E3A">
        <w:rPr>
          <w:rFonts w:ascii="David" w:hAnsi="David" w:cs="David"/>
          <w:sz w:val="24"/>
          <w:rtl/>
        </w:rPr>
        <w:t>התכ"ם</w:t>
      </w:r>
      <w:proofErr w:type="spellEnd"/>
      <w:r w:rsidRPr="008B0E3A">
        <w:rPr>
          <w:rFonts w:ascii="David" w:hAnsi="David" w:cs="David"/>
          <w:sz w:val="24"/>
          <w:rtl/>
        </w:rPr>
        <w:t xml:space="preserve"> 8.1.1</w:t>
      </w:r>
      <w:r w:rsidRPr="008B0E3A">
        <w:rPr>
          <w:rFonts w:ascii="David" w:hAnsi="David" w:cs="David"/>
          <w:sz w:val="24"/>
        </w:rPr>
        <w:t xml:space="preserve"> </w:t>
      </w:r>
      <w:r w:rsidRPr="008B0E3A">
        <w:rPr>
          <w:rFonts w:ascii="David" w:hAnsi="David" w:cs="David"/>
          <w:sz w:val="24"/>
          <w:rtl/>
        </w:rPr>
        <w:t xml:space="preserve">המשרד שומר לעצמו את הזכות לדרוש כי דיווח השעות יבוצע באמצעות אפליקציה שתעביר את הדיווח למשרד, נכון למועד זה האפליקציה אשר באמצעותה יתבצע הדיווח הינה </w:t>
      </w:r>
      <w:r w:rsidRPr="008B0E3A">
        <w:rPr>
          <w:rFonts w:ascii="David" w:hAnsi="David" w:cs="David"/>
          <w:sz w:val="24"/>
        </w:rPr>
        <w:t>ok2go</w:t>
      </w:r>
      <w:r w:rsidRPr="008B0E3A">
        <w:rPr>
          <w:rFonts w:ascii="David" w:hAnsi="David" w:cs="David"/>
          <w:sz w:val="24"/>
          <w:rtl/>
        </w:rPr>
        <w:t>, המשרד רשאי להורות על כל שיטת דיווח אחרת בהתאם לצורך.</w:t>
      </w:r>
    </w:p>
    <w:p w14:paraId="4DA3CF75"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התשלומים</w:t>
      </w:r>
      <w:r w:rsidR="007A7E71">
        <w:rPr>
          <w:rFonts w:ascii="David" w:hAnsi="David" w:cs="David" w:hint="cs"/>
          <w:sz w:val="24"/>
          <w:rtl/>
        </w:rPr>
        <w:t xml:space="preserve"> </w:t>
      </w:r>
      <w:r w:rsidRPr="008B0E3A">
        <w:rPr>
          <w:rFonts w:ascii="David" w:hAnsi="David" w:cs="David"/>
          <w:sz w:val="24"/>
          <w:rtl/>
        </w:rPr>
        <w:t xml:space="preserve">יבוצעו רק לאחר שהדרישה תאושר על-ידי נציג המשרד ועל-ידי שאר הגורמים המוסמכים במשרד. </w:t>
      </w:r>
    </w:p>
    <w:p w14:paraId="205AA18F"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הרשות בידי המשרד לאשר את דרישת התשלום ואת הדין וחשבון במלואם או בחלקם. לא אישר המשרד את דרישת התשלום במלואה, על המשרד להודיע </w:t>
      </w:r>
      <w:r w:rsidRPr="008B0E3A" w:rsidDel="005C7631">
        <w:rPr>
          <w:rFonts w:ascii="David" w:hAnsi="David" w:cs="David"/>
          <w:sz w:val="24"/>
          <w:rtl/>
        </w:rPr>
        <w:t>ל</w:t>
      </w:r>
      <w:r w:rsidRPr="008B0E3A">
        <w:rPr>
          <w:rFonts w:ascii="David" w:hAnsi="David" w:cs="David"/>
          <w:sz w:val="24"/>
          <w:rtl/>
        </w:rPr>
        <w:t>ספק בתוך שלושים יום מיום קבלת הדין וחשבון, איזה חלק מן הדוח ומדרישת התשלום מקובל עליו, ולנמק מדוע לא קיבל את החלקים שאינם מקובלים עליו. במידה והמשרד לא אישר את מלוא הסכום שהוגש בחשבונית, על הספק להגיש למשרד חשבונית חדשה עם סכום מעודכן, או לחילופין להגיש חשבונית זיכוי בגין ההפרש.</w:t>
      </w:r>
    </w:p>
    <w:p w14:paraId="4FF4AD8F" w14:textId="77777777" w:rsidR="008B0E3A" w:rsidRPr="008B0E3A" w:rsidRDefault="008B0E3A" w:rsidP="008B0E3A">
      <w:pPr>
        <w:pStyle w:val="affc"/>
        <w:numPr>
          <w:ilvl w:val="2"/>
          <w:numId w:val="8"/>
        </w:numPr>
        <w:spacing w:line="360" w:lineRule="auto"/>
        <w:rPr>
          <w:rFonts w:ascii="David" w:hAnsi="David" w:cs="David"/>
          <w:sz w:val="24"/>
        </w:rPr>
      </w:pPr>
      <w:r w:rsidRPr="008B0E3A">
        <w:rPr>
          <w:rFonts w:ascii="David" w:hAnsi="David" w:cs="David"/>
          <w:sz w:val="24"/>
          <w:rtl/>
        </w:rPr>
        <w:t xml:space="preserve">הספק מתחייב להחזיר למשרד מיד כל סכום עודף שקיבל מהמשרד. המשרד רשאי לקזז מכל תשלום המגיע לספק בגין סכום עודף שקיבל מהמשרד. </w:t>
      </w:r>
    </w:p>
    <w:p w14:paraId="78B33324" w14:textId="77777777" w:rsidR="000D72FD" w:rsidRPr="006E2CED" w:rsidRDefault="008B0E3A" w:rsidP="006E2CED">
      <w:pPr>
        <w:pStyle w:val="affc"/>
        <w:numPr>
          <w:ilvl w:val="2"/>
          <w:numId w:val="8"/>
        </w:numPr>
        <w:spacing w:line="360" w:lineRule="auto"/>
        <w:rPr>
          <w:rFonts w:ascii="David" w:hAnsi="David" w:cs="David"/>
          <w:sz w:val="24"/>
          <w:rtl/>
        </w:rPr>
      </w:pPr>
      <w:r w:rsidRPr="008B0E3A">
        <w:rPr>
          <w:rFonts w:ascii="David" w:hAnsi="David" w:cs="David"/>
          <w:sz w:val="24"/>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8B0E3A">
        <w:rPr>
          <w:rFonts w:ascii="David" w:hAnsi="David" w:cs="David"/>
          <w:sz w:val="24"/>
          <w:rtl/>
        </w:rPr>
        <w:t>התכ"ם</w:t>
      </w:r>
      <w:proofErr w:type="spellEnd"/>
      <w:r w:rsidRPr="008B0E3A">
        <w:rPr>
          <w:rFonts w:ascii="David" w:hAnsi="David" w:cs="David"/>
          <w:sz w:val="24"/>
          <w:rtl/>
        </w:rPr>
        <w:t xml:space="preserve">, תנאי ההסכם שייחתם עם הספק והוצאת הזמנת עבודה חתומה ומאושרת כדין. </w:t>
      </w:r>
    </w:p>
    <w:p w14:paraId="0DBDF760" w14:textId="77777777" w:rsidR="000D72FD" w:rsidRPr="006E2CED" w:rsidRDefault="000D72FD" w:rsidP="006E2CED">
      <w:pPr>
        <w:pStyle w:val="affc"/>
        <w:numPr>
          <w:ilvl w:val="2"/>
          <w:numId w:val="8"/>
        </w:numPr>
        <w:spacing w:line="360" w:lineRule="auto"/>
        <w:rPr>
          <w:rFonts w:ascii="David" w:hAnsi="David" w:cs="David"/>
          <w:sz w:val="24"/>
          <w:rtl/>
        </w:rPr>
      </w:pPr>
      <w:r w:rsidRPr="000D72FD">
        <w:rPr>
          <w:rFonts w:ascii="David" w:hAnsi="David" w:cs="David"/>
          <w:sz w:val="24"/>
          <w:rtl/>
        </w:rPr>
        <w:t>התמורה הינה קבועה, מוחלטת וסופית והספק לא יהיה רשאי לדרוש מהמשרד העלאות או שינויים בתמורה בגין ביצוע חיוביו על פי חוזה זה מכל סיבה שהיא.</w:t>
      </w:r>
    </w:p>
    <w:p w14:paraId="4BC7C4C3" w14:textId="77777777" w:rsidR="000D72FD" w:rsidRPr="000D72FD" w:rsidRDefault="000D72FD" w:rsidP="000D72FD">
      <w:pPr>
        <w:pStyle w:val="affc"/>
        <w:numPr>
          <w:ilvl w:val="2"/>
          <w:numId w:val="8"/>
        </w:numPr>
        <w:spacing w:line="360" w:lineRule="auto"/>
        <w:rPr>
          <w:rFonts w:ascii="David" w:hAnsi="David" w:cs="David"/>
          <w:sz w:val="24"/>
          <w:rtl/>
        </w:rPr>
      </w:pPr>
      <w:r w:rsidRPr="000D72FD">
        <w:rPr>
          <w:rFonts w:ascii="David" w:hAnsi="David" w:cs="David"/>
          <w:sz w:val="24"/>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9D45118" w14:textId="77777777" w:rsidR="00F16BEF" w:rsidRDefault="00F16BEF" w:rsidP="00F16BEF">
      <w:pPr>
        <w:pStyle w:val="affc"/>
        <w:spacing w:line="360" w:lineRule="auto"/>
        <w:ind w:left="2081"/>
        <w:rPr>
          <w:rFonts w:ascii="David" w:hAnsi="David" w:cs="David"/>
          <w:sz w:val="24"/>
          <w:rtl/>
        </w:rPr>
      </w:pPr>
    </w:p>
    <w:p w14:paraId="7137E0E7" w14:textId="77777777" w:rsidR="00CD5B01" w:rsidRPr="002F16D6" w:rsidRDefault="00CD5B01" w:rsidP="00CD5B01">
      <w:pPr>
        <w:pStyle w:val="a7"/>
        <w:numPr>
          <w:ilvl w:val="1"/>
          <w:numId w:val="8"/>
        </w:numPr>
        <w:tabs>
          <w:tab w:val="clear" w:pos="1117"/>
        </w:tabs>
        <w:rPr>
          <w:rFonts w:ascii="David" w:hAnsi="David"/>
        </w:rPr>
      </w:pPr>
      <w:r>
        <w:rPr>
          <w:rFonts w:ascii="David" w:hAnsi="David" w:hint="cs"/>
          <w:b/>
          <w:bCs/>
          <w:rtl/>
        </w:rPr>
        <w:t>תנאי תשלום</w:t>
      </w:r>
    </w:p>
    <w:p w14:paraId="07BC004C"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מועד התשלום יהיה לא יאוחר מ-45 ימים מהמועד שבו הומצא החשבון למשרד.</w:t>
      </w:r>
    </w:p>
    <w:p w14:paraId="5264192F"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ספירת ימי האשראי לתשלום לספק תחל ממועד הזנת חשבון תקין בפורטל ובכלל זה כל המסמכים הנלווים הנדרשים. </w:t>
      </w:r>
    </w:p>
    <w:p w14:paraId="6526F50A"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lastRenderedPageBreak/>
        <w:t xml:space="preserve">במקרה שהחשבון נמצא לא תקין ונדחה על ידי המשרד יידרש הספק להגיש את הדיווח והמסמכים מחדש. מניין ימי האשראי יתחיל ממועד דיווח החשבון המתוקן. </w:t>
      </w:r>
    </w:p>
    <w:p w14:paraId="22938017"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במקרה שנשלחה לספק דרישה להשלמת מסמכים, מניין ימי האשראי יוקפא בהתאם ליום בו נדרשה השלמת המסמכים. לאחר השלמת המסמכים תמשיך ספירת ימי האשראי. </w:t>
      </w:r>
    </w:p>
    <w:p w14:paraId="0FA5A4B6"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לא תינתן תמורה נוספת מעבר לאמור לעיל. התשלומים לעיל יהוו תמורה מלאה לכל הוצאותיו של הספק בגין מתן השירותים לפי הסכם זה. </w:t>
      </w:r>
    </w:p>
    <w:p w14:paraId="60AC8FFD"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למען הסר ספק מוסכם בין הצדדים כי המשרד לא יהא אחראי לכיסוי גרעון כלשהו שייגרם לספק עקב מתן השירותים. </w:t>
      </w:r>
    </w:p>
    <w:p w14:paraId="571CCDC0"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070E2DB9" w14:textId="77777777" w:rsidR="00CD5B01" w:rsidRPr="00CD5B01" w:rsidRDefault="00CD5B01" w:rsidP="00CD5B01">
      <w:pPr>
        <w:pStyle w:val="affc"/>
        <w:numPr>
          <w:ilvl w:val="2"/>
          <w:numId w:val="8"/>
        </w:numPr>
        <w:spacing w:line="360" w:lineRule="auto"/>
        <w:rPr>
          <w:rFonts w:ascii="David" w:hAnsi="David" w:cs="David"/>
          <w:sz w:val="24"/>
        </w:rPr>
      </w:pPr>
      <w:r w:rsidRPr="00CD5B01">
        <w:rPr>
          <w:rFonts w:ascii="David" w:hAnsi="David" w:cs="David"/>
          <w:sz w:val="24"/>
          <w:rtl/>
        </w:rPr>
        <w:t xml:space="preserve">באחריות הספק להעביר למשרד אישור ניהול </w:t>
      </w:r>
      <w:r w:rsidR="00E9560A">
        <w:rPr>
          <w:rFonts w:ascii="David" w:hAnsi="David" w:cs="David" w:hint="cs"/>
          <w:sz w:val="24"/>
          <w:rtl/>
        </w:rPr>
        <w:t>ספרים</w:t>
      </w:r>
      <w:r w:rsidRPr="00CD5B01">
        <w:rPr>
          <w:rFonts w:ascii="David" w:hAnsi="David" w:cs="David"/>
          <w:sz w:val="24"/>
          <w:rtl/>
        </w:rPr>
        <w:t xml:space="preserve"> ואישור לצורך ניכוי מס במקור בתוקף ליום התשלום. יובהר כי המשרד יהא רשאי שלא להעביר לספק את התמורה המגיעה לו בגין מתן השירות עד לקבלת האישורים כאמור.</w:t>
      </w:r>
    </w:p>
    <w:p w14:paraId="45FCC60F" w14:textId="77777777" w:rsidR="00CD5B01" w:rsidRPr="00CD5B01" w:rsidRDefault="00CD5B01" w:rsidP="00F16BEF">
      <w:pPr>
        <w:pStyle w:val="affc"/>
        <w:spacing w:line="360" w:lineRule="auto"/>
        <w:ind w:left="2081"/>
        <w:rPr>
          <w:rFonts w:ascii="David" w:hAnsi="David" w:cs="David"/>
          <w:sz w:val="24"/>
        </w:rPr>
      </w:pPr>
    </w:p>
    <w:p w14:paraId="0D46FB9A" w14:textId="77777777" w:rsidR="008B0E3A" w:rsidRPr="00F45489" w:rsidRDefault="008B0E3A" w:rsidP="00AA491D">
      <w:pPr>
        <w:pStyle w:val="a7"/>
        <w:numPr>
          <w:ilvl w:val="1"/>
          <w:numId w:val="8"/>
        </w:numPr>
        <w:tabs>
          <w:tab w:val="clear" w:pos="1117"/>
        </w:tabs>
        <w:rPr>
          <w:rFonts w:ascii="David" w:hAnsi="David"/>
          <w:b/>
          <w:bCs/>
          <w:sz w:val="24"/>
        </w:rPr>
      </w:pPr>
      <w:r w:rsidRPr="00F45489">
        <w:rPr>
          <w:rFonts w:ascii="David" w:hAnsi="David"/>
          <w:b/>
          <w:bCs/>
          <w:sz w:val="24"/>
          <w:rtl/>
        </w:rPr>
        <w:t>עדכון תעריף</w:t>
      </w:r>
    </w:p>
    <w:p w14:paraId="772F07BA" w14:textId="77777777" w:rsidR="00C76AEA" w:rsidRDefault="00C76AEA" w:rsidP="00C76AEA">
      <w:pPr>
        <w:pStyle w:val="affc"/>
        <w:numPr>
          <w:ilvl w:val="2"/>
          <w:numId w:val="8"/>
        </w:numPr>
        <w:spacing w:line="360" w:lineRule="auto"/>
        <w:rPr>
          <w:rFonts w:ascii="David" w:hAnsi="David" w:cs="David"/>
          <w:sz w:val="24"/>
        </w:rPr>
      </w:pPr>
      <w:bookmarkStart w:id="271" w:name="_Ref10112613"/>
      <w:r w:rsidRPr="008B0E3A">
        <w:rPr>
          <w:rFonts w:ascii="David" w:hAnsi="David" w:cs="David"/>
          <w:sz w:val="24"/>
          <w:rtl/>
        </w:rPr>
        <w:t xml:space="preserve">התעריפים, אשר יאושרו על-ידי ועדת המכרזים המשרדית, יעודכנו בהתאם להוראת </w:t>
      </w:r>
      <w:proofErr w:type="spellStart"/>
      <w:r w:rsidRPr="008B0E3A">
        <w:rPr>
          <w:rFonts w:ascii="David" w:hAnsi="David" w:cs="David"/>
          <w:sz w:val="24"/>
          <w:rtl/>
        </w:rPr>
        <w:t>החשכ"ל</w:t>
      </w:r>
      <w:proofErr w:type="spellEnd"/>
      <w:r w:rsidRPr="008B0E3A">
        <w:rPr>
          <w:rFonts w:ascii="David" w:hAnsi="David" w:cs="David"/>
          <w:sz w:val="24"/>
          <w:rtl/>
        </w:rPr>
        <w:t xml:space="preserve"> (החשב הכללי במשרד האוצר) בנושא עדכון תעריפי יועצים (הוראת </w:t>
      </w:r>
      <w:proofErr w:type="spellStart"/>
      <w:r w:rsidRPr="008B0E3A">
        <w:rPr>
          <w:rFonts w:ascii="David" w:hAnsi="David" w:cs="David"/>
          <w:sz w:val="24"/>
          <w:rtl/>
        </w:rPr>
        <w:t>תכ"ם</w:t>
      </w:r>
      <w:proofErr w:type="spellEnd"/>
      <w:r w:rsidRPr="008B0E3A">
        <w:rPr>
          <w:rFonts w:ascii="David" w:hAnsi="David" w:cs="David"/>
          <w:sz w:val="24"/>
          <w:rtl/>
        </w:rPr>
        <w:t xml:space="preserve"> 8.1.1), המתעדכנת מעת לעת</w:t>
      </w:r>
      <w:bookmarkEnd w:id="271"/>
      <w:r>
        <w:rPr>
          <w:rFonts w:ascii="David" w:hAnsi="David" w:cs="David" w:hint="cs"/>
          <w:sz w:val="24"/>
          <w:rtl/>
        </w:rPr>
        <w:t>.</w:t>
      </w:r>
    </w:p>
    <w:p w14:paraId="62486108" w14:textId="77777777" w:rsidR="002169D6" w:rsidRDefault="00C76AEA" w:rsidP="00C76AEA">
      <w:pPr>
        <w:pStyle w:val="affc"/>
        <w:numPr>
          <w:ilvl w:val="2"/>
          <w:numId w:val="8"/>
        </w:numPr>
        <w:spacing w:line="360" w:lineRule="auto"/>
        <w:rPr>
          <w:rFonts w:ascii="David" w:hAnsi="David" w:cs="David"/>
          <w:sz w:val="24"/>
        </w:rPr>
      </w:pPr>
      <w:r w:rsidRPr="000F027B">
        <w:rPr>
          <w:rFonts w:ascii="David" w:hAnsi="David" w:cs="David" w:hint="cs"/>
          <w:sz w:val="24"/>
          <w:rtl/>
        </w:rPr>
        <w:t>התמורה לספק תוצמד בהתאם לאמור ב</w:t>
      </w:r>
      <w:r w:rsidRPr="000F027B">
        <w:rPr>
          <w:rFonts w:ascii="David" w:hAnsi="David" w:cs="David"/>
          <w:sz w:val="24"/>
          <w:rtl/>
        </w:rPr>
        <w:t>הוראת החשב הכללי לעניין התקשרות עם נותני שירותים חיצוניים שמספרה</w:t>
      </w:r>
      <w:r w:rsidRPr="000F027B">
        <w:rPr>
          <w:rFonts w:ascii="David" w:hAnsi="David" w:cs="David" w:hint="cs"/>
          <w:sz w:val="24"/>
          <w:rtl/>
        </w:rPr>
        <w:t xml:space="preserve"> 8.1.1. </w:t>
      </w:r>
      <w:r w:rsidRPr="000F027B">
        <w:rPr>
          <w:rFonts w:ascii="David" w:hAnsi="David" w:cs="David"/>
          <w:sz w:val="24"/>
          <w:rtl/>
        </w:rPr>
        <w:t>המחירים יוצמדו לשינויים בתעריפי היועצים המרביים</w:t>
      </w:r>
      <w:r w:rsidRPr="000F027B">
        <w:rPr>
          <w:rFonts w:ascii="David" w:hAnsi="David" w:cs="David" w:hint="cs"/>
          <w:sz w:val="24"/>
          <w:rtl/>
        </w:rPr>
        <w:t>,</w:t>
      </w:r>
      <w:r w:rsidRPr="000F027B">
        <w:rPr>
          <w:rFonts w:ascii="David" w:hAnsi="David" w:cs="David"/>
          <w:sz w:val="24"/>
          <w:rtl/>
        </w:rPr>
        <w:t xml:space="preserve"> </w:t>
      </w:r>
      <w:r w:rsidRPr="000F027B">
        <w:rPr>
          <w:rFonts w:ascii="David" w:hAnsi="David" w:cs="David" w:hint="cs"/>
          <w:sz w:val="24"/>
          <w:rtl/>
        </w:rPr>
        <w:t>וההצמדה ת</w:t>
      </w:r>
      <w:r w:rsidRPr="000F027B">
        <w:rPr>
          <w:rFonts w:ascii="David" w:hAnsi="David" w:cs="David"/>
          <w:sz w:val="24"/>
          <w:rtl/>
        </w:rPr>
        <w:t xml:space="preserve">בוצע במועדים בהם יעודכנו תעריפי </w:t>
      </w:r>
      <w:proofErr w:type="spellStart"/>
      <w:r w:rsidRPr="000F027B">
        <w:rPr>
          <w:rFonts w:ascii="David" w:hAnsi="David" w:cs="David"/>
          <w:sz w:val="24"/>
          <w:rtl/>
        </w:rPr>
        <w:t>החשכ"ל</w:t>
      </w:r>
      <w:proofErr w:type="spellEnd"/>
      <w:r w:rsidRPr="000F027B">
        <w:rPr>
          <w:rFonts w:ascii="David" w:hAnsi="David" w:cs="David"/>
          <w:sz w:val="24"/>
          <w:rtl/>
        </w:rPr>
        <w:t xml:space="preserve"> מעת לעת, כמפורט בהודעה ''עדכון תעריפי התקשרות קיימת''</w:t>
      </w:r>
    </w:p>
    <w:p w14:paraId="0DBF507E" w14:textId="408E812C" w:rsidR="00990992" w:rsidRPr="00AA491D" w:rsidRDefault="008B0E3A" w:rsidP="00C76AEA">
      <w:pPr>
        <w:pStyle w:val="affc"/>
        <w:numPr>
          <w:ilvl w:val="2"/>
          <w:numId w:val="8"/>
        </w:numPr>
        <w:spacing w:line="360" w:lineRule="auto"/>
        <w:rPr>
          <w:rFonts w:ascii="David" w:hAnsi="David" w:cs="David"/>
          <w:sz w:val="24"/>
        </w:rPr>
      </w:pPr>
      <w:r w:rsidRPr="008B0E3A">
        <w:rPr>
          <w:rFonts w:ascii="David" w:hAnsi="David" w:cs="David"/>
          <w:sz w:val="24"/>
          <w:rtl/>
        </w:rPr>
        <w:t>"</w:t>
      </w:r>
      <w:r w:rsidRPr="008B0E3A">
        <w:rPr>
          <w:rFonts w:ascii="David" w:hAnsi="David" w:cs="David"/>
          <w:b/>
          <w:bCs/>
          <w:sz w:val="24"/>
          <w:rtl/>
        </w:rPr>
        <w:t>יום</w:t>
      </w:r>
      <w:r w:rsidRPr="008B0E3A">
        <w:rPr>
          <w:rFonts w:ascii="David" w:hAnsi="David" w:cs="David"/>
          <w:sz w:val="24"/>
          <w:rtl/>
        </w:rPr>
        <w:t xml:space="preserve"> </w:t>
      </w:r>
      <w:r w:rsidRPr="008B0E3A">
        <w:rPr>
          <w:rFonts w:ascii="David" w:hAnsi="David" w:cs="David"/>
          <w:b/>
          <w:bCs/>
          <w:sz w:val="24"/>
          <w:rtl/>
        </w:rPr>
        <w:t>הבסיס</w:t>
      </w:r>
      <w:r w:rsidRPr="008B0E3A">
        <w:rPr>
          <w:rFonts w:ascii="David" w:hAnsi="David" w:cs="David"/>
          <w:sz w:val="24"/>
          <w:rtl/>
        </w:rPr>
        <w:t xml:space="preserve">" לצורך עדכון התעריפים כאמור בסעיף </w:t>
      </w:r>
      <w:r w:rsidRPr="008B0E3A">
        <w:rPr>
          <w:rFonts w:ascii="David" w:hAnsi="David" w:cs="David"/>
          <w:sz w:val="24"/>
          <w:rtl/>
        </w:rPr>
        <w:fldChar w:fldCharType="begin"/>
      </w:r>
      <w:r w:rsidRPr="008B0E3A">
        <w:rPr>
          <w:rFonts w:ascii="David" w:hAnsi="David" w:cs="David"/>
          <w:sz w:val="24"/>
          <w:rtl/>
        </w:rPr>
        <w:instrText xml:space="preserve"> </w:instrText>
      </w:r>
      <w:r w:rsidRPr="008B0E3A">
        <w:rPr>
          <w:rFonts w:ascii="David" w:hAnsi="David" w:cs="David"/>
          <w:sz w:val="24"/>
        </w:rPr>
        <w:instrText>REF</w:instrText>
      </w:r>
      <w:r w:rsidRPr="008B0E3A">
        <w:rPr>
          <w:rFonts w:ascii="David" w:hAnsi="David" w:cs="David"/>
          <w:sz w:val="24"/>
          <w:rtl/>
        </w:rPr>
        <w:instrText xml:space="preserve"> _</w:instrText>
      </w:r>
      <w:r w:rsidRPr="008B0E3A">
        <w:rPr>
          <w:rFonts w:ascii="David" w:hAnsi="David" w:cs="David"/>
          <w:sz w:val="24"/>
        </w:rPr>
        <w:instrText>Ref10112613 \r \h</w:instrText>
      </w:r>
      <w:r w:rsidRPr="008B0E3A">
        <w:rPr>
          <w:rFonts w:ascii="David" w:hAnsi="David" w:cs="David"/>
          <w:sz w:val="24"/>
          <w:rtl/>
        </w:rPr>
        <w:instrText xml:space="preserve">  \* </w:instrText>
      </w:r>
      <w:r w:rsidRPr="008B0E3A">
        <w:rPr>
          <w:rFonts w:ascii="David" w:hAnsi="David" w:cs="David"/>
          <w:sz w:val="24"/>
        </w:rPr>
        <w:instrText>MERGEFORMAT</w:instrText>
      </w:r>
      <w:r w:rsidRPr="008B0E3A">
        <w:rPr>
          <w:rFonts w:ascii="David" w:hAnsi="David" w:cs="David"/>
          <w:sz w:val="24"/>
          <w:rtl/>
        </w:rPr>
        <w:instrText xml:space="preserve"> </w:instrText>
      </w:r>
      <w:r w:rsidRPr="008B0E3A">
        <w:rPr>
          <w:rFonts w:ascii="David" w:hAnsi="David" w:cs="David"/>
          <w:sz w:val="24"/>
          <w:rtl/>
        </w:rPr>
      </w:r>
      <w:r w:rsidRPr="008B0E3A">
        <w:rPr>
          <w:rFonts w:ascii="David" w:hAnsi="David" w:cs="David"/>
          <w:sz w:val="24"/>
          <w:rtl/>
        </w:rPr>
        <w:fldChar w:fldCharType="separate"/>
      </w:r>
      <w:r w:rsidR="00E20BFF">
        <w:rPr>
          <w:rFonts w:ascii="David" w:hAnsi="David" w:cs="David"/>
          <w:sz w:val="24"/>
          <w:cs/>
        </w:rPr>
        <w:t>‎</w:t>
      </w:r>
      <w:r w:rsidR="00E20BFF">
        <w:rPr>
          <w:rFonts w:ascii="David" w:hAnsi="David" w:cs="David"/>
          <w:sz w:val="24"/>
        </w:rPr>
        <w:t>8.3.1</w:t>
      </w:r>
      <w:r w:rsidRPr="008B0E3A">
        <w:rPr>
          <w:rFonts w:ascii="David" w:hAnsi="David" w:cs="David"/>
          <w:sz w:val="24"/>
          <w:rtl/>
        </w:rPr>
        <w:fldChar w:fldCharType="end"/>
      </w:r>
      <w:r w:rsidRPr="008B0E3A">
        <w:rPr>
          <w:rFonts w:ascii="David" w:hAnsi="David" w:cs="David"/>
          <w:sz w:val="24"/>
          <w:rtl/>
        </w:rPr>
        <w:t xml:space="preserve"> לעיל, הוא מועד החתימה על ההסכם – ____________.</w:t>
      </w:r>
      <w:bookmarkEnd w:id="264"/>
      <w:bookmarkEnd w:id="265"/>
      <w:bookmarkEnd w:id="266"/>
      <w:bookmarkEnd w:id="267"/>
      <w:bookmarkEnd w:id="268"/>
    </w:p>
    <w:p w14:paraId="7F7FAA6A" w14:textId="77777777" w:rsidR="00990992" w:rsidRPr="004500E2" w:rsidRDefault="00990992" w:rsidP="004500E2">
      <w:pPr>
        <w:pStyle w:val="a7"/>
        <w:numPr>
          <w:ilvl w:val="0"/>
          <w:numId w:val="8"/>
        </w:numPr>
        <w:rPr>
          <w:b/>
          <w:bCs/>
          <w:sz w:val="24"/>
          <w:szCs w:val="28"/>
        </w:rPr>
      </w:pPr>
      <w:bookmarkStart w:id="272" w:name="_Ref279412244"/>
      <w:r w:rsidRPr="004500E2">
        <w:rPr>
          <w:b/>
          <w:bCs/>
          <w:sz w:val="24"/>
          <w:szCs w:val="28"/>
          <w:rtl/>
        </w:rPr>
        <w:t>פיקוח</w:t>
      </w:r>
    </w:p>
    <w:p w14:paraId="5FB9B0FF" w14:textId="77777777" w:rsidR="00990992" w:rsidRPr="00CC0F9A" w:rsidRDefault="00990992" w:rsidP="00AA491D">
      <w:pPr>
        <w:pStyle w:val="a7"/>
        <w:numPr>
          <w:ilvl w:val="1"/>
          <w:numId w:val="8"/>
        </w:numPr>
        <w:tabs>
          <w:tab w:val="clear" w:pos="1117"/>
        </w:tabs>
        <w:rPr>
          <w:rFonts w:ascii="David" w:hAnsi="David"/>
          <w:rtl/>
        </w:rPr>
      </w:pPr>
      <w:r w:rsidRPr="00CC0F9A">
        <w:rPr>
          <w:rFonts w:ascii="David" w:hAnsi="David"/>
          <w:rtl/>
        </w:rPr>
        <w:t>המשרד רשאי, בכל עת, לבדוק את המערכת התקציבית והנהלת החשבונות של הספק. על הספק להעמיד לרשותו ולעיונו של המשרד ו/או נציג מטעמו את כל החומר והמידע שידרשו ע"י המשרד ו/או נציגו, עפ"י שיקול דעתו הבלעדי של המשרד ו/או נציגו.</w:t>
      </w:r>
    </w:p>
    <w:p w14:paraId="71C816A7" w14:textId="77777777" w:rsidR="00990992" w:rsidRPr="00AA491D" w:rsidRDefault="00990992" w:rsidP="00AA491D">
      <w:pPr>
        <w:pStyle w:val="a7"/>
        <w:numPr>
          <w:ilvl w:val="1"/>
          <w:numId w:val="8"/>
        </w:numPr>
        <w:tabs>
          <w:tab w:val="clear" w:pos="1117"/>
        </w:tabs>
        <w:rPr>
          <w:rtl/>
        </w:rPr>
      </w:pPr>
      <w:r w:rsidRPr="00AA491D">
        <w:rPr>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הספק, לדרוש הפסקת עבודתו של כל עובד בפרויקט הקשור למכרז. </w:t>
      </w:r>
    </w:p>
    <w:p w14:paraId="2419F3B7" w14:textId="77777777" w:rsidR="00990992" w:rsidRPr="00AA491D" w:rsidRDefault="00990992" w:rsidP="00AA491D">
      <w:pPr>
        <w:pStyle w:val="a7"/>
        <w:numPr>
          <w:ilvl w:val="1"/>
          <w:numId w:val="8"/>
        </w:numPr>
        <w:tabs>
          <w:tab w:val="clear" w:pos="1117"/>
        </w:tabs>
        <w:rPr>
          <w:rtl/>
        </w:rPr>
      </w:pPr>
      <w:r w:rsidRPr="00AA491D">
        <w:rPr>
          <w:rtl/>
        </w:rPr>
        <w:t xml:space="preserve">פיקוח מטעם המשרד לא משחרר את הספק מהתחייבויותיו ואחריותו כלפי המשרד למילוי כל תנאי מכרז זה. </w:t>
      </w:r>
    </w:p>
    <w:p w14:paraId="12A76E74" w14:textId="77777777" w:rsidR="00990992" w:rsidRPr="00CC0F9A" w:rsidRDefault="00990992" w:rsidP="00AA491D">
      <w:pPr>
        <w:pStyle w:val="a7"/>
        <w:numPr>
          <w:ilvl w:val="1"/>
          <w:numId w:val="8"/>
        </w:numPr>
        <w:tabs>
          <w:tab w:val="clear" w:pos="1117"/>
        </w:tabs>
        <w:rPr>
          <w:rFonts w:ascii="David" w:hAnsi="David"/>
        </w:rPr>
      </w:pPr>
      <w:r w:rsidRPr="00AA491D">
        <w:rPr>
          <w:rtl/>
        </w:rPr>
        <w:t>בביצוע השירותים מתחייב הספק לפעול בהתאם להנחיות כלליות שיקבל מזמן לזמן מאת המשרד, אך מוצהר</w:t>
      </w:r>
      <w:r w:rsidRPr="00CC0F9A">
        <w:rPr>
          <w:rFonts w:ascii="David" w:hAnsi="David"/>
          <w:rtl/>
        </w:rPr>
        <w:t xml:space="preserve"> בזאת, כי אין לראות בכל זכות הניתנת על פי מכרז זה למדינה, </w:t>
      </w:r>
      <w:r w:rsidRPr="00CC0F9A">
        <w:rPr>
          <w:rFonts w:ascii="David" w:hAnsi="David"/>
          <w:rtl/>
        </w:rPr>
        <w:lastRenderedPageBreak/>
        <w:t>או לספק להורות או לכל אחד מהמועסקים על ידו, אלא אמצעי ביצוע הוראות מכרז זה במלואו.</w:t>
      </w:r>
    </w:p>
    <w:p w14:paraId="3C4509BE" w14:textId="77777777" w:rsidR="00990992" w:rsidRPr="00CC0F9A" w:rsidRDefault="00990992" w:rsidP="00990992">
      <w:pPr>
        <w:ind w:left="1361"/>
        <w:contextualSpacing/>
        <w:rPr>
          <w:rFonts w:ascii="David" w:hAnsi="David"/>
          <w:b/>
          <w:bCs/>
          <w:spacing w:val="-4"/>
          <w:highlight w:val="yellow"/>
          <w:u w:val="single"/>
        </w:rPr>
      </w:pPr>
    </w:p>
    <w:p w14:paraId="3F93A14E" w14:textId="77777777" w:rsidR="00990992" w:rsidRPr="004500E2" w:rsidRDefault="00990992" w:rsidP="004500E2">
      <w:pPr>
        <w:pStyle w:val="a7"/>
        <w:numPr>
          <w:ilvl w:val="0"/>
          <w:numId w:val="8"/>
        </w:numPr>
        <w:rPr>
          <w:b/>
          <w:bCs/>
          <w:sz w:val="24"/>
          <w:szCs w:val="28"/>
        </w:rPr>
      </w:pPr>
      <w:r w:rsidRPr="004500E2">
        <w:rPr>
          <w:b/>
          <w:bCs/>
          <w:sz w:val="24"/>
          <w:szCs w:val="28"/>
          <w:rtl/>
        </w:rPr>
        <w:t>ערבות ביצוע</w:t>
      </w:r>
      <w:bookmarkEnd w:id="272"/>
    </w:p>
    <w:p w14:paraId="1D9FFAAA" w14:textId="77777777" w:rsidR="00990992" w:rsidRPr="00AA491D" w:rsidRDefault="00990992" w:rsidP="000D72FD">
      <w:pPr>
        <w:pStyle w:val="a7"/>
        <w:numPr>
          <w:ilvl w:val="1"/>
          <w:numId w:val="8"/>
        </w:numPr>
        <w:tabs>
          <w:tab w:val="clear" w:pos="1117"/>
        </w:tabs>
      </w:pPr>
      <w:bookmarkStart w:id="273" w:name="_Ref279320937"/>
      <w:r w:rsidRPr="00AA491D">
        <w:rPr>
          <w:rtl/>
        </w:rPr>
        <w:t xml:space="preserve">עם החתימה על הסכם זה, יפקיד הספק ערבות </w:t>
      </w:r>
      <w:r w:rsidR="000D72FD">
        <w:rPr>
          <w:rFonts w:hint="cs"/>
          <w:rtl/>
        </w:rPr>
        <w:t xml:space="preserve">ביצוע דיגיטלית </w:t>
      </w:r>
      <w:r w:rsidRPr="00AA491D">
        <w:rPr>
          <w:rtl/>
        </w:rPr>
        <w:t>בשיעור 5% מהיקף ההתקשרות</w:t>
      </w:r>
      <w:r w:rsidR="000D72FD">
        <w:rPr>
          <w:rFonts w:hint="cs"/>
          <w:rtl/>
        </w:rPr>
        <w:t xml:space="preserve"> כולל מע"מ</w:t>
      </w:r>
      <w:r w:rsidRPr="00AA491D">
        <w:rPr>
          <w:rtl/>
        </w:rPr>
        <w:t xml:space="preserve">, כבטחון למילוי התחייבויות המוסד לפי הסכם זה. הערבות תהיה </w:t>
      </w:r>
      <w:r w:rsidR="000D72FD">
        <w:rPr>
          <w:rFonts w:hint="cs"/>
          <w:rtl/>
        </w:rPr>
        <w:t xml:space="preserve">בהתאמה לתקן </w:t>
      </w:r>
      <w:proofErr w:type="spellStart"/>
      <w:r w:rsidR="000D72FD">
        <w:rPr>
          <w:rFonts w:hint="cs"/>
          <w:rtl/>
        </w:rPr>
        <w:t>ערובויות</w:t>
      </w:r>
      <w:proofErr w:type="spellEnd"/>
      <w:r w:rsidR="000D72FD">
        <w:rPr>
          <w:rFonts w:hint="cs"/>
          <w:rtl/>
        </w:rPr>
        <w:t xml:space="preserve"> דיגיטליות הקבוע בהוראות </w:t>
      </w:r>
      <w:proofErr w:type="spellStart"/>
      <w:r w:rsidR="000D72FD">
        <w:rPr>
          <w:rFonts w:hint="cs"/>
          <w:rtl/>
        </w:rPr>
        <w:t>התכ"מ</w:t>
      </w:r>
      <w:proofErr w:type="spellEnd"/>
      <w:r w:rsidRPr="00AA491D">
        <w:rPr>
          <w:rtl/>
        </w:rPr>
        <w:t xml:space="preserve">. הערבות תהיה ערבות בנקאית או של חברת ביטוח ישראלית בעלת רישיון לעסוק בביטוח לפי חוק הפיקוח על עסקי ביטוח, </w:t>
      </w:r>
      <w:proofErr w:type="spellStart"/>
      <w:r w:rsidRPr="00AA491D">
        <w:rPr>
          <w:rtl/>
        </w:rPr>
        <w:t>התשמ"א</w:t>
      </w:r>
      <w:proofErr w:type="spellEnd"/>
      <w:r w:rsidRPr="00AA491D">
        <w:rPr>
          <w:rtl/>
        </w:rPr>
        <w:t xml:space="preserve"> – 1981 המאושרת על ידי החשב הכללי.</w:t>
      </w:r>
      <w:bookmarkEnd w:id="273"/>
    </w:p>
    <w:p w14:paraId="1D60109F" w14:textId="77777777" w:rsidR="00990992" w:rsidRPr="00AA491D" w:rsidRDefault="00990992" w:rsidP="00AA491D">
      <w:pPr>
        <w:pStyle w:val="a7"/>
        <w:numPr>
          <w:ilvl w:val="1"/>
          <w:numId w:val="8"/>
        </w:numPr>
        <w:tabs>
          <w:tab w:val="clear" w:pos="1117"/>
        </w:tabs>
      </w:pPr>
      <w:r w:rsidRPr="00AA491D">
        <w:rPr>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096A5478" w14:textId="77777777" w:rsidR="00990992" w:rsidRPr="00AA491D" w:rsidRDefault="00990992" w:rsidP="00AA491D">
      <w:pPr>
        <w:pStyle w:val="a7"/>
        <w:numPr>
          <w:ilvl w:val="1"/>
          <w:numId w:val="8"/>
        </w:numPr>
        <w:tabs>
          <w:tab w:val="clear" w:pos="1117"/>
        </w:tabs>
      </w:pPr>
      <w:r w:rsidRPr="00AA491D">
        <w:rPr>
          <w:rtl/>
        </w:rPr>
        <w:t>תוארך תקופת ההתקשרות בשנה נוספת, יחדש הספק את הערבות הבנקאית, בתנאי הערבות המקורית, וזאת לא יאוחר מ-7 ימים מתחילת שנת ההתקשרות הנוספת.</w:t>
      </w:r>
    </w:p>
    <w:p w14:paraId="4F37359E" w14:textId="77777777" w:rsidR="00990992" w:rsidRPr="00AA491D" w:rsidRDefault="00990992" w:rsidP="00AA491D">
      <w:pPr>
        <w:pStyle w:val="a7"/>
        <w:numPr>
          <w:ilvl w:val="1"/>
          <w:numId w:val="8"/>
        </w:numPr>
        <w:tabs>
          <w:tab w:val="clear" w:pos="1117"/>
        </w:tabs>
      </w:pPr>
      <w:r w:rsidRPr="00AA491D">
        <w:rPr>
          <w:rtl/>
        </w:rPr>
        <w:t>המשרד יהיה רשאי לחלט את הערבות, כולה או חלקה, אם סבר המשרד כי הספק לא מילא את התחייבויותיו לפי הסכם זה.</w:t>
      </w:r>
    </w:p>
    <w:p w14:paraId="1410C6D1" w14:textId="7A30CEA8" w:rsidR="00990992" w:rsidRPr="00AA491D" w:rsidRDefault="00990992" w:rsidP="00AA491D">
      <w:pPr>
        <w:pStyle w:val="a7"/>
        <w:numPr>
          <w:ilvl w:val="1"/>
          <w:numId w:val="8"/>
        </w:numPr>
        <w:tabs>
          <w:tab w:val="clear" w:pos="1117"/>
        </w:tabs>
      </w:pPr>
      <w:r w:rsidRPr="00AA491D">
        <w:rPr>
          <w:rtl/>
        </w:rPr>
        <w:t xml:space="preserve">חולטה הערבות או חלקה, ולא בוטלה ההתקשרות על-ידי המשרד, יפקיד הספק ערבות נוספת, בגובה הערבות המפורט בסעיף </w:t>
      </w:r>
      <w:r w:rsidRPr="00AA491D">
        <w:fldChar w:fldCharType="begin"/>
      </w:r>
      <w:r w:rsidRPr="00AA491D">
        <w:instrText xml:space="preserve"> REF _Ref279320937 \r \h  \* MERGEFORMAT </w:instrText>
      </w:r>
      <w:r w:rsidRPr="00AA491D">
        <w:fldChar w:fldCharType="separate"/>
      </w:r>
      <w:r w:rsidR="00E20BFF">
        <w:rPr>
          <w:cs/>
        </w:rPr>
        <w:t>‎</w:t>
      </w:r>
      <w:r w:rsidR="00E20BFF">
        <w:t>10.1</w:t>
      </w:r>
      <w:r w:rsidRPr="00AA491D">
        <w:fldChar w:fldCharType="end"/>
      </w:r>
      <w:r w:rsidRPr="00AA491D">
        <w:rPr>
          <w:rtl/>
        </w:rPr>
        <w:t xml:space="preserve"> לעיל, כך שבכל עת עד תום תקופת ההתקשרות, לרבות הארכותיה, תהיה בידי המשרד ערבות בגובה הסכום האמור.</w:t>
      </w:r>
    </w:p>
    <w:p w14:paraId="62A8004A" w14:textId="77777777" w:rsidR="00990992" w:rsidRPr="00AA491D" w:rsidRDefault="00990992" w:rsidP="00AA491D">
      <w:pPr>
        <w:pStyle w:val="a7"/>
        <w:numPr>
          <w:ilvl w:val="1"/>
          <w:numId w:val="8"/>
        </w:numPr>
        <w:tabs>
          <w:tab w:val="clear" w:pos="1117"/>
        </w:tabs>
      </w:pPr>
      <w:r w:rsidRPr="00AA491D">
        <w:rPr>
          <w:rtl/>
        </w:rPr>
        <w:t>המצאת הערבות הינה תנאי מוקדם לכניסה לתוקף של הסכם זה.</w:t>
      </w:r>
    </w:p>
    <w:p w14:paraId="621FF1D8" w14:textId="77777777" w:rsidR="00990992" w:rsidRPr="007A7E71" w:rsidRDefault="00990992" w:rsidP="007A7E71">
      <w:pPr>
        <w:pStyle w:val="a7"/>
        <w:numPr>
          <w:ilvl w:val="1"/>
          <w:numId w:val="8"/>
        </w:numPr>
        <w:tabs>
          <w:tab w:val="clear" w:pos="1117"/>
        </w:tabs>
        <w:rPr>
          <w:rFonts w:ascii="David" w:hAnsi="David"/>
        </w:rPr>
      </w:pPr>
      <w:r w:rsidRPr="00AA491D">
        <w:rPr>
          <w:rtl/>
        </w:rPr>
        <w:t>אין בכל</w:t>
      </w:r>
      <w:r w:rsidRPr="00CC0F9A">
        <w:rPr>
          <w:rFonts w:ascii="David" w:hAnsi="David"/>
          <w:rtl/>
        </w:rPr>
        <w:t xml:space="preserve"> האמור לעיל כדי לשחרר את הספק ממילוי מלא ומדויק של כל התחייבויותיו על-פי הסכם זה ואין בו להטיל על המשרד חובה כלשהי.</w:t>
      </w:r>
    </w:p>
    <w:p w14:paraId="7E8DD8EF" w14:textId="77777777" w:rsidR="00990992" w:rsidRPr="00CC0F9A" w:rsidRDefault="00990992" w:rsidP="007A7E71">
      <w:pPr>
        <w:widowControl w:val="0"/>
        <w:rPr>
          <w:rFonts w:ascii="David" w:eastAsia="Times New Roman" w:hAnsi="David"/>
          <w:spacing w:val="6"/>
          <w:sz w:val="24"/>
          <w:highlight w:val="yellow"/>
          <w:rtl/>
          <w:lang w:eastAsia="he-IL"/>
        </w:rPr>
      </w:pPr>
    </w:p>
    <w:p w14:paraId="22C8577D" w14:textId="77777777" w:rsidR="00990992" w:rsidRPr="004500E2" w:rsidRDefault="00990992" w:rsidP="004500E2">
      <w:pPr>
        <w:pStyle w:val="a7"/>
        <w:numPr>
          <w:ilvl w:val="0"/>
          <w:numId w:val="8"/>
        </w:numPr>
        <w:rPr>
          <w:b/>
          <w:bCs/>
          <w:sz w:val="24"/>
          <w:szCs w:val="28"/>
          <w:rtl/>
        </w:rPr>
      </w:pPr>
      <w:bookmarkStart w:id="274" w:name="_Ref126427832"/>
      <w:r w:rsidRPr="004500E2">
        <w:rPr>
          <w:b/>
          <w:bCs/>
          <w:sz w:val="24"/>
          <w:szCs w:val="28"/>
          <w:rtl/>
        </w:rPr>
        <w:t>יחסי עובד מעביד</w:t>
      </w:r>
      <w:r w:rsidR="00090BAF" w:rsidRPr="004500E2">
        <w:rPr>
          <w:rFonts w:hint="cs"/>
          <w:b/>
          <w:bCs/>
          <w:sz w:val="24"/>
          <w:szCs w:val="28"/>
          <w:rtl/>
        </w:rPr>
        <w:t xml:space="preserve"> ו</w:t>
      </w:r>
      <w:r w:rsidRPr="004500E2">
        <w:rPr>
          <w:b/>
          <w:bCs/>
          <w:sz w:val="24"/>
          <w:szCs w:val="28"/>
          <w:rtl/>
        </w:rPr>
        <w:t>אחריות:</w:t>
      </w:r>
      <w:bookmarkEnd w:id="274"/>
      <w:r w:rsidRPr="004500E2">
        <w:rPr>
          <w:b/>
          <w:bCs/>
          <w:sz w:val="24"/>
          <w:szCs w:val="28"/>
          <w:rtl/>
        </w:rPr>
        <w:t xml:space="preserve"> </w:t>
      </w:r>
    </w:p>
    <w:p w14:paraId="7AD12A40" w14:textId="77777777" w:rsidR="006C6B81" w:rsidRPr="00376880" w:rsidRDefault="006C6B81" w:rsidP="00AA491D">
      <w:pPr>
        <w:pStyle w:val="a7"/>
        <w:numPr>
          <w:ilvl w:val="1"/>
          <w:numId w:val="8"/>
        </w:numPr>
        <w:tabs>
          <w:tab w:val="clear" w:pos="1117"/>
        </w:tabs>
        <w:rPr>
          <w:rFonts w:ascii="David" w:hAnsi="David"/>
          <w:spacing w:val="6"/>
          <w:sz w:val="24"/>
          <w:rtl/>
        </w:rPr>
      </w:pPr>
      <w:r w:rsidRPr="00376880">
        <w:rPr>
          <w:rFonts w:ascii="David" w:hAnsi="David"/>
          <w:spacing w:val="6"/>
          <w:sz w:val="24"/>
          <w:rtl/>
        </w:rPr>
        <w:t xml:space="preserve">בין הצדדים </w:t>
      </w:r>
      <w:r w:rsidRPr="00376880">
        <w:rPr>
          <w:rFonts w:ascii="David" w:eastAsia="Times New Roman" w:hAnsi="David"/>
          <w:spacing w:val="6"/>
          <w:sz w:val="24"/>
          <w:rtl/>
          <w:lang w:eastAsia="he-IL"/>
        </w:rPr>
        <w:t>והפועלים</w:t>
      </w:r>
      <w:r w:rsidRPr="00376880">
        <w:rPr>
          <w:rFonts w:ascii="David" w:hAnsi="David"/>
          <w:spacing w:val="6"/>
          <w:sz w:val="24"/>
          <w:rtl/>
        </w:rPr>
        <w:t xml:space="preserve"> בשמם או מטעמם בביצוע הסכם זה (להלן ביחד</w:t>
      </w:r>
      <w:r w:rsidRPr="00376880">
        <w:rPr>
          <w:rFonts w:ascii="David" w:eastAsia="Times New Roman" w:hAnsi="David"/>
          <w:b/>
          <w:bCs/>
          <w:spacing w:val="6"/>
          <w:sz w:val="24"/>
          <w:rtl/>
          <w:lang w:eastAsia="he-IL"/>
        </w:rPr>
        <w:t xml:space="preserve"> - </w:t>
      </w:r>
      <w:r w:rsidRPr="00376880">
        <w:rPr>
          <w:rFonts w:ascii="David" w:hAnsi="David"/>
          <w:b/>
          <w:bCs/>
          <w:spacing w:val="6"/>
          <w:sz w:val="24"/>
          <w:rtl/>
        </w:rPr>
        <w:t>העובדים</w:t>
      </w:r>
      <w:r w:rsidRPr="00376880">
        <w:rPr>
          <w:rFonts w:ascii="David" w:eastAsia="Times New Roman" w:hAnsi="David"/>
          <w:spacing w:val="6"/>
          <w:sz w:val="24"/>
          <w:rtl/>
          <w:lang w:eastAsia="he-IL"/>
        </w:rPr>
        <w:t>)</w:t>
      </w:r>
      <w:r w:rsidRPr="00376880">
        <w:rPr>
          <w:rFonts w:ascii="David" w:hAnsi="David"/>
          <w:spacing w:val="6"/>
          <w:sz w:val="24"/>
          <w:rtl/>
        </w:rPr>
        <w:t xml:space="preserve"> אין ולא יהיו יחסי עובד ומעביד או יחסים משפטיים אחרים מכל סוג שהוא מלבד היחסים כאמור בהסכם זה.</w:t>
      </w:r>
    </w:p>
    <w:p w14:paraId="454EE345" w14:textId="77777777" w:rsidR="006C6B81" w:rsidRPr="00376880" w:rsidRDefault="006C6B81" w:rsidP="00C52F72">
      <w:pPr>
        <w:pStyle w:val="a7"/>
        <w:numPr>
          <w:ilvl w:val="1"/>
          <w:numId w:val="8"/>
        </w:numPr>
        <w:rPr>
          <w:rFonts w:ascii="David" w:hAnsi="David"/>
        </w:rPr>
      </w:pPr>
      <w:r w:rsidRPr="00376880">
        <w:rPr>
          <w:rFonts w:ascii="David" w:eastAsia="Times New Roman" w:hAnsi="David"/>
          <w:spacing w:val="6"/>
          <w:sz w:val="24"/>
          <w:rtl/>
          <w:lang w:eastAsia="he-IL"/>
        </w:rPr>
        <w:t xml:space="preserve"> </w:t>
      </w:r>
      <w:r w:rsidRPr="00376880">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7E719804" w14:textId="77777777" w:rsidR="006C6B81" w:rsidRPr="00376880" w:rsidRDefault="006C6B81" w:rsidP="00C52F72">
      <w:pPr>
        <w:pStyle w:val="a7"/>
        <w:numPr>
          <w:ilvl w:val="1"/>
          <w:numId w:val="8"/>
        </w:numPr>
        <w:rPr>
          <w:rFonts w:ascii="David" w:hAnsi="David"/>
        </w:rPr>
      </w:pPr>
      <w:r w:rsidRPr="00376880">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66E1DC5E"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w:t>
      </w:r>
      <w:r w:rsidRPr="00376880">
        <w:rPr>
          <w:rFonts w:ascii="David" w:hAnsi="David"/>
          <w:rtl/>
        </w:rPr>
        <w:lastRenderedPageBreak/>
        <w:t>תשלומים, פיצויים או הטבות אחרות בקשר עם ביצוע הסכם זה או הוראה שניתנה על פיו או בקשר עם סיום הסכם זה בכל דרך או מכל סיבה שהם.</w:t>
      </w:r>
    </w:p>
    <w:p w14:paraId="01CFF95D"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השירותים האמורים בהסכם זה יינתנו במסגרות ארגוניות של הספק בלבד. לעניין זה "מסגרת ארגונית" </w:t>
      </w:r>
      <w:r w:rsidRPr="00376880">
        <w:rPr>
          <w:rFonts w:ascii="David" w:eastAsia="Times New Roman" w:hAnsi="David"/>
          <w:spacing w:val="6"/>
          <w:sz w:val="24"/>
          <w:rtl/>
        </w:rPr>
        <w:t>-</w:t>
      </w:r>
      <w:r w:rsidRPr="00376880">
        <w:rPr>
          <w:rFonts w:ascii="David" w:hAnsi="David"/>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29E17E3" w14:textId="77777777" w:rsidR="006C6B81" w:rsidRPr="00376880" w:rsidRDefault="006C6B81" w:rsidP="00C52F72">
      <w:pPr>
        <w:pStyle w:val="a7"/>
        <w:numPr>
          <w:ilvl w:val="1"/>
          <w:numId w:val="8"/>
        </w:numPr>
        <w:rPr>
          <w:rFonts w:ascii="David" w:hAnsi="David"/>
        </w:rPr>
      </w:pPr>
      <w:r w:rsidRPr="00376880">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376880">
        <w:rPr>
          <w:rFonts w:ascii="David" w:hAnsi="David"/>
          <w:rtl/>
        </w:rPr>
        <w:t>הכל</w:t>
      </w:r>
      <w:proofErr w:type="spellEnd"/>
      <w:r w:rsidRPr="00376880">
        <w:rPr>
          <w:rFonts w:ascii="David" w:hAnsi="David"/>
          <w:rtl/>
        </w:rPr>
        <w:t xml:space="preserve"> לפי העניין.</w:t>
      </w:r>
    </w:p>
    <w:p w14:paraId="260734AA" w14:textId="77777777" w:rsidR="00990992" w:rsidRDefault="006C6B81" w:rsidP="00C52F72">
      <w:pPr>
        <w:widowControl w:val="0"/>
        <w:numPr>
          <w:ilvl w:val="1"/>
          <w:numId w:val="8"/>
        </w:numPr>
        <w:rPr>
          <w:rFonts w:ascii="David" w:eastAsia="Times New Roman" w:hAnsi="David"/>
          <w:spacing w:val="6"/>
          <w:sz w:val="24"/>
          <w:lang w:eastAsia="he-IL"/>
        </w:rPr>
      </w:pPr>
      <w:r w:rsidRPr="00376880">
        <w:rPr>
          <w:rFonts w:ascii="David" w:hAnsi="David"/>
          <w:rtl/>
        </w:rPr>
        <w:t xml:space="preserve">הספק בלבד יהיה אחראי כלפי כל המועסקים על ידיו לפי דיני העבודה </w:t>
      </w:r>
      <w:proofErr w:type="spellStart"/>
      <w:r w:rsidRPr="00376880">
        <w:rPr>
          <w:rFonts w:ascii="David" w:hAnsi="David"/>
          <w:rtl/>
        </w:rPr>
        <w:t>והנזיקין</w:t>
      </w:r>
      <w:proofErr w:type="spellEnd"/>
      <w:r w:rsidRPr="00376880">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r w:rsidR="00ED68E5" w:rsidRPr="00376880">
        <w:rPr>
          <w:rFonts w:ascii="David" w:hAnsi="David" w:hint="cs"/>
          <w:rtl/>
        </w:rPr>
        <w:t>יחויב</w:t>
      </w:r>
      <w:r w:rsidRPr="00376880">
        <w:rPr>
          <w:rFonts w:ascii="David" w:hAnsi="David"/>
          <w:rtl/>
        </w:rPr>
        <w:t xml:space="preserve"> המשרד כדין, לשאת חבות, או לעשות מעשה כלשהו, יפצה אותו על כך הספק באורח מלא</w:t>
      </w:r>
      <w:r w:rsidR="00990992" w:rsidRPr="00CC0F9A">
        <w:rPr>
          <w:rFonts w:ascii="David" w:eastAsia="Times New Roman" w:hAnsi="David"/>
          <w:spacing w:val="6"/>
          <w:sz w:val="24"/>
          <w:rtl/>
        </w:rPr>
        <w:t>.</w:t>
      </w:r>
    </w:p>
    <w:p w14:paraId="7D7C1607" w14:textId="77777777" w:rsidR="007A7E71" w:rsidRDefault="007A7E71" w:rsidP="007A7E71">
      <w:pPr>
        <w:widowControl w:val="0"/>
        <w:rPr>
          <w:rFonts w:ascii="David" w:eastAsia="Times New Roman" w:hAnsi="David"/>
          <w:spacing w:val="6"/>
          <w:sz w:val="24"/>
          <w:lang w:eastAsia="he-IL"/>
        </w:rPr>
      </w:pPr>
    </w:p>
    <w:p w14:paraId="1C65F432" w14:textId="77777777" w:rsidR="00990992" w:rsidRPr="004500E2" w:rsidRDefault="00990992" w:rsidP="004500E2">
      <w:pPr>
        <w:pStyle w:val="a7"/>
        <w:numPr>
          <w:ilvl w:val="0"/>
          <w:numId w:val="8"/>
        </w:numPr>
        <w:rPr>
          <w:b/>
          <w:bCs/>
          <w:sz w:val="24"/>
          <w:szCs w:val="28"/>
          <w:rtl/>
        </w:rPr>
      </w:pPr>
      <w:r w:rsidRPr="004500E2">
        <w:rPr>
          <w:b/>
          <w:bCs/>
          <w:sz w:val="24"/>
          <w:szCs w:val="28"/>
          <w:rtl/>
        </w:rPr>
        <w:t>תשלומים בגין המועסקים</w:t>
      </w:r>
    </w:p>
    <w:p w14:paraId="0E55DA24" w14:textId="77777777" w:rsidR="00090BAF" w:rsidRPr="00376880" w:rsidRDefault="00090BAF" w:rsidP="00C52F72">
      <w:pPr>
        <w:pStyle w:val="a7"/>
        <w:numPr>
          <w:ilvl w:val="1"/>
          <w:numId w:val="8"/>
        </w:numPr>
        <w:rPr>
          <w:rFonts w:ascii="David" w:hAnsi="David"/>
          <w:rtl/>
        </w:rPr>
      </w:pPr>
      <w:r w:rsidRPr="00376880">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E9E3E7E" w14:textId="77777777" w:rsidR="00990992" w:rsidRDefault="00090BAF" w:rsidP="00C52F72">
      <w:pPr>
        <w:pStyle w:val="a7"/>
        <w:numPr>
          <w:ilvl w:val="1"/>
          <w:numId w:val="8"/>
        </w:numPr>
        <w:rPr>
          <w:rFonts w:ascii="David" w:hAnsi="David"/>
        </w:rPr>
      </w:pPr>
      <w:r w:rsidRPr="00376880">
        <w:rPr>
          <w:rFonts w:ascii="David" w:hAnsi="David"/>
          <w:rtl/>
        </w:rPr>
        <w:t>חויב המשרד לשלם סכום כלשהו מהסכומים האמורים לעיל, בגין מי מהמועסקים על ידי הספק בביצוע חוזה זה, ישפה הספק את המשרד</w:t>
      </w:r>
      <w:r>
        <w:rPr>
          <w:rFonts w:ascii="David" w:hAnsi="David"/>
          <w:rtl/>
        </w:rPr>
        <w:t xml:space="preserve"> </w:t>
      </w:r>
      <w:r w:rsidRPr="00376880">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67D03014" w14:textId="77777777" w:rsidR="00AF19A6" w:rsidRPr="00090BAF" w:rsidRDefault="00AF19A6" w:rsidP="00AF19A6">
      <w:pPr>
        <w:pStyle w:val="a7"/>
        <w:ind w:left="1361"/>
        <w:rPr>
          <w:rFonts w:ascii="David" w:hAnsi="David"/>
          <w:rtl/>
        </w:rPr>
      </w:pPr>
    </w:p>
    <w:p w14:paraId="38D153F8" w14:textId="5D794845" w:rsidR="00990992" w:rsidRDefault="00990992" w:rsidP="004500E2">
      <w:pPr>
        <w:pStyle w:val="a7"/>
        <w:numPr>
          <w:ilvl w:val="0"/>
          <w:numId w:val="8"/>
        </w:numPr>
        <w:rPr>
          <w:b/>
          <w:bCs/>
          <w:sz w:val="24"/>
          <w:szCs w:val="28"/>
        </w:rPr>
      </w:pPr>
      <w:r w:rsidRPr="004500E2">
        <w:rPr>
          <w:b/>
          <w:bCs/>
          <w:sz w:val="24"/>
          <w:szCs w:val="28"/>
          <w:rtl/>
        </w:rPr>
        <w:t>ביטוח</w:t>
      </w:r>
    </w:p>
    <w:p w14:paraId="4141B070" w14:textId="0331B63A" w:rsidR="00D24E6F" w:rsidRPr="00D24E6F" w:rsidRDefault="00D24E6F" w:rsidP="00D24E6F">
      <w:pPr>
        <w:spacing w:before="120"/>
        <w:ind w:left="641"/>
        <w:rPr>
          <w:rFonts w:ascii="David" w:hAnsi="David"/>
          <w:b/>
          <w:bCs/>
          <w:rtl/>
        </w:rPr>
      </w:pPr>
      <w:r w:rsidRPr="00D24E6F">
        <w:rPr>
          <w:rFonts w:ascii="David" w:hAnsi="David"/>
          <w:b/>
          <w:bCs/>
          <w:rtl/>
        </w:rPr>
        <w:t>הוראות הביטוח שיחולו על הספק יהיו כמפורט בנספח הביטוח המצורף להסכם זה ומסומן כ</w:t>
      </w:r>
      <w:r w:rsidRPr="00D24E6F">
        <w:rPr>
          <w:rFonts w:ascii="David" w:hAnsi="David"/>
          <w:b/>
          <w:bCs/>
        </w:rPr>
        <w:fldChar w:fldCharType="begin"/>
      </w:r>
      <w:r w:rsidRPr="00D24E6F">
        <w:rPr>
          <w:rFonts w:ascii="David" w:hAnsi="David"/>
          <w:b/>
          <w:bCs/>
        </w:rPr>
        <w:instrText xml:space="preserve"> REF </w:instrText>
      </w:r>
      <w:r w:rsidRPr="00D24E6F">
        <w:rPr>
          <w:rFonts w:ascii="David" w:hAnsi="David"/>
          <w:b/>
          <w:bCs/>
          <w:rtl/>
        </w:rPr>
        <w:instrText>נספח_ביטוח</w:instrText>
      </w:r>
      <w:r w:rsidRPr="00D24E6F">
        <w:rPr>
          <w:rFonts w:ascii="David" w:hAnsi="David"/>
          <w:b/>
          <w:bCs/>
        </w:rPr>
        <w:instrText xml:space="preserve"> \h  \* MERGEFORMAT </w:instrText>
      </w:r>
      <w:r w:rsidRPr="00D24E6F">
        <w:rPr>
          <w:rFonts w:ascii="David" w:hAnsi="David"/>
          <w:b/>
          <w:bCs/>
        </w:rPr>
      </w:r>
      <w:r w:rsidRPr="00D24E6F">
        <w:rPr>
          <w:rFonts w:ascii="David" w:hAnsi="David"/>
          <w:b/>
          <w:bCs/>
        </w:rPr>
        <w:fldChar w:fldCharType="separate"/>
      </w:r>
      <w:r w:rsidR="00E20BFF" w:rsidRPr="00E20BFF">
        <w:rPr>
          <w:b/>
          <w:bCs/>
          <w:rtl/>
        </w:rPr>
        <w:t>נספח ג'</w:t>
      </w:r>
      <w:r w:rsidR="00E20BFF" w:rsidRPr="00E20BFF">
        <w:rPr>
          <w:rFonts w:hint="cs"/>
          <w:b/>
          <w:bCs/>
          <w:rtl/>
        </w:rPr>
        <w:t>2</w:t>
      </w:r>
      <w:r w:rsidRPr="00D24E6F">
        <w:rPr>
          <w:rFonts w:ascii="David" w:hAnsi="David"/>
          <w:b/>
          <w:bCs/>
        </w:rPr>
        <w:fldChar w:fldCharType="end"/>
      </w:r>
      <w:r>
        <w:rPr>
          <w:rFonts w:ascii="David" w:hAnsi="David" w:hint="cs"/>
          <w:b/>
          <w:bCs/>
          <w:rtl/>
        </w:rPr>
        <w:t>.</w:t>
      </w:r>
    </w:p>
    <w:p w14:paraId="0057C3AD" w14:textId="77777777" w:rsidR="00EB1C24" w:rsidRPr="00EB1C24" w:rsidRDefault="00EB1C24" w:rsidP="00EB1C24">
      <w:pPr>
        <w:rPr>
          <w:rFonts w:ascii="David" w:hAnsi="David"/>
          <w:rtl/>
        </w:rPr>
      </w:pPr>
    </w:p>
    <w:p w14:paraId="41FA8676" w14:textId="77777777" w:rsidR="00990992" w:rsidRPr="004500E2" w:rsidRDefault="00990992" w:rsidP="004500E2">
      <w:pPr>
        <w:pStyle w:val="a7"/>
        <w:numPr>
          <w:ilvl w:val="0"/>
          <w:numId w:val="8"/>
        </w:numPr>
        <w:rPr>
          <w:b/>
          <w:bCs/>
          <w:sz w:val="24"/>
          <w:szCs w:val="28"/>
          <w:rtl/>
        </w:rPr>
      </w:pPr>
      <w:r w:rsidRPr="004500E2">
        <w:rPr>
          <w:b/>
          <w:bCs/>
          <w:sz w:val="24"/>
          <w:szCs w:val="28"/>
          <w:rtl/>
        </w:rPr>
        <w:t xml:space="preserve">אחריות </w:t>
      </w:r>
    </w:p>
    <w:p w14:paraId="430522B4" w14:textId="77777777" w:rsidR="00990992" w:rsidRPr="004500E2" w:rsidRDefault="00990992" w:rsidP="0082038E">
      <w:pPr>
        <w:widowControl w:val="0"/>
        <w:numPr>
          <w:ilvl w:val="1"/>
          <w:numId w:val="8"/>
        </w:numPr>
        <w:ind w:left="1274" w:hanging="589"/>
        <w:rPr>
          <w:rFonts w:ascii="David" w:eastAsia="Times New Roman" w:hAnsi="David"/>
          <w:spacing w:val="6"/>
          <w:sz w:val="24"/>
          <w:lang w:eastAsia="he-IL"/>
        </w:rPr>
      </w:pPr>
      <w:r w:rsidRPr="004500E2">
        <w:rPr>
          <w:rFonts w:ascii="David" w:eastAsia="Times New Roman" w:hAnsi="David"/>
          <w:spacing w:val="6"/>
          <w:sz w:val="24"/>
          <w:rtl/>
          <w:lang w:eastAsia="he-IL"/>
        </w:rPr>
        <w:t>הספק יהא אחראי כלפי המשרד לטיב העבודות, רמתן ואיכותן.</w:t>
      </w:r>
    </w:p>
    <w:p w14:paraId="37112058" w14:textId="56B5B38F"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ואשר הנפגע זכאי לפיצוי בגינם על פי כל דין. הספק ו/או עובדיו ינקוט בכל האמצעים הנדרשים למניעת נזקים כאמור.</w:t>
      </w:r>
    </w:p>
    <w:p w14:paraId="2712985A"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CC0F9A">
        <w:rPr>
          <w:rFonts w:ascii="David" w:eastAsia="Times New Roman" w:hAnsi="David"/>
          <w:spacing w:val="6"/>
          <w:sz w:val="24"/>
          <w:rtl/>
          <w:lang w:eastAsia="he-IL"/>
        </w:rPr>
        <w:t>שלוחיו</w:t>
      </w:r>
      <w:proofErr w:type="spellEnd"/>
      <w:r w:rsidRPr="00CC0F9A">
        <w:rPr>
          <w:rFonts w:ascii="David" w:eastAsia="Times New Roman" w:hAnsi="David"/>
          <w:spacing w:val="6"/>
          <w:sz w:val="24"/>
          <w:rtl/>
          <w:lang w:eastAsia="he-IL"/>
        </w:rPr>
        <w:t xml:space="preserve"> או הבאים מכוחו או הקשורים </w:t>
      </w:r>
      <w:r w:rsidR="00ED68E5" w:rsidRPr="00CC0F9A">
        <w:rPr>
          <w:rFonts w:ascii="David" w:eastAsia="Times New Roman" w:hAnsi="David" w:hint="cs"/>
          <w:spacing w:val="6"/>
          <w:sz w:val="24"/>
          <w:rtl/>
          <w:lang w:eastAsia="he-IL"/>
        </w:rPr>
        <w:t>עמו</w:t>
      </w:r>
      <w:r w:rsidRPr="00CC0F9A">
        <w:rPr>
          <w:rFonts w:ascii="David" w:eastAsia="Times New Roman" w:hAnsi="David"/>
          <w:spacing w:val="6"/>
          <w:sz w:val="24"/>
          <w:rtl/>
          <w:lang w:eastAsia="he-IL"/>
        </w:rPr>
        <w:t xml:space="preserve"> בקשר עם התחייבויותיו על פי הסכם זה.</w:t>
      </w:r>
    </w:p>
    <w:p w14:paraId="0F6B7A0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יפצה וישפה את המשרד ואת הבאים מכוחו, בשל כל חבות מכל סוג ומין </w:t>
      </w:r>
      <w:r w:rsidRPr="00CC0F9A">
        <w:rPr>
          <w:rFonts w:ascii="David" w:eastAsia="Times New Roman" w:hAnsi="David"/>
          <w:spacing w:val="6"/>
          <w:sz w:val="24"/>
          <w:rtl/>
          <w:lang w:eastAsia="he-IL"/>
        </w:rPr>
        <w:lastRenderedPageBreak/>
        <w:t>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293452E1"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למען הסר ספק, מובהר בזה כי הספק יהיה אחראי על פי כל דין לכל נזק לגוף, או רכוש מכל מין וסוג, שייגרם לעובדיו ו/או מי מטעמו בקשר עם ההסכם.</w:t>
      </w:r>
    </w:p>
    <w:p w14:paraId="575C4566"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09DF34B9" w14:textId="77777777" w:rsidR="00990992" w:rsidRPr="00CC0F9A" w:rsidRDefault="00990992" w:rsidP="00990992">
      <w:pPr>
        <w:widowControl w:val="0"/>
        <w:ind w:left="567" w:hanging="567"/>
        <w:rPr>
          <w:rFonts w:ascii="David" w:eastAsia="Times New Roman" w:hAnsi="David"/>
          <w:spacing w:val="6"/>
          <w:sz w:val="24"/>
          <w:lang w:eastAsia="he-IL"/>
        </w:rPr>
      </w:pPr>
    </w:p>
    <w:p w14:paraId="52F64871" w14:textId="77777777" w:rsidR="00990992" w:rsidRPr="004500E2" w:rsidRDefault="00990992" w:rsidP="004500E2">
      <w:pPr>
        <w:pStyle w:val="a7"/>
        <w:numPr>
          <w:ilvl w:val="0"/>
          <w:numId w:val="8"/>
        </w:numPr>
        <w:rPr>
          <w:b/>
          <w:bCs/>
          <w:sz w:val="24"/>
          <w:szCs w:val="28"/>
          <w:rtl/>
        </w:rPr>
      </w:pPr>
      <w:r w:rsidRPr="004500E2">
        <w:rPr>
          <w:b/>
          <w:bCs/>
          <w:sz w:val="24"/>
          <w:szCs w:val="28"/>
          <w:rtl/>
        </w:rPr>
        <w:t>בעלות במסמכים</w:t>
      </w:r>
    </w:p>
    <w:p w14:paraId="4D45E979"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bookmarkStart w:id="275" w:name="_Ref263606259"/>
      <w:r w:rsidRPr="00CC0F9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75"/>
    </w:p>
    <w:p w14:paraId="0E1A994E"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hint="cs"/>
          <w:spacing w:val="6"/>
          <w:sz w:val="24"/>
          <w:rtl/>
          <w:lang w:eastAsia="he-IL"/>
        </w:rPr>
        <w:t>זכויות צדדים שלישיים אינם ניתנים להעברה למשרד ע"י הספק (דוגמת זכויות יוצרים של אמנים).</w:t>
      </w:r>
    </w:p>
    <w:p w14:paraId="2D7810B7" w14:textId="1ED45EA6"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_Ref263606259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15.1</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וזאת בכל מהלך תקופת ההתקשרות ובכל עת לאחריה.</w:t>
      </w:r>
    </w:p>
    <w:p w14:paraId="72260BFA"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38A66B4F" w14:textId="77777777" w:rsidR="00990992" w:rsidRPr="00CC0F9A" w:rsidRDefault="00990992" w:rsidP="00990992">
      <w:pPr>
        <w:widowControl w:val="0"/>
        <w:ind w:left="1361"/>
        <w:rPr>
          <w:rFonts w:ascii="David" w:eastAsia="Times New Roman" w:hAnsi="David"/>
          <w:spacing w:val="6"/>
          <w:sz w:val="24"/>
          <w:highlight w:val="yellow"/>
          <w:rtl/>
          <w:lang w:eastAsia="he-IL"/>
        </w:rPr>
      </w:pPr>
    </w:p>
    <w:p w14:paraId="636F8858" w14:textId="77777777" w:rsidR="00990992" w:rsidRPr="004500E2" w:rsidRDefault="00990992" w:rsidP="004500E2">
      <w:pPr>
        <w:pStyle w:val="a7"/>
        <w:numPr>
          <w:ilvl w:val="0"/>
          <w:numId w:val="8"/>
        </w:numPr>
        <w:rPr>
          <w:b/>
          <w:bCs/>
          <w:sz w:val="24"/>
          <w:szCs w:val="28"/>
        </w:rPr>
      </w:pPr>
      <w:r w:rsidRPr="004500E2">
        <w:rPr>
          <w:b/>
          <w:bCs/>
          <w:sz w:val="24"/>
          <w:szCs w:val="28"/>
          <w:rtl/>
        </w:rPr>
        <w:t>שמירת סודיות</w:t>
      </w:r>
    </w:p>
    <w:p w14:paraId="48CE7F38"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ו/או עובדיו מתחייבים לשמור בסוד ולא להעביר, להודיע, למסור או להביא לידיעת אדם אחר או חבר בני אדם כל ידיעה ו/או מידע אשר יגיעו אליו בקשר עם ו/או במהלך ביצוע התחייבויותיו על פי הסכם זה. במסגרת זו כלולים: דו"חות, טפסים, מדיה מגנטית ו\או כל צורה אחרת של מידע אחר שתגיע אליו במסגרת ביצוע השירותים עפ"י המכרז.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34F36CB9"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799EC5D4"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5B1840F0"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לא ימסור ידיעה או מידע לאדם שלא יהיה מוסמך לקבלה ללא הרשאה </w:t>
      </w:r>
      <w:r w:rsidRPr="00CC0F9A">
        <w:rPr>
          <w:rFonts w:ascii="David" w:eastAsia="Times New Roman" w:hAnsi="David"/>
          <w:spacing w:val="6"/>
          <w:sz w:val="24"/>
          <w:rtl/>
          <w:lang w:eastAsia="he-IL"/>
        </w:rPr>
        <w:lastRenderedPageBreak/>
        <w:t xml:space="preserve">מהמשרד. </w:t>
      </w:r>
    </w:p>
    <w:p w14:paraId="4C8018D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הספק ידאג שכל עובדיו וקבלני המשנה שלו ישמרו על המידע כאמור בחוק הגנת הפרטיות </w:t>
      </w:r>
      <w:proofErr w:type="spellStart"/>
      <w:r w:rsidRPr="00CC0F9A">
        <w:rPr>
          <w:rFonts w:ascii="David" w:eastAsia="Times New Roman" w:hAnsi="David"/>
          <w:spacing w:val="6"/>
          <w:sz w:val="24"/>
          <w:rtl/>
          <w:lang w:eastAsia="he-IL"/>
        </w:rPr>
        <w:t>התשמ"א</w:t>
      </w:r>
      <w:proofErr w:type="spellEnd"/>
      <w:r w:rsidRPr="00CC0F9A">
        <w:rPr>
          <w:rFonts w:ascii="David" w:eastAsia="Times New Roman" w:hAnsi="David"/>
          <w:spacing w:val="6"/>
          <w:sz w:val="24"/>
          <w:rtl/>
          <w:lang w:eastAsia="he-IL"/>
        </w:rPr>
        <w:t xml:space="preserve"> (1981) ותקנות הגנת הפרטיות (תנאי אחזקת מידע ושמירתו וסדרי העברת מידע בין גופים ציבוריים), </w:t>
      </w:r>
      <w:proofErr w:type="spellStart"/>
      <w:r w:rsidRPr="00CC0F9A">
        <w:rPr>
          <w:rFonts w:ascii="David" w:eastAsia="Times New Roman" w:hAnsi="David"/>
          <w:spacing w:val="6"/>
          <w:sz w:val="24"/>
          <w:rtl/>
          <w:lang w:eastAsia="he-IL"/>
        </w:rPr>
        <w:t>התשמ"ו</w:t>
      </w:r>
      <w:proofErr w:type="spellEnd"/>
      <w:r w:rsidRPr="00CC0F9A">
        <w:rPr>
          <w:rFonts w:ascii="David" w:eastAsia="Times New Roman" w:hAnsi="David"/>
          <w:spacing w:val="6"/>
          <w:sz w:val="24"/>
          <w:rtl/>
          <w:lang w:eastAsia="he-IL"/>
        </w:rPr>
        <w:t xml:space="preserve"> (1986).</w:t>
      </w:r>
    </w:p>
    <w:p w14:paraId="6944FDC3"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יחזיר למשרד כל חומר שיימסר לו בהקשר לפעילות זו בכל עת שיידרש לכך.</w:t>
      </w:r>
    </w:p>
    <w:p w14:paraId="16C81B00"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על פי דרישת המזמין יציג הספק לנציג המזמין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14:paraId="15C09DD4"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מתחייב להביא לידיעת עובדיו חובה זו של שמירת הסודיות, והעונש על אי-מילויה. הספק מתחייב לחתום בעצמו ולהחתים כל עובד מטעמו על כתב התחייבות לשמירת סודיות, מצורף כנספח</w:t>
      </w:r>
      <w:r w:rsidRPr="00CC0F9A">
        <w:rPr>
          <w:rFonts w:ascii="David" w:eastAsia="Times New Roman" w:hAnsi="David" w:hint="cs"/>
          <w:spacing w:val="6"/>
          <w:sz w:val="24"/>
          <w:rtl/>
          <w:lang w:eastAsia="he-IL"/>
        </w:rPr>
        <w:t xml:space="preserve"> ב'7</w:t>
      </w:r>
      <w:r w:rsidRPr="00CC0F9A">
        <w:rPr>
          <w:rFonts w:ascii="David" w:eastAsia="Times New Roman" w:hAnsi="David"/>
          <w:spacing w:val="6"/>
          <w:sz w:val="24"/>
          <w:rtl/>
          <w:lang w:eastAsia="he-IL"/>
        </w:rPr>
        <w:t xml:space="preserve"> להסכם זה, ומהווה חלק בלתי נפרד ממנו.</w:t>
      </w:r>
    </w:p>
    <w:p w14:paraId="197384CA" w14:textId="77777777" w:rsidR="00990992" w:rsidRPr="00CC0F9A" w:rsidRDefault="00990992" w:rsidP="00990992">
      <w:pPr>
        <w:rPr>
          <w:rFonts w:ascii="David" w:hAnsi="David"/>
          <w:highlight w:val="yellow"/>
        </w:rPr>
      </w:pPr>
    </w:p>
    <w:p w14:paraId="7FBA0AC0" w14:textId="77777777" w:rsidR="00990992" w:rsidRPr="004500E2" w:rsidRDefault="00990992" w:rsidP="004500E2">
      <w:pPr>
        <w:pStyle w:val="a7"/>
        <w:numPr>
          <w:ilvl w:val="0"/>
          <w:numId w:val="8"/>
        </w:numPr>
        <w:rPr>
          <w:b/>
          <w:bCs/>
          <w:sz w:val="24"/>
          <w:szCs w:val="28"/>
        </w:rPr>
      </w:pPr>
      <w:bookmarkStart w:id="276" w:name="_Ref279412279"/>
      <w:r w:rsidRPr="004500E2">
        <w:rPr>
          <w:b/>
          <w:bCs/>
          <w:sz w:val="24"/>
          <w:szCs w:val="28"/>
          <w:rtl/>
        </w:rPr>
        <w:t>זכויות יוצרים</w:t>
      </w:r>
      <w:bookmarkEnd w:id="276"/>
    </w:p>
    <w:p w14:paraId="1F3B71FF" w14:textId="77777777" w:rsidR="00990992" w:rsidRPr="00CC0F9A" w:rsidRDefault="00990992" w:rsidP="00990992">
      <w:pPr>
        <w:ind w:left="641"/>
        <w:rPr>
          <w:rFonts w:ascii="David" w:hAnsi="David"/>
          <w:rtl/>
        </w:rPr>
      </w:pPr>
      <w:r w:rsidRPr="00CC0F9A">
        <w:rPr>
          <w:rFonts w:ascii="David" w:hAnsi="David"/>
          <w:rtl/>
        </w:rPr>
        <w:t xml:space="preserve">כל זכויות מכל חומר אשר </w:t>
      </w:r>
      <w:r w:rsidRPr="00CC0F9A">
        <w:rPr>
          <w:rFonts w:ascii="David" w:hAnsi="David"/>
          <w:b/>
          <w:bCs/>
          <w:rtl/>
        </w:rPr>
        <w:t>יעשה בו שימוש ו/או יפותח, יירכש או יותאם</w:t>
      </w:r>
      <w:r w:rsidRPr="00CC0F9A">
        <w:rPr>
          <w:rFonts w:ascii="David" w:hAnsi="David"/>
          <w:rtl/>
        </w:rPr>
        <w:t xml:space="preserve"> ע"י ספק</w:t>
      </w:r>
      <w:r w:rsidRPr="00CC0F9A" w:rsidDel="00EB5CA0">
        <w:rPr>
          <w:rFonts w:ascii="David" w:hAnsi="David"/>
          <w:rtl/>
        </w:rPr>
        <w:t xml:space="preserve"> </w:t>
      </w:r>
      <w:r w:rsidRPr="00CC0F9A">
        <w:rPr>
          <w:rFonts w:ascii="David" w:hAnsi="David"/>
          <w:rtl/>
        </w:rPr>
        <w:t>לצורך פרויקט זה, יהיו רכושה של המדינה והספק מתחייב לפעול כדלקמן:</w:t>
      </w:r>
    </w:p>
    <w:p w14:paraId="4690FC0F"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43229CA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21E1486E"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w:t>
      </w:r>
      <w:r w:rsidRPr="00CC0F9A" w:rsidDel="00EB5CA0">
        <w:rPr>
          <w:rFonts w:ascii="David" w:eastAsia="Times New Roman" w:hAnsi="David"/>
          <w:spacing w:val="6"/>
          <w:sz w:val="24"/>
          <w:rtl/>
          <w:lang w:eastAsia="he-IL"/>
        </w:rPr>
        <w:t xml:space="preserve"> </w:t>
      </w:r>
      <w:r w:rsidRPr="00CC0F9A">
        <w:rPr>
          <w:rFonts w:ascii="David" w:eastAsia="Times New Roman" w:hAnsi="David"/>
          <w:spacing w:val="6"/>
          <w:sz w:val="24"/>
          <w:rtl/>
          <w:lang w:eastAsia="he-I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AA4648C"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הספק מצהיר כי לא הפר/יפר כל זכות יוצרים ו/או פטנט ו/או סוד מסחרי ו/או מידע כלשהו במהלך ביצוע התחייבויות עפ"י מכרז זה.</w:t>
      </w:r>
    </w:p>
    <w:p w14:paraId="6FB23EBA"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bookmarkStart w:id="277" w:name="_Ref294521795"/>
      <w:r w:rsidRPr="00CC0F9A">
        <w:rPr>
          <w:rFonts w:ascii="David" w:eastAsia="Times New Roman" w:hAnsi="David"/>
          <w:spacing w:val="6"/>
          <w:sz w:val="24"/>
          <w:rtl/>
          <w:lang w:eastAsia="he-IL"/>
        </w:rPr>
        <w:t xml:space="preserve">הוגשה תביעה נגד המשרד לפיה חומר </w:t>
      </w:r>
      <w:r w:rsidR="00ED68E5" w:rsidRPr="00CC0F9A">
        <w:rPr>
          <w:rFonts w:ascii="David" w:eastAsia="Times New Roman" w:hAnsi="David" w:hint="cs"/>
          <w:spacing w:val="6"/>
          <w:sz w:val="24"/>
          <w:rtl/>
          <w:lang w:eastAsia="he-IL"/>
        </w:rPr>
        <w:t>מסוים</w:t>
      </w:r>
      <w:r w:rsidRPr="00CC0F9A">
        <w:rPr>
          <w:rFonts w:ascii="David" w:eastAsia="Times New Roman" w:hAnsi="David"/>
          <w:spacing w:val="6"/>
          <w:sz w:val="24"/>
          <w:rtl/>
          <w:lang w:eastAsia="he-IL"/>
        </w:rPr>
        <w:t xml:space="preserve"> כלשהו, אשר המשרד יעשה בו שימוש לפי מכרז זה, מפר זכויות יוצרים מתחייב הספק לשפות את המשרד עם דרישה ראשונה, בגין כל הסכומים </w:t>
      </w:r>
      <w:r w:rsidR="00ED68E5" w:rsidRPr="00CC0F9A">
        <w:rPr>
          <w:rFonts w:ascii="David" w:eastAsia="Times New Roman" w:hAnsi="David" w:hint="cs"/>
          <w:spacing w:val="6"/>
          <w:sz w:val="24"/>
          <w:rtl/>
          <w:lang w:eastAsia="he-IL"/>
        </w:rPr>
        <w:t>שיחויב</w:t>
      </w:r>
      <w:r w:rsidRPr="00CC0F9A">
        <w:rPr>
          <w:rFonts w:ascii="David" w:eastAsia="Times New Roman" w:hAnsi="David"/>
          <w:spacing w:val="6"/>
          <w:sz w:val="24"/>
          <w:rtl/>
          <w:lang w:eastAsia="he-IL"/>
        </w:rPr>
        <w:t xml:space="preserve"> לשלם בגין התביעה האמורה, וכן להחליף על חשבונו את החומר המפר בחומר אחר שאינו מפר.</w:t>
      </w:r>
      <w:bookmarkEnd w:id="277"/>
    </w:p>
    <w:p w14:paraId="241D46AE" w14:textId="77777777" w:rsidR="00990992" w:rsidRPr="00131F78" w:rsidRDefault="00990992" w:rsidP="00990992">
      <w:pPr>
        <w:ind w:left="1361"/>
        <w:contextualSpacing/>
        <w:rPr>
          <w:rFonts w:ascii="David" w:hAnsi="David"/>
          <w:spacing w:val="6"/>
          <w:sz w:val="24"/>
          <w:rtl/>
        </w:rPr>
      </w:pPr>
    </w:p>
    <w:p w14:paraId="122D4446" w14:textId="77777777" w:rsidR="00990992" w:rsidRPr="0082038E" w:rsidRDefault="00990992" w:rsidP="0082038E">
      <w:pPr>
        <w:pStyle w:val="a7"/>
        <w:numPr>
          <w:ilvl w:val="0"/>
          <w:numId w:val="8"/>
        </w:numPr>
        <w:rPr>
          <w:b/>
          <w:bCs/>
          <w:sz w:val="24"/>
          <w:szCs w:val="28"/>
        </w:rPr>
      </w:pPr>
      <w:bookmarkStart w:id="278" w:name="_Ref263611857"/>
      <w:r w:rsidRPr="0082038E">
        <w:rPr>
          <w:b/>
          <w:bCs/>
          <w:sz w:val="24"/>
          <w:szCs w:val="28"/>
          <w:rtl/>
        </w:rPr>
        <w:t>סעיפים יסודיים ופיצוי מוסכם</w:t>
      </w:r>
      <w:bookmarkEnd w:id="278"/>
    </w:p>
    <w:p w14:paraId="6DA0FAB5" w14:textId="4B96FD1F"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מוסכם, כי סעיפים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_Ref279412183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2</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_Ref279412198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4</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_Ref279412214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6</w:t>
      </w:r>
      <w:r w:rsidRPr="00CC0F9A">
        <w:rPr>
          <w:rFonts w:ascii="David" w:eastAsia="Times New Roman" w:hAnsi="David"/>
          <w:spacing w:val="6"/>
          <w:sz w:val="24"/>
          <w:lang w:eastAsia="he-IL"/>
        </w:rPr>
        <w:fldChar w:fldCharType="end"/>
      </w:r>
      <w:r w:rsidRPr="00CC0F9A">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_Ref279412244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9</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w:t>
      </w:r>
      <w:r w:rsidR="000E580D">
        <w:rPr>
          <w:rFonts w:ascii="David" w:eastAsia="Times New Roman" w:hAnsi="David"/>
          <w:spacing w:val="6"/>
          <w:sz w:val="24"/>
          <w:lang w:eastAsia="he-IL"/>
        </w:rPr>
        <w:fldChar w:fldCharType="begin"/>
      </w:r>
      <w:r w:rsidR="000E580D">
        <w:rPr>
          <w:rFonts w:ascii="David" w:eastAsia="Times New Roman" w:hAnsi="David"/>
          <w:spacing w:val="6"/>
          <w:sz w:val="24"/>
          <w:rtl/>
          <w:lang w:eastAsia="he-IL"/>
        </w:rPr>
        <w:instrText xml:space="preserve"> </w:instrText>
      </w:r>
      <w:r w:rsidR="000E580D">
        <w:rPr>
          <w:rFonts w:ascii="David" w:eastAsia="Times New Roman" w:hAnsi="David"/>
          <w:spacing w:val="6"/>
          <w:sz w:val="24"/>
          <w:lang w:eastAsia="he-IL"/>
        </w:rPr>
        <w:instrText>REF</w:instrText>
      </w:r>
      <w:r w:rsidR="000E580D">
        <w:rPr>
          <w:rFonts w:ascii="David" w:eastAsia="Times New Roman" w:hAnsi="David"/>
          <w:spacing w:val="6"/>
          <w:sz w:val="24"/>
          <w:rtl/>
          <w:lang w:eastAsia="he-IL"/>
        </w:rPr>
        <w:instrText xml:space="preserve"> _</w:instrText>
      </w:r>
      <w:r w:rsidR="000E580D">
        <w:rPr>
          <w:rFonts w:ascii="David" w:eastAsia="Times New Roman" w:hAnsi="David"/>
          <w:spacing w:val="6"/>
          <w:sz w:val="24"/>
          <w:lang w:eastAsia="he-IL"/>
        </w:rPr>
        <w:instrText>Ref126427832 \r \h</w:instrText>
      </w:r>
      <w:r w:rsidR="000E580D">
        <w:rPr>
          <w:rFonts w:ascii="David" w:eastAsia="Times New Roman" w:hAnsi="David"/>
          <w:spacing w:val="6"/>
          <w:sz w:val="24"/>
          <w:rtl/>
          <w:lang w:eastAsia="he-IL"/>
        </w:rPr>
        <w:instrText xml:space="preserve"> </w:instrText>
      </w:r>
      <w:r w:rsidR="000E580D">
        <w:rPr>
          <w:rFonts w:ascii="David" w:eastAsia="Times New Roman" w:hAnsi="David"/>
          <w:spacing w:val="6"/>
          <w:sz w:val="24"/>
          <w:lang w:eastAsia="he-IL"/>
        </w:rPr>
      </w:r>
      <w:r w:rsidR="000E580D">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11</w:t>
      </w:r>
      <w:r w:rsidR="000E580D">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w:t>
      </w:r>
      <w:r w:rsidRPr="00CC0F9A">
        <w:rPr>
          <w:rFonts w:ascii="David" w:eastAsia="Times New Roman" w:hAnsi="David"/>
          <w:spacing w:val="6"/>
          <w:sz w:val="24"/>
          <w:lang w:eastAsia="he-IL"/>
        </w:rPr>
        <w:fldChar w:fldCharType="begin"/>
      </w:r>
      <w:r w:rsidRPr="00CC0F9A">
        <w:rPr>
          <w:rFonts w:ascii="David" w:eastAsia="Times New Roman" w:hAnsi="David"/>
          <w:spacing w:val="6"/>
          <w:sz w:val="24"/>
          <w:lang w:eastAsia="he-IL"/>
        </w:rPr>
        <w:instrText xml:space="preserve"> REF _Ref279412279 \r \h  \* MERGEFORMAT </w:instrText>
      </w:r>
      <w:r w:rsidRPr="00CC0F9A">
        <w:rPr>
          <w:rFonts w:ascii="David" w:eastAsia="Times New Roman" w:hAnsi="David"/>
          <w:spacing w:val="6"/>
          <w:sz w:val="24"/>
          <w:lang w:eastAsia="he-IL"/>
        </w:rPr>
      </w:r>
      <w:r w:rsidRPr="00CC0F9A">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17</w:t>
      </w:r>
      <w:r w:rsidRPr="00CC0F9A">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וזאת מבלי לגרוע מזכות המשרד לכל סעד ותרופה אחרים על פי כל דין. סכום הפיצוי המוסכם, כאמור לעיל, מוערך מראש על ידי הצדדים כסכום המשקף את הנזק </w:t>
      </w:r>
      <w:r w:rsidRPr="00CC0F9A">
        <w:rPr>
          <w:rFonts w:ascii="David" w:eastAsia="Times New Roman" w:hAnsi="David"/>
          <w:spacing w:val="6"/>
          <w:sz w:val="24"/>
          <w:rtl/>
          <w:lang w:eastAsia="he-IL"/>
        </w:rPr>
        <w:lastRenderedPageBreak/>
        <w:t>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 בדרך זו או בכל דרך חוקית אחרת.</w:t>
      </w:r>
    </w:p>
    <w:p w14:paraId="53BEE452"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D49ED49"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האירועים לגביהם תישקל הטלת פיצוי מוסכם:</w:t>
      </w:r>
    </w:p>
    <w:tbl>
      <w:tblPr>
        <w:bidiVisual/>
        <w:tblW w:w="794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1"/>
        <w:gridCol w:w="4247"/>
        <w:gridCol w:w="3266"/>
      </w:tblGrid>
      <w:tr w:rsidR="006C6B81" w:rsidRPr="00CC0F9A" w14:paraId="50A49DD6" w14:textId="77777777" w:rsidTr="00083B42">
        <w:trPr>
          <w:trHeight w:val="299"/>
          <w:tblHeader/>
          <w:jc w:val="right"/>
        </w:trPr>
        <w:tc>
          <w:tcPr>
            <w:tcW w:w="4678" w:type="dxa"/>
            <w:gridSpan w:val="2"/>
            <w:shd w:val="pct5" w:color="auto" w:fill="auto"/>
          </w:tcPr>
          <w:p w14:paraId="7820FF01" w14:textId="77777777" w:rsidR="006C6B81" w:rsidRPr="006C6B81" w:rsidRDefault="006C6B81" w:rsidP="006C6B81">
            <w:pPr>
              <w:spacing w:line="276" w:lineRule="auto"/>
              <w:jc w:val="center"/>
              <w:rPr>
                <w:rFonts w:ascii="David" w:hAnsi="David"/>
                <w:b/>
                <w:bCs/>
                <w:rtl/>
              </w:rPr>
            </w:pPr>
            <w:r w:rsidRPr="006C6B81">
              <w:rPr>
                <w:rFonts w:ascii="David" w:hAnsi="David"/>
                <w:b/>
                <w:bCs/>
                <w:rtl/>
              </w:rPr>
              <w:t>אירוע</w:t>
            </w:r>
          </w:p>
        </w:tc>
        <w:tc>
          <w:tcPr>
            <w:tcW w:w="3266" w:type="dxa"/>
            <w:shd w:val="pct5" w:color="auto" w:fill="auto"/>
          </w:tcPr>
          <w:p w14:paraId="24E3C260" w14:textId="77777777" w:rsidR="006C6B81" w:rsidRPr="006C6B81" w:rsidRDefault="006C6B81" w:rsidP="006C6B81">
            <w:pPr>
              <w:spacing w:line="276" w:lineRule="auto"/>
              <w:jc w:val="center"/>
              <w:rPr>
                <w:rFonts w:ascii="David" w:hAnsi="David"/>
                <w:b/>
                <w:bCs/>
                <w:rtl/>
              </w:rPr>
            </w:pPr>
            <w:r w:rsidRPr="006C6B81">
              <w:rPr>
                <w:rFonts w:ascii="David" w:hAnsi="David"/>
                <w:b/>
                <w:bCs/>
                <w:rtl/>
              </w:rPr>
              <w:t>פיצוי מוסכם</w:t>
            </w:r>
          </w:p>
        </w:tc>
      </w:tr>
      <w:tr w:rsidR="0098088D" w:rsidRPr="00CC0F9A" w14:paraId="7E19CC97" w14:textId="77777777" w:rsidTr="00083B42">
        <w:trPr>
          <w:trHeight w:val="654"/>
          <w:jc w:val="right"/>
        </w:trPr>
        <w:tc>
          <w:tcPr>
            <w:tcW w:w="431" w:type="dxa"/>
          </w:tcPr>
          <w:p w14:paraId="56480716" w14:textId="77777777" w:rsidR="0098088D" w:rsidRPr="006C6B81" w:rsidRDefault="0098088D" w:rsidP="00C575BC">
            <w:pPr>
              <w:numPr>
                <w:ilvl w:val="3"/>
                <w:numId w:val="14"/>
              </w:numPr>
              <w:tabs>
                <w:tab w:val="num" w:pos="360"/>
              </w:tabs>
              <w:overflowPunct w:val="0"/>
              <w:autoSpaceDE w:val="0"/>
              <w:autoSpaceDN w:val="0"/>
              <w:adjustRightInd w:val="0"/>
              <w:ind w:left="284" w:hanging="284"/>
              <w:rPr>
                <w:rFonts w:ascii="David" w:hAnsi="David"/>
                <w:rtl/>
              </w:rPr>
            </w:pPr>
          </w:p>
        </w:tc>
        <w:tc>
          <w:tcPr>
            <w:tcW w:w="4247" w:type="dxa"/>
          </w:tcPr>
          <w:p w14:paraId="2444C9DC" w14:textId="77777777" w:rsidR="0098088D" w:rsidRPr="00CC0F9A" w:rsidRDefault="0098088D" w:rsidP="0098088D">
            <w:pPr>
              <w:widowControl w:val="0"/>
              <w:jc w:val="left"/>
              <w:rPr>
                <w:rFonts w:ascii="David" w:eastAsia="Times New Roman" w:hAnsi="David"/>
                <w:spacing w:val="6"/>
                <w:sz w:val="24"/>
                <w:lang w:eastAsia="he-IL"/>
              </w:rPr>
            </w:pPr>
            <w:r w:rsidRPr="00CC0F9A">
              <w:rPr>
                <w:rFonts w:ascii="David" w:eastAsia="Times New Roman" w:hAnsi="David"/>
                <w:spacing w:val="6"/>
                <w:sz w:val="24"/>
                <w:rtl/>
                <w:lang w:eastAsia="he-IL"/>
              </w:rPr>
              <w:t>עיכוב בלוחות הזמנים / ביצוע לא שלם של פרט כלשהו בדרישות הכלולות במכרז זה</w:t>
            </w:r>
          </w:p>
        </w:tc>
        <w:tc>
          <w:tcPr>
            <w:tcW w:w="3266" w:type="dxa"/>
          </w:tcPr>
          <w:p w14:paraId="7E00C1DA" w14:textId="77777777" w:rsidR="0098088D" w:rsidRPr="00CC0F9A" w:rsidRDefault="0098088D" w:rsidP="0098088D">
            <w:pPr>
              <w:widowControl w:val="0"/>
              <w:ind w:left="317"/>
              <w:jc w:val="left"/>
              <w:rPr>
                <w:rFonts w:ascii="David" w:eastAsia="Times New Roman" w:hAnsi="David"/>
                <w:spacing w:val="6"/>
                <w:sz w:val="24"/>
                <w:lang w:eastAsia="he-IL"/>
              </w:rPr>
            </w:pPr>
            <w:r w:rsidRPr="00543B68">
              <w:rPr>
                <w:rFonts w:ascii="David" w:eastAsia="Times New Roman" w:hAnsi="David"/>
                <w:spacing w:val="6"/>
                <w:sz w:val="24"/>
                <w:rtl/>
                <w:lang w:eastAsia="he-IL"/>
              </w:rPr>
              <w:t>2,000 ₪ לתלונה שנמצאה ע"י המשרד כמוצדקת</w:t>
            </w:r>
          </w:p>
        </w:tc>
      </w:tr>
      <w:tr w:rsidR="0098088D" w:rsidRPr="00CC0F9A" w14:paraId="2783CABC" w14:textId="77777777" w:rsidTr="00083B42">
        <w:trPr>
          <w:trHeight w:val="517"/>
          <w:jc w:val="right"/>
        </w:trPr>
        <w:tc>
          <w:tcPr>
            <w:tcW w:w="431" w:type="dxa"/>
          </w:tcPr>
          <w:p w14:paraId="3ECABB8F" w14:textId="77777777" w:rsidR="0098088D" w:rsidRPr="006C6B81" w:rsidRDefault="0098088D" w:rsidP="00C575BC">
            <w:pPr>
              <w:numPr>
                <w:ilvl w:val="3"/>
                <w:numId w:val="14"/>
              </w:numPr>
              <w:tabs>
                <w:tab w:val="num" w:pos="360"/>
              </w:tabs>
              <w:overflowPunct w:val="0"/>
              <w:autoSpaceDE w:val="0"/>
              <w:autoSpaceDN w:val="0"/>
              <w:adjustRightInd w:val="0"/>
              <w:ind w:left="284" w:hanging="284"/>
              <w:rPr>
                <w:rFonts w:ascii="David" w:hAnsi="David"/>
                <w:rtl/>
              </w:rPr>
            </w:pPr>
          </w:p>
        </w:tc>
        <w:tc>
          <w:tcPr>
            <w:tcW w:w="4247" w:type="dxa"/>
          </w:tcPr>
          <w:p w14:paraId="028A3CC9" w14:textId="77777777" w:rsidR="0098088D" w:rsidRPr="00CC0F9A" w:rsidRDefault="0098088D" w:rsidP="0098088D">
            <w:pPr>
              <w:widowControl w:val="0"/>
              <w:jc w:val="left"/>
              <w:rPr>
                <w:rFonts w:ascii="David" w:eastAsia="Times New Roman" w:hAnsi="David"/>
                <w:spacing w:val="6"/>
                <w:sz w:val="24"/>
                <w:rtl/>
                <w:lang w:eastAsia="he-IL"/>
              </w:rPr>
            </w:pPr>
            <w:r>
              <w:rPr>
                <w:rFonts w:ascii="David" w:eastAsia="Times New Roman" w:hAnsi="David" w:hint="cs"/>
                <w:spacing w:val="6"/>
                <w:sz w:val="24"/>
                <w:rtl/>
                <w:lang w:eastAsia="he-IL"/>
              </w:rPr>
              <w:t>אי הגשת תוצרים או דוחות שלא על פי הנחיות המשרד</w:t>
            </w:r>
          </w:p>
        </w:tc>
        <w:tc>
          <w:tcPr>
            <w:tcW w:w="3266" w:type="dxa"/>
          </w:tcPr>
          <w:p w14:paraId="0C4AAAB6" w14:textId="77777777" w:rsidR="0098088D" w:rsidRPr="00CC0F9A" w:rsidRDefault="0098088D" w:rsidP="0098088D">
            <w:pPr>
              <w:widowControl w:val="0"/>
              <w:ind w:left="317"/>
              <w:jc w:val="left"/>
              <w:rPr>
                <w:rFonts w:ascii="David" w:eastAsia="Times New Roman" w:hAnsi="David"/>
                <w:spacing w:val="6"/>
                <w:sz w:val="24"/>
                <w:rtl/>
                <w:lang w:eastAsia="he-IL"/>
              </w:rPr>
            </w:pPr>
            <w:r>
              <w:rPr>
                <w:rFonts w:ascii="David" w:eastAsia="Times New Roman" w:hAnsi="David" w:hint="cs"/>
                <w:spacing w:val="6"/>
                <w:sz w:val="24"/>
                <w:rtl/>
                <w:lang w:eastAsia="he-IL"/>
              </w:rPr>
              <w:t>1,000 ₪ למקרה</w:t>
            </w:r>
          </w:p>
        </w:tc>
      </w:tr>
      <w:tr w:rsidR="0098088D" w:rsidRPr="00CC0F9A" w14:paraId="4F27FFCA" w14:textId="77777777" w:rsidTr="00083B42">
        <w:trPr>
          <w:trHeight w:val="529"/>
          <w:jc w:val="right"/>
        </w:trPr>
        <w:tc>
          <w:tcPr>
            <w:tcW w:w="431" w:type="dxa"/>
          </w:tcPr>
          <w:p w14:paraId="060544C4" w14:textId="77777777" w:rsidR="0098088D" w:rsidRPr="006C6B81" w:rsidRDefault="0098088D" w:rsidP="00C575BC">
            <w:pPr>
              <w:numPr>
                <w:ilvl w:val="3"/>
                <w:numId w:val="14"/>
              </w:numPr>
              <w:tabs>
                <w:tab w:val="num" w:pos="360"/>
              </w:tabs>
              <w:overflowPunct w:val="0"/>
              <w:autoSpaceDE w:val="0"/>
              <w:autoSpaceDN w:val="0"/>
              <w:adjustRightInd w:val="0"/>
              <w:ind w:left="284" w:hanging="284"/>
              <w:rPr>
                <w:rFonts w:ascii="David" w:hAnsi="David"/>
                <w:rtl/>
              </w:rPr>
            </w:pPr>
          </w:p>
        </w:tc>
        <w:tc>
          <w:tcPr>
            <w:tcW w:w="4247" w:type="dxa"/>
          </w:tcPr>
          <w:p w14:paraId="132BB975" w14:textId="7E2381C8" w:rsidR="0098088D" w:rsidRPr="00CC0F9A" w:rsidRDefault="0098088D" w:rsidP="0098088D">
            <w:pPr>
              <w:widowControl w:val="0"/>
              <w:jc w:val="left"/>
              <w:rPr>
                <w:rFonts w:ascii="David" w:eastAsia="Times New Roman" w:hAnsi="David"/>
                <w:spacing w:val="6"/>
                <w:sz w:val="24"/>
                <w:rtl/>
                <w:lang w:eastAsia="he-IL"/>
              </w:rPr>
            </w:pPr>
            <w:r w:rsidRPr="00543B68">
              <w:rPr>
                <w:rFonts w:ascii="David" w:eastAsia="Times New Roman" w:hAnsi="David"/>
                <w:spacing w:val="6"/>
                <w:sz w:val="24"/>
                <w:rtl/>
                <w:lang w:eastAsia="he-IL"/>
              </w:rPr>
              <w:t xml:space="preserve">תלונה של המשרד על אי </w:t>
            </w:r>
            <w:r>
              <w:rPr>
                <w:rFonts w:ascii="David" w:eastAsia="Times New Roman" w:hAnsi="David" w:hint="cs"/>
                <w:spacing w:val="6"/>
                <w:sz w:val="24"/>
                <w:rtl/>
                <w:lang w:eastAsia="he-IL"/>
              </w:rPr>
              <w:t>ביצוע הפעולות על פי השירותים הנדרשים ב</w:t>
            </w:r>
            <w:r w:rsidR="00C555DE">
              <w:rPr>
                <w:rFonts w:ascii="David" w:eastAsia="Times New Roman" w:hAnsi="David"/>
                <w:spacing w:val="6"/>
                <w:sz w:val="24"/>
                <w:rtl/>
                <w:lang w:eastAsia="he-IL"/>
              </w:rPr>
              <w:fldChar w:fldCharType="begin"/>
            </w:r>
            <w:r w:rsidR="00C555DE">
              <w:rPr>
                <w:rFonts w:ascii="David" w:eastAsia="Times New Roman" w:hAnsi="David"/>
                <w:spacing w:val="6"/>
                <w:sz w:val="24"/>
                <w:rtl/>
                <w:lang w:eastAsia="he-IL"/>
              </w:rPr>
              <w:instrText xml:space="preserve"> </w:instrText>
            </w:r>
            <w:r w:rsidR="00C555DE">
              <w:rPr>
                <w:rFonts w:ascii="David" w:eastAsia="Times New Roman" w:hAnsi="David" w:hint="cs"/>
                <w:spacing w:val="6"/>
                <w:sz w:val="24"/>
                <w:lang w:eastAsia="he-IL"/>
              </w:rPr>
              <w:instrText>REF</w:instrText>
            </w:r>
            <w:r w:rsidR="00C555DE">
              <w:rPr>
                <w:rFonts w:ascii="David" w:eastAsia="Times New Roman" w:hAnsi="David" w:hint="cs"/>
                <w:spacing w:val="6"/>
                <w:sz w:val="24"/>
                <w:rtl/>
                <w:lang w:eastAsia="he-IL"/>
              </w:rPr>
              <w:instrText xml:space="preserve"> נספח_הגדרת_השירותים \</w:instrText>
            </w:r>
            <w:r w:rsidR="00C555DE">
              <w:rPr>
                <w:rFonts w:ascii="David" w:eastAsia="Times New Roman" w:hAnsi="David" w:hint="cs"/>
                <w:spacing w:val="6"/>
                <w:sz w:val="24"/>
                <w:lang w:eastAsia="he-IL"/>
              </w:rPr>
              <w:instrText>h</w:instrText>
            </w:r>
            <w:r w:rsidR="00C555DE">
              <w:rPr>
                <w:rFonts w:ascii="David" w:eastAsia="Times New Roman" w:hAnsi="David"/>
                <w:spacing w:val="6"/>
                <w:sz w:val="24"/>
                <w:rtl/>
                <w:lang w:eastAsia="he-IL"/>
              </w:rPr>
              <w:instrText xml:space="preserve"> </w:instrText>
            </w:r>
            <w:r w:rsidR="00C555DE">
              <w:rPr>
                <w:rFonts w:ascii="David" w:eastAsia="Times New Roman" w:hAnsi="David"/>
                <w:spacing w:val="6"/>
                <w:sz w:val="24"/>
                <w:rtl/>
                <w:lang w:eastAsia="he-IL"/>
              </w:rPr>
            </w:r>
            <w:r w:rsidR="00C555DE">
              <w:rPr>
                <w:rFonts w:ascii="David" w:eastAsia="Times New Roman" w:hAnsi="David"/>
                <w:spacing w:val="6"/>
                <w:sz w:val="24"/>
                <w:rtl/>
                <w:lang w:eastAsia="he-IL"/>
              </w:rPr>
              <w:fldChar w:fldCharType="separate"/>
            </w:r>
            <w:r w:rsidR="00E20BFF" w:rsidRPr="008A636C">
              <w:rPr>
                <w:sz w:val="24"/>
                <w:rtl/>
              </w:rPr>
              <w:t>נספח א'</w:t>
            </w:r>
            <w:r w:rsidR="00C555DE">
              <w:rPr>
                <w:rFonts w:ascii="David" w:eastAsia="Times New Roman" w:hAnsi="David"/>
                <w:spacing w:val="6"/>
                <w:sz w:val="24"/>
                <w:rtl/>
                <w:lang w:eastAsia="he-IL"/>
              </w:rPr>
              <w:fldChar w:fldCharType="end"/>
            </w:r>
            <w:r w:rsidR="004500E2">
              <w:rPr>
                <w:rFonts w:ascii="David" w:eastAsia="Times New Roman" w:hAnsi="David" w:hint="cs"/>
                <w:spacing w:val="6"/>
                <w:sz w:val="24"/>
                <w:rtl/>
                <w:lang w:eastAsia="he-IL"/>
              </w:rPr>
              <w:t xml:space="preserve"> </w:t>
            </w:r>
            <w:r>
              <w:rPr>
                <w:rFonts w:ascii="David" w:eastAsia="Times New Roman" w:hAnsi="David" w:hint="cs"/>
                <w:spacing w:val="6"/>
                <w:sz w:val="24"/>
                <w:rtl/>
                <w:lang w:eastAsia="he-IL"/>
              </w:rPr>
              <w:t>למכרז</w:t>
            </w:r>
          </w:p>
        </w:tc>
        <w:tc>
          <w:tcPr>
            <w:tcW w:w="3266" w:type="dxa"/>
          </w:tcPr>
          <w:p w14:paraId="0F7679B6" w14:textId="77777777" w:rsidR="0098088D" w:rsidRPr="00CC0F9A" w:rsidRDefault="0098088D" w:rsidP="0098088D">
            <w:pPr>
              <w:widowControl w:val="0"/>
              <w:ind w:left="317"/>
              <w:jc w:val="left"/>
              <w:rPr>
                <w:rFonts w:ascii="David" w:eastAsia="Times New Roman" w:hAnsi="David"/>
                <w:spacing w:val="6"/>
                <w:sz w:val="24"/>
                <w:lang w:eastAsia="he-IL"/>
              </w:rPr>
            </w:pPr>
            <w:r>
              <w:rPr>
                <w:rFonts w:ascii="David" w:eastAsia="Times New Roman" w:hAnsi="David" w:hint="cs"/>
                <w:spacing w:val="6"/>
                <w:sz w:val="24"/>
                <w:rtl/>
                <w:lang w:eastAsia="he-IL"/>
              </w:rPr>
              <w:t>1</w:t>
            </w:r>
            <w:r w:rsidRPr="00543B68">
              <w:rPr>
                <w:rFonts w:ascii="David" w:eastAsia="Times New Roman" w:hAnsi="David"/>
                <w:spacing w:val="6"/>
                <w:sz w:val="24"/>
                <w:rtl/>
                <w:lang w:eastAsia="he-IL"/>
              </w:rPr>
              <w:t>,000 ₪ לתלונה שנמצאה ע"י המשרד כמוצדקת</w:t>
            </w:r>
          </w:p>
        </w:tc>
      </w:tr>
    </w:tbl>
    <w:p w14:paraId="4C8CC136" w14:textId="77777777" w:rsidR="00990992" w:rsidRPr="00CC0F9A" w:rsidRDefault="00990992" w:rsidP="00990992">
      <w:pPr>
        <w:widowControl w:val="0"/>
        <w:ind w:left="1361"/>
        <w:rPr>
          <w:rFonts w:ascii="David" w:eastAsia="Times New Roman" w:hAnsi="David"/>
          <w:spacing w:val="6"/>
          <w:sz w:val="24"/>
          <w:highlight w:val="yellow"/>
          <w:lang w:eastAsia="he-IL"/>
        </w:rPr>
      </w:pPr>
    </w:p>
    <w:p w14:paraId="4EDD0816"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סכום הפיצוי המוסכם יהא בכפוף לכך שניתנה על ידי המזמין לספק הודעה מוקדמת על ההפרה וזו לא תוקנה תוך זמן סביר בהתחשב בסוג ההפרה הנדונה.</w:t>
      </w:r>
    </w:p>
    <w:p w14:paraId="108C1B2C" w14:textId="77777777" w:rsidR="00990992" w:rsidRPr="00CC0F9A" w:rsidRDefault="00990992" w:rsidP="00990992">
      <w:pPr>
        <w:widowControl w:val="0"/>
        <w:ind w:left="1361"/>
        <w:rPr>
          <w:rFonts w:ascii="David" w:eastAsia="Times New Roman" w:hAnsi="David"/>
          <w:spacing w:val="6"/>
          <w:sz w:val="24"/>
          <w:lang w:eastAsia="he-IL"/>
        </w:rPr>
      </w:pPr>
      <w:r w:rsidRPr="00CC0F9A">
        <w:rPr>
          <w:rFonts w:ascii="David" w:eastAsia="Times New Roman" w:hAnsi="David" w:hint="cs"/>
          <w:spacing w:val="6"/>
          <w:sz w:val="24"/>
          <w:rtl/>
          <w:lang w:eastAsia="he-IL"/>
        </w:rPr>
        <w:t>לאחר קבלת ההודעה על ההפרה תינתן לספק אפשרות להתגונן בפני טענות המשרד.</w:t>
      </w:r>
    </w:p>
    <w:p w14:paraId="69FB1F07"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61E24AA6"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CC0F9A">
        <w:rPr>
          <w:rFonts w:ascii="David" w:eastAsia="Times New Roman" w:hAnsi="David"/>
          <w:spacing w:val="6"/>
          <w:sz w:val="24"/>
          <w:rtl/>
          <w:lang w:eastAsia="he-IL"/>
        </w:rPr>
        <w:t>התשל"א</w:t>
      </w:r>
      <w:proofErr w:type="spellEnd"/>
      <w:r w:rsidRPr="00CC0F9A">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4156ACDA"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הספק אינו רשאי לגרוע סכום הפיצוי המוסכם משכר עובדיו.</w:t>
      </w:r>
    </w:p>
    <w:p w14:paraId="35320C46" w14:textId="77777777" w:rsidR="00990992" w:rsidRPr="00CC0F9A"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5C0DB48B"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14D40D8B" w14:textId="77777777" w:rsidR="00AF19A6" w:rsidRPr="00CC0F9A" w:rsidRDefault="00AF19A6" w:rsidP="00AF19A6">
      <w:pPr>
        <w:widowControl w:val="0"/>
        <w:ind w:left="1274"/>
        <w:rPr>
          <w:rFonts w:ascii="David" w:eastAsia="Times New Roman" w:hAnsi="David"/>
          <w:spacing w:val="6"/>
          <w:sz w:val="24"/>
          <w:rtl/>
          <w:lang w:eastAsia="he-IL"/>
        </w:rPr>
      </w:pPr>
    </w:p>
    <w:p w14:paraId="26184731" w14:textId="77777777" w:rsidR="00990992" w:rsidRPr="0082038E" w:rsidRDefault="00990992" w:rsidP="0082038E">
      <w:pPr>
        <w:pStyle w:val="a7"/>
        <w:numPr>
          <w:ilvl w:val="0"/>
          <w:numId w:val="8"/>
        </w:numPr>
        <w:rPr>
          <w:b/>
          <w:bCs/>
          <w:sz w:val="24"/>
          <w:szCs w:val="28"/>
        </w:rPr>
      </w:pPr>
      <w:bookmarkStart w:id="279" w:name="_Ref263611868"/>
      <w:r w:rsidRPr="0082038E">
        <w:rPr>
          <w:b/>
          <w:bCs/>
          <w:sz w:val="24"/>
          <w:szCs w:val="28"/>
          <w:rtl/>
        </w:rPr>
        <w:t>הפרות</w:t>
      </w:r>
      <w:bookmarkEnd w:id="279"/>
    </w:p>
    <w:p w14:paraId="0C6FF766" w14:textId="59E52899" w:rsidR="00990992" w:rsidRPr="00CC0F9A" w:rsidRDefault="00990992" w:rsidP="006C6B81">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מבלי לגרוע מהאמור בסעיף </w:t>
      </w:r>
      <w:r w:rsidRPr="00A87517">
        <w:rPr>
          <w:rFonts w:ascii="David" w:eastAsia="Times New Roman" w:hAnsi="David"/>
          <w:spacing w:val="6"/>
          <w:sz w:val="24"/>
          <w:lang w:eastAsia="he-IL"/>
        </w:rPr>
        <w:fldChar w:fldCharType="begin"/>
      </w:r>
      <w:r w:rsidRPr="00A87517">
        <w:rPr>
          <w:rFonts w:ascii="David" w:eastAsia="Times New Roman" w:hAnsi="David"/>
          <w:spacing w:val="6"/>
          <w:sz w:val="24"/>
          <w:lang w:eastAsia="he-IL"/>
        </w:rPr>
        <w:instrText xml:space="preserve"> REF _Ref263611857 \r \h  \* MERGEFORMAT </w:instrText>
      </w:r>
      <w:r w:rsidRPr="00A87517">
        <w:rPr>
          <w:rFonts w:ascii="David" w:eastAsia="Times New Roman" w:hAnsi="David"/>
          <w:spacing w:val="6"/>
          <w:sz w:val="24"/>
          <w:lang w:eastAsia="he-IL"/>
        </w:rPr>
      </w:r>
      <w:r w:rsidRPr="00A87517">
        <w:rPr>
          <w:rFonts w:ascii="David" w:eastAsia="Times New Roman" w:hAnsi="David"/>
          <w:spacing w:val="6"/>
          <w:sz w:val="24"/>
          <w:lang w:eastAsia="he-IL"/>
        </w:rPr>
        <w:fldChar w:fldCharType="separate"/>
      </w:r>
      <w:r w:rsidR="00E20BFF">
        <w:rPr>
          <w:rFonts w:ascii="David" w:eastAsia="Times New Roman" w:hAnsi="David"/>
          <w:spacing w:val="6"/>
          <w:sz w:val="24"/>
          <w:cs/>
          <w:lang w:eastAsia="he-IL"/>
        </w:rPr>
        <w:t>‎</w:t>
      </w:r>
      <w:r w:rsidR="00E20BFF">
        <w:rPr>
          <w:rFonts w:ascii="David" w:eastAsia="Times New Roman" w:hAnsi="David"/>
          <w:spacing w:val="6"/>
          <w:sz w:val="24"/>
          <w:lang w:eastAsia="he-IL"/>
        </w:rPr>
        <w:t>18</w:t>
      </w:r>
      <w:r w:rsidRPr="00A87517">
        <w:rPr>
          <w:rFonts w:ascii="David" w:eastAsia="Times New Roman" w:hAnsi="David"/>
          <w:spacing w:val="6"/>
          <w:sz w:val="24"/>
          <w:lang w:eastAsia="he-IL"/>
        </w:rPr>
        <w:fldChar w:fldCharType="end"/>
      </w:r>
      <w:r w:rsidRPr="00CC0F9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3E72BA4E"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lastRenderedPageBreak/>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5262094B"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160B5C9D"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CC0F9A">
        <w:rPr>
          <w:rFonts w:ascii="David" w:eastAsia="Times New Roman" w:hAnsi="David"/>
          <w:spacing w:val="6"/>
          <w:sz w:val="24"/>
          <w:rtl/>
          <w:lang w:eastAsia="he-IL"/>
        </w:rPr>
        <w:t>נושיו</w:t>
      </w:r>
      <w:proofErr w:type="spellEnd"/>
      <w:r w:rsidRPr="00CC0F9A">
        <w:rPr>
          <w:rFonts w:ascii="David" w:eastAsia="Times New Roman" w:hAnsi="David"/>
          <w:spacing w:val="6"/>
          <w:sz w:val="24"/>
          <w:rtl/>
          <w:lang w:eastAsia="he-IL"/>
        </w:rPr>
        <w:t>, והפעולה האמורה או ההחלטה לא הוסרו או נדחו לחלוטין תוך 30 יום;</w:t>
      </w:r>
    </w:p>
    <w:p w14:paraId="4CECA8C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w:t>
      </w:r>
    </w:p>
    <w:p w14:paraId="2E12FD62" w14:textId="77777777" w:rsidR="00990992" w:rsidRPr="00CC0F9A" w:rsidRDefault="00990992" w:rsidP="004500E2">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298F6973"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r w:rsidR="00AF19A6">
        <w:rPr>
          <w:rFonts w:ascii="David" w:eastAsia="Times New Roman" w:hAnsi="David" w:hint="cs"/>
          <w:spacing w:val="6"/>
          <w:sz w:val="24"/>
          <w:rtl/>
          <w:lang w:eastAsia="he-IL"/>
        </w:rPr>
        <w:t>.</w:t>
      </w:r>
    </w:p>
    <w:p w14:paraId="7DCD3A3D" w14:textId="77777777" w:rsidR="00AF19A6" w:rsidRDefault="00AF19A6" w:rsidP="00AF19A6">
      <w:pPr>
        <w:widowControl w:val="0"/>
        <w:ind w:left="1274"/>
        <w:rPr>
          <w:rFonts w:ascii="David" w:eastAsia="Times New Roman" w:hAnsi="David"/>
          <w:spacing w:val="6"/>
          <w:sz w:val="24"/>
          <w:lang w:eastAsia="he-IL"/>
        </w:rPr>
      </w:pPr>
    </w:p>
    <w:p w14:paraId="454031B8" w14:textId="77777777" w:rsidR="00990992" w:rsidRPr="0082038E" w:rsidRDefault="00990992" w:rsidP="0082038E">
      <w:pPr>
        <w:pStyle w:val="a7"/>
        <w:numPr>
          <w:ilvl w:val="0"/>
          <w:numId w:val="8"/>
        </w:numPr>
        <w:rPr>
          <w:b/>
          <w:bCs/>
          <w:sz w:val="24"/>
          <w:szCs w:val="28"/>
          <w:rtl/>
        </w:rPr>
      </w:pPr>
      <w:r w:rsidRPr="0082038E">
        <w:rPr>
          <w:b/>
          <w:bCs/>
          <w:sz w:val="24"/>
          <w:szCs w:val="28"/>
          <w:rtl/>
        </w:rPr>
        <w:t>אחריות משפטית</w:t>
      </w:r>
    </w:p>
    <w:p w14:paraId="4AC0278D"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יהיה אחראי באחריות מלאה ומוחלטת על פי כל דין לכל נזק ובגין כל פיצוי ותביעה כספית, אשר יגרמו ע"י עובדיו או </w:t>
      </w:r>
      <w:proofErr w:type="spellStart"/>
      <w:r w:rsidRPr="00376880">
        <w:rPr>
          <w:rFonts w:ascii="David" w:hAnsi="David"/>
          <w:rtl/>
        </w:rPr>
        <w:t>שלוחיו</w:t>
      </w:r>
      <w:proofErr w:type="spellEnd"/>
      <w:r w:rsidRPr="00376880">
        <w:rPr>
          <w:rFonts w:ascii="David" w:hAnsi="David"/>
          <w:rtl/>
        </w:rPr>
        <w:t xml:space="preserve"> במסגרת מתן השירותים על ידו. </w:t>
      </w:r>
    </w:p>
    <w:p w14:paraId="48BA1F8B"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פוטר את המדינה מאחריות לכל תביעה אשר עלולה להיות מוגשת נגדה עקב העסקת עובדיו בפרויקט. הספק מתחייב לשפות </w:t>
      </w:r>
      <w:r w:rsidRPr="00376880">
        <w:rPr>
          <w:rFonts w:ascii="David" w:eastAsia="Times New Roman" w:hAnsi="David"/>
          <w:spacing w:val="6"/>
          <w:sz w:val="24"/>
          <w:rtl/>
          <w:lang w:eastAsia="he-IL"/>
        </w:rPr>
        <w:t>ולפצות</w:t>
      </w:r>
      <w:r w:rsidRPr="00376880">
        <w:rPr>
          <w:rFonts w:ascii="David" w:hAnsi="David"/>
          <w:rtl/>
        </w:rPr>
        <w:t xml:space="preserve"> את המדינה בגין כל סכום שתחויב בו ובגין כל הוצאה שתיגרם לה עקב תביעה כאמור. </w:t>
      </w:r>
    </w:p>
    <w:p w14:paraId="2758F0BD"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1A1842F4" w14:textId="77777777" w:rsidR="006C6B81" w:rsidRPr="00376880" w:rsidRDefault="006C6B81" w:rsidP="004500E2">
      <w:pPr>
        <w:widowControl w:val="0"/>
        <w:numPr>
          <w:ilvl w:val="1"/>
          <w:numId w:val="8"/>
        </w:numPr>
        <w:ind w:left="1274" w:hanging="589"/>
        <w:rPr>
          <w:rFonts w:ascii="David" w:hAnsi="David"/>
        </w:rPr>
      </w:pPr>
      <w:r w:rsidRPr="00376880">
        <w:rPr>
          <w:rFonts w:ascii="David" w:hAnsi="David"/>
          <w:spacing w:val="6"/>
          <w:sz w:val="24"/>
          <w:rtl/>
        </w:rPr>
        <w:t>אם אי פעם יקבע כדין מסיבה כלשהי כי העסקת מי מעובדי הספק דינה כהעסקת עובד ע"י המדינה, יחולו התנאים הבאים:</w:t>
      </w:r>
      <w:r w:rsidRPr="00376880">
        <w:rPr>
          <w:rFonts w:ascii="David" w:hAnsi="David"/>
          <w:rtl/>
        </w:rPr>
        <w:t xml:space="preserve"> </w:t>
      </w:r>
    </w:p>
    <w:p w14:paraId="2FCD3846" w14:textId="77777777" w:rsidR="006C6B81" w:rsidRPr="00376880" w:rsidRDefault="006C6B81" w:rsidP="00AF19A6">
      <w:pPr>
        <w:pStyle w:val="a7"/>
        <w:numPr>
          <w:ilvl w:val="2"/>
          <w:numId w:val="8"/>
        </w:numPr>
        <w:rPr>
          <w:rFonts w:ascii="David" w:hAnsi="David"/>
          <w:sz w:val="24"/>
        </w:rPr>
      </w:pPr>
      <w:r w:rsidRPr="00376880">
        <w:rPr>
          <w:rFonts w:ascii="David" w:hAnsi="David"/>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14:paraId="6EF4A0A8"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t>הספק יהיה מנוע מלטעון כי מגיעים לו סכומים נוספים כלשהם בכל עילה שהיא בגין חוזה זה.</w:t>
      </w:r>
    </w:p>
    <w:p w14:paraId="39C434F5" w14:textId="77777777" w:rsidR="006C6B81" w:rsidRPr="00376880" w:rsidRDefault="006C6B81" w:rsidP="004500E2">
      <w:pPr>
        <w:pStyle w:val="a7"/>
        <w:numPr>
          <w:ilvl w:val="2"/>
          <w:numId w:val="8"/>
        </w:numPr>
        <w:spacing w:before="240"/>
        <w:rPr>
          <w:rFonts w:ascii="David" w:hAnsi="David"/>
          <w:sz w:val="24"/>
          <w:rtl/>
        </w:rPr>
      </w:pPr>
      <w:r w:rsidRPr="00376880">
        <w:rPr>
          <w:rFonts w:ascii="David" w:hAnsi="David"/>
          <w:sz w:val="24"/>
          <w:rtl/>
        </w:rPr>
        <w:t>בהסתמך על סעיף 28 לחוק פיצוי פיטורין, תשכ"ג – 1963</w:t>
      </w:r>
      <w:r>
        <w:rPr>
          <w:rFonts w:ascii="David" w:hAnsi="David"/>
          <w:sz w:val="24"/>
          <w:rtl/>
        </w:rPr>
        <w:t>,</w:t>
      </w:r>
      <w:r w:rsidRPr="00376880">
        <w:rPr>
          <w:rFonts w:ascii="David" w:hAnsi="David"/>
          <w:sz w:val="24"/>
          <w:rtl/>
        </w:rPr>
        <w:t xml:space="preserve">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14:paraId="37307272" w14:textId="77777777" w:rsidR="006C6B81" w:rsidRPr="00376880" w:rsidRDefault="006C6B81" w:rsidP="004500E2">
      <w:pPr>
        <w:pStyle w:val="a7"/>
        <w:numPr>
          <w:ilvl w:val="2"/>
          <w:numId w:val="8"/>
        </w:numPr>
        <w:spacing w:before="240"/>
        <w:rPr>
          <w:rFonts w:ascii="David" w:hAnsi="David"/>
          <w:sz w:val="24"/>
        </w:rPr>
      </w:pPr>
      <w:r w:rsidRPr="00376880">
        <w:rPr>
          <w:rFonts w:ascii="David" w:hAnsi="David"/>
          <w:sz w:val="24"/>
          <w:rtl/>
        </w:rPr>
        <w:lastRenderedPageBreak/>
        <w:t xml:space="preserve">יחושב שכרו של ספק או מי מעובדיו כעובד עפ"י הקבוע לעניין זה לגבי עובדי מדינה בתפקיד ובדרגה דומים ככל האפשר. </w:t>
      </w:r>
      <w:proofErr w:type="spellStart"/>
      <w:r w:rsidRPr="00376880">
        <w:rPr>
          <w:rFonts w:ascii="David" w:hAnsi="David"/>
          <w:sz w:val="24"/>
          <w:rtl/>
        </w:rPr>
        <w:t>הכל</w:t>
      </w:r>
      <w:proofErr w:type="spellEnd"/>
      <w:r w:rsidRPr="00376880">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8A35847" w14:textId="77777777" w:rsidR="006C6B81" w:rsidRPr="00376880" w:rsidRDefault="006C6B81" w:rsidP="004500E2">
      <w:pPr>
        <w:widowControl w:val="0"/>
        <w:numPr>
          <w:ilvl w:val="1"/>
          <w:numId w:val="8"/>
        </w:numPr>
        <w:ind w:left="1274" w:hanging="589"/>
        <w:rPr>
          <w:rFonts w:ascii="David" w:hAnsi="David"/>
          <w:rtl/>
        </w:rPr>
      </w:pPr>
      <w:r w:rsidRPr="00376880">
        <w:rPr>
          <w:rFonts w:ascii="David" w:hAnsi="David"/>
          <w:rtl/>
        </w:rPr>
        <w:t>ידוע לספק כי עליו לבטח את עצמו ואת עובדיו בביטוח לאומי לבדו ועל חשבונו.</w:t>
      </w:r>
    </w:p>
    <w:p w14:paraId="49E63D55" w14:textId="5854BAE0" w:rsidR="00990992" w:rsidRPr="00CC0F9A" w:rsidRDefault="006C6B81" w:rsidP="004500E2">
      <w:pPr>
        <w:widowControl w:val="0"/>
        <w:numPr>
          <w:ilvl w:val="1"/>
          <w:numId w:val="8"/>
        </w:numPr>
        <w:ind w:left="1274" w:hanging="589"/>
        <w:rPr>
          <w:rFonts w:ascii="David" w:eastAsia="Times New Roman" w:hAnsi="David"/>
          <w:spacing w:val="6"/>
          <w:sz w:val="24"/>
          <w:rtl/>
          <w:lang w:eastAsia="he-IL"/>
        </w:rPr>
      </w:pPr>
      <w:r w:rsidRPr="00376880">
        <w:rPr>
          <w:rFonts w:ascii="David" w:hAnsi="David"/>
          <w:rtl/>
        </w:rPr>
        <w:t>הספק מקבל על עצמו את האחריות לכל נזק או אובדן שי</w:t>
      </w:r>
      <w:r w:rsidR="00D24E6F">
        <w:rPr>
          <w:rFonts w:ascii="David" w:hAnsi="David" w:hint="cs"/>
          <w:rtl/>
        </w:rPr>
        <w:t>י</w:t>
      </w:r>
      <w:r w:rsidRPr="00376880">
        <w:rPr>
          <w:rFonts w:ascii="David" w:hAnsi="David"/>
          <w:rtl/>
        </w:rPr>
        <w:t>גרמו לגופו 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w:t>
      </w:r>
      <w:r w:rsidR="00D24E6F">
        <w:rPr>
          <w:rFonts w:ascii="David" w:hAnsi="David" w:hint="cs"/>
          <w:rtl/>
        </w:rPr>
        <w:t>,</w:t>
      </w:r>
      <w:r w:rsidRPr="00376880">
        <w:rPr>
          <w:rFonts w:ascii="David" w:hAnsi="David"/>
          <w:rtl/>
        </w:rPr>
        <w:t xml:space="preserve"> ישפה הספק את המדינה באופן </w:t>
      </w:r>
      <w:r w:rsidR="00ED68E5" w:rsidRPr="00376880">
        <w:rPr>
          <w:rFonts w:ascii="David" w:hAnsi="David" w:hint="cs"/>
          <w:rtl/>
        </w:rPr>
        <w:t>מידי</w:t>
      </w:r>
      <w:r w:rsidRPr="00376880">
        <w:rPr>
          <w:rFonts w:ascii="David" w:hAnsi="David"/>
          <w:rtl/>
        </w:rPr>
        <w:t xml:space="preserve"> בגין כל סכום שחויבה לשלם</w:t>
      </w:r>
      <w:r w:rsidR="00990992" w:rsidRPr="00CC0F9A">
        <w:rPr>
          <w:rFonts w:ascii="David" w:eastAsia="Times New Roman" w:hAnsi="David"/>
          <w:spacing w:val="6"/>
          <w:sz w:val="24"/>
          <w:rtl/>
          <w:lang w:eastAsia="he-IL"/>
        </w:rPr>
        <w:t>.</w:t>
      </w:r>
    </w:p>
    <w:p w14:paraId="20CBAF3C" w14:textId="77777777" w:rsidR="00F45489" w:rsidRPr="00CC0F9A" w:rsidRDefault="00F45489" w:rsidP="006C6B81">
      <w:pPr>
        <w:ind w:left="707"/>
        <w:rPr>
          <w:rFonts w:ascii="David" w:eastAsia="Times New Roman" w:hAnsi="David"/>
          <w:spacing w:val="6"/>
          <w:sz w:val="24"/>
          <w:rtl/>
          <w:lang w:eastAsia="he-IL"/>
        </w:rPr>
      </w:pPr>
    </w:p>
    <w:p w14:paraId="410E63F8" w14:textId="77777777" w:rsidR="00990992" w:rsidRPr="0082038E" w:rsidRDefault="00990992" w:rsidP="0082038E">
      <w:pPr>
        <w:pStyle w:val="a7"/>
        <w:numPr>
          <w:ilvl w:val="0"/>
          <w:numId w:val="8"/>
        </w:numPr>
        <w:rPr>
          <w:b/>
          <w:bCs/>
          <w:sz w:val="24"/>
          <w:szCs w:val="28"/>
        </w:rPr>
      </w:pPr>
      <w:r w:rsidRPr="0082038E">
        <w:rPr>
          <w:b/>
          <w:bCs/>
          <w:sz w:val="24"/>
          <w:szCs w:val="28"/>
          <w:rtl/>
        </w:rPr>
        <w:t>שונות</w:t>
      </w:r>
    </w:p>
    <w:p w14:paraId="601DEC65" w14:textId="77777777" w:rsidR="0007633F" w:rsidRPr="00CC0F9A" w:rsidRDefault="00990992" w:rsidP="0007633F">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r w:rsidR="0007633F" w:rsidRPr="0007633F">
        <w:rPr>
          <w:rFonts w:ascii="David" w:eastAsia="Times New Roman" w:hAnsi="David"/>
          <w:spacing w:val="6"/>
          <w:sz w:val="24"/>
          <w:rtl/>
          <w:lang w:eastAsia="he-IL"/>
        </w:rPr>
        <w:t xml:space="preserve"> </w:t>
      </w:r>
      <w:r w:rsidR="0007633F" w:rsidRPr="00CC0F9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7702CD95" w14:textId="77777777" w:rsidR="0007633F" w:rsidRPr="00CC0F9A" w:rsidRDefault="0007633F" w:rsidP="0007633F">
      <w:pPr>
        <w:widowControl w:val="0"/>
        <w:numPr>
          <w:ilvl w:val="1"/>
          <w:numId w:val="8"/>
        </w:numPr>
        <w:ind w:left="1274" w:hanging="589"/>
        <w:rPr>
          <w:rFonts w:ascii="David" w:eastAsia="Times New Roman" w:hAnsi="David"/>
          <w:spacing w:val="6"/>
          <w:sz w:val="24"/>
          <w:rtl/>
          <w:lang w:eastAsia="he-IL"/>
        </w:rPr>
      </w:pPr>
      <w:r w:rsidRPr="00CC0F9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4195C6BD" w14:textId="77777777" w:rsidR="00990992" w:rsidRDefault="00990992" w:rsidP="004500E2">
      <w:pPr>
        <w:widowControl w:val="0"/>
        <w:numPr>
          <w:ilvl w:val="1"/>
          <w:numId w:val="8"/>
        </w:numPr>
        <w:ind w:left="1274" w:hanging="589"/>
        <w:rPr>
          <w:rFonts w:ascii="David" w:eastAsia="Times New Roman" w:hAnsi="David"/>
          <w:spacing w:val="6"/>
          <w:sz w:val="24"/>
          <w:lang w:eastAsia="he-IL"/>
        </w:rPr>
      </w:pPr>
      <w:r w:rsidRPr="00CC0F9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29F61302" w14:textId="77777777" w:rsidR="00F45489" w:rsidRPr="00CC0F9A" w:rsidRDefault="00F45489" w:rsidP="00090BAF">
      <w:pPr>
        <w:ind w:left="707"/>
        <w:rPr>
          <w:rFonts w:ascii="David" w:eastAsia="Times New Roman" w:hAnsi="David"/>
          <w:spacing w:val="6"/>
          <w:sz w:val="24"/>
          <w:rtl/>
          <w:lang w:eastAsia="he-IL"/>
        </w:rPr>
      </w:pPr>
    </w:p>
    <w:p w14:paraId="6043FF1A" w14:textId="77777777" w:rsidR="00990992" w:rsidRPr="0082038E" w:rsidRDefault="00990992" w:rsidP="0082038E">
      <w:pPr>
        <w:pStyle w:val="a7"/>
        <w:numPr>
          <w:ilvl w:val="0"/>
          <w:numId w:val="8"/>
        </w:numPr>
        <w:rPr>
          <w:b/>
          <w:bCs/>
          <w:sz w:val="24"/>
          <w:szCs w:val="28"/>
          <w:rtl/>
        </w:rPr>
      </w:pPr>
      <w:r w:rsidRPr="0082038E">
        <w:rPr>
          <w:b/>
          <w:bCs/>
          <w:sz w:val="24"/>
          <w:szCs w:val="28"/>
          <w:rtl/>
        </w:rPr>
        <w:t>הודעות</w:t>
      </w:r>
    </w:p>
    <w:p w14:paraId="2B9E7E4F" w14:textId="77777777" w:rsidR="00990992" w:rsidRPr="00CC0F9A" w:rsidRDefault="00990992" w:rsidP="00CD2C33">
      <w:pPr>
        <w:ind w:left="707"/>
        <w:rPr>
          <w:rFonts w:ascii="David" w:eastAsia="Times New Roman" w:hAnsi="David"/>
          <w:spacing w:val="6"/>
          <w:sz w:val="24"/>
          <w:rtl/>
          <w:lang w:eastAsia="he-IL"/>
        </w:rPr>
      </w:pPr>
      <w:r w:rsidRPr="00CC0F9A">
        <w:rPr>
          <w:rFonts w:ascii="David" w:eastAsia="Times New Roman" w:hAnsi="David"/>
          <w:spacing w:val="6"/>
          <w:sz w:val="24"/>
          <w:rtl/>
          <w:lang w:eastAsia="he-IL"/>
        </w:rPr>
        <w:t>כל הודעה שישלח צד למשנהו בדואר רשום תראה כמתקבלת 5 ימים ממועד משלוחה</w:t>
      </w:r>
      <w:r w:rsidR="00616E38">
        <w:rPr>
          <w:rFonts w:ascii="David" w:eastAsia="Times New Roman" w:hAnsi="David" w:hint="cs"/>
          <w:spacing w:val="6"/>
          <w:sz w:val="24"/>
          <w:rtl/>
          <w:lang w:eastAsia="he-IL"/>
        </w:rPr>
        <w:t>,</w:t>
      </w:r>
      <w:r w:rsidRPr="00CC0F9A">
        <w:rPr>
          <w:rFonts w:ascii="David" w:eastAsia="Times New Roman" w:hAnsi="David"/>
          <w:spacing w:val="6"/>
          <w:sz w:val="24"/>
          <w:rtl/>
          <w:lang w:eastAsia="he-IL"/>
        </w:rPr>
        <w:t xml:space="preserve"> ובאם נמסרה ידנית ו/או נשלחה </w:t>
      </w:r>
      <w:r w:rsidR="00CD2C33" w:rsidRPr="00CC0F9A">
        <w:rPr>
          <w:rFonts w:ascii="David" w:eastAsia="Times New Roman" w:hAnsi="David"/>
          <w:spacing w:val="6"/>
          <w:sz w:val="24"/>
          <w:rtl/>
          <w:lang w:eastAsia="he-IL"/>
        </w:rPr>
        <w:t>ב</w:t>
      </w:r>
      <w:r w:rsidR="00CD2C33">
        <w:rPr>
          <w:rFonts w:ascii="David" w:eastAsia="Times New Roman" w:hAnsi="David" w:hint="cs"/>
          <w:spacing w:val="6"/>
          <w:sz w:val="24"/>
          <w:rtl/>
          <w:lang w:eastAsia="he-IL"/>
        </w:rPr>
        <w:t>דוא"ל</w:t>
      </w:r>
      <w:r w:rsidR="00CD2C33" w:rsidRPr="00CC0F9A">
        <w:rPr>
          <w:rFonts w:ascii="David" w:eastAsia="Times New Roman" w:hAnsi="David"/>
          <w:spacing w:val="6"/>
          <w:sz w:val="24"/>
          <w:rtl/>
          <w:lang w:eastAsia="he-IL"/>
        </w:rPr>
        <w:t xml:space="preserve"> </w:t>
      </w:r>
      <w:r w:rsidR="00616E38">
        <w:rPr>
          <w:rFonts w:ascii="David" w:eastAsia="Times New Roman" w:hAnsi="David"/>
          <w:spacing w:val="6"/>
          <w:sz w:val="24"/>
          <w:rtl/>
          <w:lang w:eastAsia="he-IL"/>
        </w:rPr>
        <w:t>–</w:t>
      </w:r>
      <w:r w:rsidR="00616E38">
        <w:rPr>
          <w:rFonts w:ascii="David" w:eastAsia="Times New Roman" w:hAnsi="David" w:hint="cs"/>
          <w:spacing w:val="6"/>
          <w:sz w:val="24"/>
          <w:rtl/>
          <w:lang w:eastAsia="he-IL"/>
        </w:rPr>
        <w:t xml:space="preserve"> </w:t>
      </w:r>
      <w:r w:rsidRPr="00CC0F9A">
        <w:rPr>
          <w:rFonts w:ascii="David" w:eastAsia="Times New Roman" w:hAnsi="David"/>
          <w:spacing w:val="6"/>
          <w:sz w:val="24"/>
          <w:rtl/>
          <w:lang w:eastAsia="he-IL"/>
        </w:rPr>
        <w:t xml:space="preserve">במועד המסירה או </w:t>
      </w:r>
      <w:r w:rsidR="00616E38">
        <w:rPr>
          <w:rFonts w:ascii="David" w:eastAsia="Times New Roman" w:hAnsi="David" w:hint="cs"/>
          <w:spacing w:val="6"/>
          <w:sz w:val="24"/>
          <w:rtl/>
          <w:lang w:eastAsia="he-IL"/>
        </w:rPr>
        <w:t>ב</w:t>
      </w:r>
      <w:r w:rsidRPr="00CC0F9A">
        <w:rPr>
          <w:rFonts w:ascii="David" w:eastAsia="Times New Roman" w:hAnsi="David"/>
          <w:spacing w:val="6"/>
          <w:sz w:val="24"/>
          <w:rtl/>
          <w:lang w:eastAsia="he-IL"/>
        </w:rPr>
        <w:t xml:space="preserve">מועד </w:t>
      </w:r>
      <w:r w:rsidR="00CD2C33">
        <w:rPr>
          <w:rFonts w:ascii="David" w:eastAsia="Times New Roman" w:hAnsi="David" w:hint="cs"/>
          <w:spacing w:val="6"/>
          <w:sz w:val="24"/>
          <w:rtl/>
          <w:lang w:eastAsia="he-IL"/>
        </w:rPr>
        <w:t xml:space="preserve">אישור </w:t>
      </w:r>
      <w:r w:rsidRPr="00CC0F9A">
        <w:rPr>
          <w:rFonts w:ascii="David" w:eastAsia="Times New Roman" w:hAnsi="David"/>
          <w:spacing w:val="6"/>
          <w:sz w:val="24"/>
          <w:rtl/>
          <w:lang w:eastAsia="he-IL"/>
        </w:rPr>
        <w:t xml:space="preserve">קבלת הודעת </w:t>
      </w:r>
      <w:r w:rsidR="00CD2C33">
        <w:rPr>
          <w:rFonts w:ascii="David" w:eastAsia="Times New Roman" w:hAnsi="David" w:hint="cs"/>
          <w:spacing w:val="6"/>
          <w:sz w:val="24"/>
          <w:rtl/>
          <w:lang w:eastAsia="he-IL"/>
        </w:rPr>
        <w:t>הדוא"ל</w:t>
      </w:r>
      <w:r w:rsidRPr="00CC0F9A">
        <w:rPr>
          <w:rFonts w:ascii="David" w:eastAsia="Times New Roman" w:hAnsi="David"/>
          <w:spacing w:val="6"/>
          <w:sz w:val="24"/>
          <w:rtl/>
          <w:lang w:eastAsia="he-IL"/>
        </w:rPr>
        <w:t>.</w:t>
      </w:r>
    </w:p>
    <w:p w14:paraId="7A606BD2"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spacing w:val="6"/>
          <w:sz w:val="24"/>
          <w:rtl/>
          <w:lang w:eastAsia="he-IL"/>
        </w:rPr>
        <w:t>כתובות הצדדים לצורך הסכם זה:</w:t>
      </w:r>
    </w:p>
    <w:p w14:paraId="6015504C" w14:textId="77777777" w:rsidR="00990992" w:rsidRPr="00CC0F9A" w:rsidRDefault="00990992" w:rsidP="00090BAF">
      <w:pPr>
        <w:ind w:left="707"/>
        <w:rPr>
          <w:rFonts w:ascii="David" w:eastAsia="Times New Roman" w:hAnsi="David"/>
          <w:spacing w:val="6"/>
          <w:sz w:val="24"/>
          <w:lang w:eastAsia="he-IL"/>
        </w:rPr>
      </w:pPr>
      <w:r w:rsidRPr="00CC0F9A">
        <w:rPr>
          <w:rFonts w:ascii="David" w:eastAsia="Times New Roman" w:hAnsi="David"/>
          <w:b/>
          <w:bCs/>
          <w:spacing w:val="6"/>
          <w:sz w:val="24"/>
          <w:u w:val="single"/>
          <w:rtl/>
          <w:lang w:eastAsia="he-IL"/>
        </w:rPr>
        <w:t>המשרד</w:t>
      </w:r>
      <w:r w:rsidRPr="00CC0F9A">
        <w:rPr>
          <w:rFonts w:ascii="David" w:eastAsia="Times New Roman" w:hAnsi="David"/>
          <w:spacing w:val="6"/>
          <w:sz w:val="24"/>
          <w:rtl/>
          <w:lang w:eastAsia="he-IL"/>
        </w:rPr>
        <w:t>: משרד התרבות והספורט, בנין ג', הקריה המזרחית, ת"ד 49100, ירושלים 91490.</w:t>
      </w:r>
    </w:p>
    <w:p w14:paraId="2CB65AF0" w14:textId="77777777" w:rsidR="00990992" w:rsidRPr="00CC0F9A" w:rsidRDefault="00990992" w:rsidP="00AF19A6">
      <w:pPr>
        <w:ind w:left="707"/>
        <w:rPr>
          <w:rFonts w:ascii="David" w:eastAsia="Times New Roman" w:hAnsi="David"/>
          <w:spacing w:val="6"/>
          <w:sz w:val="24"/>
          <w:rtl/>
          <w:lang w:eastAsia="he-IL"/>
        </w:rPr>
      </w:pPr>
      <w:r w:rsidRPr="00CC0F9A">
        <w:rPr>
          <w:rFonts w:ascii="David" w:eastAsia="Times New Roman" w:hAnsi="David"/>
          <w:b/>
          <w:bCs/>
          <w:spacing w:val="6"/>
          <w:sz w:val="24"/>
          <w:u w:val="single"/>
          <w:rtl/>
          <w:lang w:eastAsia="he-IL"/>
        </w:rPr>
        <w:t>הספק</w:t>
      </w:r>
      <w:r w:rsidRPr="00CC0F9A">
        <w:rPr>
          <w:rFonts w:ascii="David" w:eastAsia="Times New Roman" w:hAnsi="David"/>
          <w:spacing w:val="6"/>
          <w:sz w:val="24"/>
          <w:rtl/>
          <w:lang w:eastAsia="he-IL"/>
        </w:rPr>
        <w:t>:  ______________________________________________________</w:t>
      </w:r>
    </w:p>
    <w:p w14:paraId="6ACB6F2B" w14:textId="77777777" w:rsidR="007A7E71" w:rsidRPr="00CC0F9A" w:rsidRDefault="007A7E71" w:rsidP="00500C65">
      <w:pPr>
        <w:rPr>
          <w:rFonts w:ascii="David" w:eastAsia="Times New Roman" w:hAnsi="David"/>
          <w:spacing w:val="6"/>
          <w:sz w:val="24"/>
          <w:rtl/>
          <w:lang w:eastAsia="he-IL"/>
        </w:rPr>
      </w:pPr>
    </w:p>
    <w:p w14:paraId="1974B77D" w14:textId="77777777" w:rsidR="00090BAF" w:rsidRPr="007A7E71" w:rsidRDefault="00990992" w:rsidP="007A7E71">
      <w:pPr>
        <w:ind w:left="1137" w:right="180" w:hanging="570"/>
        <w:jc w:val="center"/>
        <w:rPr>
          <w:rFonts w:ascii="David" w:hAnsi="David"/>
          <w:b/>
          <w:bCs/>
          <w:sz w:val="24"/>
          <w:rtl/>
        </w:rPr>
      </w:pPr>
      <w:r w:rsidRPr="00CC0F9A">
        <w:rPr>
          <w:rFonts w:ascii="David" w:hAnsi="David"/>
          <w:b/>
          <w:bCs/>
          <w:sz w:val="24"/>
          <w:rtl/>
        </w:rPr>
        <w:t>לראייה באו הצדדים על החתום:</w:t>
      </w:r>
    </w:p>
    <w:tbl>
      <w:tblPr>
        <w:bidiVisual/>
        <w:tblW w:w="8775" w:type="dxa"/>
        <w:jc w:val="center"/>
        <w:tblLook w:val="04A0" w:firstRow="1" w:lastRow="0" w:firstColumn="1" w:lastColumn="0" w:noHBand="0" w:noVBand="1"/>
      </w:tblPr>
      <w:tblGrid>
        <w:gridCol w:w="2925"/>
        <w:gridCol w:w="3194"/>
        <w:gridCol w:w="2656"/>
      </w:tblGrid>
      <w:tr w:rsidR="00090BAF" w:rsidRPr="00376880" w14:paraId="1730747C" w14:textId="77777777" w:rsidTr="00DE7CA5">
        <w:trPr>
          <w:trHeight w:val="313"/>
          <w:jc w:val="center"/>
        </w:trPr>
        <w:tc>
          <w:tcPr>
            <w:tcW w:w="2925" w:type="dxa"/>
            <w:hideMark/>
          </w:tcPr>
          <w:p w14:paraId="2DAFFB6C"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w:t>
            </w:r>
          </w:p>
        </w:tc>
        <w:tc>
          <w:tcPr>
            <w:tcW w:w="3194" w:type="dxa"/>
            <w:hideMark/>
          </w:tcPr>
          <w:p w14:paraId="534D1CE0"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______________________</w:t>
            </w:r>
          </w:p>
        </w:tc>
        <w:tc>
          <w:tcPr>
            <w:tcW w:w="2656" w:type="dxa"/>
            <w:hideMark/>
          </w:tcPr>
          <w:p w14:paraId="50599185" w14:textId="77777777" w:rsidR="00090BAF" w:rsidRPr="00376880" w:rsidRDefault="00090BAF" w:rsidP="00090BAF">
            <w:pPr>
              <w:tabs>
                <w:tab w:val="left" w:pos="-2042"/>
              </w:tabs>
              <w:jc w:val="center"/>
              <w:rPr>
                <w:rFonts w:ascii="David" w:hAnsi="David"/>
                <w:sz w:val="24"/>
                <w:u w:val="single"/>
                <w:rtl/>
              </w:rPr>
            </w:pPr>
            <w:r w:rsidRPr="00376880">
              <w:rPr>
                <w:rFonts w:ascii="David" w:hAnsi="David"/>
                <w:sz w:val="24"/>
                <w:u w:val="single"/>
                <w:rtl/>
              </w:rPr>
              <w:t>__________________</w:t>
            </w:r>
          </w:p>
        </w:tc>
      </w:tr>
      <w:tr w:rsidR="00090BAF" w:rsidRPr="00376880" w14:paraId="4B5F7A08" w14:textId="77777777" w:rsidTr="00DE7CA5">
        <w:trPr>
          <w:trHeight w:val="300"/>
          <w:jc w:val="center"/>
        </w:trPr>
        <w:tc>
          <w:tcPr>
            <w:tcW w:w="2925" w:type="dxa"/>
            <w:hideMark/>
          </w:tcPr>
          <w:p w14:paraId="38F1725E" w14:textId="1136D623" w:rsidR="00090BAF" w:rsidRPr="00376880" w:rsidRDefault="008608D0" w:rsidP="004500E2">
            <w:pPr>
              <w:tabs>
                <w:tab w:val="left" w:pos="-2042"/>
              </w:tabs>
              <w:jc w:val="center"/>
              <w:rPr>
                <w:rFonts w:ascii="David" w:hAnsi="David"/>
                <w:sz w:val="24"/>
                <w:rtl/>
              </w:rPr>
            </w:pPr>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-צדקה</w:t>
            </w:r>
          </w:p>
        </w:tc>
        <w:tc>
          <w:tcPr>
            <w:tcW w:w="3194" w:type="dxa"/>
            <w:hideMark/>
          </w:tcPr>
          <w:p w14:paraId="21BD5844" w14:textId="77777777" w:rsidR="00090BAF" w:rsidRPr="00376880" w:rsidRDefault="00090BAF" w:rsidP="00090BAF">
            <w:pPr>
              <w:tabs>
                <w:tab w:val="left" w:pos="-2042"/>
              </w:tabs>
              <w:jc w:val="center"/>
              <w:rPr>
                <w:rFonts w:ascii="David" w:hAnsi="David"/>
                <w:sz w:val="24"/>
                <w:rtl/>
              </w:rPr>
            </w:pPr>
            <w:r w:rsidRPr="00376880">
              <w:rPr>
                <w:rFonts w:ascii="David" w:hAnsi="David"/>
                <w:b/>
                <w:bCs/>
                <w:sz w:val="24"/>
                <w:rtl/>
              </w:rPr>
              <w:t xml:space="preserve">שי </w:t>
            </w:r>
            <w:proofErr w:type="spellStart"/>
            <w:r w:rsidRPr="00376880">
              <w:rPr>
                <w:rFonts w:ascii="David" w:hAnsi="David"/>
                <w:b/>
                <w:bCs/>
                <w:sz w:val="24"/>
                <w:rtl/>
              </w:rPr>
              <w:t>מילמן</w:t>
            </w:r>
            <w:proofErr w:type="spellEnd"/>
          </w:p>
        </w:tc>
        <w:tc>
          <w:tcPr>
            <w:tcW w:w="2656" w:type="dxa"/>
            <w:hideMark/>
          </w:tcPr>
          <w:p w14:paraId="77EFF38E" w14:textId="77777777" w:rsidR="00090BAF" w:rsidRPr="00376880" w:rsidRDefault="00090BAF" w:rsidP="00090BAF">
            <w:pPr>
              <w:tabs>
                <w:tab w:val="left" w:pos="-2042"/>
              </w:tabs>
              <w:jc w:val="center"/>
              <w:rPr>
                <w:rFonts w:ascii="David" w:hAnsi="David"/>
                <w:b/>
                <w:bCs/>
                <w:sz w:val="24"/>
                <w:rtl/>
              </w:rPr>
            </w:pPr>
            <w:r w:rsidRPr="00376880">
              <w:rPr>
                <w:rFonts w:ascii="David" w:hAnsi="David"/>
                <w:b/>
                <w:bCs/>
                <w:sz w:val="24"/>
                <w:rtl/>
              </w:rPr>
              <w:t>הספק</w:t>
            </w:r>
          </w:p>
        </w:tc>
      </w:tr>
      <w:tr w:rsidR="00090BAF" w:rsidRPr="00376880" w14:paraId="3676B500" w14:textId="77777777" w:rsidTr="00DE7CA5">
        <w:trPr>
          <w:trHeight w:val="614"/>
          <w:jc w:val="center"/>
        </w:trPr>
        <w:tc>
          <w:tcPr>
            <w:tcW w:w="2925" w:type="dxa"/>
            <w:hideMark/>
          </w:tcPr>
          <w:p w14:paraId="28D97108" w14:textId="60F9E93F" w:rsidR="00090BAF" w:rsidRPr="00376880" w:rsidRDefault="008608D0" w:rsidP="008608D0">
            <w:pPr>
              <w:tabs>
                <w:tab w:val="left" w:pos="-2042"/>
                <w:tab w:val="left" w:pos="0"/>
                <w:tab w:val="left" w:pos="176"/>
              </w:tabs>
              <w:jc w:val="center"/>
              <w:rPr>
                <w:rFonts w:ascii="David" w:hAnsi="David"/>
                <w:sz w:val="24"/>
                <w:rtl/>
              </w:rPr>
            </w:pPr>
            <w:r>
              <w:rPr>
                <w:rFonts w:ascii="David" w:hAnsi="David" w:hint="cs"/>
                <w:sz w:val="24"/>
                <w:rtl/>
              </w:rPr>
              <w:t xml:space="preserve">מ"מ </w:t>
            </w:r>
            <w:r w:rsidR="00090BAF" w:rsidRPr="00376880">
              <w:rPr>
                <w:rFonts w:ascii="David" w:hAnsi="David"/>
                <w:sz w:val="24"/>
                <w:rtl/>
              </w:rPr>
              <w:t xml:space="preserve">ראש </w:t>
            </w:r>
            <w:proofErr w:type="spellStart"/>
            <w:r w:rsidR="00090BAF" w:rsidRPr="00376880">
              <w:rPr>
                <w:rFonts w:ascii="David" w:hAnsi="David"/>
                <w:sz w:val="24"/>
                <w:rtl/>
              </w:rPr>
              <w:t>מ</w:t>
            </w:r>
            <w:r w:rsidR="00616E38">
              <w:rPr>
                <w:rFonts w:ascii="David" w:hAnsi="David" w:hint="cs"/>
                <w:sz w:val="24"/>
                <w:rtl/>
              </w:rPr>
              <w:t>י</w:t>
            </w:r>
            <w:r w:rsidR="00090BAF" w:rsidRPr="00376880">
              <w:rPr>
                <w:rFonts w:ascii="David" w:hAnsi="David"/>
                <w:sz w:val="24"/>
                <w:rtl/>
              </w:rPr>
              <w:t>נהל</w:t>
            </w:r>
            <w:proofErr w:type="spellEnd"/>
            <w:r w:rsidR="00090BAF" w:rsidRPr="00376880">
              <w:rPr>
                <w:rFonts w:ascii="David" w:hAnsi="David"/>
                <w:sz w:val="24"/>
                <w:rtl/>
              </w:rPr>
              <w:t xml:space="preserve"> ה</w:t>
            </w:r>
            <w:r w:rsidR="00083B42">
              <w:rPr>
                <w:rFonts w:ascii="David" w:hAnsi="David" w:hint="cs"/>
                <w:sz w:val="24"/>
                <w:rtl/>
              </w:rPr>
              <w:t>ספורט</w:t>
            </w:r>
          </w:p>
          <w:p w14:paraId="38D1F781" w14:textId="77777777" w:rsidR="00090BAF" w:rsidRPr="00376880" w:rsidRDefault="00090BAF" w:rsidP="00090BAF">
            <w:pPr>
              <w:tabs>
                <w:tab w:val="left" w:pos="-2042"/>
                <w:tab w:val="left" w:pos="0"/>
                <w:tab w:val="left" w:pos="176"/>
              </w:tabs>
              <w:jc w:val="center"/>
              <w:rPr>
                <w:rFonts w:ascii="David" w:hAnsi="David"/>
                <w:sz w:val="24"/>
                <w:rtl/>
              </w:rPr>
            </w:pPr>
            <w:r w:rsidRPr="00376880">
              <w:rPr>
                <w:rFonts w:ascii="David" w:hAnsi="David"/>
                <w:sz w:val="24"/>
                <w:rtl/>
              </w:rPr>
              <w:t xml:space="preserve">משרד התרבות והספורט </w:t>
            </w:r>
          </w:p>
        </w:tc>
        <w:tc>
          <w:tcPr>
            <w:tcW w:w="3194" w:type="dxa"/>
            <w:hideMark/>
          </w:tcPr>
          <w:p w14:paraId="6A10E129"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חשב</w:t>
            </w:r>
          </w:p>
          <w:p w14:paraId="249ABECF"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משרד התרבות והספורט</w:t>
            </w:r>
          </w:p>
        </w:tc>
        <w:tc>
          <w:tcPr>
            <w:tcW w:w="2656" w:type="dxa"/>
            <w:hideMark/>
          </w:tcPr>
          <w:p w14:paraId="5F96C7AA" w14:textId="77777777" w:rsidR="00090BAF" w:rsidRPr="00376880" w:rsidRDefault="00090BAF" w:rsidP="00090BAF">
            <w:pPr>
              <w:tabs>
                <w:tab w:val="left" w:pos="-2042"/>
              </w:tabs>
              <w:jc w:val="center"/>
              <w:rPr>
                <w:rFonts w:ascii="David" w:hAnsi="David"/>
                <w:sz w:val="24"/>
                <w:rtl/>
              </w:rPr>
            </w:pPr>
            <w:r w:rsidRPr="00376880">
              <w:rPr>
                <w:rFonts w:ascii="David" w:hAnsi="David"/>
                <w:sz w:val="24"/>
                <w:rtl/>
              </w:rPr>
              <w:t>על ידי: ______________</w:t>
            </w:r>
          </w:p>
        </w:tc>
      </w:tr>
    </w:tbl>
    <w:p w14:paraId="030A9E97" w14:textId="77777777" w:rsidR="0082038E" w:rsidRPr="0082038E" w:rsidRDefault="0082038E">
      <w:pPr>
        <w:bidi w:val="0"/>
        <w:spacing w:line="240" w:lineRule="auto"/>
        <w:jc w:val="left"/>
        <w:rPr>
          <w:rFonts w:ascii="David" w:hAnsi="David"/>
          <w:b/>
          <w:bCs/>
          <w:rtl/>
        </w:rPr>
      </w:pPr>
      <w:bookmarkStart w:id="280" w:name="_Toc59719352"/>
      <w:bookmarkStart w:id="281" w:name="_Toc365809133"/>
      <w:r w:rsidRPr="0082038E">
        <w:rPr>
          <w:rFonts w:ascii="David" w:hAnsi="David"/>
          <w:b/>
          <w:bCs/>
          <w:rtl/>
        </w:rPr>
        <w:br w:type="page"/>
      </w:r>
    </w:p>
    <w:p w14:paraId="4972B550" w14:textId="27911005" w:rsidR="00090BAF" w:rsidRPr="00376880" w:rsidRDefault="00090BAF" w:rsidP="00090BAF">
      <w:pPr>
        <w:pStyle w:val="23"/>
      </w:pPr>
      <w:bookmarkStart w:id="282" w:name="נספח_סודיות"/>
      <w:bookmarkStart w:id="283" w:name="_Toc137735243"/>
      <w:r w:rsidRPr="00376880">
        <w:rPr>
          <w:rtl/>
        </w:rPr>
        <w:lastRenderedPageBreak/>
        <w:t>נספח ג'</w:t>
      </w:r>
      <w:r w:rsidR="00F45489">
        <w:rPr>
          <w:rFonts w:hint="cs"/>
          <w:rtl/>
        </w:rPr>
        <w:t>1</w:t>
      </w:r>
      <w:bookmarkEnd w:id="282"/>
      <w:r>
        <w:rPr>
          <w:rFonts w:hint="cs"/>
          <w:rtl/>
        </w:rPr>
        <w:t xml:space="preserve"> </w:t>
      </w:r>
      <w:r w:rsidRPr="00376880">
        <w:rPr>
          <w:rtl/>
        </w:rPr>
        <w:t xml:space="preserve">להסכם – </w:t>
      </w:r>
      <w:bookmarkStart w:id="284" w:name="נספח_סודיות_כותרת"/>
      <w:r w:rsidRPr="00376880">
        <w:rPr>
          <w:rtl/>
        </w:rPr>
        <w:t>נוסח התחייבות לשמירת סודיות ולמניעת ניגוד עניינים</w:t>
      </w:r>
      <w:bookmarkEnd w:id="280"/>
      <w:bookmarkEnd w:id="284"/>
      <w:bookmarkEnd w:id="283"/>
    </w:p>
    <w:p w14:paraId="50A28938" w14:textId="77777777" w:rsidR="00090BAF" w:rsidRPr="00376880" w:rsidRDefault="00090BAF" w:rsidP="00090BAF">
      <w:pPr>
        <w:jc w:val="center"/>
        <w:rPr>
          <w:rFonts w:ascii="David" w:hAnsi="David"/>
          <w:sz w:val="24"/>
          <w:rtl/>
        </w:rPr>
      </w:pPr>
      <w:r w:rsidRPr="00376880">
        <w:rPr>
          <w:rFonts w:ascii="David" w:hAnsi="David"/>
          <w:b/>
          <w:bCs/>
          <w:sz w:val="24"/>
          <w:rtl/>
        </w:rPr>
        <w:t>מסמך זה ייחתם על ידי הספק</w:t>
      </w:r>
    </w:p>
    <w:p w14:paraId="0676FAF2" w14:textId="77777777" w:rsidR="00090BAF" w:rsidRPr="00376880" w:rsidRDefault="00090BAF" w:rsidP="00090BAF">
      <w:pPr>
        <w:rPr>
          <w:rFonts w:ascii="David" w:hAnsi="David"/>
          <w:b/>
          <w:bCs/>
        </w:rPr>
      </w:pPr>
      <w:r w:rsidRPr="00376880">
        <w:rPr>
          <w:rFonts w:ascii="David" w:hAnsi="David"/>
          <w:b/>
          <w:bCs/>
          <w:rtl/>
        </w:rPr>
        <w:t>לכבוד</w:t>
      </w:r>
    </w:p>
    <w:p w14:paraId="1D85C1F9" w14:textId="77777777" w:rsidR="00090BAF" w:rsidRPr="00376880" w:rsidRDefault="00090BAF" w:rsidP="00090BAF">
      <w:pPr>
        <w:rPr>
          <w:rFonts w:ascii="David" w:hAnsi="David"/>
          <w:b/>
          <w:bCs/>
          <w:rtl/>
        </w:rPr>
      </w:pPr>
      <w:r w:rsidRPr="00376880">
        <w:rPr>
          <w:rFonts w:ascii="David" w:hAnsi="David"/>
          <w:b/>
          <w:bCs/>
          <w:rtl/>
        </w:rPr>
        <w:t xml:space="preserve">מדינת ישראל </w:t>
      </w:r>
    </w:p>
    <w:p w14:paraId="2F6F3FCE" w14:textId="77777777" w:rsidR="00090BAF" w:rsidRPr="00376880" w:rsidRDefault="00090BAF" w:rsidP="00090BAF">
      <w:pPr>
        <w:rPr>
          <w:rFonts w:ascii="David" w:hAnsi="David"/>
          <w:b/>
          <w:bCs/>
          <w:rtl/>
        </w:rPr>
      </w:pPr>
      <w:r w:rsidRPr="00376880">
        <w:rPr>
          <w:rFonts w:ascii="David" w:hAnsi="David"/>
          <w:b/>
          <w:bCs/>
          <w:rtl/>
        </w:rPr>
        <w:t>משרד התרבות והספורט</w:t>
      </w:r>
    </w:p>
    <w:p w14:paraId="59EF8D36" w14:textId="77777777" w:rsidR="00090BAF" w:rsidRPr="00376880" w:rsidRDefault="00090BAF" w:rsidP="00090BAF">
      <w:pPr>
        <w:rPr>
          <w:rFonts w:ascii="David" w:hAnsi="David"/>
          <w:bCs/>
          <w:spacing w:val="6"/>
          <w:sz w:val="24"/>
          <w:rtl/>
        </w:rPr>
      </w:pPr>
      <w:r w:rsidRPr="00376880">
        <w:rPr>
          <w:rFonts w:ascii="David" w:hAnsi="David"/>
          <w:bCs/>
          <w:sz w:val="24"/>
          <w:rtl/>
        </w:rPr>
        <w:t>הקריה המזרחית, בניין ג'</w:t>
      </w:r>
    </w:p>
    <w:p w14:paraId="5609467A" w14:textId="77777777" w:rsidR="00090BAF" w:rsidRPr="00376880" w:rsidRDefault="00090BAF" w:rsidP="00090BAF">
      <w:pPr>
        <w:rPr>
          <w:rFonts w:ascii="David" w:hAnsi="David"/>
          <w:b/>
          <w:bCs/>
          <w:rtl/>
        </w:rPr>
      </w:pPr>
      <w:r w:rsidRPr="00376880">
        <w:rPr>
          <w:rFonts w:ascii="David" w:hAnsi="David"/>
          <w:b/>
          <w:bCs/>
          <w:rtl/>
        </w:rPr>
        <w:t>ירושלים</w:t>
      </w:r>
    </w:p>
    <w:p w14:paraId="3CE1ABCF" w14:textId="77777777" w:rsidR="00090BAF" w:rsidRPr="00376880" w:rsidRDefault="00090BAF" w:rsidP="00090BAF">
      <w:pPr>
        <w:rPr>
          <w:rFonts w:ascii="David" w:hAnsi="David"/>
          <w:rtl/>
        </w:rPr>
      </w:pPr>
      <w:proofErr w:type="spellStart"/>
      <w:r w:rsidRPr="00376880">
        <w:rPr>
          <w:rFonts w:ascii="David" w:hAnsi="David"/>
          <w:rtl/>
        </w:rPr>
        <w:t>א.ג.נ</w:t>
      </w:r>
      <w:proofErr w:type="spellEnd"/>
      <w:r w:rsidRPr="00376880">
        <w:rPr>
          <w:rFonts w:ascii="David" w:hAnsi="David"/>
          <w:rtl/>
        </w:rPr>
        <w:t>.,</w:t>
      </w:r>
    </w:p>
    <w:p w14:paraId="3888F6D9" w14:textId="77777777" w:rsidR="00090BAF" w:rsidRPr="00376880" w:rsidRDefault="00090BAF" w:rsidP="00090BAF">
      <w:pPr>
        <w:rPr>
          <w:rFonts w:ascii="David" w:hAnsi="David"/>
          <w:rtl/>
        </w:rPr>
      </w:pPr>
    </w:p>
    <w:p w14:paraId="7972A3B7" w14:textId="77777777" w:rsidR="00090BAF" w:rsidRPr="00376880" w:rsidRDefault="00090BAF" w:rsidP="00090BAF">
      <w:pPr>
        <w:jc w:val="center"/>
        <w:rPr>
          <w:rFonts w:ascii="David" w:hAnsi="David"/>
          <w:b/>
          <w:bCs/>
          <w:rtl/>
        </w:rPr>
      </w:pPr>
      <w:r w:rsidRPr="00376880">
        <w:rPr>
          <w:rFonts w:ascii="David" w:hAnsi="David"/>
          <w:b/>
          <w:bCs/>
          <w:rtl/>
        </w:rPr>
        <w:t xml:space="preserve">הנדון: </w:t>
      </w:r>
      <w:r w:rsidRPr="00376880">
        <w:rPr>
          <w:rFonts w:ascii="David" w:hAnsi="David"/>
          <w:b/>
          <w:bCs/>
          <w:u w:val="single"/>
          <w:rtl/>
        </w:rPr>
        <w:t>התחייבות לשמירת סודיות ולמניעת ניגוד עניינים</w:t>
      </w:r>
    </w:p>
    <w:p w14:paraId="3DFFAF39" w14:textId="50BA878C" w:rsidR="00090BAF" w:rsidRPr="00376880" w:rsidRDefault="00090BAF" w:rsidP="00090BAF">
      <w:pPr>
        <w:ind w:left="851" w:hanging="851"/>
        <w:rPr>
          <w:rFonts w:ascii="David" w:eastAsia="Times New Roman" w:hAnsi="David"/>
          <w:spacing w:val="6"/>
          <w:sz w:val="24"/>
          <w:rtl/>
          <w:lang w:eastAsia="he-IL"/>
        </w:rPr>
      </w:pPr>
      <w:r w:rsidRPr="00376880">
        <w:rPr>
          <w:rFonts w:ascii="David" w:eastAsia="Times New Roman" w:hAnsi="David"/>
          <w:b/>
          <w:bCs/>
          <w:spacing w:val="6"/>
          <w:sz w:val="24"/>
          <w:rtl/>
          <w:lang w:eastAsia="he-IL"/>
        </w:rPr>
        <w:t>הואיל</w:t>
      </w:r>
      <w:r w:rsidRPr="00376880">
        <w:rPr>
          <w:rFonts w:ascii="David" w:eastAsia="Times New Roman" w:hAnsi="David"/>
          <w:spacing w:val="6"/>
          <w:sz w:val="24"/>
          <w:rtl/>
          <w:lang w:eastAsia="he-IL"/>
        </w:rPr>
        <w:t>:</w:t>
      </w:r>
      <w:r w:rsidRPr="00376880">
        <w:rPr>
          <w:rFonts w:ascii="David" w:eastAsia="Times New Roman" w:hAnsi="David"/>
          <w:spacing w:val="6"/>
          <w:sz w:val="24"/>
          <w:rtl/>
          <w:lang w:eastAsia="he-IL"/>
        </w:rPr>
        <w:tab/>
        <w:t>ומשרד התרבות והספורט (להלן: "</w:t>
      </w:r>
      <w:r w:rsidRPr="00376880">
        <w:rPr>
          <w:rFonts w:ascii="David" w:eastAsia="Times New Roman" w:hAnsi="David"/>
          <w:b/>
          <w:bCs/>
          <w:spacing w:val="6"/>
          <w:sz w:val="24"/>
          <w:rtl/>
          <w:lang w:eastAsia="he-IL"/>
        </w:rPr>
        <w:t>המשרד</w:t>
      </w:r>
      <w:r w:rsidRPr="00376880">
        <w:rPr>
          <w:rFonts w:ascii="David" w:eastAsia="Times New Roman" w:hAnsi="David"/>
          <w:spacing w:val="6"/>
          <w:sz w:val="24"/>
          <w:rtl/>
          <w:lang w:eastAsia="he-IL"/>
        </w:rPr>
        <w:t>") מעוניין בקבלת שירותים</w:t>
      </w:r>
      <w:r w:rsidR="00784765">
        <w:rPr>
          <w:rFonts w:ascii="David" w:eastAsia="Times New Roman" w:hAnsi="David" w:hint="cs"/>
          <w:spacing w:val="6"/>
          <w:sz w:val="24"/>
          <w:rtl/>
          <w:lang w:eastAsia="he-IL"/>
        </w:rPr>
        <w:t xml:space="preserve"> ל</w:t>
      </w:r>
      <w:r w:rsidR="00784765">
        <w:rPr>
          <w:rFonts w:ascii="David" w:eastAsia="Times New Roman" w:hAnsi="David"/>
          <w:spacing w:val="6"/>
          <w:sz w:val="24"/>
          <w:rtl/>
          <w:lang w:eastAsia="he-IL"/>
        </w:rPr>
        <w:fldChar w:fldCharType="begin"/>
      </w:r>
      <w:r w:rsidR="00784765">
        <w:rPr>
          <w:rFonts w:ascii="David" w:eastAsia="Times New Roman" w:hAnsi="David"/>
          <w:spacing w:val="6"/>
          <w:sz w:val="24"/>
          <w:rtl/>
          <w:lang w:eastAsia="he-IL"/>
        </w:rPr>
        <w:instrText xml:space="preserve"> </w:instrText>
      </w:r>
      <w:r w:rsidR="00784765">
        <w:rPr>
          <w:rFonts w:ascii="David" w:eastAsia="Times New Roman" w:hAnsi="David" w:hint="cs"/>
          <w:spacing w:val="6"/>
          <w:sz w:val="24"/>
          <w:lang w:eastAsia="he-IL"/>
        </w:rPr>
        <w:instrText>REF</w:instrText>
      </w:r>
      <w:r w:rsidR="00784765">
        <w:rPr>
          <w:rFonts w:ascii="David" w:eastAsia="Times New Roman" w:hAnsi="David" w:hint="cs"/>
          <w:spacing w:val="6"/>
          <w:sz w:val="24"/>
          <w:rtl/>
          <w:lang w:eastAsia="he-IL"/>
        </w:rPr>
        <w:instrText xml:space="preserve"> שם_המכרז \</w:instrText>
      </w:r>
      <w:r w:rsidR="00784765">
        <w:rPr>
          <w:rFonts w:ascii="David" w:eastAsia="Times New Roman" w:hAnsi="David" w:hint="cs"/>
          <w:spacing w:val="6"/>
          <w:sz w:val="24"/>
          <w:lang w:eastAsia="he-IL"/>
        </w:rPr>
        <w:instrText>h</w:instrText>
      </w:r>
      <w:r w:rsidR="00784765">
        <w:rPr>
          <w:rFonts w:ascii="David" w:eastAsia="Times New Roman" w:hAnsi="David"/>
          <w:spacing w:val="6"/>
          <w:sz w:val="24"/>
          <w:rtl/>
          <w:lang w:eastAsia="he-IL"/>
        </w:rPr>
        <w:instrText xml:space="preserve"> </w:instrText>
      </w:r>
      <w:r w:rsidR="00784765">
        <w:rPr>
          <w:rFonts w:ascii="David" w:eastAsia="Times New Roman" w:hAnsi="David"/>
          <w:spacing w:val="6"/>
          <w:sz w:val="24"/>
          <w:rtl/>
          <w:lang w:eastAsia="he-IL"/>
        </w:rPr>
      </w:r>
      <w:r w:rsidR="00784765">
        <w:rPr>
          <w:rFonts w:ascii="David" w:eastAsia="Times New Roman" w:hAnsi="David"/>
          <w:spacing w:val="6"/>
          <w:sz w:val="24"/>
          <w:rtl/>
          <w:lang w:eastAsia="he-IL"/>
        </w:rPr>
        <w:fldChar w:fldCharType="separate"/>
      </w:r>
      <w:r w:rsidR="00E20BFF">
        <w:rPr>
          <w:rFonts w:ascii="David" w:hAnsi="David" w:hint="cs"/>
          <w:rtl/>
        </w:rPr>
        <w:t>מתן שירותי ייעוץ בתחום הבטיחות עבור הרשות לנהיגה ספורטיבית</w:t>
      </w:r>
      <w:r w:rsidR="00784765">
        <w:rPr>
          <w:rFonts w:ascii="David" w:eastAsia="Times New Roman" w:hAnsi="David"/>
          <w:spacing w:val="6"/>
          <w:sz w:val="24"/>
          <w:rtl/>
          <w:lang w:eastAsia="he-IL"/>
        </w:rPr>
        <w:fldChar w:fldCharType="end"/>
      </w:r>
      <w:r w:rsidRPr="00376880">
        <w:rPr>
          <w:rFonts w:ascii="David" w:eastAsia="Times New Roman" w:hAnsi="David"/>
          <w:spacing w:val="6"/>
          <w:sz w:val="24"/>
          <w:rtl/>
          <w:lang w:eastAsia="he-IL"/>
        </w:rPr>
        <w:t xml:space="preserve"> (להלן: "</w:t>
      </w:r>
      <w:r w:rsidRPr="00376880">
        <w:rPr>
          <w:rFonts w:ascii="David" w:eastAsia="Times New Roman" w:hAnsi="David"/>
          <w:b/>
          <w:bCs/>
          <w:spacing w:val="6"/>
          <w:sz w:val="24"/>
          <w:rtl/>
          <w:lang w:eastAsia="he-IL"/>
        </w:rPr>
        <w:t>השירותים</w:t>
      </w:r>
      <w:r w:rsidRPr="00376880">
        <w:rPr>
          <w:rFonts w:ascii="David" w:eastAsia="Times New Roman" w:hAnsi="David"/>
          <w:spacing w:val="6"/>
          <w:sz w:val="24"/>
          <w:rtl/>
          <w:lang w:eastAsia="he-IL"/>
        </w:rPr>
        <w:t>" או "</w:t>
      </w:r>
      <w:r w:rsidRPr="00376880">
        <w:rPr>
          <w:rFonts w:ascii="David" w:eastAsia="Times New Roman" w:hAnsi="David"/>
          <w:b/>
          <w:bCs/>
          <w:spacing w:val="6"/>
          <w:sz w:val="24"/>
          <w:rtl/>
          <w:lang w:eastAsia="he-IL"/>
        </w:rPr>
        <w:t>העבודות</w:t>
      </w:r>
      <w:r w:rsidRPr="00376880">
        <w:rPr>
          <w:rFonts w:ascii="David" w:eastAsia="Times New Roman" w:hAnsi="David"/>
          <w:spacing w:val="6"/>
          <w:sz w:val="24"/>
          <w:rtl/>
          <w:lang w:eastAsia="he-IL"/>
        </w:rPr>
        <w:t>");</w:t>
      </w:r>
    </w:p>
    <w:p w14:paraId="14F1EE68" w14:textId="77777777" w:rsidR="00090BAF" w:rsidRPr="00376880" w:rsidRDefault="00090BAF" w:rsidP="00090BAF">
      <w:pPr>
        <w:ind w:left="1134" w:hanging="1134"/>
        <w:rPr>
          <w:rFonts w:ascii="David" w:hAnsi="David"/>
          <w:rtl/>
        </w:rPr>
      </w:pPr>
    </w:p>
    <w:p w14:paraId="2053D750" w14:textId="5AEDBE3B" w:rsidR="00090BAF" w:rsidRPr="00376880" w:rsidRDefault="00090BAF" w:rsidP="00090BAF">
      <w:pPr>
        <w:ind w:left="851" w:hanging="851"/>
        <w:rPr>
          <w:rFonts w:ascii="David" w:hAnsi="David"/>
          <w:b/>
          <w:bCs/>
          <w:rtl/>
        </w:rPr>
      </w:pPr>
      <w:r w:rsidRPr="00AA1017">
        <w:rPr>
          <w:rFonts w:ascii="David" w:hAnsi="David"/>
          <w:b/>
          <w:bCs/>
          <w:rtl/>
        </w:rPr>
        <w:t>והואיל</w:t>
      </w:r>
      <w:r w:rsidRPr="00AA1017">
        <w:rPr>
          <w:rFonts w:ascii="David" w:hAnsi="David"/>
          <w:rtl/>
        </w:rPr>
        <w:t>:</w:t>
      </w:r>
      <w:r w:rsidRPr="00AA1017">
        <w:rPr>
          <w:rFonts w:ascii="David" w:hAnsi="David"/>
          <w:rtl/>
        </w:rPr>
        <w:tab/>
        <w:t xml:space="preserve">והמשרד פרסם מכרז לביצוע השירותים (מכרז פומבי </w:t>
      </w:r>
      <w:r w:rsidRPr="00AA1017">
        <w:rPr>
          <w:rFonts w:ascii="David" w:hAnsi="David"/>
          <w:b/>
          <w:bCs/>
          <w:sz w:val="24"/>
          <w:rtl/>
        </w:rPr>
        <w:fldChar w:fldCharType="begin"/>
      </w:r>
      <w:r w:rsidRPr="00AA1017">
        <w:rPr>
          <w:rFonts w:ascii="David" w:hAnsi="David"/>
          <w:b/>
          <w:bCs/>
          <w:sz w:val="24"/>
          <w:rtl/>
        </w:rPr>
        <w:instrText xml:space="preserve"> </w:instrText>
      </w:r>
      <w:r w:rsidRPr="00AA1017">
        <w:rPr>
          <w:rFonts w:ascii="David" w:hAnsi="David"/>
          <w:b/>
          <w:bCs/>
          <w:sz w:val="24"/>
        </w:rPr>
        <w:instrText>REF</w:instrText>
      </w:r>
      <w:r w:rsidRPr="00AA1017">
        <w:rPr>
          <w:rFonts w:ascii="David" w:hAnsi="David"/>
          <w:b/>
          <w:bCs/>
          <w:sz w:val="24"/>
          <w:rtl/>
        </w:rPr>
        <w:instrText xml:space="preserve"> מספר_המכרז \</w:instrText>
      </w:r>
      <w:r w:rsidRPr="00AA1017">
        <w:rPr>
          <w:rFonts w:ascii="David" w:hAnsi="David"/>
          <w:b/>
          <w:bCs/>
          <w:sz w:val="24"/>
        </w:rPr>
        <w:instrText>h</w:instrText>
      </w:r>
      <w:r w:rsidRPr="00AA1017">
        <w:rPr>
          <w:rFonts w:ascii="David" w:hAnsi="David"/>
          <w:b/>
          <w:bCs/>
          <w:sz w:val="24"/>
          <w:rtl/>
        </w:rPr>
        <w:instrText xml:space="preserve">  \* </w:instrText>
      </w:r>
      <w:r w:rsidRPr="00AA1017">
        <w:rPr>
          <w:rFonts w:ascii="David" w:hAnsi="David"/>
          <w:b/>
          <w:bCs/>
          <w:sz w:val="24"/>
        </w:rPr>
        <w:instrText>MERGEFORMAT</w:instrText>
      </w:r>
      <w:r w:rsidRPr="00AA1017">
        <w:rPr>
          <w:rFonts w:ascii="David" w:hAnsi="David"/>
          <w:b/>
          <w:bCs/>
          <w:sz w:val="24"/>
          <w:rtl/>
        </w:rPr>
        <w:instrText xml:space="preserve"> </w:instrText>
      </w:r>
      <w:r w:rsidRPr="00AA1017">
        <w:rPr>
          <w:rFonts w:ascii="David" w:hAnsi="David"/>
          <w:b/>
          <w:bCs/>
          <w:sz w:val="24"/>
          <w:rtl/>
        </w:rPr>
      </w:r>
      <w:r w:rsidRPr="00AA1017">
        <w:rPr>
          <w:rFonts w:ascii="David" w:hAnsi="David"/>
          <w:b/>
          <w:bCs/>
          <w:sz w:val="24"/>
          <w:rtl/>
        </w:rPr>
        <w:fldChar w:fldCharType="separate"/>
      </w:r>
      <w:r w:rsidR="00E20BFF" w:rsidRPr="00E20BFF">
        <w:rPr>
          <w:rFonts w:ascii="David" w:hAnsi="David"/>
          <w:b/>
          <w:bCs/>
          <w:sz w:val="24"/>
          <w:rtl/>
        </w:rPr>
        <w:t>מס</w:t>
      </w:r>
      <w:r w:rsidR="00E20BFF" w:rsidRPr="00E20BFF">
        <w:rPr>
          <w:rFonts w:ascii="David" w:hAnsi="David" w:hint="cs"/>
          <w:b/>
          <w:bCs/>
          <w:sz w:val="24"/>
          <w:rtl/>
        </w:rPr>
        <w:t xml:space="preserve">פר </w:t>
      </w:r>
      <w:r w:rsidR="00E20BFF" w:rsidRPr="00E20BFF">
        <w:rPr>
          <w:rFonts w:ascii="David" w:hAnsi="David"/>
          <w:b/>
          <w:bCs/>
          <w:sz w:val="24"/>
          <w:rtl/>
        </w:rPr>
        <w:t>10</w:t>
      </w:r>
      <w:r w:rsidR="00E20BFF" w:rsidRPr="00E20BFF">
        <w:rPr>
          <w:rFonts w:ascii="David" w:hAnsi="David"/>
          <w:b/>
          <w:bCs/>
          <w:noProof/>
          <w:sz w:val="24"/>
          <w:rtl/>
        </w:rPr>
        <w:t>/2023</w:t>
      </w:r>
      <w:r w:rsidRPr="00AA1017">
        <w:rPr>
          <w:rFonts w:ascii="David" w:hAnsi="David"/>
          <w:b/>
          <w:bCs/>
          <w:sz w:val="24"/>
          <w:rtl/>
        </w:rPr>
        <w:fldChar w:fldCharType="end"/>
      </w:r>
      <w:r w:rsidRPr="00AA1017">
        <w:rPr>
          <w:rFonts w:ascii="David" w:hAnsi="David"/>
          <w:rtl/>
        </w:rPr>
        <w:t xml:space="preserve">) (להלן: </w:t>
      </w:r>
      <w:r w:rsidRPr="00AA1017">
        <w:rPr>
          <w:rFonts w:ascii="David" w:hAnsi="David"/>
          <w:b/>
          <w:bCs/>
          <w:rtl/>
        </w:rPr>
        <w:t>"המכרז"</w:t>
      </w:r>
      <w:r w:rsidRPr="00AA1017">
        <w:rPr>
          <w:rFonts w:ascii="David" w:hAnsi="David"/>
          <w:rtl/>
        </w:rPr>
        <w:t>), והספק _____________________ (להלן: "</w:t>
      </w:r>
      <w:r w:rsidRPr="00AA1017">
        <w:rPr>
          <w:rFonts w:ascii="David" w:hAnsi="David"/>
          <w:b/>
          <w:bCs/>
          <w:rtl/>
        </w:rPr>
        <w:t>הספק</w:t>
      </w:r>
      <w:r w:rsidRPr="00AA1017">
        <w:rPr>
          <w:rFonts w:ascii="David" w:hAnsi="David"/>
          <w:rtl/>
        </w:rPr>
        <w:t xml:space="preserve">") הגיש הצעה במכרז והצעתו התקבלה (להלן: </w:t>
      </w:r>
      <w:r w:rsidRPr="00AA1017">
        <w:rPr>
          <w:rFonts w:ascii="David" w:hAnsi="David"/>
          <w:b/>
          <w:bCs/>
          <w:rtl/>
        </w:rPr>
        <w:t>"הצעת הספק"</w:t>
      </w:r>
      <w:r w:rsidRPr="00AA1017">
        <w:rPr>
          <w:rFonts w:ascii="David" w:hAnsi="David"/>
          <w:rtl/>
        </w:rPr>
        <w:t>) ונקבע, כי הספק יבצע עבור המשרד את העבודות במועדים ובתנאים כמפורט במסמכי המכרז, לרבות ההסכם ומסמך הגדרת העבודה;</w:t>
      </w:r>
    </w:p>
    <w:p w14:paraId="4B77CF22" w14:textId="77777777" w:rsidR="00090BAF" w:rsidRPr="00376880" w:rsidRDefault="00090BAF" w:rsidP="00090BAF">
      <w:pPr>
        <w:ind w:left="1134" w:hanging="1134"/>
        <w:rPr>
          <w:rFonts w:ascii="David" w:hAnsi="David"/>
          <w:sz w:val="24"/>
          <w:rtl/>
        </w:rPr>
      </w:pPr>
    </w:p>
    <w:p w14:paraId="4E523899" w14:textId="77777777" w:rsidR="00090BAF" w:rsidRPr="00376880" w:rsidRDefault="00090BAF" w:rsidP="00090BAF">
      <w:pPr>
        <w:ind w:left="851" w:hanging="851"/>
        <w:rPr>
          <w:rFonts w:ascii="David" w:hAnsi="David"/>
          <w:b/>
          <w:bCs/>
          <w:rtl/>
        </w:rPr>
      </w:pPr>
      <w:r w:rsidRPr="00376880">
        <w:rPr>
          <w:rFonts w:ascii="David" w:hAnsi="David"/>
          <w:b/>
          <w:bCs/>
          <w:rtl/>
        </w:rPr>
        <w:t>והואיל</w:t>
      </w:r>
      <w:r w:rsidRPr="00376880">
        <w:rPr>
          <w:rFonts w:ascii="David" w:hAnsi="David"/>
          <w:rtl/>
        </w:rPr>
        <w:t>:</w:t>
      </w:r>
      <w:r w:rsidRPr="00376880">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435218FA" w14:textId="77777777" w:rsidR="00090BAF" w:rsidRPr="00376880" w:rsidRDefault="00090BAF" w:rsidP="00090BAF">
      <w:pPr>
        <w:ind w:left="1134" w:hanging="1134"/>
        <w:rPr>
          <w:rFonts w:ascii="David" w:hAnsi="David"/>
          <w:sz w:val="24"/>
          <w:rtl/>
        </w:rPr>
      </w:pPr>
    </w:p>
    <w:p w14:paraId="3F950F07"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eastAsia="Times New Roman" w:hAnsi="David"/>
          <w:spacing w:val="6"/>
          <w:sz w:val="24"/>
          <w:rtl/>
          <w:lang w:eastAsia="he-IL"/>
        </w:rPr>
        <w:t>והוסבר</w:t>
      </w:r>
      <w:r w:rsidRPr="00376880">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376880">
        <w:rPr>
          <w:rFonts w:ascii="David" w:hAnsi="David"/>
          <w:b/>
          <w:bCs/>
          <w:rtl/>
        </w:rPr>
        <w:t>המידע</w:t>
      </w:r>
      <w:r w:rsidRPr="00376880">
        <w:rPr>
          <w:rFonts w:ascii="David" w:hAnsi="David"/>
          <w:rtl/>
        </w:rPr>
        <w:t>");</w:t>
      </w:r>
    </w:p>
    <w:p w14:paraId="546E6213" w14:textId="77777777" w:rsidR="00090BAF" w:rsidRPr="00376880" w:rsidRDefault="00090BAF" w:rsidP="00090BAF">
      <w:pPr>
        <w:ind w:left="1134" w:hanging="1134"/>
        <w:rPr>
          <w:rFonts w:ascii="David" w:hAnsi="David"/>
          <w:b/>
          <w:bCs/>
          <w:rtl/>
        </w:rPr>
      </w:pPr>
    </w:p>
    <w:p w14:paraId="29B54746" w14:textId="77777777" w:rsidR="00090BAF" w:rsidRPr="00376880" w:rsidRDefault="00090BAF" w:rsidP="00090BAF">
      <w:pPr>
        <w:ind w:left="851" w:hanging="851"/>
        <w:rPr>
          <w:rFonts w:ascii="David" w:hAnsi="David"/>
          <w:rtl/>
        </w:rPr>
      </w:pPr>
      <w:r w:rsidRPr="00376880">
        <w:rPr>
          <w:rFonts w:ascii="David" w:hAnsi="David"/>
          <w:b/>
          <w:bCs/>
          <w:rtl/>
        </w:rPr>
        <w:t>והואיל</w:t>
      </w:r>
      <w:r w:rsidRPr="00376880">
        <w:rPr>
          <w:rFonts w:ascii="David" w:hAnsi="David"/>
          <w:rtl/>
        </w:rPr>
        <w:t>:</w:t>
      </w:r>
      <w:r w:rsidRPr="00376880">
        <w:rPr>
          <w:rFonts w:ascii="David" w:hAnsi="David"/>
          <w:rtl/>
        </w:rPr>
        <w:tab/>
      </w:r>
      <w:r w:rsidRPr="00376880">
        <w:rPr>
          <w:rFonts w:ascii="David" w:hAnsi="David"/>
          <w:spacing w:val="6"/>
          <w:sz w:val="24"/>
          <w:rtl/>
        </w:rPr>
        <w:t>והוסבר</w:t>
      </w:r>
      <w:r w:rsidRPr="00376880">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A7C1023"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p>
    <w:p w14:paraId="7483E208" w14:textId="77777777" w:rsidR="00090BAF" w:rsidRPr="00376880" w:rsidRDefault="00090BAF" w:rsidP="00090BAF">
      <w:pPr>
        <w:tabs>
          <w:tab w:val="left" w:pos="720"/>
          <w:tab w:val="left" w:pos="1134"/>
          <w:tab w:val="left" w:pos="1701"/>
          <w:tab w:val="left" w:pos="2268"/>
          <w:tab w:val="left" w:pos="2835"/>
          <w:tab w:val="right" w:pos="6804"/>
          <w:tab w:val="right" w:pos="7371"/>
          <w:tab w:val="right" w:pos="7938"/>
        </w:tabs>
        <w:jc w:val="center"/>
        <w:rPr>
          <w:rFonts w:ascii="David" w:hAnsi="David"/>
          <w:b/>
          <w:bCs/>
          <w:u w:val="single"/>
          <w:rtl/>
        </w:rPr>
      </w:pPr>
      <w:r w:rsidRPr="00376880">
        <w:rPr>
          <w:rFonts w:ascii="David" w:hAnsi="David"/>
          <w:b/>
          <w:bCs/>
          <w:spacing w:val="6"/>
          <w:sz w:val="24"/>
          <w:u w:val="single"/>
          <w:rtl/>
        </w:rPr>
        <w:t>אי לזאת, אני החתום מטה מתחייב כלפיכם כדלקמן:</w:t>
      </w:r>
    </w:p>
    <w:p w14:paraId="02834C83" w14:textId="77777777" w:rsidR="00090BAF" w:rsidRPr="00376880" w:rsidRDefault="00090BAF" w:rsidP="00090BAF">
      <w:pPr>
        <w:ind w:left="641"/>
        <w:contextualSpacing/>
        <w:rPr>
          <w:rFonts w:ascii="David" w:hAnsi="David"/>
          <w:sz w:val="24"/>
          <w:rtl/>
        </w:rPr>
      </w:pPr>
    </w:p>
    <w:p w14:paraId="021AFDF5" w14:textId="77777777" w:rsidR="00090BAF" w:rsidRPr="00376880" w:rsidRDefault="00090BAF" w:rsidP="00C575BC">
      <w:pPr>
        <w:numPr>
          <w:ilvl w:val="0"/>
          <w:numId w:val="17"/>
        </w:numPr>
        <w:ind w:left="737" w:hanging="737"/>
        <w:contextualSpacing/>
        <w:rPr>
          <w:rFonts w:ascii="David" w:hAnsi="David"/>
          <w:sz w:val="24"/>
        </w:rPr>
      </w:pPr>
      <w:bookmarkStart w:id="285" w:name="_Ref263615681"/>
      <w:r w:rsidRPr="00376880">
        <w:rPr>
          <w:rFonts w:ascii="David" w:hAnsi="David"/>
          <w:sz w:val="24"/>
          <w:rtl/>
        </w:rPr>
        <w:t>לשמור על סודיות גמורה ומוחלטת של המידע ו/או כל הקשור והנובע מן השירותים או ביצועם.</w:t>
      </w:r>
      <w:bookmarkEnd w:id="285"/>
    </w:p>
    <w:p w14:paraId="608D549B" w14:textId="5579B240"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 xml:space="preserve">מבלי לפגוע בכלליות האמור בסעיף </w:t>
      </w:r>
      <w:r w:rsidRPr="00376880">
        <w:rPr>
          <w:rFonts w:ascii="David" w:hAnsi="David"/>
          <w:rtl/>
        </w:rPr>
        <w:fldChar w:fldCharType="begin"/>
      </w:r>
      <w:r w:rsidRPr="00376880">
        <w:rPr>
          <w:rFonts w:ascii="David" w:hAnsi="David"/>
        </w:rPr>
        <w:instrText xml:space="preserve"> REF _Ref263615681 \r \h  \* MERGEFORMAT </w:instrText>
      </w:r>
      <w:r w:rsidRPr="00376880">
        <w:rPr>
          <w:rFonts w:ascii="David" w:hAnsi="David"/>
          <w:rtl/>
        </w:rPr>
      </w:r>
      <w:r w:rsidRPr="00376880">
        <w:rPr>
          <w:rFonts w:ascii="David" w:hAnsi="David"/>
          <w:rtl/>
        </w:rPr>
        <w:fldChar w:fldCharType="separate"/>
      </w:r>
      <w:r w:rsidR="00E20BFF" w:rsidRPr="00E20BFF">
        <w:rPr>
          <w:rFonts w:ascii="David" w:hAnsi="David"/>
          <w:sz w:val="24"/>
          <w:cs/>
        </w:rPr>
        <w:t>‎</w:t>
      </w:r>
      <w:r w:rsidR="00E20BFF" w:rsidRPr="00E20BFF">
        <w:rPr>
          <w:rFonts w:ascii="David" w:hAnsi="David"/>
          <w:sz w:val="24"/>
        </w:rPr>
        <w:t>1</w:t>
      </w:r>
      <w:r w:rsidRPr="00376880">
        <w:rPr>
          <w:rFonts w:ascii="David" w:hAnsi="David"/>
          <w:rtl/>
        </w:rPr>
        <w:fldChar w:fldCharType="end"/>
      </w:r>
      <w:r w:rsidRPr="00376880">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376880">
        <w:rPr>
          <w:rFonts w:ascii="David" w:hAnsi="David"/>
          <w:sz w:val="24"/>
          <w:rtl/>
        </w:rPr>
        <w:t>מחזקתי</w:t>
      </w:r>
      <w:proofErr w:type="spellEnd"/>
      <w:r w:rsidRPr="00376880">
        <w:rPr>
          <w:rFonts w:ascii="David" w:hAnsi="David"/>
          <w:sz w:val="24"/>
          <w:rtl/>
        </w:rPr>
        <w:t xml:space="preserve"> את המידע ו/או כל חומר כתוב אחר ו/או כל חפץ או דבר, בין ישיר ובין עקיף, לצד כל שהוא.</w:t>
      </w:r>
    </w:p>
    <w:p w14:paraId="28F39C6A"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lastRenderedPageBreak/>
        <w:t>לנקוט אמצעי זהירות קפדניים ולעשות את כל הדרוש מבחינה בטיחותית, ביטחונית, נוהלית או אחרת כדי לקיים את התחייבויותיי על פי התחייבות זו.</w:t>
      </w:r>
    </w:p>
    <w:p w14:paraId="24C4661A"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להביא לידיעת עובדי ו/או מי מטעמי חובה זו של שמירת סודיות ואת העונש על אי מילוי החובה.</w:t>
      </w:r>
    </w:p>
    <w:p w14:paraId="1D8DB3E3"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603AC708"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להחתים את העובדים מטעמי על התחייבות לשמירת סודיות בנוסח זהה להתחייבות זו.</w:t>
      </w:r>
    </w:p>
    <w:p w14:paraId="49F26741"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 xml:space="preserve">להחזיר לידיכם </w:t>
      </w:r>
      <w:proofErr w:type="spellStart"/>
      <w:r w:rsidRPr="00376880">
        <w:rPr>
          <w:rFonts w:ascii="David" w:hAnsi="David"/>
          <w:sz w:val="24"/>
          <w:rtl/>
        </w:rPr>
        <w:t>ולחזקתכם</w:t>
      </w:r>
      <w:proofErr w:type="spellEnd"/>
      <w:r w:rsidRPr="00376880">
        <w:rPr>
          <w:rFonts w:ascii="David" w:hAnsi="David"/>
          <w:sz w:val="24"/>
          <w:rtl/>
        </w:rPr>
        <w:t xml:space="preserve"> מיד כשאתבקש לכך כל חומר כתוב או אחר או חפץ שקיבלתי מכם או השייך לכם שהגיע </w:t>
      </w:r>
      <w:proofErr w:type="spellStart"/>
      <w:r w:rsidRPr="00376880">
        <w:rPr>
          <w:rFonts w:ascii="David" w:hAnsi="David"/>
          <w:sz w:val="24"/>
          <w:rtl/>
        </w:rPr>
        <w:t>לחזקתי</w:t>
      </w:r>
      <w:proofErr w:type="spellEnd"/>
      <w:r w:rsidRPr="00376880">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73701149"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2D541435"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376880">
        <w:rPr>
          <w:rFonts w:ascii="David" w:hAnsi="David"/>
          <w:sz w:val="24"/>
          <w:rtl/>
        </w:rPr>
        <w:t>התשל"ז</w:t>
      </w:r>
      <w:proofErr w:type="spellEnd"/>
      <w:r w:rsidRPr="00376880">
        <w:rPr>
          <w:rFonts w:ascii="David" w:hAnsi="David"/>
          <w:sz w:val="24"/>
          <w:rtl/>
        </w:rPr>
        <w:t xml:space="preserve"> - 1997 וחוק הגנת הפרטיות </w:t>
      </w:r>
      <w:proofErr w:type="spellStart"/>
      <w:r w:rsidRPr="00376880">
        <w:rPr>
          <w:rFonts w:ascii="David" w:hAnsi="David"/>
          <w:sz w:val="24"/>
          <w:rtl/>
        </w:rPr>
        <w:t>התשמ"א</w:t>
      </w:r>
      <w:proofErr w:type="spellEnd"/>
      <w:r w:rsidRPr="00376880">
        <w:rPr>
          <w:rFonts w:ascii="David" w:hAnsi="David"/>
          <w:sz w:val="24"/>
          <w:rtl/>
        </w:rPr>
        <w:t xml:space="preserve"> - 1981.</w:t>
      </w:r>
    </w:p>
    <w:p w14:paraId="0D98044F" w14:textId="77777777" w:rsidR="00090BAF" w:rsidRPr="00376880" w:rsidRDefault="00090BAF" w:rsidP="00C575BC">
      <w:pPr>
        <w:numPr>
          <w:ilvl w:val="0"/>
          <w:numId w:val="17"/>
        </w:numPr>
        <w:ind w:left="737" w:hanging="737"/>
        <w:contextualSpacing/>
        <w:rPr>
          <w:rFonts w:ascii="David" w:hAnsi="David"/>
          <w:sz w:val="24"/>
          <w:rtl/>
        </w:rPr>
      </w:pPr>
      <w:r w:rsidRPr="00376880">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1BE9F004" w14:textId="77777777" w:rsidR="00090BAF" w:rsidRPr="00376880" w:rsidRDefault="00090BAF" w:rsidP="00C575BC">
      <w:pPr>
        <w:numPr>
          <w:ilvl w:val="0"/>
          <w:numId w:val="17"/>
        </w:numPr>
        <w:ind w:left="737" w:hanging="737"/>
        <w:contextualSpacing/>
        <w:rPr>
          <w:rFonts w:ascii="David" w:hAnsi="David"/>
          <w:sz w:val="24"/>
        </w:rPr>
      </w:pPr>
      <w:r w:rsidRPr="00376880">
        <w:rPr>
          <w:rFonts w:ascii="David" w:hAnsi="David"/>
          <w:sz w:val="24"/>
          <w:rtl/>
        </w:rPr>
        <w:t xml:space="preserve">להחתים את העובדים על התחייבות </w:t>
      </w:r>
      <w:r w:rsidR="00ED68E5" w:rsidRPr="00376880">
        <w:rPr>
          <w:rFonts w:ascii="David" w:hAnsi="David" w:hint="cs"/>
          <w:sz w:val="24"/>
          <w:rtl/>
        </w:rPr>
        <w:t>להימנעו</w:t>
      </w:r>
      <w:r w:rsidR="00ED68E5" w:rsidRPr="00376880">
        <w:rPr>
          <w:rFonts w:ascii="David" w:hAnsi="David" w:hint="eastAsia"/>
          <w:sz w:val="24"/>
          <w:rtl/>
        </w:rPr>
        <w:t>ת</w:t>
      </w:r>
      <w:r w:rsidRPr="00376880">
        <w:rPr>
          <w:rFonts w:ascii="David" w:hAnsi="David"/>
          <w:sz w:val="24"/>
          <w:rtl/>
        </w:rPr>
        <w:t xml:space="preserve"> מניגוד עניינים.</w:t>
      </w:r>
    </w:p>
    <w:p w14:paraId="78A98E75" w14:textId="77777777" w:rsidR="00090BAF" w:rsidRPr="00376880" w:rsidRDefault="00090BAF" w:rsidP="00C575BC">
      <w:pPr>
        <w:numPr>
          <w:ilvl w:val="0"/>
          <w:numId w:val="17"/>
        </w:numPr>
        <w:ind w:left="737" w:hanging="737"/>
        <w:contextualSpacing/>
        <w:rPr>
          <w:rFonts w:ascii="David" w:hAnsi="David"/>
          <w:sz w:val="24"/>
        </w:rPr>
      </w:pPr>
      <w:r w:rsidRPr="00376880">
        <w:rPr>
          <w:rFonts w:ascii="David" w:hAnsi="David"/>
          <w:sz w:val="24"/>
          <w:rtl/>
        </w:rPr>
        <w:t xml:space="preserve">התחייבותי זו לא תפורש כיוצרת קשר אישי מכל סוג שהוא ביני </w:t>
      </w:r>
      <w:proofErr w:type="spellStart"/>
      <w:r w:rsidRPr="00376880">
        <w:rPr>
          <w:rFonts w:ascii="David" w:hAnsi="David"/>
          <w:sz w:val="24"/>
          <w:rtl/>
        </w:rPr>
        <w:t>לביניכם</w:t>
      </w:r>
      <w:proofErr w:type="spellEnd"/>
      <w:r w:rsidRPr="00376880">
        <w:rPr>
          <w:rFonts w:ascii="David" w:hAnsi="David"/>
          <w:sz w:val="24"/>
          <w:rtl/>
        </w:rPr>
        <w:t>.</w:t>
      </w:r>
    </w:p>
    <w:p w14:paraId="1BCB29E0" w14:textId="77777777" w:rsidR="00090BAF" w:rsidRPr="00376880" w:rsidRDefault="00090BAF" w:rsidP="00090BAF">
      <w:pPr>
        <w:spacing w:after="40"/>
        <w:rPr>
          <w:rFonts w:ascii="David" w:hAnsi="David"/>
          <w:rtl/>
        </w:rPr>
      </w:pPr>
    </w:p>
    <w:p w14:paraId="5C122428" w14:textId="77777777" w:rsidR="00090BAF" w:rsidRPr="00376880" w:rsidRDefault="00090BAF" w:rsidP="00090BAF">
      <w:pPr>
        <w:spacing w:after="40"/>
        <w:jc w:val="center"/>
        <w:rPr>
          <w:rFonts w:ascii="David" w:hAnsi="David"/>
          <w:b/>
          <w:bCs/>
          <w:u w:val="single"/>
          <w:rtl/>
        </w:rPr>
      </w:pPr>
      <w:r w:rsidRPr="00376880">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459"/>
        <w:gridCol w:w="368"/>
        <w:gridCol w:w="1438"/>
        <w:gridCol w:w="366"/>
        <w:gridCol w:w="1443"/>
        <w:gridCol w:w="366"/>
        <w:gridCol w:w="1452"/>
        <w:gridCol w:w="366"/>
        <w:gridCol w:w="1455"/>
      </w:tblGrid>
      <w:tr w:rsidR="00090BAF" w:rsidRPr="00376880" w14:paraId="6A01F6C8" w14:textId="77777777" w:rsidTr="00090BAF">
        <w:trPr>
          <w:jc w:val="center"/>
        </w:trPr>
        <w:tc>
          <w:tcPr>
            <w:tcW w:w="838" w:type="pct"/>
            <w:tcBorders>
              <w:top w:val="nil"/>
              <w:left w:val="nil"/>
              <w:bottom w:val="single" w:sz="4" w:space="0" w:color="auto"/>
              <w:right w:val="nil"/>
            </w:tcBorders>
            <w:vAlign w:val="center"/>
          </w:tcPr>
          <w:p w14:paraId="3F01EBB2" w14:textId="77777777" w:rsidR="00090BAF" w:rsidRPr="00376880" w:rsidRDefault="00090BAF" w:rsidP="00090BAF">
            <w:pPr>
              <w:jc w:val="center"/>
              <w:rPr>
                <w:rFonts w:ascii="David" w:hAnsi="David"/>
                <w:rtl/>
              </w:rPr>
            </w:pPr>
          </w:p>
        </w:tc>
        <w:tc>
          <w:tcPr>
            <w:tcW w:w="211" w:type="pct"/>
            <w:vAlign w:val="center"/>
          </w:tcPr>
          <w:p w14:paraId="47BBEB59" w14:textId="77777777" w:rsidR="00090BAF" w:rsidRPr="00376880" w:rsidRDefault="00090BAF" w:rsidP="00090BAF">
            <w:pPr>
              <w:jc w:val="center"/>
              <w:rPr>
                <w:rFonts w:ascii="David" w:hAnsi="David"/>
                <w:rtl/>
              </w:rPr>
            </w:pPr>
          </w:p>
        </w:tc>
        <w:tc>
          <w:tcPr>
            <w:tcW w:w="825" w:type="pct"/>
            <w:tcBorders>
              <w:top w:val="nil"/>
              <w:left w:val="nil"/>
              <w:bottom w:val="single" w:sz="4" w:space="0" w:color="auto"/>
              <w:right w:val="nil"/>
            </w:tcBorders>
            <w:vAlign w:val="center"/>
          </w:tcPr>
          <w:p w14:paraId="0F408D73" w14:textId="77777777" w:rsidR="00090BAF" w:rsidRPr="00376880" w:rsidRDefault="00090BAF" w:rsidP="00090BAF">
            <w:pPr>
              <w:jc w:val="center"/>
              <w:rPr>
                <w:rFonts w:ascii="David" w:hAnsi="David"/>
                <w:rtl/>
              </w:rPr>
            </w:pPr>
          </w:p>
        </w:tc>
        <w:tc>
          <w:tcPr>
            <w:tcW w:w="210" w:type="pct"/>
            <w:vAlign w:val="center"/>
          </w:tcPr>
          <w:p w14:paraId="3A7F3FA2" w14:textId="77777777" w:rsidR="00090BAF" w:rsidRPr="00376880" w:rsidRDefault="00090BAF" w:rsidP="00090BAF">
            <w:pPr>
              <w:jc w:val="center"/>
              <w:rPr>
                <w:rFonts w:ascii="David" w:hAnsi="David"/>
                <w:rtl/>
              </w:rPr>
            </w:pPr>
          </w:p>
        </w:tc>
        <w:tc>
          <w:tcPr>
            <w:tcW w:w="828" w:type="pct"/>
            <w:tcBorders>
              <w:top w:val="nil"/>
              <w:left w:val="nil"/>
              <w:bottom w:val="single" w:sz="4" w:space="0" w:color="auto"/>
              <w:right w:val="nil"/>
            </w:tcBorders>
            <w:vAlign w:val="center"/>
          </w:tcPr>
          <w:p w14:paraId="3EB8EEF0" w14:textId="77777777" w:rsidR="00090BAF" w:rsidRPr="00376880" w:rsidRDefault="00090BAF" w:rsidP="00090BAF">
            <w:pPr>
              <w:jc w:val="center"/>
              <w:rPr>
                <w:rFonts w:ascii="David" w:hAnsi="David"/>
                <w:rtl/>
              </w:rPr>
            </w:pPr>
          </w:p>
        </w:tc>
        <w:tc>
          <w:tcPr>
            <w:tcW w:w="210" w:type="pct"/>
            <w:vAlign w:val="center"/>
          </w:tcPr>
          <w:p w14:paraId="57B332CB" w14:textId="77777777" w:rsidR="00090BAF" w:rsidRPr="00376880" w:rsidRDefault="00090BAF" w:rsidP="00090BAF">
            <w:pPr>
              <w:jc w:val="center"/>
              <w:rPr>
                <w:rFonts w:ascii="David" w:hAnsi="David"/>
                <w:rtl/>
              </w:rPr>
            </w:pPr>
          </w:p>
        </w:tc>
        <w:tc>
          <w:tcPr>
            <w:tcW w:w="833" w:type="pct"/>
            <w:tcBorders>
              <w:top w:val="nil"/>
              <w:left w:val="nil"/>
              <w:bottom w:val="single" w:sz="4" w:space="0" w:color="auto"/>
              <w:right w:val="nil"/>
            </w:tcBorders>
            <w:vAlign w:val="center"/>
          </w:tcPr>
          <w:p w14:paraId="10B08C23" w14:textId="77777777" w:rsidR="00090BAF" w:rsidRPr="00376880" w:rsidRDefault="00090BAF" w:rsidP="00090BAF">
            <w:pPr>
              <w:jc w:val="center"/>
              <w:rPr>
                <w:rFonts w:ascii="David" w:hAnsi="David"/>
                <w:rtl/>
              </w:rPr>
            </w:pPr>
          </w:p>
        </w:tc>
        <w:tc>
          <w:tcPr>
            <w:tcW w:w="210" w:type="pct"/>
            <w:vAlign w:val="center"/>
          </w:tcPr>
          <w:p w14:paraId="5FFCCDE4" w14:textId="77777777" w:rsidR="00090BAF" w:rsidRPr="00376880" w:rsidRDefault="00090BAF" w:rsidP="00090BAF">
            <w:pPr>
              <w:jc w:val="center"/>
              <w:rPr>
                <w:rFonts w:ascii="David" w:hAnsi="David"/>
                <w:rtl/>
              </w:rPr>
            </w:pPr>
          </w:p>
        </w:tc>
        <w:tc>
          <w:tcPr>
            <w:tcW w:w="835" w:type="pct"/>
            <w:tcBorders>
              <w:top w:val="nil"/>
              <w:left w:val="nil"/>
              <w:bottom w:val="single" w:sz="4" w:space="0" w:color="auto"/>
              <w:right w:val="nil"/>
            </w:tcBorders>
            <w:vAlign w:val="center"/>
          </w:tcPr>
          <w:p w14:paraId="00737FFE" w14:textId="77777777" w:rsidR="00090BAF" w:rsidRPr="00376880" w:rsidRDefault="00090BAF" w:rsidP="00090BAF">
            <w:pPr>
              <w:jc w:val="center"/>
              <w:rPr>
                <w:rFonts w:ascii="David" w:hAnsi="David"/>
                <w:rtl/>
              </w:rPr>
            </w:pPr>
          </w:p>
        </w:tc>
      </w:tr>
      <w:tr w:rsidR="00090BAF" w:rsidRPr="00376880" w14:paraId="3BE4EDF8" w14:textId="77777777" w:rsidTr="00090BAF">
        <w:trPr>
          <w:jc w:val="center"/>
        </w:trPr>
        <w:tc>
          <w:tcPr>
            <w:tcW w:w="838" w:type="pct"/>
            <w:tcBorders>
              <w:top w:val="single" w:sz="4" w:space="0" w:color="auto"/>
              <w:left w:val="nil"/>
              <w:bottom w:val="nil"/>
              <w:right w:val="nil"/>
            </w:tcBorders>
            <w:vAlign w:val="center"/>
            <w:hideMark/>
          </w:tcPr>
          <w:p w14:paraId="686549BF" w14:textId="77777777" w:rsidR="00090BAF" w:rsidRPr="00376880" w:rsidRDefault="00090BAF" w:rsidP="00090BAF">
            <w:pPr>
              <w:jc w:val="center"/>
              <w:rPr>
                <w:rFonts w:ascii="David" w:hAnsi="David"/>
                <w:szCs w:val="22"/>
                <w:rtl/>
              </w:rPr>
            </w:pPr>
            <w:r w:rsidRPr="00376880">
              <w:rPr>
                <w:rFonts w:ascii="David" w:hAnsi="David"/>
                <w:szCs w:val="22"/>
                <w:rtl/>
              </w:rPr>
              <w:t>שם משפחה</w:t>
            </w:r>
          </w:p>
        </w:tc>
        <w:tc>
          <w:tcPr>
            <w:tcW w:w="211" w:type="pct"/>
            <w:vAlign w:val="center"/>
          </w:tcPr>
          <w:p w14:paraId="10CB09B1" w14:textId="77777777" w:rsidR="00090BAF" w:rsidRPr="00376880" w:rsidRDefault="00090BAF" w:rsidP="00090BAF">
            <w:pPr>
              <w:jc w:val="center"/>
              <w:rPr>
                <w:rFonts w:ascii="David" w:hAnsi="David"/>
                <w:rtl/>
              </w:rPr>
            </w:pPr>
          </w:p>
        </w:tc>
        <w:tc>
          <w:tcPr>
            <w:tcW w:w="825" w:type="pct"/>
            <w:tcBorders>
              <w:top w:val="single" w:sz="4" w:space="0" w:color="auto"/>
              <w:left w:val="nil"/>
              <w:bottom w:val="nil"/>
              <w:right w:val="nil"/>
            </w:tcBorders>
            <w:vAlign w:val="center"/>
            <w:hideMark/>
          </w:tcPr>
          <w:p w14:paraId="583F94F4" w14:textId="77777777" w:rsidR="00090BAF" w:rsidRPr="00376880" w:rsidRDefault="00090BAF" w:rsidP="00090BAF">
            <w:pPr>
              <w:jc w:val="center"/>
              <w:rPr>
                <w:rFonts w:ascii="David" w:hAnsi="David"/>
                <w:rtl/>
              </w:rPr>
            </w:pPr>
            <w:r w:rsidRPr="00376880">
              <w:rPr>
                <w:rFonts w:ascii="David" w:hAnsi="David"/>
                <w:szCs w:val="22"/>
                <w:rtl/>
              </w:rPr>
              <w:t>שם פרטי</w:t>
            </w:r>
          </w:p>
        </w:tc>
        <w:tc>
          <w:tcPr>
            <w:tcW w:w="210" w:type="pct"/>
            <w:vAlign w:val="center"/>
          </w:tcPr>
          <w:p w14:paraId="1A4243B0" w14:textId="77777777" w:rsidR="00090BAF" w:rsidRPr="00376880" w:rsidRDefault="00090BAF" w:rsidP="00090BAF">
            <w:pPr>
              <w:jc w:val="center"/>
              <w:rPr>
                <w:rFonts w:ascii="David" w:hAnsi="David"/>
                <w:rtl/>
              </w:rPr>
            </w:pPr>
          </w:p>
        </w:tc>
        <w:tc>
          <w:tcPr>
            <w:tcW w:w="828" w:type="pct"/>
            <w:tcBorders>
              <w:top w:val="single" w:sz="4" w:space="0" w:color="auto"/>
              <w:left w:val="nil"/>
              <w:bottom w:val="nil"/>
              <w:right w:val="nil"/>
            </w:tcBorders>
            <w:vAlign w:val="center"/>
            <w:hideMark/>
          </w:tcPr>
          <w:p w14:paraId="7B2B71C1" w14:textId="77777777" w:rsidR="00090BAF" w:rsidRPr="00376880" w:rsidRDefault="00090BAF" w:rsidP="00090BAF">
            <w:pPr>
              <w:jc w:val="center"/>
              <w:rPr>
                <w:rFonts w:ascii="David" w:hAnsi="David"/>
                <w:rtl/>
              </w:rPr>
            </w:pPr>
            <w:r w:rsidRPr="00376880">
              <w:rPr>
                <w:rFonts w:ascii="David" w:hAnsi="David"/>
                <w:szCs w:val="22"/>
                <w:rtl/>
              </w:rPr>
              <w:t>מספר זהות</w:t>
            </w:r>
          </w:p>
        </w:tc>
        <w:tc>
          <w:tcPr>
            <w:tcW w:w="210" w:type="pct"/>
            <w:vAlign w:val="center"/>
          </w:tcPr>
          <w:p w14:paraId="4CB7E981" w14:textId="77777777" w:rsidR="00090BAF" w:rsidRPr="00376880" w:rsidRDefault="00090BAF" w:rsidP="00090BAF">
            <w:pPr>
              <w:jc w:val="center"/>
              <w:rPr>
                <w:rFonts w:ascii="David" w:hAnsi="David"/>
                <w:rtl/>
              </w:rPr>
            </w:pPr>
          </w:p>
        </w:tc>
        <w:tc>
          <w:tcPr>
            <w:tcW w:w="833" w:type="pct"/>
            <w:tcBorders>
              <w:top w:val="single" w:sz="4" w:space="0" w:color="auto"/>
              <w:left w:val="nil"/>
              <w:bottom w:val="nil"/>
              <w:right w:val="nil"/>
            </w:tcBorders>
            <w:vAlign w:val="center"/>
            <w:hideMark/>
          </w:tcPr>
          <w:p w14:paraId="4685E563" w14:textId="77777777" w:rsidR="00090BAF" w:rsidRPr="00376880" w:rsidRDefault="00090BAF" w:rsidP="00090BAF">
            <w:pPr>
              <w:jc w:val="center"/>
              <w:rPr>
                <w:rFonts w:ascii="David" w:hAnsi="David"/>
                <w:rtl/>
              </w:rPr>
            </w:pPr>
            <w:r w:rsidRPr="00376880">
              <w:rPr>
                <w:rFonts w:ascii="David" w:hAnsi="David"/>
                <w:szCs w:val="22"/>
                <w:rtl/>
              </w:rPr>
              <w:t>תאריך</w:t>
            </w:r>
          </w:p>
        </w:tc>
        <w:tc>
          <w:tcPr>
            <w:tcW w:w="210" w:type="pct"/>
            <w:vAlign w:val="center"/>
          </w:tcPr>
          <w:p w14:paraId="19BDD38B" w14:textId="77777777" w:rsidR="00090BAF" w:rsidRPr="00376880" w:rsidRDefault="00090BAF" w:rsidP="00090BAF">
            <w:pPr>
              <w:jc w:val="center"/>
              <w:rPr>
                <w:rFonts w:ascii="David" w:hAnsi="David"/>
                <w:rtl/>
              </w:rPr>
            </w:pPr>
          </w:p>
        </w:tc>
        <w:tc>
          <w:tcPr>
            <w:tcW w:w="835" w:type="pct"/>
            <w:tcBorders>
              <w:top w:val="single" w:sz="4" w:space="0" w:color="auto"/>
              <w:left w:val="nil"/>
              <w:bottom w:val="nil"/>
              <w:right w:val="nil"/>
            </w:tcBorders>
            <w:vAlign w:val="center"/>
            <w:hideMark/>
          </w:tcPr>
          <w:p w14:paraId="22694767" w14:textId="77777777" w:rsidR="00090BAF" w:rsidRPr="00376880" w:rsidRDefault="00090BAF" w:rsidP="00090BAF">
            <w:pPr>
              <w:jc w:val="center"/>
              <w:rPr>
                <w:rFonts w:ascii="David" w:hAnsi="David"/>
                <w:rtl/>
              </w:rPr>
            </w:pPr>
            <w:r w:rsidRPr="00376880">
              <w:rPr>
                <w:rFonts w:ascii="David" w:hAnsi="David"/>
                <w:szCs w:val="22"/>
                <w:rtl/>
              </w:rPr>
              <w:t>חתימה</w:t>
            </w:r>
          </w:p>
        </w:tc>
      </w:tr>
    </w:tbl>
    <w:p w14:paraId="588A1BBC" w14:textId="77777777" w:rsidR="00090BAF" w:rsidRPr="00376880" w:rsidRDefault="00090BAF" w:rsidP="00090BAF">
      <w:pPr>
        <w:rPr>
          <w:rFonts w:ascii="David" w:hAnsi="David"/>
          <w:b/>
          <w:bCs/>
          <w:sz w:val="28"/>
          <w:szCs w:val="28"/>
          <w:u w:val="single"/>
          <w:rtl/>
        </w:rPr>
      </w:pPr>
    </w:p>
    <w:p w14:paraId="4556D091" w14:textId="77777777" w:rsidR="00090BAF" w:rsidRPr="00376880" w:rsidRDefault="00090BAF" w:rsidP="00090BAF">
      <w:pPr>
        <w:jc w:val="center"/>
        <w:rPr>
          <w:rFonts w:ascii="David" w:hAnsi="David"/>
          <w:b/>
          <w:bCs/>
          <w:sz w:val="28"/>
          <w:szCs w:val="28"/>
          <w:u w:val="single"/>
          <w:rtl/>
        </w:rPr>
      </w:pPr>
      <w:r w:rsidRPr="00376880">
        <w:rPr>
          <w:rFonts w:ascii="David" w:hAnsi="David"/>
          <w:b/>
          <w:bCs/>
          <w:sz w:val="28"/>
          <w:szCs w:val="28"/>
          <w:u w:val="single"/>
          <w:rtl/>
        </w:rPr>
        <w:t>אישור חתימה</w:t>
      </w:r>
    </w:p>
    <w:p w14:paraId="2E8C1947" w14:textId="77777777" w:rsidR="00090BAF" w:rsidRPr="00376880" w:rsidRDefault="00090BAF" w:rsidP="00090BAF">
      <w:pPr>
        <w:rPr>
          <w:rFonts w:ascii="David" w:hAnsi="David"/>
          <w:b/>
          <w:bCs/>
          <w:rtl/>
        </w:rPr>
      </w:pPr>
    </w:p>
    <w:p w14:paraId="4FB28106" w14:textId="77777777" w:rsidR="00090BAF" w:rsidRPr="00376880" w:rsidRDefault="00090BAF" w:rsidP="00090BAF">
      <w:pPr>
        <w:rPr>
          <w:rFonts w:ascii="David" w:hAnsi="David"/>
          <w:rtl/>
        </w:rPr>
      </w:pPr>
      <w:r w:rsidRPr="00376880">
        <w:rPr>
          <w:rFonts w:ascii="David" w:eastAsia="Times New Roman" w:hAnsi="David"/>
          <w:sz w:val="24"/>
          <w:rtl/>
          <w:lang w:eastAsia="he-IL"/>
        </w:rPr>
        <w:t xml:space="preserve">אני החתום מטה עורך דין ___________, מאשר בזאת </w:t>
      </w:r>
      <w:r w:rsidRPr="00376880">
        <w:rPr>
          <w:rFonts w:ascii="David" w:hAnsi="David"/>
          <w:rtl/>
        </w:rPr>
        <w:t>כי ביום ______________ חתם בפניי מר/</w:t>
      </w:r>
      <w:proofErr w:type="spellStart"/>
      <w:r w:rsidRPr="00376880">
        <w:rPr>
          <w:rFonts w:ascii="David" w:hAnsi="David"/>
          <w:rtl/>
        </w:rPr>
        <w:t>גב'_______________ת.ז</w:t>
      </w:r>
      <w:proofErr w:type="spellEnd"/>
      <w:r w:rsidRPr="00376880">
        <w:rPr>
          <w:rFonts w:ascii="David" w:hAnsi="David"/>
          <w:rtl/>
        </w:rPr>
        <w:t xml:space="preserve">. ___________ על התחייבות זו וזאת לאחר שהסברתי לו את תוכן ומהות חתימתו על מסמך זה. </w:t>
      </w:r>
    </w:p>
    <w:p w14:paraId="0E0CA0EB" w14:textId="77777777" w:rsidR="00090BAF" w:rsidRPr="00376880" w:rsidRDefault="00090BAF" w:rsidP="00090BAF">
      <w:pPr>
        <w:rPr>
          <w:rFonts w:ascii="David" w:hAnsi="David"/>
          <w:rtl/>
        </w:rPr>
      </w:pPr>
    </w:p>
    <w:p w14:paraId="158613C4" w14:textId="77777777" w:rsidR="00090BAF" w:rsidRPr="00376880" w:rsidRDefault="00090BAF" w:rsidP="00090BAF">
      <w:pPr>
        <w:jc w:val="right"/>
        <w:rPr>
          <w:rFonts w:ascii="David" w:hAnsi="David"/>
          <w:rtl/>
        </w:rPr>
      </w:pPr>
      <w:r w:rsidRPr="00376880">
        <w:rPr>
          <w:rFonts w:ascii="David" w:hAnsi="David"/>
          <w:rtl/>
        </w:rPr>
        <w:t>____________________________</w:t>
      </w:r>
    </w:p>
    <w:p w14:paraId="53B1091D" w14:textId="3F1730BD" w:rsidR="00D24E6F" w:rsidRDefault="00090BAF" w:rsidP="00507F57">
      <w:pPr>
        <w:jc w:val="right"/>
        <w:rPr>
          <w:rFonts w:ascii="David" w:hAnsi="David"/>
        </w:rPr>
      </w:pPr>
      <w:r w:rsidRPr="00376880">
        <w:rPr>
          <w:rFonts w:ascii="David" w:hAnsi="David"/>
          <w:rtl/>
        </w:rPr>
        <w:t>חתימה וחותמת</w:t>
      </w:r>
      <w:bookmarkEnd w:id="281"/>
      <w:r w:rsidR="00D24E6F">
        <w:rPr>
          <w:rFonts w:ascii="David" w:hAnsi="David"/>
        </w:rPr>
        <w:br w:type="page"/>
      </w:r>
    </w:p>
    <w:p w14:paraId="64EF4768" w14:textId="63D6192F" w:rsidR="00D24E6F" w:rsidRPr="00376880" w:rsidRDefault="00D24E6F" w:rsidP="00D24E6F">
      <w:pPr>
        <w:pStyle w:val="23"/>
      </w:pPr>
      <w:bookmarkStart w:id="286" w:name="נספח_ביטוח"/>
      <w:bookmarkStart w:id="287" w:name="_Toc137735244"/>
      <w:r w:rsidRPr="00376880">
        <w:rPr>
          <w:rtl/>
        </w:rPr>
        <w:lastRenderedPageBreak/>
        <w:t>נספח ג'</w:t>
      </w:r>
      <w:r>
        <w:rPr>
          <w:rFonts w:hint="cs"/>
          <w:rtl/>
        </w:rPr>
        <w:t>2</w:t>
      </w:r>
      <w:bookmarkEnd w:id="286"/>
      <w:r>
        <w:rPr>
          <w:rFonts w:hint="cs"/>
          <w:rtl/>
        </w:rPr>
        <w:t xml:space="preserve"> </w:t>
      </w:r>
      <w:r w:rsidRPr="00376880">
        <w:rPr>
          <w:rtl/>
        </w:rPr>
        <w:t xml:space="preserve">להסכם – </w:t>
      </w:r>
      <w:bookmarkStart w:id="288" w:name="נספח_ביטוח_כותרת"/>
      <w:r>
        <w:rPr>
          <w:rFonts w:hint="cs"/>
          <w:rtl/>
        </w:rPr>
        <w:t>דרישות ביטוח</w:t>
      </w:r>
      <w:bookmarkEnd w:id="288"/>
      <w:bookmarkEnd w:id="287"/>
    </w:p>
    <w:p w14:paraId="7824A1AA" w14:textId="77777777" w:rsidR="00D24E6F" w:rsidRPr="009E6800" w:rsidRDefault="00D24E6F" w:rsidP="00D24E6F">
      <w:pPr>
        <w:pStyle w:val="affe"/>
        <w:numPr>
          <w:ilvl w:val="0"/>
          <w:numId w:val="42"/>
        </w:numPr>
        <w:ind w:left="-243" w:hanging="283"/>
        <w:jc w:val="both"/>
        <w:rPr>
          <w:rFonts w:cs="David"/>
          <w:sz w:val="24"/>
          <w:szCs w:val="24"/>
          <w:rtl/>
        </w:rPr>
      </w:pPr>
      <w:r w:rsidRPr="005515CC">
        <w:rPr>
          <w:rFonts w:cs="David" w:hint="cs"/>
          <w:sz w:val="24"/>
          <w:szCs w:val="24"/>
          <w:rtl/>
        </w:rPr>
        <w:t>הספק מתחייב לבצע</w:t>
      </w:r>
      <w:r w:rsidRPr="005515CC">
        <w:rPr>
          <w:rFonts w:cs="David"/>
          <w:sz w:val="24"/>
          <w:szCs w:val="24"/>
          <w:rtl/>
        </w:rPr>
        <w:t xml:space="preserve"> </w:t>
      </w:r>
      <w:r w:rsidRPr="005515CC">
        <w:rPr>
          <w:rFonts w:cs="David" w:hint="cs"/>
          <w:sz w:val="24"/>
          <w:szCs w:val="24"/>
          <w:rtl/>
        </w:rPr>
        <w:t>ולקיים</w:t>
      </w:r>
      <w:r w:rsidRPr="005515CC">
        <w:rPr>
          <w:rFonts w:cs="David"/>
          <w:sz w:val="24"/>
          <w:szCs w:val="24"/>
          <w:rtl/>
        </w:rPr>
        <w:t xml:space="preserve"> </w:t>
      </w:r>
      <w:r w:rsidRPr="005515CC">
        <w:rPr>
          <w:rFonts w:cs="David" w:hint="cs"/>
          <w:sz w:val="24"/>
          <w:szCs w:val="24"/>
          <w:rtl/>
        </w:rPr>
        <w:t>את</w:t>
      </w:r>
      <w:r w:rsidRPr="005515CC">
        <w:rPr>
          <w:rFonts w:cs="David"/>
          <w:sz w:val="24"/>
          <w:szCs w:val="24"/>
          <w:rtl/>
        </w:rPr>
        <w:t xml:space="preserve"> </w:t>
      </w:r>
      <w:r w:rsidRPr="005515CC">
        <w:rPr>
          <w:rFonts w:cs="David" w:hint="cs"/>
          <w:sz w:val="24"/>
          <w:szCs w:val="24"/>
          <w:rtl/>
        </w:rPr>
        <w:t>כל</w:t>
      </w:r>
      <w:r w:rsidRPr="005515CC">
        <w:rPr>
          <w:rFonts w:cs="David"/>
          <w:sz w:val="24"/>
          <w:szCs w:val="24"/>
          <w:rtl/>
        </w:rPr>
        <w:t xml:space="preserve"> </w:t>
      </w:r>
      <w:r w:rsidRPr="005515CC">
        <w:rPr>
          <w:rFonts w:cs="David" w:hint="cs"/>
          <w:sz w:val="24"/>
          <w:szCs w:val="24"/>
          <w:rtl/>
        </w:rPr>
        <w:t>הביטוחים</w:t>
      </w:r>
      <w:r w:rsidRPr="005515CC">
        <w:rPr>
          <w:rFonts w:cs="David"/>
          <w:sz w:val="24"/>
          <w:szCs w:val="24"/>
          <w:rtl/>
        </w:rPr>
        <w:t xml:space="preserve"> </w:t>
      </w:r>
      <w:r w:rsidRPr="005515CC">
        <w:rPr>
          <w:rFonts w:cs="David" w:hint="cs"/>
          <w:sz w:val="24"/>
          <w:szCs w:val="24"/>
          <w:rtl/>
        </w:rPr>
        <w:t>המפורטים</w:t>
      </w:r>
      <w:r w:rsidRPr="005515CC">
        <w:rPr>
          <w:rFonts w:cs="David"/>
          <w:sz w:val="24"/>
          <w:szCs w:val="24"/>
          <w:rtl/>
        </w:rPr>
        <w:t xml:space="preserve"> </w:t>
      </w:r>
      <w:r w:rsidRPr="005515CC">
        <w:rPr>
          <w:rFonts w:cs="David" w:hint="cs"/>
          <w:sz w:val="24"/>
          <w:szCs w:val="24"/>
          <w:rtl/>
        </w:rPr>
        <w:t>בזה</w:t>
      </w:r>
      <w:r w:rsidRPr="005515CC">
        <w:rPr>
          <w:rFonts w:cs="David"/>
          <w:sz w:val="24"/>
          <w:szCs w:val="24"/>
          <w:rtl/>
        </w:rPr>
        <w:t xml:space="preserve"> </w:t>
      </w:r>
      <w:r w:rsidRPr="005515CC">
        <w:rPr>
          <w:rFonts w:cs="David" w:hint="cs"/>
          <w:sz w:val="24"/>
          <w:szCs w:val="24"/>
          <w:rtl/>
        </w:rPr>
        <w:t>לטובתו</w:t>
      </w:r>
      <w:r w:rsidRPr="005515CC">
        <w:rPr>
          <w:rFonts w:cs="David"/>
          <w:sz w:val="24"/>
          <w:szCs w:val="24"/>
          <w:rtl/>
        </w:rPr>
        <w:t xml:space="preserve"> </w:t>
      </w:r>
      <w:r w:rsidRPr="005515CC">
        <w:rPr>
          <w:rFonts w:cs="David" w:hint="cs"/>
          <w:sz w:val="24"/>
          <w:szCs w:val="24"/>
          <w:rtl/>
        </w:rPr>
        <w:t>ולטובת</w:t>
      </w:r>
      <w:r w:rsidRPr="005515CC">
        <w:rPr>
          <w:rFonts w:cs="David"/>
          <w:sz w:val="24"/>
          <w:szCs w:val="24"/>
          <w:rtl/>
        </w:rPr>
        <w:t xml:space="preserve"> </w:t>
      </w:r>
      <w:r w:rsidRPr="005515CC">
        <w:rPr>
          <w:rFonts w:cs="David" w:hint="cs"/>
          <w:sz w:val="24"/>
          <w:szCs w:val="24"/>
          <w:rtl/>
        </w:rPr>
        <w:t>מדינת</w:t>
      </w:r>
      <w:r w:rsidRPr="005515CC">
        <w:rPr>
          <w:rFonts w:cs="David"/>
          <w:sz w:val="24"/>
          <w:szCs w:val="24"/>
          <w:rtl/>
        </w:rPr>
        <w:t xml:space="preserve"> </w:t>
      </w:r>
      <w:r w:rsidRPr="005515CC">
        <w:rPr>
          <w:rFonts w:cs="David" w:hint="cs"/>
          <w:sz w:val="24"/>
          <w:szCs w:val="24"/>
          <w:rtl/>
        </w:rPr>
        <w:t xml:space="preserve">ישראל- משרד </w:t>
      </w:r>
      <w:r w:rsidRPr="009E6800">
        <w:rPr>
          <w:rFonts w:cs="David" w:hint="cs"/>
          <w:sz w:val="24"/>
          <w:szCs w:val="24"/>
          <w:rtl/>
        </w:rPr>
        <w:t>התרבות והספורט, כשהם כוללים</w:t>
      </w:r>
      <w:r w:rsidRPr="009E6800">
        <w:rPr>
          <w:rFonts w:cs="David"/>
          <w:sz w:val="24"/>
          <w:szCs w:val="24"/>
          <w:rtl/>
        </w:rPr>
        <w:t xml:space="preserve"> </w:t>
      </w:r>
      <w:r w:rsidRPr="009E6800">
        <w:rPr>
          <w:rFonts w:cs="David" w:hint="cs"/>
          <w:sz w:val="24"/>
          <w:szCs w:val="24"/>
          <w:rtl/>
        </w:rPr>
        <w:t>את</w:t>
      </w:r>
      <w:r w:rsidRPr="009E6800">
        <w:rPr>
          <w:rFonts w:cs="David"/>
          <w:sz w:val="24"/>
          <w:szCs w:val="24"/>
          <w:rtl/>
        </w:rPr>
        <w:t xml:space="preserve"> </w:t>
      </w:r>
      <w:r w:rsidRPr="009E6800">
        <w:rPr>
          <w:rFonts w:cs="David" w:hint="cs"/>
          <w:sz w:val="24"/>
          <w:szCs w:val="24"/>
          <w:rtl/>
        </w:rPr>
        <w:t>כל</w:t>
      </w:r>
      <w:r w:rsidRPr="009E6800">
        <w:rPr>
          <w:rFonts w:cs="David"/>
          <w:sz w:val="24"/>
          <w:szCs w:val="24"/>
          <w:rtl/>
        </w:rPr>
        <w:t xml:space="preserve"> </w:t>
      </w:r>
      <w:r w:rsidRPr="009E6800">
        <w:rPr>
          <w:rFonts w:cs="David" w:hint="cs"/>
          <w:sz w:val="24"/>
          <w:szCs w:val="24"/>
          <w:rtl/>
        </w:rPr>
        <w:t>הכיסויים</w:t>
      </w:r>
      <w:r w:rsidRPr="009E6800">
        <w:rPr>
          <w:rFonts w:cs="David"/>
          <w:sz w:val="24"/>
          <w:szCs w:val="24"/>
          <w:rtl/>
        </w:rPr>
        <w:t xml:space="preserve"> </w:t>
      </w:r>
      <w:r w:rsidRPr="009E6800">
        <w:rPr>
          <w:rFonts w:cs="David" w:hint="cs"/>
          <w:sz w:val="24"/>
          <w:szCs w:val="24"/>
          <w:rtl/>
        </w:rPr>
        <w:t>והתנאים</w:t>
      </w:r>
      <w:r w:rsidRPr="009E6800">
        <w:rPr>
          <w:rFonts w:cs="David"/>
          <w:sz w:val="24"/>
          <w:szCs w:val="24"/>
          <w:rtl/>
        </w:rPr>
        <w:t xml:space="preserve"> </w:t>
      </w:r>
      <w:r w:rsidRPr="009E6800">
        <w:rPr>
          <w:rFonts w:cs="David" w:hint="cs"/>
          <w:sz w:val="24"/>
          <w:szCs w:val="24"/>
          <w:rtl/>
        </w:rPr>
        <w:t>הנדרשים להלן</w:t>
      </w:r>
      <w:r w:rsidRPr="009E6800">
        <w:rPr>
          <w:rFonts w:cs="David"/>
          <w:sz w:val="24"/>
          <w:szCs w:val="24"/>
          <w:rtl/>
        </w:rPr>
        <w:t xml:space="preserve"> </w:t>
      </w:r>
      <w:r w:rsidRPr="009E6800">
        <w:rPr>
          <w:rFonts w:cs="David" w:hint="cs"/>
          <w:sz w:val="24"/>
          <w:szCs w:val="24"/>
          <w:rtl/>
        </w:rPr>
        <w:t>וכאשר</w:t>
      </w:r>
      <w:r w:rsidRPr="009E6800">
        <w:rPr>
          <w:rFonts w:cs="David"/>
          <w:sz w:val="24"/>
          <w:szCs w:val="24"/>
          <w:rtl/>
        </w:rPr>
        <w:t xml:space="preserve"> </w:t>
      </w:r>
      <w:r w:rsidRPr="009E6800">
        <w:rPr>
          <w:rFonts w:cs="David" w:hint="cs"/>
          <w:sz w:val="24"/>
          <w:szCs w:val="24"/>
          <w:rtl/>
        </w:rPr>
        <w:t>גבולות</w:t>
      </w:r>
      <w:r w:rsidRPr="009E6800">
        <w:rPr>
          <w:rFonts w:cs="David"/>
          <w:sz w:val="24"/>
          <w:szCs w:val="24"/>
          <w:rtl/>
        </w:rPr>
        <w:t xml:space="preserve"> </w:t>
      </w:r>
      <w:r w:rsidRPr="009E6800">
        <w:rPr>
          <w:rFonts w:cs="David" w:hint="cs"/>
          <w:sz w:val="24"/>
          <w:szCs w:val="24"/>
          <w:rtl/>
        </w:rPr>
        <w:t>האחריות</w:t>
      </w:r>
      <w:r w:rsidRPr="009E6800">
        <w:rPr>
          <w:rFonts w:cs="David"/>
          <w:sz w:val="24"/>
          <w:szCs w:val="24"/>
          <w:rtl/>
        </w:rPr>
        <w:t xml:space="preserve"> </w:t>
      </w:r>
      <w:r w:rsidRPr="009E6800">
        <w:rPr>
          <w:rFonts w:cs="David" w:hint="cs"/>
          <w:sz w:val="24"/>
          <w:szCs w:val="24"/>
          <w:rtl/>
        </w:rPr>
        <w:t>לא יפחתו מהמצוין להלן:</w:t>
      </w:r>
    </w:p>
    <w:p w14:paraId="305AF683" w14:textId="77777777" w:rsidR="00D24E6F" w:rsidRPr="009E6800" w:rsidRDefault="00D24E6F" w:rsidP="00D24E6F">
      <w:pPr>
        <w:tabs>
          <w:tab w:val="left" w:pos="5643"/>
        </w:tabs>
        <w:rPr>
          <w:b/>
          <w:bCs/>
          <w:rtl/>
        </w:rPr>
      </w:pPr>
    </w:p>
    <w:p w14:paraId="2CAFCDE4" w14:textId="77777777" w:rsidR="00D24E6F" w:rsidRPr="009E6800" w:rsidRDefault="00D24E6F" w:rsidP="00D24E6F">
      <w:pPr>
        <w:numPr>
          <w:ilvl w:val="0"/>
          <w:numId w:val="43"/>
        </w:numPr>
        <w:spacing w:after="120" w:line="240" w:lineRule="auto"/>
        <w:ind w:left="41" w:hanging="284"/>
        <w:rPr>
          <w:b/>
          <w:bCs/>
          <w:u w:val="single"/>
          <w:rtl/>
        </w:rPr>
      </w:pPr>
      <w:r w:rsidRPr="009E6800">
        <w:rPr>
          <w:rFonts w:hint="cs"/>
          <w:b/>
          <w:bCs/>
          <w:u w:val="single"/>
          <w:rtl/>
        </w:rPr>
        <w:t>ביטוח חבות מעבידים</w:t>
      </w:r>
    </w:p>
    <w:p w14:paraId="6F7A768C" w14:textId="77777777" w:rsidR="00D24E6F" w:rsidRPr="009E6800" w:rsidRDefault="00D24E6F" w:rsidP="00D24E6F">
      <w:pPr>
        <w:numPr>
          <w:ilvl w:val="1"/>
          <w:numId w:val="44"/>
        </w:numPr>
        <w:spacing w:line="240" w:lineRule="auto"/>
        <w:ind w:left="466" w:hanging="425"/>
      </w:pPr>
      <w:r w:rsidRPr="009E6800">
        <w:rPr>
          <w:rFonts w:hint="cs"/>
          <w:rtl/>
        </w:rPr>
        <w:t>הספק</w:t>
      </w:r>
      <w:r w:rsidRPr="009E6800">
        <w:rPr>
          <w:rtl/>
        </w:rPr>
        <w:t xml:space="preserve"> יבטח את אחריותו החוקית </w:t>
      </w:r>
      <w:r w:rsidRPr="009E6800">
        <w:rPr>
          <w:rFonts w:hint="eastAsia"/>
          <w:rtl/>
        </w:rPr>
        <w:t>על</w:t>
      </w:r>
      <w:r w:rsidRPr="009E6800">
        <w:rPr>
          <w:rtl/>
        </w:rPr>
        <w:t xml:space="preserve"> פי פקודת </w:t>
      </w:r>
      <w:proofErr w:type="spellStart"/>
      <w:r w:rsidRPr="009E6800">
        <w:rPr>
          <w:rFonts w:hint="eastAsia"/>
          <w:rtl/>
        </w:rPr>
        <w:t>הנזיקין</w:t>
      </w:r>
      <w:proofErr w:type="spellEnd"/>
      <w:r w:rsidRPr="009E6800">
        <w:rPr>
          <w:rtl/>
        </w:rPr>
        <w:t xml:space="preserve"> (נוסח חדש) ו/או חוק האחריות למוצרים פגומים </w:t>
      </w:r>
      <w:proofErr w:type="spellStart"/>
      <w:r w:rsidRPr="009E6800">
        <w:rPr>
          <w:rFonts w:hint="eastAsia"/>
          <w:rtl/>
        </w:rPr>
        <w:t>תש</w:t>
      </w:r>
      <w:r w:rsidRPr="009E6800">
        <w:rPr>
          <w:rtl/>
        </w:rPr>
        <w:t>"ם</w:t>
      </w:r>
      <w:proofErr w:type="spellEnd"/>
      <w:r w:rsidRPr="009E6800">
        <w:rPr>
          <w:rtl/>
        </w:rPr>
        <w:t xml:space="preserve"> -1980</w:t>
      </w:r>
      <w:r w:rsidRPr="009E6800">
        <w:rPr>
          <w:rFonts w:hint="cs"/>
          <w:rtl/>
        </w:rPr>
        <w:t xml:space="preserve"> </w:t>
      </w:r>
      <w:r w:rsidRPr="009E6800">
        <w:rPr>
          <w:rtl/>
        </w:rPr>
        <w:t>כלפי עובדיו בביטוח חבות המעבידים</w:t>
      </w:r>
      <w:r w:rsidRPr="009E6800">
        <w:rPr>
          <w:rFonts w:hint="cs"/>
          <w:rtl/>
        </w:rPr>
        <w:t xml:space="preserve"> בכל תחומי מדינת ישראל והשטחים המוחזקים.</w:t>
      </w:r>
    </w:p>
    <w:p w14:paraId="4822C714" w14:textId="77777777" w:rsidR="00D24E6F" w:rsidRPr="009E6800" w:rsidRDefault="00D24E6F" w:rsidP="00D24E6F">
      <w:pPr>
        <w:ind w:left="1065"/>
      </w:pPr>
    </w:p>
    <w:p w14:paraId="793C2B98" w14:textId="77777777" w:rsidR="00D24E6F" w:rsidRPr="009E6800" w:rsidRDefault="00D24E6F" w:rsidP="00D24E6F">
      <w:pPr>
        <w:numPr>
          <w:ilvl w:val="1"/>
          <w:numId w:val="44"/>
        </w:numPr>
        <w:spacing w:line="240" w:lineRule="auto"/>
        <w:ind w:left="466" w:hanging="425"/>
      </w:pPr>
      <w:r w:rsidRPr="009E6800">
        <w:rPr>
          <w:rFonts w:hint="cs"/>
          <w:rtl/>
        </w:rPr>
        <w:t>ג</w:t>
      </w:r>
      <w:r w:rsidRPr="009E6800">
        <w:rPr>
          <w:rtl/>
        </w:rPr>
        <w:t>בול האחריות לא יפחת מסך</w:t>
      </w:r>
      <w:r w:rsidRPr="009E6800">
        <w:rPr>
          <w:rFonts w:hint="cs"/>
          <w:rtl/>
        </w:rPr>
        <w:t xml:space="preserve"> 20,000,000 ₪ </w:t>
      </w:r>
      <w:r w:rsidRPr="009E6800">
        <w:rPr>
          <w:rtl/>
        </w:rPr>
        <w:t>לעובד, למקרה ולתקופת הביטוח</w:t>
      </w:r>
      <w:r w:rsidRPr="009E6800">
        <w:rPr>
          <w:rFonts w:hint="cs"/>
          <w:rtl/>
        </w:rPr>
        <w:t>.</w:t>
      </w:r>
    </w:p>
    <w:p w14:paraId="1461648D" w14:textId="77777777" w:rsidR="00D24E6F" w:rsidRPr="009E6800" w:rsidRDefault="00D24E6F" w:rsidP="00D24E6F">
      <w:pPr>
        <w:ind w:left="1065"/>
      </w:pPr>
    </w:p>
    <w:p w14:paraId="775B3249" w14:textId="77777777" w:rsidR="00D24E6F" w:rsidRPr="009E6800" w:rsidRDefault="00D24E6F" w:rsidP="00D24E6F">
      <w:pPr>
        <w:numPr>
          <w:ilvl w:val="1"/>
          <w:numId w:val="44"/>
        </w:numPr>
        <w:spacing w:line="240" w:lineRule="auto"/>
        <w:ind w:left="466" w:hanging="425"/>
      </w:pPr>
      <w:r w:rsidRPr="009E6800">
        <w:rPr>
          <w:rFonts w:hint="cs"/>
          <w:rtl/>
        </w:rPr>
        <w:t xml:space="preserve">הביטוח יורחב לכסות את </w:t>
      </w:r>
      <w:proofErr w:type="spellStart"/>
      <w:r w:rsidRPr="009E6800">
        <w:rPr>
          <w:rFonts w:hint="cs"/>
          <w:rtl/>
        </w:rPr>
        <w:t>חבותו</w:t>
      </w:r>
      <w:proofErr w:type="spellEnd"/>
      <w:r w:rsidRPr="009E6800">
        <w:rPr>
          <w:rFonts w:hint="cs"/>
          <w:rtl/>
        </w:rPr>
        <w:t xml:space="preserve"> של המבוטח כלפי קבלנים, קבלני משנה ועובדיהם היה ויחשב כמעבידם.</w:t>
      </w:r>
    </w:p>
    <w:p w14:paraId="00A51C26" w14:textId="77777777" w:rsidR="00D24E6F" w:rsidRPr="009E6800" w:rsidRDefault="00D24E6F" w:rsidP="00D24E6F">
      <w:pPr>
        <w:ind w:left="1065"/>
      </w:pPr>
    </w:p>
    <w:p w14:paraId="59359A92" w14:textId="77777777" w:rsidR="00D24E6F" w:rsidRPr="009E6800" w:rsidRDefault="00D24E6F" w:rsidP="00D24E6F">
      <w:pPr>
        <w:numPr>
          <w:ilvl w:val="1"/>
          <w:numId w:val="44"/>
        </w:numPr>
        <w:spacing w:line="240" w:lineRule="auto"/>
        <w:ind w:left="466" w:hanging="425"/>
        <w:rPr>
          <w:rtl/>
        </w:rPr>
      </w:pPr>
      <w:r w:rsidRPr="009E6800">
        <w:rPr>
          <w:rFonts w:hint="cs"/>
          <w:rtl/>
        </w:rPr>
        <w:t xml:space="preserve">הביטוח יורחב לשפות את </w:t>
      </w:r>
      <w:r w:rsidRPr="009E6800">
        <w:rPr>
          <w:rtl/>
        </w:rPr>
        <w:t>מדינת ישראל- משרד התרבות והספורט</w:t>
      </w:r>
      <w:r w:rsidRPr="009E6800">
        <w:rPr>
          <w:rFonts w:hint="cs"/>
          <w:rtl/>
        </w:rPr>
        <w:t xml:space="preserve">, היה ונטען לעניין קרות תאונת </w:t>
      </w:r>
      <w:r w:rsidRPr="009E6800">
        <w:rPr>
          <w:rtl/>
        </w:rPr>
        <w:t>עבודה/</w:t>
      </w:r>
      <w:r w:rsidRPr="009E6800">
        <w:rPr>
          <w:rFonts w:hint="cs"/>
          <w:rtl/>
        </w:rPr>
        <w:t xml:space="preserve"> </w:t>
      </w:r>
      <w:r w:rsidRPr="009E6800">
        <w:rPr>
          <w:rtl/>
        </w:rPr>
        <w:t xml:space="preserve">מחלת </w:t>
      </w:r>
      <w:r w:rsidRPr="009E6800">
        <w:rPr>
          <w:rFonts w:hint="cs"/>
          <w:rtl/>
        </w:rPr>
        <w:t>מקצוע כלשהי כי הם נושאים בחבות מעביד כלשהם כלפי מי מעובדי הספק, קבלנים, קבלני משנה ועובדיהם שבשירותו.</w:t>
      </w:r>
    </w:p>
    <w:p w14:paraId="7877B8CA" w14:textId="77777777" w:rsidR="00D24E6F" w:rsidRPr="00923235" w:rsidRDefault="00D24E6F" w:rsidP="00D24E6F">
      <w:pPr>
        <w:pStyle w:val="affe"/>
        <w:ind w:left="651"/>
        <w:jc w:val="both"/>
        <w:rPr>
          <w:rFonts w:cs="David"/>
          <w:b/>
          <w:bCs/>
          <w:color w:val="FF0000"/>
          <w:sz w:val="24"/>
          <w:szCs w:val="24"/>
        </w:rPr>
      </w:pPr>
    </w:p>
    <w:p w14:paraId="23F91C50" w14:textId="77777777" w:rsidR="00D24E6F" w:rsidRPr="000F4F6C" w:rsidRDefault="00D24E6F" w:rsidP="00D24E6F">
      <w:pPr>
        <w:numPr>
          <w:ilvl w:val="0"/>
          <w:numId w:val="43"/>
        </w:numPr>
        <w:spacing w:after="120" w:line="240" w:lineRule="auto"/>
        <w:ind w:left="41" w:hanging="284"/>
      </w:pPr>
      <w:r w:rsidRPr="000F4F6C">
        <w:rPr>
          <w:rFonts w:hint="cs"/>
          <w:b/>
          <w:bCs/>
          <w:u w:val="single"/>
          <w:rtl/>
        </w:rPr>
        <w:t>ביטוח אחריות כלפי צד שלישי</w:t>
      </w:r>
    </w:p>
    <w:p w14:paraId="26BFF784" w14:textId="77777777" w:rsidR="00D24E6F" w:rsidRPr="000F4F6C" w:rsidRDefault="00D24E6F" w:rsidP="00D24E6F">
      <w:pPr>
        <w:numPr>
          <w:ilvl w:val="0"/>
          <w:numId w:val="45"/>
        </w:numPr>
        <w:spacing w:line="240" w:lineRule="auto"/>
        <w:ind w:left="466" w:hanging="466"/>
      </w:pPr>
      <w:r w:rsidRPr="000F4F6C">
        <w:rPr>
          <w:rFonts w:hint="cs"/>
          <w:rtl/>
        </w:rPr>
        <w:t>הספק</w:t>
      </w:r>
      <w:r w:rsidRPr="000F4F6C">
        <w:rPr>
          <w:rtl/>
        </w:rPr>
        <w:t xml:space="preserve"> </w:t>
      </w:r>
      <w:r w:rsidRPr="000F4F6C">
        <w:rPr>
          <w:rFonts w:hint="cs"/>
          <w:rtl/>
        </w:rPr>
        <w:t>יבטח</w:t>
      </w:r>
      <w:r w:rsidRPr="000F4F6C">
        <w:rPr>
          <w:rtl/>
        </w:rPr>
        <w:t xml:space="preserve"> </w:t>
      </w:r>
      <w:r w:rsidRPr="000F4F6C">
        <w:rPr>
          <w:rFonts w:hint="cs"/>
          <w:rtl/>
        </w:rPr>
        <w:t>את</w:t>
      </w:r>
      <w:r w:rsidRPr="000F4F6C">
        <w:rPr>
          <w:rtl/>
        </w:rPr>
        <w:t xml:space="preserve"> </w:t>
      </w:r>
      <w:r w:rsidRPr="000F4F6C">
        <w:rPr>
          <w:rFonts w:hint="cs"/>
          <w:rtl/>
        </w:rPr>
        <w:t>אחריותו</w:t>
      </w:r>
      <w:r w:rsidRPr="000F4F6C">
        <w:rPr>
          <w:rtl/>
        </w:rPr>
        <w:t xml:space="preserve"> </w:t>
      </w:r>
      <w:r w:rsidRPr="000F4F6C">
        <w:rPr>
          <w:rFonts w:hint="cs"/>
          <w:rtl/>
        </w:rPr>
        <w:t>החוקית</w:t>
      </w:r>
      <w:r w:rsidRPr="000F4F6C">
        <w:rPr>
          <w:rtl/>
        </w:rPr>
        <w:t xml:space="preserve"> </w:t>
      </w:r>
      <w:r w:rsidRPr="000F4F6C">
        <w:rPr>
          <w:rFonts w:hint="cs"/>
          <w:rtl/>
        </w:rPr>
        <w:t>על</w:t>
      </w:r>
      <w:r w:rsidRPr="000F4F6C">
        <w:rPr>
          <w:rtl/>
        </w:rPr>
        <w:t xml:space="preserve"> </w:t>
      </w:r>
      <w:r w:rsidRPr="000F4F6C">
        <w:rPr>
          <w:rFonts w:hint="cs"/>
          <w:rtl/>
        </w:rPr>
        <w:t>פי</w:t>
      </w:r>
      <w:r w:rsidRPr="000F4F6C">
        <w:rPr>
          <w:rtl/>
        </w:rPr>
        <w:t xml:space="preserve"> </w:t>
      </w:r>
      <w:r w:rsidRPr="000F4F6C">
        <w:rPr>
          <w:rFonts w:hint="cs"/>
          <w:rtl/>
        </w:rPr>
        <w:t>דיני</w:t>
      </w:r>
      <w:r w:rsidRPr="000F4F6C">
        <w:rPr>
          <w:rtl/>
        </w:rPr>
        <w:t xml:space="preserve"> </w:t>
      </w:r>
      <w:r w:rsidRPr="000F4F6C">
        <w:rPr>
          <w:rFonts w:hint="cs"/>
          <w:rtl/>
        </w:rPr>
        <w:t>מדינת</w:t>
      </w:r>
      <w:r w:rsidRPr="000F4F6C">
        <w:rPr>
          <w:rtl/>
        </w:rPr>
        <w:t xml:space="preserve"> </w:t>
      </w:r>
      <w:r w:rsidRPr="000F4F6C">
        <w:rPr>
          <w:rFonts w:hint="cs"/>
          <w:rtl/>
        </w:rPr>
        <w:t>ישראל</w:t>
      </w:r>
      <w:r w:rsidRPr="000F4F6C">
        <w:rPr>
          <w:rtl/>
        </w:rPr>
        <w:t xml:space="preserve"> </w:t>
      </w:r>
      <w:r w:rsidRPr="000F4F6C">
        <w:rPr>
          <w:rFonts w:hint="cs"/>
          <w:rtl/>
        </w:rPr>
        <w:t>בביטוח</w:t>
      </w:r>
      <w:r w:rsidRPr="000F4F6C">
        <w:rPr>
          <w:rtl/>
        </w:rPr>
        <w:t xml:space="preserve"> </w:t>
      </w:r>
      <w:r w:rsidRPr="000F4F6C">
        <w:rPr>
          <w:rFonts w:hint="cs"/>
          <w:rtl/>
        </w:rPr>
        <w:t>אחריות</w:t>
      </w:r>
      <w:r w:rsidRPr="000F4F6C">
        <w:rPr>
          <w:rtl/>
        </w:rPr>
        <w:t xml:space="preserve"> </w:t>
      </w:r>
      <w:r w:rsidRPr="000F4F6C">
        <w:rPr>
          <w:rFonts w:hint="cs"/>
          <w:rtl/>
        </w:rPr>
        <w:t>כלפי</w:t>
      </w:r>
      <w:r w:rsidRPr="000F4F6C">
        <w:rPr>
          <w:rtl/>
        </w:rPr>
        <w:t xml:space="preserve"> </w:t>
      </w:r>
      <w:r w:rsidRPr="000F4F6C">
        <w:rPr>
          <w:rFonts w:hint="cs"/>
          <w:rtl/>
        </w:rPr>
        <w:t>צד</w:t>
      </w:r>
      <w:r w:rsidRPr="000F4F6C">
        <w:rPr>
          <w:rtl/>
        </w:rPr>
        <w:t xml:space="preserve"> </w:t>
      </w:r>
      <w:r w:rsidRPr="000F4F6C">
        <w:rPr>
          <w:rFonts w:hint="cs"/>
          <w:rtl/>
        </w:rPr>
        <w:t>שלישי גוף ורכוש (כולל נזקי גרר)</w:t>
      </w:r>
      <w:r w:rsidRPr="000F4F6C">
        <w:rPr>
          <w:rtl/>
        </w:rPr>
        <w:t xml:space="preserve">, </w:t>
      </w:r>
      <w:r w:rsidRPr="000F4F6C">
        <w:rPr>
          <w:rFonts w:hint="cs"/>
          <w:rtl/>
        </w:rPr>
        <w:t>בכל תחומי</w:t>
      </w:r>
      <w:r w:rsidRPr="000F4F6C">
        <w:rPr>
          <w:rtl/>
        </w:rPr>
        <w:t xml:space="preserve"> </w:t>
      </w:r>
      <w:r w:rsidRPr="000F4F6C">
        <w:rPr>
          <w:rFonts w:hint="cs"/>
          <w:rtl/>
        </w:rPr>
        <w:t>מדינת</w:t>
      </w:r>
      <w:r w:rsidRPr="000F4F6C">
        <w:rPr>
          <w:rtl/>
        </w:rPr>
        <w:t xml:space="preserve"> </w:t>
      </w:r>
      <w:r w:rsidRPr="000F4F6C">
        <w:rPr>
          <w:rFonts w:hint="cs"/>
          <w:rtl/>
        </w:rPr>
        <w:t>ישראל</w:t>
      </w:r>
      <w:r w:rsidRPr="000F4F6C">
        <w:rPr>
          <w:rtl/>
        </w:rPr>
        <w:t xml:space="preserve"> </w:t>
      </w:r>
      <w:r w:rsidRPr="000F4F6C">
        <w:rPr>
          <w:rFonts w:hint="cs"/>
          <w:rtl/>
        </w:rPr>
        <w:t>והשטחים</w:t>
      </w:r>
      <w:r w:rsidRPr="000F4F6C">
        <w:rPr>
          <w:rtl/>
        </w:rPr>
        <w:t xml:space="preserve"> </w:t>
      </w:r>
      <w:r w:rsidRPr="000F4F6C">
        <w:rPr>
          <w:rFonts w:hint="cs"/>
          <w:rtl/>
        </w:rPr>
        <w:t>המוחזקים.</w:t>
      </w:r>
      <w:r w:rsidRPr="000F4F6C">
        <w:rPr>
          <w:rtl/>
        </w:rPr>
        <w:t xml:space="preserve"> </w:t>
      </w:r>
    </w:p>
    <w:p w14:paraId="2D873D40" w14:textId="77777777" w:rsidR="00D24E6F" w:rsidRPr="000F4F6C" w:rsidRDefault="00D24E6F" w:rsidP="00D24E6F">
      <w:pPr>
        <w:ind w:left="608"/>
      </w:pPr>
    </w:p>
    <w:p w14:paraId="38457FDD" w14:textId="77777777" w:rsidR="00D24E6F" w:rsidRPr="000F4F6C" w:rsidRDefault="00D24E6F" w:rsidP="00D24E6F">
      <w:pPr>
        <w:numPr>
          <w:ilvl w:val="0"/>
          <w:numId w:val="45"/>
        </w:numPr>
        <w:spacing w:line="240" w:lineRule="auto"/>
        <w:ind w:left="466" w:hanging="466"/>
      </w:pPr>
      <w:r w:rsidRPr="000F4F6C">
        <w:rPr>
          <w:rtl/>
        </w:rPr>
        <w:t>גבול האחריות לא יפחת מסך</w:t>
      </w:r>
      <w:r w:rsidRPr="000F4F6C">
        <w:rPr>
          <w:rFonts w:hint="cs"/>
          <w:rtl/>
        </w:rPr>
        <w:t xml:space="preserve"> 1,000,000 ש"ח</w:t>
      </w:r>
      <w:r w:rsidRPr="000F4F6C">
        <w:rPr>
          <w:rtl/>
        </w:rPr>
        <w:t xml:space="preserve"> למקרה ולתקופת הביטוח</w:t>
      </w:r>
      <w:r w:rsidRPr="000F4F6C">
        <w:rPr>
          <w:rFonts w:hint="cs"/>
          <w:rtl/>
        </w:rPr>
        <w:t>.</w:t>
      </w:r>
    </w:p>
    <w:p w14:paraId="5D47234A" w14:textId="77777777" w:rsidR="00D24E6F" w:rsidRPr="000F4F6C" w:rsidRDefault="00D24E6F" w:rsidP="00D24E6F">
      <w:pPr>
        <w:ind w:left="608"/>
        <w:rPr>
          <w:rtl/>
        </w:rPr>
      </w:pPr>
    </w:p>
    <w:p w14:paraId="0D21BE34" w14:textId="77777777" w:rsidR="00D24E6F" w:rsidRPr="000F4F6C" w:rsidRDefault="00D24E6F" w:rsidP="00D24E6F">
      <w:pPr>
        <w:numPr>
          <w:ilvl w:val="0"/>
          <w:numId w:val="45"/>
        </w:numPr>
        <w:spacing w:line="240" w:lineRule="auto"/>
        <w:ind w:left="466" w:hanging="466"/>
      </w:pPr>
      <w:r w:rsidRPr="000F4F6C">
        <w:rPr>
          <w:rFonts w:hint="cs"/>
          <w:rtl/>
        </w:rPr>
        <w:t xml:space="preserve">בפוליסה ייכלל סעיף אחריות צולבת - </w:t>
      </w:r>
      <w:r w:rsidRPr="000F4F6C">
        <w:rPr>
          <w:rFonts w:hint="cs"/>
        </w:rPr>
        <w:t>CROSS LIABILITY</w:t>
      </w:r>
      <w:r w:rsidRPr="000F4F6C">
        <w:rPr>
          <w:rFonts w:hint="cs"/>
          <w:rtl/>
        </w:rPr>
        <w:t xml:space="preserve">. </w:t>
      </w:r>
    </w:p>
    <w:p w14:paraId="628A8F14" w14:textId="77777777" w:rsidR="00D24E6F" w:rsidRPr="000F4F6C" w:rsidRDefault="00D24E6F" w:rsidP="00D24E6F">
      <w:pPr>
        <w:ind w:left="608"/>
      </w:pPr>
    </w:p>
    <w:p w14:paraId="789FE953" w14:textId="77777777" w:rsidR="00D24E6F" w:rsidRPr="000F4F6C" w:rsidRDefault="00D24E6F" w:rsidP="00D24E6F">
      <w:pPr>
        <w:numPr>
          <w:ilvl w:val="0"/>
          <w:numId w:val="45"/>
        </w:numPr>
        <w:spacing w:line="240" w:lineRule="auto"/>
        <w:ind w:left="466" w:hanging="466"/>
      </w:pPr>
      <w:r w:rsidRPr="000F4F6C">
        <w:rPr>
          <w:rFonts w:hint="cs"/>
          <w:rtl/>
        </w:rPr>
        <w:t xml:space="preserve">מנהלי בטיחות, מנהלי אירועים, יועצים ובעלי תפקידים אחרים שאינם מכוסים במסגרת חבות מעבידים של הספק ייחשבו כצד שלישי. </w:t>
      </w:r>
    </w:p>
    <w:p w14:paraId="29C7070C" w14:textId="77777777" w:rsidR="00D24E6F" w:rsidRPr="000F4F6C" w:rsidRDefault="00D24E6F" w:rsidP="00D24E6F">
      <w:pPr>
        <w:ind w:left="608"/>
      </w:pPr>
    </w:p>
    <w:p w14:paraId="53660E6E" w14:textId="77777777" w:rsidR="00D24E6F" w:rsidRPr="000F4F6C" w:rsidRDefault="00D24E6F" w:rsidP="00D24E6F">
      <w:pPr>
        <w:numPr>
          <w:ilvl w:val="0"/>
          <w:numId w:val="45"/>
        </w:numPr>
        <w:spacing w:line="240" w:lineRule="auto"/>
        <w:ind w:left="466" w:hanging="466"/>
      </w:pPr>
      <w:r w:rsidRPr="000F4F6C">
        <w:rPr>
          <w:rFonts w:hint="cs"/>
          <w:rtl/>
        </w:rPr>
        <w:t xml:space="preserve">הביטוח יורחב לכסות את </w:t>
      </w:r>
      <w:proofErr w:type="spellStart"/>
      <w:r w:rsidRPr="000F4F6C">
        <w:rPr>
          <w:rFonts w:hint="cs"/>
          <w:rtl/>
        </w:rPr>
        <w:t>חבותו</w:t>
      </w:r>
      <w:proofErr w:type="spellEnd"/>
      <w:r w:rsidRPr="000F4F6C">
        <w:rPr>
          <w:rFonts w:hint="cs"/>
          <w:rtl/>
        </w:rPr>
        <w:t xml:space="preserve"> של המבוטח כלפי צד שלישי בגין פעילות של קבלנים, קבלני משנה ועובדיהם.</w:t>
      </w:r>
    </w:p>
    <w:p w14:paraId="0D447F36" w14:textId="77777777" w:rsidR="00D24E6F" w:rsidRPr="000F4F6C" w:rsidRDefault="00D24E6F" w:rsidP="00D24E6F">
      <w:pPr>
        <w:ind w:left="608"/>
      </w:pPr>
    </w:p>
    <w:p w14:paraId="17D0E7A7" w14:textId="77777777" w:rsidR="00D24E6F" w:rsidRPr="000F4F6C" w:rsidRDefault="00D24E6F" w:rsidP="00D24E6F">
      <w:pPr>
        <w:numPr>
          <w:ilvl w:val="0"/>
          <w:numId w:val="45"/>
        </w:numPr>
        <w:spacing w:line="240" w:lineRule="auto"/>
        <w:ind w:left="466" w:hanging="466"/>
      </w:pPr>
      <w:r w:rsidRPr="000F4F6C">
        <w:rPr>
          <w:rFonts w:hint="cs"/>
          <w:rtl/>
        </w:rPr>
        <w:t xml:space="preserve">הביטוח יורחב לשפות את </w:t>
      </w:r>
      <w:r w:rsidRPr="000F4F6C">
        <w:rPr>
          <w:rtl/>
        </w:rPr>
        <w:t>מדינת ישראל- משרד התרבות והספורט</w:t>
      </w:r>
      <w:r w:rsidRPr="000F4F6C">
        <w:rPr>
          <w:rFonts w:hint="cs"/>
          <w:rtl/>
        </w:rPr>
        <w:t>, ככל שייחשבו</w:t>
      </w:r>
      <w:r w:rsidRPr="000F4F6C">
        <w:rPr>
          <w:rFonts w:hint="cs"/>
        </w:rPr>
        <w:t xml:space="preserve"> </w:t>
      </w:r>
      <w:r w:rsidRPr="000F4F6C">
        <w:rPr>
          <w:rFonts w:hint="cs"/>
          <w:rtl/>
        </w:rPr>
        <w:t xml:space="preserve">אחראים למעשי </w:t>
      </w:r>
      <w:r w:rsidRPr="000F4F6C">
        <w:rPr>
          <w:rtl/>
        </w:rPr>
        <w:t xml:space="preserve">ו/או מחדלי </w:t>
      </w:r>
      <w:r w:rsidRPr="000F4F6C">
        <w:rPr>
          <w:rFonts w:hint="cs"/>
          <w:rtl/>
        </w:rPr>
        <w:t xml:space="preserve">הספק וכל הפועלים מטעמו. </w:t>
      </w:r>
    </w:p>
    <w:p w14:paraId="4453AB83" w14:textId="77777777" w:rsidR="00D24E6F" w:rsidRPr="00923235" w:rsidRDefault="00D24E6F" w:rsidP="00D24E6F">
      <w:pPr>
        <w:pStyle w:val="affe"/>
        <w:tabs>
          <w:tab w:val="left" w:pos="1856"/>
        </w:tabs>
        <w:jc w:val="both"/>
        <w:rPr>
          <w:rFonts w:cs="David"/>
          <w:color w:val="FF0000"/>
          <w:sz w:val="24"/>
          <w:szCs w:val="24"/>
          <w:rtl/>
        </w:rPr>
      </w:pPr>
    </w:p>
    <w:p w14:paraId="58E7A31F" w14:textId="77777777" w:rsidR="00D24E6F" w:rsidRPr="005F5015" w:rsidRDefault="00D24E6F" w:rsidP="00D24E6F">
      <w:pPr>
        <w:numPr>
          <w:ilvl w:val="0"/>
          <w:numId w:val="43"/>
        </w:numPr>
        <w:spacing w:after="120" w:line="240" w:lineRule="auto"/>
        <w:ind w:left="41" w:hanging="284"/>
        <w:rPr>
          <w:b/>
          <w:bCs/>
          <w:rtl/>
        </w:rPr>
      </w:pPr>
      <w:r w:rsidRPr="005F5015">
        <w:rPr>
          <w:b/>
          <w:bCs/>
          <w:u w:val="single"/>
          <w:rtl/>
        </w:rPr>
        <w:t>ביטוח אחריות מקצועית</w:t>
      </w:r>
      <w:r w:rsidRPr="005F5015">
        <w:rPr>
          <w:rFonts w:hint="cs"/>
          <w:b/>
          <w:bCs/>
          <w:rtl/>
        </w:rPr>
        <w:t xml:space="preserve"> </w:t>
      </w:r>
    </w:p>
    <w:p w14:paraId="4969B0A1" w14:textId="77777777" w:rsidR="00D24E6F" w:rsidRPr="005F5015" w:rsidRDefault="00D24E6F" w:rsidP="00D24E6F">
      <w:pPr>
        <w:numPr>
          <w:ilvl w:val="0"/>
          <w:numId w:val="46"/>
        </w:numPr>
        <w:spacing w:line="240" w:lineRule="auto"/>
        <w:ind w:left="466" w:hanging="466"/>
      </w:pPr>
      <w:r w:rsidRPr="005F5015">
        <w:rPr>
          <w:rFonts w:hint="cs"/>
          <w:rtl/>
        </w:rPr>
        <w:t>הספק י</w:t>
      </w:r>
      <w:r w:rsidRPr="005F5015">
        <w:rPr>
          <w:rtl/>
        </w:rPr>
        <w:t>בטח את אחריות</w:t>
      </w:r>
      <w:r w:rsidRPr="005F5015">
        <w:rPr>
          <w:rFonts w:hint="cs"/>
          <w:rtl/>
        </w:rPr>
        <w:t>ו</w:t>
      </w:r>
      <w:r w:rsidRPr="005F5015">
        <w:rPr>
          <w:rtl/>
        </w:rPr>
        <w:t xml:space="preserve"> המקצועית בביטוח אחריות מקצועית</w:t>
      </w:r>
      <w:r w:rsidRPr="005F5015">
        <w:rPr>
          <w:rFonts w:hint="cs"/>
          <w:rtl/>
        </w:rPr>
        <w:t xml:space="preserve">. </w:t>
      </w:r>
    </w:p>
    <w:p w14:paraId="76A9FE8E" w14:textId="77777777" w:rsidR="00D24E6F" w:rsidRPr="00923235" w:rsidRDefault="00D24E6F" w:rsidP="00D24E6F">
      <w:pPr>
        <w:ind w:left="360"/>
        <w:rPr>
          <w:color w:val="FF0000"/>
        </w:rPr>
      </w:pPr>
    </w:p>
    <w:p w14:paraId="72978744" w14:textId="77777777" w:rsidR="00D24E6F" w:rsidRPr="00297A64" w:rsidRDefault="00D24E6F" w:rsidP="00D24E6F">
      <w:pPr>
        <w:numPr>
          <w:ilvl w:val="0"/>
          <w:numId w:val="46"/>
        </w:numPr>
        <w:spacing w:line="240" w:lineRule="auto"/>
        <w:ind w:left="466" w:hanging="466"/>
      </w:pPr>
      <w:r w:rsidRPr="00297A64">
        <w:rPr>
          <w:rtl/>
        </w:rPr>
        <w:t>הפוליסה</w:t>
      </w:r>
      <w:r w:rsidRPr="00297A64">
        <w:rPr>
          <w:rFonts w:ascii="David" w:hAnsi="David"/>
          <w:rtl/>
        </w:rPr>
        <w:t xml:space="preserve"> תכסה כל נזק מהפרת חובה מקצועית של </w:t>
      </w:r>
      <w:r w:rsidRPr="00297A64">
        <w:rPr>
          <w:rFonts w:ascii="David" w:hAnsi="David" w:hint="cs"/>
          <w:rtl/>
        </w:rPr>
        <w:t>הספק</w:t>
      </w:r>
      <w:r w:rsidRPr="00297A64">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297A64">
        <w:rPr>
          <w:rFonts w:hint="cs"/>
          <w:rtl/>
        </w:rPr>
        <w:t>למתן שירותי ייעוץ בתחום הבטיחות עבור הרשות לנהיגה ספורטיבית</w:t>
      </w:r>
      <w:r w:rsidRPr="00297A64">
        <w:rPr>
          <w:rFonts w:ascii="David" w:hAnsi="David"/>
          <w:rtl/>
        </w:rPr>
        <w:t xml:space="preserve"> </w:t>
      </w:r>
      <w:r w:rsidRPr="00297A64">
        <w:rPr>
          <w:rFonts w:ascii="David" w:hAnsi="David" w:hint="cs"/>
          <w:rtl/>
        </w:rPr>
        <w:t xml:space="preserve">הכולל גם </w:t>
      </w:r>
      <w:r w:rsidRPr="00297A64">
        <w:rPr>
          <w:rFonts w:ascii="David" w:hAnsi="David"/>
          <w:rtl/>
        </w:rPr>
        <w:t>שירותי ליווי, פיקוח ובקרה בתחום הבטיחות</w:t>
      </w:r>
      <w:r w:rsidRPr="00297A64">
        <w:rPr>
          <w:rFonts w:hint="cs"/>
          <w:rtl/>
        </w:rPr>
        <w:t xml:space="preserve">, </w:t>
      </w:r>
      <w:r w:rsidRPr="00297A64">
        <w:rPr>
          <w:rFonts w:ascii="David" w:hAnsi="David" w:hint="cs"/>
          <w:rtl/>
        </w:rPr>
        <w:t>כולל על</w:t>
      </w:r>
      <w:r w:rsidRPr="00297A64">
        <w:rPr>
          <w:rFonts w:ascii="David" w:hAnsi="David"/>
          <w:rtl/>
        </w:rPr>
        <w:t xml:space="preserve"> קונסטרוקציה, </w:t>
      </w:r>
      <w:r w:rsidRPr="00297A64">
        <w:rPr>
          <w:rFonts w:ascii="David" w:hAnsi="David"/>
          <w:rtl/>
        </w:rPr>
        <w:lastRenderedPageBreak/>
        <w:t>הקמת פיגומים, תפאורה, תאורה והגברה, מנופים ומגדלים</w:t>
      </w:r>
      <w:r w:rsidRPr="00297A64">
        <w:rPr>
          <w:rFonts w:ascii="David" w:hAnsi="David" w:hint="cs"/>
          <w:rtl/>
        </w:rPr>
        <w:t xml:space="preserve"> </w:t>
      </w:r>
      <w:r w:rsidRPr="00297A64">
        <w:rPr>
          <w:rFonts w:ascii="David" w:hAnsi="David"/>
          <w:rtl/>
        </w:rPr>
        <w:t>וכל מתקן אחר אשר יוקם באירוע</w:t>
      </w:r>
      <w:r w:rsidRPr="00297A64">
        <w:rPr>
          <w:rFonts w:hint="cs"/>
          <w:rtl/>
        </w:rPr>
        <w:t xml:space="preserve">, </w:t>
      </w:r>
      <w:r w:rsidRPr="00297A64">
        <w:rPr>
          <w:rFonts w:ascii="David" w:hAnsi="David"/>
          <w:rtl/>
        </w:rPr>
        <w:t>מתן חוות דעת מקצועית</w:t>
      </w:r>
      <w:r w:rsidRPr="00297A64">
        <w:rPr>
          <w:rFonts w:ascii="David" w:hAnsi="David" w:hint="cs"/>
          <w:rtl/>
        </w:rPr>
        <w:t xml:space="preserve">, </w:t>
      </w:r>
      <w:r w:rsidRPr="00297A64">
        <w:rPr>
          <w:rFonts w:ascii="David" w:hAnsi="David"/>
          <w:rtl/>
        </w:rPr>
        <w:t>הדרכה לעובדי הרשות</w:t>
      </w:r>
      <w:r w:rsidRPr="00297A64">
        <w:rPr>
          <w:rFonts w:ascii="David" w:hAnsi="David" w:hint="cs"/>
          <w:rtl/>
        </w:rPr>
        <w:t>,</w:t>
      </w:r>
      <w:r w:rsidRPr="00297A64">
        <w:rPr>
          <w:rFonts w:ascii="David" w:hAnsi="David"/>
          <w:rtl/>
        </w:rPr>
        <w:t xml:space="preserve"> בהתאם למכרז וחוזה עם</w:t>
      </w:r>
      <w:r w:rsidRPr="00297A64">
        <w:rPr>
          <w:rFonts w:ascii="David" w:hAnsi="David" w:hint="cs"/>
          <w:rtl/>
        </w:rPr>
        <w:t xml:space="preserve"> מדינת ישראל- משרד </w:t>
      </w:r>
      <w:r w:rsidRPr="00297A64">
        <w:rPr>
          <w:rFonts w:ascii="David" w:hAnsi="David"/>
          <w:rtl/>
        </w:rPr>
        <w:t>התרבות והספורט</w:t>
      </w:r>
      <w:r w:rsidRPr="00297A64">
        <w:rPr>
          <w:rFonts w:ascii="David" w:hAnsi="David" w:hint="cs"/>
          <w:rtl/>
        </w:rPr>
        <w:t>.</w:t>
      </w:r>
    </w:p>
    <w:p w14:paraId="3A2D3B4F" w14:textId="77777777" w:rsidR="00D24E6F" w:rsidRPr="00297A64" w:rsidRDefault="00D24E6F" w:rsidP="00D24E6F">
      <w:pPr>
        <w:ind w:left="608"/>
        <w:rPr>
          <w:color w:val="FF0000"/>
        </w:rPr>
      </w:pPr>
    </w:p>
    <w:p w14:paraId="7449060F" w14:textId="77777777" w:rsidR="00D24E6F" w:rsidRPr="005F5015" w:rsidRDefault="00D24E6F" w:rsidP="00D24E6F">
      <w:pPr>
        <w:numPr>
          <w:ilvl w:val="0"/>
          <w:numId w:val="46"/>
        </w:numPr>
        <w:spacing w:line="240" w:lineRule="auto"/>
        <w:ind w:left="466" w:hanging="466"/>
      </w:pPr>
      <w:r w:rsidRPr="005F5015">
        <w:rPr>
          <w:rtl/>
        </w:rPr>
        <w:t xml:space="preserve">גבול האחריות לא יפחת מסך </w:t>
      </w:r>
      <w:r w:rsidRPr="005F5015">
        <w:rPr>
          <w:rFonts w:hint="cs"/>
          <w:rtl/>
        </w:rPr>
        <w:t xml:space="preserve">2,000,000 ₪ </w:t>
      </w:r>
      <w:r w:rsidRPr="005F5015">
        <w:rPr>
          <w:rtl/>
        </w:rPr>
        <w:t>למקרה ולתקופת הביטוח</w:t>
      </w:r>
      <w:r w:rsidRPr="005F5015">
        <w:rPr>
          <w:rFonts w:hint="cs"/>
          <w:rtl/>
        </w:rPr>
        <w:t>.</w:t>
      </w:r>
      <w:r w:rsidRPr="005F5015">
        <w:rPr>
          <w:rtl/>
        </w:rPr>
        <w:t xml:space="preserve">   </w:t>
      </w:r>
    </w:p>
    <w:p w14:paraId="307A6EC7" w14:textId="77777777" w:rsidR="00D24E6F" w:rsidRPr="00923235" w:rsidRDefault="00D24E6F" w:rsidP="00D24E6F">
      <w:pPr>
        <w:ind w:left="608"/>
        <w:rPr>
          <w:color w:val="FF0000"/>
        </w:rPr>
      </w:pPr>
      <w:r w:rsidRPr="00923235">
        <w:rPr>
          <w:color w:val="FF0000"/>
          <w:rtl/>
        </w:rPr>
        <w:t xml:space="preserve">    </w:t>
      </w:r>
    </w:p>
    <w:p w14:paraId="63F88F8C" w14:textId="77777777" w:rsidR="00D24E6F" w:rsidRPr="005F5015" w:rsidRDefault="00D24E6F" w:rsidP="00D24E6F">
      <w:pPr>
        <w:numPr>
          <w:ilvl w:val="0"/>
          <w:numId w:val="46"/>
        </w:numPr>
        <w:spacing w:line="240" w:lineRule="auto"/>
        <w:ind w:left="466" w:hanging="466"/>
        <w:rPr>
          <w:rtl/>
        </w:rPr>
      </w:pPr>
      <w:r w:rsidRPr="005F5015">
        <w:rPr>
          <w:rFonts w:hint="cs"/>
          <w:rtl/>
        </w:rPr>
        <w:t>הפוליסה תכלול</w:t>
      </w:r>
      <w:r w:rsidRPr="005F5015">
        <w:rPr>
          <w:rtl/>
        </w:rPr>
        <w:t xml:space="preserve"> את ההרחבות הבאות:</w:t>
      </w:r>
    </w:p>
    <w:p w14:paraId="51A7E418" w14:textId="77777777" w:rsidR="00D24E6F" w:rsidRPr="005F5015" w:rsidRDefault="00D24E6F" w:rsidP="00D24E6F">
      <w:pPr>
        <w:tabs>
          <w:tab w:val="left" w:pos="1065"/>
        </w:tabs>
        <w:spacing w:line="276" w:lineRule="auto"/>
        <w:ind w:left="923" w:hanging="599"/>
        <w:rPr>
          <w:rtl/>
        </w:rPr>
      </w:pPr>
      <w:r w:rsidRPr="005F5015">
        <w:rPr>
          <w:rtl/>
        </w:rPr>
        <w:t xml:space="preserve">        - מרמה ואי יושר של עובדים</w:t>
      </w:r>
      <w:r w:rsidRPr="005F5015">
        <w:rPr>
          <w:rFonts w:hint="cs"/>
          <w:rtl/>
        </w:rPr>
        <w:t>.</w:t>
      </w:r>
      <w:r w:rsidRPr="005F5015">
        <w:rPr>
          <w:rtl/>
        </w:rPr>
        <w:t xml:space="preserve">    </w:t>
      </w:r>
    </w:p>
    <w:p w14:paraId="30E65EB0" w14:textId="77777777" w:rsidR="00D24E6F" w:rsidRPr="005F5015" w:rsidRDefault="00D24E6F" w:rsidP="00D24E6F">
      <w:pPr>
        <w:tabs>
          <w:tab w:val="left" w:pos="1065"/>
        </w:tabs>
        <w:spacing w:line="276" w:lineRule="auto"/>
        <w:ind w:left="923" w:hanging="599"/>
        <w:rPr>
          <w:rtl/>
        </w:rPr>
      </w:pPr>
      <w:r w:rsidRPr="005F5015">
        <w:rPr>
          <w:rFonts w:hint="cs"/>
          <w:rtl/>
        </w:rPr>
        <w:t xml:space="preserve">        </w:t>
      </w:r>
      <w:r w:rsidRPr="005F5015">
        <w:rPr>
          <w:rtl/>
        </w:rPr>
        <w:t>- אובדן מסמכים</w:t>
      </w:r>
      <w:r w:rsidRPr="005F5015">
        <w:rPr>
          <w:rFonts w:hint="cs"/>
          <w:rtl/>
        </w:rPr>
        <w:t xml:space="preserve">, </w:t>
      </w:r>
      <w:r w:rsidRPr="005F5015">
        <w:rPr>
          <w:rFonts w:ascii="David" w:hAnsi="David"/>
          <w:rtl/>
        </w:rPr>
        <w:t>לרבות אובדן השימוש ו/או העיכוב</w:t>
      </w:r>
      <w:r w:rsidRPr="005F5015">
        <w:rPr>
          <w:rFonts w:ascii="David" w:hAnsi="David" w:hint="cs"/>
          <w:rtl/>
        </w:rPr>
        <w:t xml:space="preserve"> עקב מקרה ביטוח.</w:t>
      </w:r>
    </w:p>
    <w:p w14:paraId="10CB43FB" w14:textId="77777777" w:rsidR="00D24E6F" w:rsidRPr="005F5015" w:rsidRDefault="00D24E6F" w:rsidP="00D24E6F">
      <w:pPr>
        <w:tabs>
          <w:tab w:val="left" w:pos="1065"/>
        </w:tabs>
        <w:spacing w:line="276" w:lineRule="auto"/>
        <w:ind w:left="923" w:hanging="173"/>
        <w:rPr>
          <w:rtl/>
        </w:rPr>
      </w:pPr>
      <w:r w:rsidRPr="005F5015">
        <w:rPr>
          <w:rFonts w:hint="cs"/>
          <w:rtl/>
        </w:rPr>
        <w:t>-</w:t>
      </w:r>
      <w:r w:rsidRPr="005F5015">
        <w:rPr>
          <w:rtl/>
        </w:rPr>
        <w:tab/>
        <w:t xml:space="preserve">אחריות צולבת </w:t>
      </w:r>
      <w:r w:rsidRPr="005F5015">
        <w:t>CROSS LIABILITY</w:t>
      </w:r>
      <w:r w:rsidRPr="005F5015">
        <w:rPr>
          <w:rtl/>
        </w:rPr>
        <w:t xml:space="preserve">, אולם הכיסוי לא יחול על תביעות </w:t>
      </w:r>
      <w:r w:rsidRPr="005F5015">
        <w:rPr>
          <w:rFonts w:hint="cs"/>
          <w:rtl/>
        </w:rPr>
        <w:t>הספק</w:t>
      </w:r>
      <w:r w:rsidRPr="005F5015">
        <w:rPr>
          <w:rtl/>
        </w:rPr>
        <w:t xml:space="preserve"> כלפי מדינת ישראל- משרד התרבות והספורט</w:t>
      </w:r>
      <w:r w:rsidRPr="005F5015">
        <w:rPr>
          <w:rFonts w:hint="cs"/>
          <w:rtl/>
        </w:rPr>
        <w:t>.</w:t>
      </w:r>
    </w:p>
    <w:p w14:paraId="60FBB6F1" w14:textId="77777777" w:rsidR="00D24E6F" w:rsidRPr="005F5015" w:rsidRDefault="00D24E6F" w:rsidP="00D24E6F">
      <w:pPr>
        <w:tabs>
          <w:tab w:val="left" w:pos="1065"/>
        </w:tabs>
        <w:spacing w:line="276" w:lineRule="auto"/>
        <w:ind w:left="923" w:hanging="173"/>
        <w:rPr>
          <w:rtl/>
        </w:rPr>
      </w:pPr>
      <w:r w:rsidRPr="005F5015">
        <w:rPr>
          <w:rFonts w:hint="cs"/>
          <w:rtl/>
        </w:rPr>
        <w:t xml:space="preserve">- </w:t>
      </w:r>
      <w:r w:rsidRPr="005F5015">
        <w:rPr>
          <w:rtl/>
        </w:rPr>
        <w:t xml:space="preserve">תקופת גילוי </w:t>
      </w:r>
      <w:r w:rsidRPr="005F5015">
        <w:rPr>
          <w:rFonts w:hint="cs"/>
          <w:rtl/>
        </w:rPr>
        <w:t xml:space="preserve">של </w:t>
      </w:r>
      <w:r w:rsidRPr="005F5015">
        <w:rPr>
          <w:rtl/>
        </w:rPr>
        <w:t xml:space="preserve">לפחות </w:t>
      </w:r>
      <w:r w:rsidRPr="005F5015">
        <w:rPr>
          <w:rFonts w:hint="cs"/>
          <w:rtl/>
        </w:rPr>
        <w:t>6</w:t>
      </w:r>
      <w:r w:rsidRPr="005F5015">
        <w:rPr>
          <w:rtl/>
        </w:rPr>
        <w:t xml:space="preserve"> חודשים</w:t>
      </w:r>
      <w:r w:rsidRPr="005F5015">
        <w:rPr>
          <w:rFonts w:hint="cs"/>
          <w:rtl/>
        </w:rPr>
        <w:t>.</w:t>
      </w:r>
    </w:p>
    <w:p w14:paraId="33A635AF" w14:textId="77777777" w:rsidR="00D24E6F" w:rsidRPr="005F5015" w:rsidRDefault="00D24E6F" w:rsidP="00D24E6F">
      <w:pPr>
        <w:spacing w:line="276" w:lineRule="auto"/>
        <w:rPr>
          <w:rtl/>
        </w:rPr>
      </w:pPr>
      <w:r w:rsidRPr="005F5015">
        <w:rPr>
          <w:rtl/>
        </w:rPr>
        <w:t xml:space="preserve">  </w:t>
      </w:r>
    </w:p>
    <w:p w14:paraId="0A665744" w14:textId="77777777" w:rsidR="00D24E6F" w:rsidRPr="005F5015" w:rsidRDefault="00D24E6F" w:rsidP="00D24E6F">
      <w:pPr>
        <w:numPr>
          <w:ilvl w:val="0"/>
          <w:numId w:val="46"/>
        </w:numPr>
        <w:spacing w:line="240" w:lineRule="auto"/>
      </w:pPr>
      <w:r w:rsidRPr="005F5015">
        <w:rPr>
          <w:rtl/>
        </w:rPr>
        <w:t>הביטוח יורחב לשפות את מדינת ישראל- משרד התרבות והספורט</w:t>
      </w:r>
      <w:r w:rsidRPr="005F5015">
        <w:rPr>
          <w:rFonts w:hint="cs"/>
          <w:rtl/>
        </w:rPr>
        <w:t xml:space="preserve">, </w:t>
      </w:r>
      <w:r w:rsidRPr="005F5015">
        <w:rPr>
          <w:rtl/>
        </w:rPr>
        <w:t xml:space="preserve">ככל שיחשבו אחראים למעשי ו/או מחדלי </w:t>
      </w:r>
      <w:r w:rsidRPr="005F5015">
        <w:rPr>
          <w:rFonts w:hint="cs"/>
          <w:rtl/>
        </w:rPr>
        <w:t xml:space="preserve">הספק </w:t>
      </w:r>
      <w:r w:rsidRPr="005F5015">
        <w:rPr>
          <w:rtl/>
        </w:rPr>
        <w:t>והפועלים מטעמ</w:t>
      </w:r>
      <w:r w:rsidRPr="005F5015">
        <w:rPr>
          <w:rFonts w:hint="cs"/>
          <w:rtl/>
        </w:rPr>
        <w:t>ו</w:t>
      </w:r>
      <w:r w:rsidRPr="005F5015">
        <w:rPr>
          <w:rtl/>
        </w:rPr>
        <w:t>.</w:t>
      </w:r>
    </w:p>
    <w:p w14:paraId="132E7345" w14:textId="77777777" w:rsidR="00D24E6F" w:rsidRPr="00923235" w:rsidRDefault="00D24E6F" w:rsidP="00D24E6F">
      <w:pPr>
        <w:ind w:left="608"/>
        <w:rPr>
          <w:color w:val="FF0000"/>
        </w:rPr>
      </w:pPr>
    </w:p>
    <w:p w14:paraId="7808CDF1" w14:textId="77777777" w:rsidR="00D24E6F" w:rsidRPr="00CD7EE8" w:rsidRDefault="00D24E6F" w:rsidP="00D24E6F">
      <w:pPr>
        <w:numPr>
          <w:ilvl w:val="0"/>
          <w:numId w:val="43"/>
        </w:numPr>
        <w:spacing w:after="120" w:line="240" w:lineRule="auto"/>
        <w:ind w:left="41" w:hanging="284"/>
        <w:rPr>
          <w:b/>
          <w:bCs/>
          <w:u w:val="single"/>
          <w:rtl/>
        </w:rPr>
      </w:pPr>
      <w:r w:rsidRPr="00CD7EE8">
        <w:rPr>
          <w:b/>
          <w:bCs/>
          <w:u w:val="single"/>
          <w:rtl/>
        </w:rPr>
        <w:t xml:space="preserve">ביטוחים </w:t>
      </w:r>
      <w:r w:rsidRPr="00CD7EE8">
        <w:rPr>
          <w:rFonts w:hint="cs"/>
          <w:b/>
          <w:bCs/>
          <w:u w:val="single"/>
          <w:rtl/>
        </w:rPr>
        <w:t>נוספים</w:t>
      </w:r>
      <w:r w:rsidRPr="00CD7EE8">
        <w:rPr>
          <w:rFonts w:hint="cs"/>
          <w:b/>
          <w:bCs/>
          <w:rtl/>
        </w:rPr>
        <w:t>:</w:t>
      </w:r>
    </w:p>
    <w:p w14:paraId="04D19961" w14:textId="77777777" w:rsidR="00D24E6F" w:rsidRPr="00CD7EE8" w:rsidRDefault="00D24E6F" w:rsidP="00D24E6F">
      <w:pPr>
        <w:pStyle w:val="affe"/>
        <w:ind w:left="41"/>
        <w:jc w:val="both"/>
        <w:rPr>
          <w:b/>
          <w:bCs/>
          <w:u w:val="single"/>
          <w:rtl/>
        </w:rPr>
      </w:pPr>
      <w:r w:rsidRPr="00CD7EE8">
        <w:rPr>
          <w:rFonts w:cs="David"/>
          <w:sz w:val="24"/>
          <w:szCs w:val="24"/>
          <w:rtl/>
        </w:rPr>
        <w:t>בעלי מקצוע, יועצים, ספקים, קבלנים, קבלני משנה</w:t>
      </w:r>
      <w:r w:rsidRPr="00CD7EE8">
        <w:rPr>
          <w:rFonts w:cs="David" w:hint="cs"/>
          <w:sz w:val="24"/>
          <w:szCs w:val="24"/>
          <w:rtl/>
        </w:rPr>
        <w:t xml:space="preserve"> </w:t>
      </w:r>
      <w:r w:rsidRPr="00CD7EE8">
        <w:rPr>
          <w:rFonts w:cs="David"/>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CD7EE8">
        <w:rPr>
          <w:rFonts w:cs="David" w:hint="cs"/>
          <w:sz w:val="24"/>
          <w:szCs w:val="24"/>
          <w:rtl/>
        </w:rPr>
        <w:t>,</w:t>
      </w:r>
      <w:r w:rsidRPr="00CD7EE8">
        <w:rPr>
          <w:rFonts w:cs="David"/>
          <w:sz w:val="24"/>
          <w:szCs w:val="24"/>
          <w:rtl/>
        </w:rPr>
        <w:t xml:space="preserve"> ביטוח אחריות מקצועית</w:t>
      </w:r>
      <w:r w:rsidRPr="00CD7EE8">
        <w:rPr>
          <w:rFonts w:cs="David" w:hint="cs"/>
          <w:sz w:val="24"/>
          <w:szCs w:val="24"/>
          <w:rtl/>
        </w:rPr>
        <w:t xml:space="preserve"> וביטוח חבות מוצר</w:t>
      </w:r>
      <w:r w:rsidRPr="00CD7EE8">
        <w:rPr>
          <w:rFonts w:cs="David"/>
          <w:sz w:val="24"/>
          <w:szCs w:val="24"/>
          <w:rtl/>
        </w:rPr>
        <w:t xml:space="preserve"> (ככל ורלוונטיים)</w:t>
      </w:r>
      <w:r w:rsidRPr="00CD7EE8">
        <w:rPr>
          <w:rFonts w:cs="David" w:hint="cs"/>
          <w:sz w:val="24"/>
          <w:szCs w:val="24"/>
          <w:rtl/>
        </w:rPr>
        <w:t>. כאשר הפעילות משולבת עם כלי רכב, יערכו גם ביטוחי כלי רכב הכוללים ביטוח חובה, רכוש ואחריות כלפי צד שלישי.</w:t>
      </w:r>
      <w:r w:rsidRPr="00CD7EE8">
        <w:rPr>
          <w:rFonts w:cs="David"/>
          <w:sz w:val="24"/>
          <w:szCs w:val="24"/>
          <w:rtl/>
        </w:rPr>
        <w:t xml:space="preserve"> </w:t>
      </w:r>
      <w:r w:rsidRPr="00CD7EE8">
        <w:rPr>
          <w:rFonts w:cs="David" w:hint="cs"/>
          <w:sz w:val="24"/>
          <w:szCs w:val="24"/>
          <w:rtl/>
        </w:rPr>
        <w:t>ה</w:t>
      </w:r>
      <w:r w:rsidRPr="00CD7EE8">
        <w:rPr>
          <w:rFonts w:cs="David"/>
          <w:sz w:val="24"/>
          <w:szCs w:val="24"/>
          <w:rtl/>
        </w:rPr>
        <w:t>ביטוחי</w:t>
      </w:r>
      <w:r w:rsidRPr="00CD7EE8">
        <w:rPr>
          <w:rFonts w:cs="David" w:hint="cs"/>
          <w:sz w:val="24"/>
          <w:szCs w:val="24"/>
          <w:rtl/>
        </w:rPr>
        <w:t>ם</w:t>
      </w:r>
      <w:r w:rsidRPr="00CD7EE8">
        <w:rPr>
          <w:rFonts w:cs="David"/>
          <w:sz w:val="24"/>
          <w:szCs w:val="24"/>
          <w:rtl/>
        </w:rPr>
        <w:t xml:space="preserve"> </w:t>
      </w:r>
      <w:r w:rsidRPr="00CD7EE8">
        <w:rPr>
          <w:rFonts w:cs="David" w:hint="cs"/>
          <w:sz w:val="24"/>
          <w:szCs w:val="24"/>
          <w:rtl/>
        </w:rPr>
        <w:t xml:space="preserve">יורחבו לשפות את מדינת ישראל- משרד התרבות והספורט ככל שיחשבו אחראים למעשיהם ו/או מחדליהם, ויורחבו לכלול סעיף </w:t>
      </w:r>
      <w:r w:rsidRPr="00CD7EE8">
        <w:rPr>
          <w:rFonts w:cs="David"/>
          <w:sz w:val="24"/>
          <w:szCs w:val="24"/>
          <w:rtl/>
        </w:rPr>
        <w:t>ויתור על זכות השיבוב כלפי</w:t>
      </w:r>
      <w:r w:rsidRPr="00CD7EE8">
        <w:rPr>
          <w:rFonts w:cs="David" w:hint="cs"/>
          <w:sz w:val="24"/>
          <w:szCs w:val="24"/>
          <w:rtl/>
        </w:rPr>
        <w:t xml:space="preserve"> מדינת ישראל- משרד התרבות והספורט </w:t>
      </w:r>
      <w:r w:rsidRPr="00CD7EE8">
        <w:rPr>
          <w:rFonts w:cs="David"/>
          <w:sz w:val="24"/>
          <w:szCs w:val="24"/>
          <w:rtl/>
        </w:rPr>
        <w:t>וכלפי עובדיהם, אולם וויתור כאמור לא יחול לטובת אדם שגרם לנזק מתוך כוונת זדון.</w:t>
      </w:r>
      <w:r w:rsidRPr="00CD7EE8">
        <w:rPr>
          <w:rFonts w:cs="David" w:hint="cs"/>
          <w:sz w:val="24"/>
          <w:szCs w:val="24"/>
          <w:rtl/>
        </w:rPr>
        <w:t xml:space="preserve">  </w:t>
      </w:r>
    </w:p>
    <w:p w14:paraId="77F5D768" w14:textId="77777777" w:rsidR="00D24E6F" w:rsidRPr="00923235" w:rsidRDefault="00D24E6F" w:rsidP="00D24E6F">
      <w:pPr>
        <w:rPr>
          <w:color w:val="FF0000"/>
          <w:rtl/>
        </w:rPr>
      </w:pPr>
    </w:p>
    <w:p w14:paraId="2D55A153" w14:textId="77777777" w:rsidR="00D24E6F" w:rsidRPr="002A1FC9" w:rsidRDefault="00D24E6F" w:rsidP="00D24E6F">
      <w:pPr>
        <w:numPr>
          <w:ilvl w:val="0"/>
          <w:numId w:val="43"/>
        </w:numPr>
        <w:spacing w:after="120" w:line="240" w:lineRule="auto"/>
        <w:ind w:left="41" w:hanging="284"/>
        <w:rPr>
          <w:rtl/>
        </w:rPr>
      </w:pPr>
      <w:r w:rsidRPr="002A1FC9">
        <w:rPr>
          <w:rFonts w:hint="cs"/>
          <w:b/>
          <w:bCs/>
          <w:u w:val="single"/>
          <w:rtl/>
        </w:rPr>
        <w:t>כללי</w:t>
      </w:r>
    </w:p>
    <w:p w14:paraId="491AC066" w14:textId="77777777" w:rsidR="00D24E6F" w:rsidRPr="002A1FC9" w:rsidRDefault="00D24E6F" w:rsidP="00D24E6F">
      <w:pPr>
        <w:pStyle w:val="affe"/>
        <w:ind w:left="498" w:hanging="457"/>
        <w:jc w:val="both"/>
        <w:rPr>
          <w:rFonts w:cs="David"/>
          <w:sz w:val="24"/>
          <w:szCs w:val="24"/>
          <w:rtl/>
        </w:rPr>
      </w:pPr>
      <w:r w:rsidRPr="002A1FC9">
        <w:rPr>
          <w:rFonts w:cs="David" w:hint="eastAsia"/>
          <w:sz w:val="24"/>
          <w:szCs w:val="24"/>
          <w:rtl/>
        </w:rPr>
        <w:t>בכל</w:t>
      </w:r>
      <w:r w:rsidRPr="002A1FC9">
        <w:rPr>
          <w:rFonts w:cs="David"/>
          <w:sz w:val="24"/>
          <w:szCs w:val="24"/>
          <w:rtl/>
        </w:rPr>
        <w:t xml:space="preserve"> </w:t>
      </w:r>
      <w:r w:rsidRPr="002A1FC9">
        <w:rPr>
          <w:rFonts w:cs="David" w:hint="eastAsia"/>
          <w:sz w:val="24"/>
          <w:szCs w:val="24"/>
          <w:rtl/>
        </w:rPr>
        <w:t>פוליסות</w:t>
      </w:r>
      <w:r w:rsidRPr="002A1FC9">
        <w:rPr>
          <w:rFonts w:cs="David"/>
          <w:sz w:val="24"/>
          <w:szCs w:val="24"/>
          <w:rtl/>
        </w:rPr>
        <w:t xml:space="preserve"> </w:t>
      </w:r>
      <w:r w:rsidRPr="002A1FC9">
        <w:rPr>
          <w:rFonts w:cs="David" w:hint="eastAsia"/>
          <w:sz w:val="24"/>
          <w:szCs w:val="24"/>
          <w:rtl/>
        </w:rPr>
        <w:t>הביטוח</w:t>
      </w:r>
      <w:r w:rsidRPr="002A1FC9">
        <w:rPr>
          <w:rFonts w:cs="David"/>
          <w:sz w:val="24"/>
          <w:szCs w:val="24"/>
          <w:rtl/>
        </w:rPr>
        <w:t xml:space="preserve"> </w:t>
      </w:r>
      <w:r w:rsidRPr="002A1FC9">
        <w:rPr>
          <w:rFonts w:cs="David" w:hint="eastAsia"/>
          <w:sz w:val="24"/>
          <w:szCs w:val="24"/>
          <w:rtl/>
        </w:rPr>
        <w:t>הנדרשות</w:t>
      </w:r>
      <w:r w:rsidRPr="002A1FC9">
        <w:rPr>
          <w:rFonts w:cs="David"/>
          <w:sz w:val="24"/>
          <w:szCs w:val="24"/>
          <w:rtl/>
        </w:rPr>
        <w:t xml:space="preserve"> </w:t>
      </w:r>
      <w:r w:rsidRPr="002A1FC9">
        <w:rPr>
          <w:rFonts w:cs="David" w:hint="eastAsia"/>
          <w:sz w:val="24"/>
          <w:szCs w:val="24"/>
          <w:rtl/>
        </w:rPr>
        <w:t>מ</w:t>
      </w:r>
      <w:r w:rsidRPr="002A1FC9">
        <w:rPr>
          <w:rFonts w:cs="David" w:hint="cs"/>
          <w:sz w:val="24"/>
          <w:szCs w:val="24"/>
          <w:rtl/>
        </w:rPr>
        <w:t>הספק</w:t>
      </w:r>
      <w:r w:rsidRPr="002A1FC9">
        <w:rPr>
          <w:rFonts w:cs="David"/>
          <w:sz w:val="24"/>
          <w:szCs w:val="24"/>
          <w:rtl/>
        </w:rPr>
        <w:t xml:space="preserve"> </w:t>
      </w:r>
      <w:r w:rsidRPr="002A1FC9">
        <w:rPr>
          <w:rFonts w:cs="David" w:hint="eastAsia"/>
          <w:sz w:val="24"/>
          <w:szCs w:val="24"/>
          <w:rtl/>
        </w:rPr>
        <w:t>יכללו</w:t>
      </w:r>
      <w:r w:rsidRPr="002A1FC9">
        <w:rPr>
          <w:rFonts w:cs="David"/>
          <w:sz w:val="24"/>
          <w:szCs w:val="24"/>
          <w:rtl/>
        </w:rPr>
        <w:t xml:space="preserve"> </w:t>
      </w:r>
      <w:r w:rsidRPr="002A1FC9">
        <w:rPr>
          <w:rFonts w:cs="David" w:hint="eastAsia"/>
          <w:sz w:val="24"/>
          <w:szCs w:val="24"/>
          <w:rtl/>
        </w:rPr>
        <w:t>התנאים</w:t>
      </w:r>
      <w:r w:rsidRPr="002A1FC9">
        <w:rPr>
          <w:rFonts w:cs="David"/>
          <w:sz w:val="24"/>
          <w:szCs w:val="24"/>
          <w:rtl/>
        </w:rPr>
        <w:t xml:space="preserve"> </w:t>
      </w:r>
      <w:r w:rsidRPr="002A1FC9">
        <w:rPr>
          <w:rFonts w:cs="David" w:hint="eastAsia"/>
          <w:sz w:val="24"/>
          <w:szCs w:val="24"/>
          <w:rtl/>
        </w:rPr>
        <w:t>הבאים</w:t>
      </w:r>
      <w:r w:rsidRPr="002A1FC9">
        <w:rPr>
          <w:rFonts w:cs="David"/>
          <w:sz w:val="24"/>
          <w:szCs w:val="24"/>
          <w:rtl/>
        </w:rPr>
        <w:t>:</w:t>
      </w:r>
    </w:p>
    <w:p w14:paraId="2253DB54" w14:textId="77777777" w:rsidR="00D24E6F" w:rsidRPr="002A1FC9" w:rsidRDefault="00D24E6F" w:rsidP="00D24E6F">
      <w:pPr>
        <w:pStyle w:val="affe"/>
        <w:ind w:left="498" w:firstLine="142"/>
        <w:jc w:val="both"/>
        <w:rPr>
          <w:rFonts w:cs="David"/>
          <w:sz w:val="24"/>
          <w:szCs w:val="24"/>
          <w:rtl/>
        </w:rPr>
      </w:pPr>
    </w:p>
    <w:p w14:paraId="0611E9EE" w14:textId="77777777" w:rsidR="00D24E6F" w:rsidRPr="002A1FC9" w:rsidRDefault="00D24E6F" w:rsidP="00D24E6F">
      <w:pPr>
        <w:pStyle w:val="affe"/>
        <w:numPr>
          <w:ilvl w:val="2"/>
          <w:numId w:val="44"/>
        </w:numPr>
        <w:ind w:left="466" w:hanging="425"/>
        <w:jc w:val="both"/>
        <w:rPr>
          <w:rFonts w:cs="David"/>
          <w:sz w:val="24"/>
          <w:szCs w:val="24"/>
        </w:rPr>
      </w:pPr>
      <w:r w:rsidRPr="002A1FC9">
        <w:rPr>
          <w:rFonts w:cs="David" w:hint="eastAsia"/>
          <w:sz w:val="24"/>
          <w:szCs w:val="24"/>
          <w:rtl/>
        </w:rPr>
        <w:t>לשם</w:t>
      </w:r>
      <w:r w:rsidRPr="002A1FC9">
        <w:rPr>
          <w:rFonts w:cs="David"/>
          <w:sz w:val="24"/>
          <w:szCs w:val="24"/>
          <w:rtl/>
        </w:rPr>
        <w:t xml:space="preserve"> </w:t>
      </w:r>
      <w:r w:rsidRPr="002A1FC9">
        <w:rPr>
          <w:rFonts w:cs="David" w:hint="eastAsia"/>
          <w:sz w:val="24"/>
          <w:szCs w:val="24"/>
          <w:rtl/>
        </w:rPr>
        <w:t>המבוטח</w:t>
      </w:r>
      <w:r w:rsidRPr="002A1FC9">
        <w:rPr>
          <w:rFonts w:cs="David"/>
          <w:sz w:val="24"/>
          <w:szCs w:val="24"/>
          <w:rtl/>
        </w:rPr>
        <w:t xml:space="preserve"> </w:t>
      </w:r>
      <w:r w:rsidRPr="002A1FC9">
        <w:rPr>
          <w:rFonts w:cs="David" w:hint="eastAsia"/>
          <w:sz w:val="24"/>
          <w:szCs w:val="24"/>
          <w:rtl/>
        </w:rPr>
        <w:t>יתווספו</w:t>
      </w:r>
      <w:r w:rsidRPr="002A1FC9">
        <w:rPr>
          <w:rFonts w:cs="David"/>
          <w:sz w:val="24"/>
          <w:szCs w:val="24"/>
          <w:rtl/>
        </w:rPr>
        <w:t xml:space="preserve"> </w:t>
      </w:r>
      <w:r w:rsidRPr="002A1FC9">
        <w:rPr>
          <w:rFonts w:cs="David" w:hint="eastAsia"/>
          <w:sz w:val="24"/>
          <w:szCs w:val="24"/>
          <w:rtl/>
        </w:rPr>
        <w:t>כמבוטחים</w:t>
      </w:r>
      <w:r w:rsidRPr="002A1FC9">
        <w:rPr>
          <w:rFonts w:cs="David"/>
          <w:sz w:val="24"/>
          <w:szCs w:val="24"/>
          <w:rtl/>
        </w:rPr>
        <w:t xml:space="preserve"> </w:t>
      </w:r>
      <w:r w:rsidRPr="002A1FC9">
        <w:rPr>
          <w:rFonts w:cs="David" w:hint="eastAsia"/>
          <w:sz w:val="24"/>
          <w:szCs w:val="24"/>
          <w:rtl/>
        </w:rPr>
        <w:t>נוספים</w:t>
      </w:r>
      <w:r w:rsidRPr="002A1FC9">
        <w:rPr>
          <w:rFonts w:cs="David"/>
          <w:sz w:val="24"/>
          <w:szCs w:val="24"/>
          <w:rtl/>
        </w:rPr>
        <w:t xml:space="preserve">: </w:t>
      </w:r>
      <w:r w:rsidRPr="002A1FC9">
        <w:rPr>
          <w:rFonts w:cs="David" w:hint="eastAsia"/>
          <w:b/>
          <w:bCs/>
          <w:sz w:val="24"/>
          <w:szCs w:val="24"/>
          <w:rtl/>
        </w:rPr>
        <w:t>מדינת</w:t>
      </w:r>
      <w:r w:rsidRPr="002A1FC9">
        <w:rPr>
          <w:rFonts w:cs="David"/>
          <w:b/>
          <w:bCs/>
          <w:sz w:val="24"/>
          <w:szCs w:val="24"/>
          <w:rtl/>
        </w:rPr>
        <w:t xml:space="preserve"> ישראל</w:t>
      </w:r>
      <w:r w:rsidRPr="002A1FC9">
        <w:rPr>
          <w:rFonts w:cs="David" w:hint="cs"/>
          <w:b/>
          <w:bCs/>
          <w:sz w:val="24"/>
          <w:szCs w:val="24"/>
          <w:rtl/>
        </w:rPr>
        <w:t>-</w:t>
      </w:r>
      <w:r w:rsidRPr="002A1FC9">
        <w:rPr>
          <w:rFonts w:cs="David"/>
          <w:b/>
          <w:bCs/>
          <w:sz w:val="24"/>
          <w:szCs w:val="24"/>
          <w:rtl/>
        </w:rPr>
        <w:t xml:space="preserve"> משרד התרבות והספורט</w:t>
      </w:r>
      <w:r w:rsidRPr="002A1FC9">
        <w:rPr>
          <w:rFonts w:cs="David"/>
          <w:sz w:val="24"/>
          <w:szCs w:val="24"/>
          <w:rtl/>
        </w:rPr>
        <w:t xml:space="preserve">, </w:t>
      </w:r>
      <w:r w:rsidRPr="002A1FC9">
        <w:rPr>
          <w:rFonts w:cs="David" w:hint="eastAsia"/>
          <w:sz w:val="24"/>
          <w:szCs w:val="24"/>
          <w:rtl/>
        </w:rPr>
        <w:t>בכפוף</w:t>
      </w:r>
      <w:r w:rsidRPr="002A1FC9">
        <w:rPr>
          <w:rFonts w:cs="David"/>
          <w:sz w:val="24"/>
          <w:szCs w:val="24"/>
          <w:rtl/>
        </w:rPr>
        <w:t xml:space="preserve"> </w:t>
      </w:r>
      <w:proofErr w:type="spellStart"/>
      <w:r w:rsidRPr="002A1FC9">
        <w:rPr>
          <w:rFonts w:cs="David" w:hint="eastAsia"/>
          <w:sz w:val="24"/>
          <w:szCs w:val="24"/>
          <w:rtl/>
        </w:rPr>
        <w:t>להרחבי</w:t>
      </w:r>
      <w:proofErr w:type="spellEnd"/>
      <w:r w:rsidRPr="002A1FC9">
        <w:rPr>
          <w:rFonts w:cs="David"/>
          <w:sz w:val="24"/>
          <w:szCs w:val="24"/>
          <w:rtl/>
        </w:rPr>
        <w:t xml:space="preserve"> </w:t>
      </w:r>
      <w:r w:rsidRPr="002A1FC9">
        <w:rPr>
          <w:rFonts w:cs="David" w:hint="eastAsia"/>
          <w:sz w:val="24"/>
          <w:szCs w:val="24"/>
          <w:rtl/>
        </w:rPr>
        <w:t>השיפוי</w:t>
      </w:r>
      <w:r w:rsidRPr="002A1FC9">
        <w:rPr>
          <w:rFonts w:cs="David"/>
          <w:sz w:val="24"/>
          <w:szCs w:val="24"/>
          <w:rtl/>
        </w:rPr>
        <w:t xml:space="preserve"> </w:t>
      </w:r>
      <w:r w:rsidRPr="002A1FC9">
        <w:rPr>
          <w:rFonts w:cs="David" w:hint="eastAsia"/>
          <w:sz w:val="24"/>
          <w:szCs w:val="24"/>
          <w:rtl/>
        </w:rPr>
        <w:t>לעיל</w:t>
      </w:r>
      <w:r w:rsidRPr="002A1FC9">
        <w:rPr>
          <w:rFonts w:cs="David"/>
          <w:sz w:val="24"/>
          <w:szCs w:val="24"/>
          <w:rtl/>
        </w:rPr>
        <w:t xml:space="preserve">.  </w:t>
      </w:r>
    </w:p>
    <w:p w14:paraId="7847FCB7" w14:textId="77777777" w:rsidR="00D24E6F" w:rsidRPr="00923235" w:rsidRDefault="00D24E6F" w:rsidP="00D24E6F">
      <w:pPr>
        <w:pStyle w:val="affe"/>
        <w:ind w:left="651"/>
        <w:jc w:val="both"/>
        <w:rPr>
          <w:rFonts w:cs="David"/>
          <w:color w:val="FF0000"/>
          <w:sz w:val="24"/>
          <w:szCs w:val="24"/>
          <w:rtl/>
        </w:rPr>
      </w:pPr>
    </w:p>
    <w:p w14:paraId="7CB6ED97" w14:textId="77777777" w:rsidR="00D24E6F" w:rsidRPr="002A1FC9" w:rsidRDefault="00D24E6F" w:rsidP="00D24E6F">
      <w:pPr>
        <w:pStyle w:val="affe"/>
        <w:numPr>
          <w:ilvl w:val="2"/>
          <w:numId w:val="44"/>
        </w:numPr>
        <w:ind w:left="466" w:hanging="425"/>
        <w:jc w:val="both"/>
        <w:rPr>
          <w:rFonts w:cs="David"/>
          <w:sz w:val="24"/>
          <w:szCs w:val="24"/>
        </w:rPr>
      </w:pPr>
      <w:r w:rsidRPr="002A1FC9">
        <w:rPr>
          <w:rFonts w:cs="David" w:hint="eastAsia"/>
          <w:sz w:val="24"/>
          <w:szCs w:val="24"/>
          <w:rtl/>
        </w:rPr>
        <w:t>בכל</w:t>
      </w:r>
      <w:r w:rsidRPr="002A1FC9">
        <w:rPr>
          <w:rFonts w:cs="David"/>
          <w:sz w:val="24"/>
          <w:szCs w:val="24"/>
          <w:rtl/>
        </w:rPr>
        <w:t xml:space="preserve"> </w:t>
      </w:r>
      <w:r w:rsidRPr="002A1FC9">
        <w:rPr>
          <w:rFonts w:cs="David" w:hint="eastAsia"/>
          <w:sz w:val="24"/>
          <w:szCs w:val="24"/>
          <w:rtl/>
        </w:rPr>
        <w:t>מקרה</w:t>
      </w:r>
      <w:r w:rsidRPr="002A1FC9">
        <w:rPr>
          <w:rFonts w:cs="David"/>
          <w:sz w:val="24"/>
          <w:szCs w:val="24"/>
          <w:rtl/>
        </w:rPr>
        <w:t xml:space="preserve"> </w:t>
      </w:r>
      <w:r w:rsidRPr="002A1FC9">
        <w:rPr>
          <w:rFonts w:cs="David" w:hint="eastAsia"/>
          <w:sz w:val="24"/>
          <w:szCs w:val="24"/>
          <w:rtl/>
        </w:rPr>
        <w:t>של</w:t>
      </w:r>
      <w:r w:rsidRPr="002A1FC9">
        <w:rPr>
          <w:rFonts w:cs="David"/>
          <w:sz w:val="24"/>
          <w:szCs w:val="24"/>
          <w:rtl/>
        </w:rPr>
        <w:t xml:space="preserve"> </w:t>
      </w:r>
      <w:r w:rsidRPr="002A1FC9">
        <w:rPr>
          <w:rFonts w:cs="David" w:hint="cs"/>
          <w:sz w:val="24"/>
          <w:szCs w:val="24"/>
          <w:rtl/>
        </w:rPr>
        <w:t>שינוי לרעה</w:t>
      </w:r>
      <w:r w:rsidRPr="002A1FC9">
        <w:rPr>
          <w:rFonts w:cs="David"/>
          <w:sz w:val="24"/>
          <w:szCs w:val="24"/>
          <w:rtl/>
        </w:rPr>
        <w:t xml:space="preserve"> </w:t>
      </w:r>
      <w:r w:rsidRPr="002A1FC9">
        <w:rPr>
          <w:rFonts w:cs="David" w:hint="eastAsia"/>
          <w:sz w:val="24"/>
          <w:szCs w:val="24"/>
          <w:rtl/>
        </w:rPr>
        <w:t>או</w:t>
      </w:r>
      <w:r w:rsidRPr="002A1FC9">
        <w:rPr>
          <w:rFonts w:cs="David"/>
          <w:sz w:val="24"/>
          <w:szCs w:val="24"/>
          <w:rtl/>
        </w:rPr>
        <w:t xml:space="preserve"> </w:t>
      </w:r>
      <w:r w:rsidRPr="002A1FC9">
        <w:rPr>
          <w:rFonts w:cs="David" w:hint="eastAsia"/>
          <w:sz w:val="24"/>
          <w:szCs w:val="24"/>
          <w:rtl/>
        </w:rPr>
        <w:t>ביטול</w:t>
      </w:r>
      <w:r w:rsidRPr="002A1FC9">
        <w:rPr>
          <w:rFonts w:cs="David"/>
          <w:sz w:val="24"/>
          <w:szCs w:val="24"/>
          <w:rtl/>
        </w:rPr>
        <w:t xml:space="preserve"> </w:t>
      </w:r>
      <w:r w:rsidRPr="002A1FC9">
        <w:rPr>
          <w:rFonts w:cs="David" w:hint="eastAsia"/>
          <w:sz w:val="24"/>
          <w:szCs w:val="24"/>
          <w:rtl/>
        </w:rPr>
        <w:t>הביטוח</w:t>
      </w:r>
      <w:r w:rsidRPr="002A1FC9">
        <w:rPr>
          <w:rFonts w:cs="David"/>
          <w:sz w:val="24"/>
          <w:szCs w:val="24"/>
          <w:rtl/>
        </w:rPr>
        <w:t xml:space="preserve"> </w:t>
      </w:r>
      <w:r w:rsidRPr="002A1FC9">
        <w:rPr>
          <w:rFonts w:cs="David" w:hint="eastAsia"/>
          <w:sz w:val="24"/>
          <w:szCs w:val="24"/>
          <w:rtl/>
        </w:rPr>
        <w:t>ע</w:t>
      </w:r>
      <w:r w:rsidRPr="002A1FC9">
        <w:rPr>
          <w:rFonts w:cs="David"/>
          <w:sz w:val="24"/>
          <w:szCs w:val="24"/>
          <w:rtl/>
        </w:rPr>
        <w:t>"</w:t>
      </w:r>
      <w:r w:rsidRPr="002A1FC9">
        <w:rPr>
          <w:rFonts w:cs="David" w:hint="eastAsia"/>
          <w:sz w:val="24"/>
          <w:szCs w:val="24"/>
          <w:rtl/>
        </w:rPr>
        <w:t>י</w:t>
      </w:r>
      <w:r w:rsidRPr="002A1FC9">
        <w:rPr>
          <w:rFonts w:cs="David"/>
          <w:sz w:val="24"/>
          <w:szCs w:val="24"/>
          <w:rtl/>
        </w:rPr>
        <w:t xml:space="preserve"> </w:t>
      </w:r>
      <w:r w:rsidRPr="002A1FC9">
        <w:rPr>
          <w:rFonts w:cs="David" w:hint="eastAsia"/>
          <w:sz w:val="24"/>
          <w:szCs w:val="24"/>
          <w:rtl/>
        </w:rPr>
        <w:t>אחד</w:t>
      </w:r>
      <w:r w:rsidRPr="002A1FC9">
        <w:rPr>
          <w:rFonts w:cs="David"/>
          <w:sz w:val="24"/>
          <w:szCs w:val="24"/>
          <w:rtl/>
        </w:rPr>
        <w:t xml:space="preserve"> </w:t>
      </w:r>
      <w:r w:rsidRPr="002A1FC9">
        <w:rPr>
          <w:rFonts w:cs="David" w:hint="eastAsia"/>
          <w:sz w:val="24"/>
          <w:szCs w:val="24"/>
          <w:rtl/>
        </w:rPr>
        <w:t>הצדדים</w:t>
      </w:r>
      <w:r w:rsidRPr="002A1FC9">
        <w:rPr>
          <w:rFonts w:cs="David"/>
          <w:sz w:val="24"/>
          <w:szCs w:val="24"/>
          <w:rtl/>
        </w:rPr>
        <w:t xml:space="preserve"> </w:t>
      </w:r>
      <w:r w:rsidRPr="002A1FC9">
        <w:rPr>
          <w:rFonts w:cs="David" w:hint="eastAsia"/>
          <w:sz w:val="24"/>
          <w:szCs w:val="24"/>
          <w:rtl/>
        </w:rPr>
        <w:t>לא</w:t>
      </w:r>
      <w:r w:rsidRPr="002A1FC9">
        <w:rPr>
          <w:rFonts w:cs="David"/>
          <w:sz w:val="24"/>
          <w:szCs w:val="24"/>
          <w:rtl/>
        </w:rPr>
        <w:t xml:space="preserve"> </w:t>
      </w:r>
      <w:r w:rsidRPr="002A1FC9">
        <w:rPr>
          <w:rFonts w:cs="David" w:hint="eastAsia"/>
          <w:sz w:val="24"/>
          <w:szCs w:val="24"/>
          <w:rtl/>
        </w:rPr>
        <w:t>יהיה</w:t>
      </w:r>
      <w:r w:rsidRPr="002A1FC9">
        <w:rPr>
          <w:rFonts w:cs="David"/>
          <w:sz w:val="24"/>
          <w:szCs w:val="24"/>
          <w:rtl/>
        </w:rPr>
        <w:t xml:space="preserve"> </w:t>
      </w:r>
      <w:r w:rsidRPr="002A1FC9">
        <w:rPr>
          <w:rFonts w:cs="David" w:hint="eastAsia"/>
          <w:sz w:val="24"/>
          <w:szCs w:val="24"/>
          <w:rtl/>
        </w:rPr>
        <w:t>להם</w:t>
      </w:r>
      <w:r w:rsidRPr="002A1FC9">
        <w:rPr>
          <w:rFonts w:cs="David"/>
          <w:sz w:val="24"/>
          <w:szCs w:val="24"/>
          <w:rtl/>
        </w:rPr>
        <w:t xml:space="preserve"> </w:t>
      </w:r>
      <w:r w:rsidRPr="002A1FC9">
        <w:rPr>
          <w:rFonts w:cs="David" w:hint="eastAsia"/>
          <w:sz w:val="24"/>
          <w:szCs w:val="24"/>
          <w:rtl/>
        </w:rPr>
        <w:t>כל</w:t>
      </w:r>
      <w:r w:rsidRPr="002A1FC9">
        <w:rPr>
          <w:rFonts w:cs="David"/>
          <w:sz w:val="24"/>
          <w:szCs w:val="24"/>
          <w:rtl/>
        </w:rPr>
        <w:t xml:space="preserve"> </w:t>
      </w:r>
      <w:r w:rsidRPr="002A1FC9">
        <w:rPr>
          <w:rFonts w:cs="David" w:hint="eastAsia"/>
          <w:sz w:val="24"/>
          <w:szCs w:val="24"/>
          <w:rtl/>
        </w:rPr>
        <w:t>תוקף</w:t>
      </w:r>
      <w:r w:rsidRPr="002A1FC9">
        <w:rPr>
          <w:rFonts w:cs="David"/>
          <w:sz w:val="24"/>
          <w:szCs w:val="24"/>
          <w:rtl/>
        </w:rPr>
        <w:t xml:space="preserve"> </w:t>
      </w:r>
      <w:r w:rsidRPr="002A1FC9">
        <w:rPr>
          <w:rFonts w:cs="David" w:hint="eastAsia"/>
          <w:sz w:val="24"/>
          <w:szCs w:val="24"/>
          <w:rtl/>
        </w:rPr>
        <w:t>אלא</w:t>
      </w:r>
      <w:r w:rsidRPr="002A1FC9">
        <w:rPr>
          <w:rFonts w:cs="David"/>
          <w:sz w:val="24"/>
          <w:szCs w:val="24"/>
          <w:rtl/>
        </w:rPr>
        <w:t xml:space="preserve">, </w:t>
      </w:r>
      <w:r w:rsidRPr="002A1FC9">
        <w:rPr>
          <w:rFonts w:cs="David" w:hint="eastAsia"/>
          <w:sz w:val="24"/>
          <w:szCs w:val="24"/>
          <w:rtl/>
        </w:rPr>
        <w:t>אם</w:t>
      </w:r>
      <w:r w:rsidRPr="002A1FC9">
        <w:rPr>
          <w:rFonts w:cs="David"/>
          <w:sz w:val="24"/>
          <w:szCs w:val="24"/>
          <w:rtl/>
        </w:rPr>
        <w:t xml:space="preserve"> </w:t>
      </w:r>
      <w:r w:rsidRPr="002A1FC9">
        <w:rPr>
          <w:rFonts w:cs="David" w:hint="eastAsia"/>
          <w:sz w:val="24"/>
          <w:szCs w:val="24"/>
          <w:rtl/>
        </w:rPr>
        <w:t>ניתנה</w:t>
      </w:r>
      <w:r w:rsidRPr="002A1FC9">
        <w:rPr>
          <w:rFonts w:cs="David"/>
          <w:sz w:val="24"/>
          <w:szCs w:val="24"/>
          <w:rtl/>
        </w:rPr>
        <w:t xml:space="preserve"> </w:t>
      </w:r>
      <w:r w:rsidRPr="002A1FC9">
        <w:rPr>
          <w:rFonts w:cs="David" w:hint="eastAsia"/>
          <w:sz w:val="24"/>
          <w:szCs w:val="24"/>
          <w:rtl/>
        </w:rPr>
        <w:t>על</w:t>
      </w:r>
      <w:r w:rsidRPr="002A1FC9">
        <w:rPr>
          <w:rFonts w:cs="David"/>
          <w:sz w:val="24"/>
          <w:szCs w:val="24"/>
          <w:rtl/>
        </w:rPr>
        <w:t xml:space="preserve"> </w:t>
      </w:r>
      <w:r w:rsidRPr="002A1FC9">
        <w:rPr>
          <w:rFonts w:cs="David" w:hint="eastAsia"/>
          <w:sz w:val="24"/>
          <w:szCs w:val="24"/>
          <w:rtl/>
        </w:rPr>
        <w:t>כך</w:t>
      </w:r>
      <w:r w:rsidRPr="002A1FC9">
        <w:rPr>
          <w:rFonts w:cs="David"/>
          <w:sz w:val="24"/>
          <w:szCs w:val="24"/>
          <w:rtl/>
        </w:rPr>
        <w:t xml:space="preserve"> </w:t>
      </w:r>
      <w:r w:rsidRPr="002A1FC9">
        <w:rPr>
          <w:rFonts w:cs="David" w:hint="eastAsia"/>
          <w:sz w:val="24"/>
          <w:szCs w:val="24"/>
          <w:rtl/>
        </w:rPr>
        <w:t>הודעה</w:t>
      </w:r>
      <w:r w:rsidRPr="002A1FC9">
        <w:rPr>
          <w:rFonts w:cs="David"/>
          <w:sz w:val="24"/>
          <w:szCs w:val="24"/>
          <w:rtl/>
        </w:rPr>
        <w:t xml:space="preserve"> </w:t>
      </w:r>
      <w:r w:rsidRPr="002A1FC9">
        <w:rPr>
          <w:rFonts w:cs="David" w:hint="eastAsia"/>
          <w:sz w:val="24"/>
          <w:szCs w:val="24"/>
          <w:rtl/>
        </w:rPr>
        <w:t>מוקדמת</w:t>
      </w:r>
      <w:r w:rsidRPr="002A1FC9">
        <w:rPr>
          <w:rFonts w:cs="David"/>
          <w:sz w:val="24"/>
          <w:szCs w:val="24"/>
          <w:rtl/>
        </w:rPr>
        <w:t xml:space="preserve"> </w:t>
      </w:r>
      <w:r w:rsidRPr="002A1FC9">
        <w:rPr>
          <w:rFonts w:cs="David" w:hint="eastAsia"/>
          <w:sz w:val="24"/>
          <w:szCs w:val="24"/>
          <w:rtl/>
        </w:rPr>
        <w:t>של</w:t>
      </w:r>
      <w:r w:rsidRPr="002A1FC9">
        <w:rPr>
          <w:rFonts w:cs="David"/>
          <w:sz w:val="24"/>
          <w:szCs w:val="24"/>
          <w:rtl/>
        </w:rPr>
        <w:t xml:space="preserve"> 60 </w:t>
      </w:r>
      <w:r w:rsidRPr="002A1FC9">
        <w:rPr>
          <w:rFonts w:cs="David" w:hint="eastAsia"/>
          <w:sz w:val="24"/>
          <w:szCs w:val="24"/>
          <w:rtl/>
        </w:rPr>
        <w:t>יום</w:t>
      </w:r>
      <w:r w:rsidRPr="002A1FC9">
        <w:rPr>
          <w:rFonts w:cs="David"/>
          <w:sz w:val="24"/>
          <w:szCs w:val="24"/>
          <w:rtl/>
        </w:rPr>
        <w:t xml:space="preserve"> </w:t>
      </w:r>
      <w:r w:rsidRPr="002A1FC9">
        <w:rPr>
          <w:rFonts w:cs="David" w:hint="eastAsia"/>
          <w:sz w:val="24"/>
          <w:szCs w:val="24"/>
          <w:rtl/>
        </w:rPr>
        <w:t>לפחות</w:t>
      </w:r>
      <w:r w:rsidRPr="002A1FC9">
        <w:rPr>
          <w:rFonts w:cs="David"/>
          <w:sz w:val="24"/>
          <w:szCs w:val="24"/>
          <w:rtl/>
        </w:rPr>
        <w:t xml:space="preserve"> </w:t>
      </w:r>
      <w:r w:rsidRPr="002A1FC9">
        <w:rPr>
          <w:rFonts w:cs="David" w:hint="eastAsia"/>
          <w:sz w:val="24"/>
          <w:szCs w:val="24"/>
          <w:rtl/>
        </w:rPr>
        <w:t>במכתב</w:t>
      </w:r>
      <w:r w:rsidRPr="002A1FC9">
        <w:rPr>
          <w:rFonts w:cs="David" w:hint="cs"/>
          <w:sz w:val="24"/>
          <w:szCs w:val="24"/>
          <w:rtl/>
        </w:rPr>
        <w:t xml:space="preserve"> </w:t>
      </w:r>
      <w:r w:rsidRPr="002A1FC9">
        <w:rPr>
          <w:rFonts w:cs="David" w:hint="eastAsia"/>
          <w:sz w:val="24"/>
          <w:szCs w:val="24"/>
          <w:rtl/>
        </w:rPr>
        <w:t>לחשב</w:t>
      </w:r>
      <w:r w:rsidRPr="002A1FC9">
        <w:rPr>
          <w:rFonts w:cs="David"/>
          <w:sz w:val="24"/>
          <w:szCs w:val="24"/>
          <w:rtl/>
        </w:rPr>
        <w:t xml:space="preserve"> </w:t>
      </w:r>
      <w:r w:rsidRPr="002A1FC9">
        <w:rPr>
          <w:rFonts w:cs="David" w:hint="eastAsia"/>
          <w:sz w:val="24"/>
          <w:szCs w:val="24"/>
          <w:rtl/>
        </w:rPr>
        <w:t>משרד</w:t>
      </w:r>
      <w:r w:rsidRPr="002A1FC9">
        <w:rPr>
          <w:rFonts w:cs="David"/>
          <w:sz w:val="24"/>
          <w:szCs w:val="24"/>
          <w:rtl/>
        </w:rPr>
        <w:t xml:space="preserve"> </w:t>
      </w:r>
      <w:r w:rsidRPr="002A1FC9">
        <w:rPr>
          <w:rFonts w:cs="David" w:hint="eastAsia"/>
          <w:sz w:val="24"/>
          <w:szCs w:val="24"/>
          <w:rtl/>
        </w:rPr>
        <w:t>התרבות והספורט</w:t>
      </w:r>
      <w:r w:rsidRPr="002A1FC9">
        <w:rPr>
          <w:rFonts w:cs="David"/>
          <w:sz w:val="24"/>
          <w:szCs w:val="24"/>
          <w:rtl/>
        </w:rPr>
        <w:t>.</w:t>
      </w:r>
    </w:p>
    <w:p w14:paraId="10C5B677" w14:textId="77777777" w:rsidR="00D24E6F" w:rsidRPr="004A062C" w:rsidRDefault="00D24E6F" w:rsidP="00D24E6F">
      <w:pPr>
        <w:pStyle w:val="affe"/>
        <w:jc w:val="both"/>
        <w:rPr>
          <w:rFonts w:cs="David"/>
          <w:sz w:val="24"/>
          <w:szCs w:val="24"/>
        </w:rPr>
      </w:pPr>
    </w:p>
    <w:p w14:paraId="0BF5A968" w14:textId="77777777" w:rsidR="00D24E6F" w:rsidRPr="004A062C" w:rsidRDefault="00D24E6F" w:rsidP="00D24E6F">
      <w:pPr>
        <w:pStyle w:val="affe"/>
        <w:numPr>
          <w:ilvl w:val="2"/>
          <w:numId w:val="44"/>
        </w:numPr>
        <w:ind w:left="466" w:hanging="425"/>
        <w:jc w:val="both"/>
        <w:rPr>
          <w:rFonts w:cs="David"/>
          <w:sz w:val="24"/>
          <w:szCs w:val="24"/>
        </w:rPr>
      </w:pPr>
      <w:r w:rsidRPr="004A062C">
        <w:rPr>
          <w:rFonts w:cs="David" w:hint="eastAsia"/>
          <w:sz w:val="24"/>
          <w:szCs w:val="24"/>
          <w:rtl/>
        </w:rPr>
        <w:t>המבטח</w:t>
      </w:r>
      <w:r w:rsidRPr="004A062C">
        <w:rPr>
          <w:rFonts w:cs="David"/>
          <w:sz w:val="24"/>
          <w:szCs w:val="24"/>
          <w:rtl/>
        </w:rPr>
        <w:t xml:space="preserve"> </w:t>
      </w:r>
      <w:r w:rsidRPr="004A062C">
        <w:rPr>
          <w:rFonts w:cs="David" w:hint="eastAsia"/>
          <w:sz w:val="24"/>
          <w:szCs w:val="24"/>
          <w:rtl/>
        </w:rPr>
        <w:t>מוותר</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כל</w:t>
      </w:r>
      <w:r w:rsidRPr="004A062C">
        <w:rPr>
          <w:rFonts w:cs="David"/>
          <w:sz w:val="24"/>
          <w:szCs w:val="24"/>
          <w:rtl/>
        </w:rPr>
        <w:t xml:space="preserve"> </w:t>
      </w:r>
      <w:r w:rsidRPr="004A062C">
        <w:rPr>
          <w:rFonts w:cs="David" w:hint="eastAsia"/>
          <w:sz w:val="24"/>
          <w:szCs w:val="24"/>
          <w:rtl/>
        </w:rPr>
        <w:t>זכות</w:t>
      </w:r>
      <w:r w:rsidRPr="004A062C">
        <w:rPr>
          <w:rFonts w:cs="David"/>
          <w:sz w:val="24"/>
          <w:szCs w:val="24"/>
          <w:rtl/>
        </w:rPr>
        <w:t xml:space="preserve"> </w:t>
      </w:r>
      <w:r w:rsidRPr="004A062C">
        <w:rPr>
          <w:rFonts w:cs="David" w:hint="eastAsia"/>
          <w:sz w:val="24"/>
          <w:szCs w:val="24"/>
          <w:rtl/>
        </w:rPr>
        <w:t>תחלוף</w:t>
      </w:r>
      <w:r w:rsidRPr="004A062C">
        <w:rPr>
          <w:rFonts w:cs="David"/>
          <w:sz w:val="24"/>
          <w:szCs w:val="24"/>
          <w:rtl/>
        </w:rPr>
        <w:t>/</w:t>
      </w:r>
      <w:r w:rsidRPr="004A062C">
        <w:rPr>
          <w:rFonts w:cs="David" w:hint="cs"/>
          <w:sz w:val="24"/>
          <w:szCs w:val="24"/>
          <w:rtl/>
        </w:rPr>
        <w:t xml:space="preserve"> </w:t>
      </w:r>
      <w:r w:rsidRPr="004A062C">
        <w:rPr>
          <w:rFonts w:cs="David" w:hint="eastAsia"/>
          <w:sz w:val="24"/>
          <w:szCs w:val="24"/>
          <w:rtl/>
        </w:rPr>
        <w:t>שיבוב</w:t>
      </w:r>
      <w:r w:rsidRPr="004A062C">
        <w:rPr>
          <w:rFonts w:cs="David"/>
          <w:sz w:val="24"/>
          <w:szCs w:val="24"/>
          <w:rtl/>
        </w:rPr>
        <w:t xml:space="preserve">, </w:t>
      </w:r>
      <w:r w:rsidRPr="004A062C">
        <w:rPr>
          <w:rFonts w:cs="David" w:hint="eastAsia"/>
          <w:sz w:val="24"/>
          <w:szCs w:val="24"/>
          <w:rtl/>
        </w:rPr>
        <w:t>תביעה</w:t>
      </w:r>
      <w:r w:rsidRPr="004A062C">
        <w:rPr>
          <w:rFonts w:cs="David"/>
          <w:sz w:val="24"/>
          <w:szCs w:val="24"/>
          <w:rtl/>
        </w:rPr>
        <w:t xml:space="preserve">, </w:t>
      </w:r>
      <w:r w:rsidRPr="004A062C">
        <w:rPr>
          <w:rFonts w:cs="David" w:hint="eastAsia"/>
          <w:sz w:val="24"/>
          <w:szCs w:val="24"/>
          <w:rtl/>
        </w:rPr>
        <w:t>השתתפות</w:t>
      </w:r>
      <w:r w:rsidRPr="004A062C">
        <w:rPr>
          <w:rFonts w:cs="David"/>
          <w:sz w:val="24"/>
          <w:szCs w:val="24"/>
          <w:rtl/>
        </w:rPr>
        <w:t xml:space="preserve"> </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חזרה</w:t>
      </w:r>
      <w:r w:rsidRPr="004A062C">
        <w:rPr>
          <w:rFonts w:cs="David"/>
          <w:sz w:val="24"/>
          <w:szCs w:val="24"/>
          <w:rtl/>
        </w:rPr>
        <w:t xml:space="preserve"> </w:t>
      </w:r>
      <w:r w:rsidRPr="004A062C">
        <w:rPr>
          <w:rFonts w:cs="David" w:hint="eastAsia"/>
          <w:sz w:val="24"/>
          <w:szCs w:val="24"/>
          <w:rtl/>
        </w:rPr>
        <w:t>כלפי</w:t>
      </w:r>
      <w:r w:rsidRPr="004A062C">
        <w:rPr>
          <w:rFonts w:cs="David"/>
          <w:sz w:val="24"/>
          <w:szCs w:val="24"/>
          <w:rtl/>
        </w:rPr>
        <w:t xml:space="preserve"> </w:t>
      </w:r>
      <w:r w:rsidRPr="004A062C">
        <w:rPr>
          <w:rFonts w:cs="David" w:hint="eastAsia"/>
          <w:sz w:val="24"/>
          <w:szCs w:val="24"/>
          <w:rtl/>
        </w:rPr>
        <w:t>מדינת</w:t>
      </w:r>
      <w:r w:rsidRPr="004A062C">
        <w:rPr>
          <w:rFonts w:cs="David"/>
          <w:sz w:val="24"/>
          <w:szCs w:val="24"/>
          <w:rtl/>
        </w:rPr>
        <w:t xml:space="preserve"> ישראל</w:t>
      </w:r>
      <w:r w:rsidRPr="004A062C">
        <w:rPr>
          <w:rFonts w:cs="David" w:hint="cs"/>
          <w:sz w:val="24"/>
          <w:szCs w:val="24"/>
          <w:rtl/>
        </w:rPr>
        <w:t>-</w:t>
      </w:r>
      <w:r w:rsidRPr="004A062C">
        <w:rPr>
          <w:rFonts w:cs="David"/>
          <w:sz w:val="24"/>
          <w:szCs w:val="24"/>
          <w:rtl/>
        </w:rPr>
        <w:t xml:space="preserve"> משרד </w:t>
      </w:r>
      <w:r w:rsidRPr="004A062C">
        <w:rPr>
          <w:rFonts w:cs="David" w:hint="eastAsia"/>
          <w:sz w:val="24"/>
          <w:szCs w:val="24"/>
          <w:rtl/>
        </w:rPr>
        <w:t xml:space="preserve">התרבות והספורט </w:t>
      </w:r>
      <w:r w:rsidRPr="004A062C">
        <w:rPr>
          <w:rFonts w:cs="David"/>
          <w:sz w:val="24"/>
          <w:szCs w:val="24"/>
          <w:rtl/>
        </w:rPr>
        <w:t xml:space="preserve"> ועובדיהם, </w:t>
      </w:r>
      <w:r w:rsidRPr="004A062C">
        <w:rPr>
          <w:rFonts w:cs="David" w:hint="eastAsia"/>
          <w:sz w:val="24"/>
          <w:szCs w:val="24"/>
          <w:rtl/>
        </w:rPr>
        <w:t>ובלבד</w:t>
      </w:r>
      <w:r w:rsidRPr="004A062C">
        <w:rPr>
          <w:rFonts w:cs="David"/>
          <w:sz w:val="24"/>
          <w:szCs w:val="24"/>
          <w:rtl/>
        </w:rPr>
        <w:t xml:space="preserve"> </w:t>
      </w:r>
      <w:r w:rsidRPr="004A062C">
        <w:rPr>
          <w:rFonts w:cs="David" w:hint="eastAsia"/>
          <w:sz w:val="24"/>
          <w:szCs w:val="24"/>
          <w:rtl/>
        </w:rPr>
        <w:t>שהוויתור</w:t>
      </w:r>
      <w:r w:rsidRPr="004A062C">
        <w:rPr>
          <w:rFonts w:cs="David"/>
          <w:sz w:val="24"/>
          <w:szCs w:val="24"/>
          <w:rtl/>
        </w:rPr>
        <w:t xml:space="preserve"> לא יחול לטובת </w:t>
      </w:r>
      <w:r w:rsidRPr="004A062C">
        <w:rPr>
          <w:rFonts w:cs="David" w:hint="eastAsia"/>
          <w:sz w:val="24"/>
          <w:szCs w:val="24"/>
          <w:rtl/>
        </w:rPr>
        <w:t>אדם</w:t>
      </w:r>
      <w:r w:rsidRPr="004A062C">
        <w:rPr>
          <w:rFonts w:cs="David"/>
          <w:sz w:val="24"/>
          <w:szCs w:val="24"/>
          <w:rtl/>
        </w:rPr>
        <w:t xml:space="preserve"> </w:t>
      </w:r>
      <w:r w:rsidRPr="004A062C">
        <w:rPr>
          <w:rFonts w:cs="David" w:hint="eastAsia"/>
          <w:sz w:val="24"/>
          <w:szCs w:val="24"/>
          <w:rtl/>
        </w:rPr>
        <w:t>שגרם</w:t>
      </w:r>
      <w:r w:rsidRPr="004A062C">
        <w:rPr>
          <w:rFonts w:cs="David"/>
          <w:sz w:val="24"/>
          <w:szCs w:val="24"/>
          <w:rtl/>
        </w:rPr>
        <w:t xml:space="preserve"> </w:t>
      </w:r>
      <w:r w:rsidRPr="004A062C">
        <w:rPr>
          <w:rFonts w:cs="David" w:hint="eastAsia"/>
          <w:sz w:val="24"/>
          <w:szCs w:val="24"/>
          <w:rtl/>
        </w:rPr>
        <w:t>לנזק</w:t>
      </w:r>
      <w:r w:rsidRPr="004A062C">
        <w:rPr>
          <w:rFonts w:cs="David"/>
          <w:sz w:val="24"/>
          <w:szCs w:val="24"/>
          <w:rtl/>
        </w:rPr>
        <w:t xml:space="preserve"> </w:t>
      </w:r>
      <w:r w:rsidRPr="004A062C">
        <w:rPr>
          <w:rFonts w:cs="David" w:hint="eastAsia"/>
          <w:sz w:val="24"/>
          <w:szCs w:val="24"/>
          <w:rtl/>
        </w:rPr>
        <w:t>מתוך</w:t>
      </w:r>
      <w:r w:rsidRPr="004A062C">
        <w:rPr>
          <w:rFonts w:cs="David"/>
          <w:sz w:val="24"/>
          <w:szCs w:val="24"/>
          <w:rtl/>
        </w:rPr>
        <w:t xml:space="preserve"> </w:t>
      </w:r>
      <w:r w:rsidRPr="004A062C">
        <w:rPr>
          <w:rFonts w:cs="David" w:hint="eastAsia"/>
          <w:sz w:val="24"/>
          <w:szCs w:val="24"/>
          <w:rtl/>
        </w:rPr>
        <w:t>כוונת</w:t>
      </w:r>
      <w:r w:rsidRPr="004A062C">
        <w:rPr>
          <w:rFonts w:cs="David"/>
          <w:sz w:val="24"/>
          <w:szCs w:val="24"/>
          <w:rtl/>
        </w:rPr>
        <w:t xml:space="preserve"> </w:t>
      </w:r>
      <w:r w:rsidRPr="004A062C">
        <w:rPr>
          <w:rFonts w:cs="David" w:hint="eastAsia"/>
          <w:sz w:val="24"/>
          <w:szCs w:val="24"/>
          <w:rtl/>
        </w:rPr>
        <w:t>זדון</w:t>
      </w:r>
      <w:r w:rsidRPr="004A062C">
        <w:rPr>
          <w:rFonts w:cs="David"/>
          <w:sz w:val="24"/>
          <w:szCs w:val="24"/>
          <w:rtl/>
        </w:rPr>
        <w:t>.</w:t>
      </w:r>
    </w:p>
    <w:p w14:paraId="6A70BAC5" w14:textId="77777777" w:rsidR="00D24E6F" w:rsidRPr="004A062C" w:rsidRDefault="00D24E6F" w:rsidP="00D24E6F">
      <w:pPr>
        <w:pStyle w:val="affe"/>
        <w:jc w:val="both"/>
        <w:rPr>
          <w:rFonts w:cs="David"/>
          <w:sz w:val="24"/>
          <w:szCs w:val="24"/>
        </w:rPr>
      </w:pPr>
    </w:p>
    <w:p w14:paraId="01B9F60E" w14:textId="77777777" w:rsidR="00D24E6F" w:rsidRPr="004A062C" w:rsidRDefault="00D24E6F" w:rsidP="00D24E6F">
      <w:pPr>
        <w:pStyle w:val="affe"/>
        <w:numPr>
          <w:ilvl w:val="2"/>
          <w:numId w:val="44"/>
        </w:numPr>
        <w:ind w:left="466" w:hanging="425"/>
        <w:jc w:val="both"/>
        <w:rPr>
          <w:rFonts w:cs="David"/>
          <w:sz w:val="24"/>
          <w:szCs w:val="24"/>
        </w:rPr>
      </w:pPr>
      <w:r w:rsidRPr="004A062C">
        <w:rPr>
          <w:rFonts w:cs="David" w:hint="cs"/>
          <w:sz w:val="24"/>
          <w:szCs w:val="24"/>
          <w:rtl/>
        </w:rPr>
        <w:t>הספק</w:t>
      </w:r>
      <w:r w:rsidRPr="004A062C">
        <w:rPr>
          <w:rFonts w:cs="David"/>
          <w:sz w:val="24"/>
          <w:szCs w:val="24"/>
          <w:rtl/>
        </w:rPr>
        <w:t xml:space="preserve"> </w:t>
      </w:r>
      <w:r w:rsidRPr="004A062C">
        <w:rPr>
          <w:rFonts w:cs="David" w:hint="eastAsia"/>
          <w:sz w:val="24"/>
          <w:szCs w:val="24"/>
          <w:rtl/>
        </w:rPr>
        <w:t>אחראי</w:t>
      </w:r>
      <w:r w:rsidRPr="004A062C">
        <w:rPr>
          <w:rFonts w:cs="David"/>
          <w:sz w:val="24"/>
          <w:szCs w:val="24"/>
          <w:rtl/>
        </w:rPr>
        <w:t xml:space="preserve"> </w:t>
      </w:r>
      <w:r w:rsidRPr="004A062C">
        <w:rPr>
          <w:rFonts w:cs="David" w:hint="eastAsia"/>
          <w:sz w:val="24"/>
          <w:szCs w:val="24"/>
          <w:rtl/>
        </w:rPr>
        <w:t>בלעדית</w:t>
      </w:r>
      <w:r w:rsidRPr="004A062C">
        <w:rPr>
          <w:rFonts w:cs="David"/>
          <w:sz w:val="24"/>
          <w:szCs w:val="24"/>
          <w:rtl/>
        </w:rPr>
        <w:t xml:space="preserve"> </w:t>
      </w:r>
      <w:r w:rsidRPr="004A062C">
        <w:rPr>
          <w:rFonts w:cs="David" w:hint="eastAsia"/>
          <w:sz w:val="24"/>
          <w:szCs w:val="24"/>
          <w:rtl/>
        </w:rPr>
        <w:t>כלפי</w:t>
      </w:r>
      <w:r w:rsidRPr="004A062C">
        <w:rPr>
          <w:rFonts w:cs="David"/>
          <w:sz w:val="24"/>
          <w:szCs w:val="24"/>
          <w:rtl/>
        </w:rPr>
        <w:t xml:space="preserve"> </w:t>
      </w:r>
      <w:r w:rsidRPr="004A062C">
        <w:rPr>
          <w:rFonts w:cs="David" w:hint="eastAsia"/>
          <w:sz w:val="24"/>
          <w:szCs w:val="24"/>
          <w:rtl/>
        </w:rPr>
        <w:t>המבטח</w:t>
      </w:r>
      <w:r w:rsidRPr="004A062C">
        <w:rPr>
          <w:rFonts w:cs="David"/>
          <w:sz w:val="24"/>
          <w:szCs w:val="24"/>
          <w:rtl/>
        </w:rPr>
        <w:t xml:space="preserve"> </w:t>
      </w:r>
      <w:r w:rsidRPr="004A062C">
        <w:rPr>
          <w:rFonts w:cs="David" w:hint="eastAsia"/>
          <w:sz w:val="24"/>
          <w:szCs w:val="24"/>
          <w:rtl/>
        </w:rPr>
        <w:t>לתשלום</w:t>
      </w:r>
      <w:r w:rsidRPr="004A062C">
        <w:rPr>
          <w:rFonts w:cs="David"/>
          <w:sz w:val="24"/>
          <w:szCs w:val="24"/>
          <w:rtl/>
        </w:rPr>
        <w:t xml:space="preserve"> </w:t>
      </w:r>
      <w:r w:rsidRPr="004A062C">
        <w:rPr>
          <w:rFonts w:cs="David" w:hint="eastAsia"/>
          <w:sz w:val="24"/>
          <w:szCs w:val="24"/>
          <w:rtl/>
        </w:rPr>
        <w:t>דמי</w:t>
      </w:r>
      <w:r w:rsidRPr="004A062C">
        <w:rPr>
          <w:rFonts w:cs="David"/>
          <w:sz w:val="24"/>
          <w:szCs w:val="24"/>
          <w:rtl/>
        </w:rPr>
        <w:t xml:space="preserve"> </w:t>
      </w:r>
      <w:r w:rsidRPr="004A062C">
        <w:rPr>
          <w:rFonts w:cs="David" w:hint="eastAsia"/>
          <w:sz w:val="24"/>
          <w:szCs w:val="24"/>
          <w:rtl/>
        </w:rPr>
        <w:t>הביטוח</w:t>
      </w:r>
      <w:r w:rsidRPr="004A062C">
        <w:rPr>
          <w:rFonts w:cs="David"/>
          <w:sz w:val="24"/>
          <w:szCs w:val="24"/>
          <w:rtl/>
        </w:rPr>
        <w:t xml:space="preserve"> </w:t>
      </w:r>
      <w:r w:rsidRPr="004A062C">
        <w:rPr>
          <w:rFonts w:cs="David" w:hint="eastAsia"/>
          <w:sz w:val="24"/>
          <w:szCs w:val="24"/>
          <w:rtl/>
        </w:rPr>
        <w:t>עבור</w:t>
      </w:r>
      <w:r w:rsidRPr="004A062C">
        <w:rPr>
          <w:rFonts w:cs="David"/>
          <w:sz w:val="24"/>
          <w:szCs w:val="24"/>
          <w:rtl/>
        </w:rPr>
        <w:t xml:space="preserve"> </w:t>
      </w:r>
      <w:r w:rsidRPr="004A062C">
        <w:rPr>
          <w:rFonts w:cs="David" w:hint="eastAsia"/>
          <w:sz w:val="24"/>
          <w:szCs w:val="24"/>
          <w:rtl/>
        </w:rPr>
        <w:t>כל</w:t>
      </w:r>
      <w:r w:rsidRPr="004A062C">
        <w:rPr>
          <w:rFonts w:cs="David"/>
          <w:sz w:val="24"/>
          <w:szCs w:val="24"/>
          <w:rtl/>
        </w:rPr>
        <w:t xml:space="preserve"> </w:t>
      </w:r>
      <w:r w:rsidRPr="004A062C">
        <w:rPr>
          <w:rFonts w:cs="David" w:hint="eastAsia"/>
          <w:sz w:val="24"/>
          <w:szCs w:val="24"/>
          <w:rtl/>
        </w:rPr>
        <w:t>הפוליסות</w:t>
      </w:r>
      <w:r w:rsidRPr="004A062C">
        <w:rPr>
          <w:rFonts w:cs="David"/>
          <w:sz w:val="24"/>
          <w:szCs w:val="24"/>
          <w:rtl/>
        </w:rPr>
        <w:t xml:space="preserve"> </w:t>
      </w:r>
      <w:r w:rsidRPr="004A062C">
        <w:rPr>
          <w:rFonts w:cs="David" w:hint="eastAsia"/>
          <w:sz w:val="24"/>
          <w:szCs w:val="24"/>
          <w:rtl/>
        </w:rPr>
        <w:t>ולמילוי</w:t>
      </w:r>
      <w:r w:rsidRPr="004A062C">
        <w:rPr>
          <w:rFonts w:cs="David"/>
          <w:sz w:val="24"/>
          <w:szCs w:val="24"/>
          <w:rtl/>
        </w:rPr>
        <w:t xml:space="preserve"> </w:t>
      </w:r>
      <w:r w:rsidRPr="004A062C">
        <w:rPr>
          <w:rFonts w:cs="David" w:hint="eastAsia"/>
          <w:sz w:val="24"/>
          <w:szCs w:val="24"/>
          <w:rtl/>
        </w:rPr>
        <w:t>כל</w:t>
      </w:r>
      <w:r w:rsidRPr="004A062C">
        <w:rPr>
          <w:rFonts w:cs="David"/>
          <w:sz w:val="24"/>
          <w:szCs w:val="24"/>
          <w:rtl/>
        </w:rPr>
        <w:t xml:space="preserve"> </w:t>
      </w:r>
      <w:r w:rsidRPr="004A062C">
        <w:rPr>
          <w:rFonts w:cs="David" w:hint="eastAsia"/>
          <w:sz w:val="24"/>
          <w:szCs w:val="24"/>
          <w:rtl/>
        </w:rPr>
        <w:t>החובות</w:t>
      </w:r>
      <w:r w:rsidRPr="004A062C">
        <w:rPr>
          <w:rFonts w:cs="David"/>
          <w:sz w:val="24"/>
          <w:szCs w:val="24"/>
          <w:rtl/>
        </w:rPr>
        <w:t xml:space="preserve"> </w:t>
      </w:r>
      <w:r w:rsidRPr="004A062C">
        <w:rPr>
          <w:rFonts w:cs="David" w:hint="eastAsia"/>
          <w:sz w:val="24"/>
          <w:szCs w:val="24"/>
          <w:rtl/>
        </w:rPr>
        <w:t>המוטלות</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המבוטח</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פי</w:t>
      </w:r>
      <w:r w:rsidRPr="004A062C">
        <w:rPr>
          <w:rFonts w:cs="David"/>
          <w:sz w:val="24"/>
          <w:szCs w:val="24"/>
          <w:rtl/>
        </w:rPr>
        <w:t xml:space="preserve"> </w:t>
      </w:r>
      <w:r w:rsidRPr="004A062C">
        <w:rPr>
          <w:rFonts w:cs="David" w:hint="eastAsia"/>
          <w:sz w:val="24"/>
          <w:szCs w:val="24"/>
          <w:rtl/>
        </w:rPr>
        <w:t>תנאי</w:t>
      </w:r>
      <w:r w:rsidRPr="004A062C">
        <w:rPr>
          <w:rFonts w:cs="David"/>
          <w:sz w:val="24"/>
          <w:szCs w:val="24"/>
          <w:rtl/>
        </w:rPr>
        <w:t xml:space="preserve"> </w:t>
      </w:r>
      <w:r w:rsidRPr="004A062C">
        <w:rPr>
          <w:rFonts w:cs="David" w:hint="eastAsia"/>
          <w:sz w:val="24"/>
          <w:szCs w:val="24"/>
          <w:rtl/>
        </w:rPr>
        <w:t>הפוליסות</w:t>
      </w:r>
      <w:r w:rsidRPr="004A062C">
        <w:rPr>
          <w:rFonts w:cs="David"/>
          <w:sz w:val="24"/>
          <w:szCs w:val="24"/>
          <w:rtl/>
        </w:rPr>
        <w:t>.</w:t>
      </w:r>
    </w:p>
    <w:p w14:paraId="56212C6F" w14:textId="77777777" w:rsidR="00D24E6F" w:rsidRPr="004A062C" w:rsidRDefault="00D24E6F" w:rsidP="00D24E6F">
      <w:pPr>
        <w:pStyle w:val="affe"/>
        <w:ind w:left="781"/>
        <w:jc w:val="both"/>
        <w:rPr>
          <w:rFonts w:cs="David"/>
          <w:sz w:val="24"/>
          <w:szCs w:val="24"/>
        </w:rPr>
      </w:pPr>
    </w:p>
    <w:p w14:paraId="51B284C1" w14:textId="77777777" w:rsidR="00D24E6F" w:rsidRPr="004A062C" w:rsidRDefault="00D24E6F" w:rsidP="00D24E6F">
      <w:pPr>
        <w:pStyle w:val="affe"/>
        <w:numPr>
          <w:ilvl w:val="2"/>
          <w:numId w:val="44"/>
        </w:numPr>
        <w:ind w:left="466" w:hanging="425"/>
        <w:jc w:val="both"/>
        <w:rPr>
          <w:rFonts w:cs="David"/>
          <w:sz w:val="24"/>
          <w:szCs w:val="24"/>
        </w:rPr>
      </w:pPr>
      <w:r w:rsidRPr="004A062C">
        <w:rPr>
          <w:rFonts w:cs="David" w:hint="eastAsia"/>
          <w:sz w:val="24"/>
          <w:szCs w:val="24"/>
          <w:rtl/>
        </w:rPr>
        <w:t>ההשתתפויות</w:t>
      </w:r>
      <w:r w:rsidRPr="004A062C">
        <w:rPr>
          <w:rFonts w:cs="David"/>
          <w:sz w:val="24"/>
          <w:szCs w:val="24"/>
          <w:rtl/>
        </w:rPr>
        <w:t xml:space="preserve"> </w:t>
      </w:r>
      <w:r w:rsidRPr="004A062C">
        <w:rPr>
          <w:rFonts w:cs="David" w:hint="eastAsia"/>
          <w:sz w:val="24"/>
          <w:szCs w:val="24"/>
          <w:rtl/>
        </w:rPr>
        <w:t>העצמיות</w:t>
      </w:r>
      <w:r w:rsidRPr="004A062C">
        <w:rPr>
          <w:rFonts w:cs="David"/>
          <w:sz w:val="24"/>
          <w:szCs w:val="24"/>
          <w:rtl/>
        </w:rPr>
        <w:t xml:space="preserve"> </w:t>
      </w:r>
      <w:r w:rsidRPr="004A062C">
        <w:rPr>
          <w:rFonts w:cs="David" w:hint="eastAsia"/>
          <w:sz w:val="24"/>
          <w:szCs w:val="24"/>
          <w:rtl/>
        </w:rPr>
        <w:t>הנקובות</w:t>
      </w:r>
      <w:r w:rsidRPr="004A062C">
        <w:rPr>
          <w:rFonts w:cs="David"/>
          <w:sz w:val="24"/>
          <w:szCs w:val="24"/>
          <w:rtl/>
        </w:rPr>
        <w:t xml:space="preserve"> </w:t>
      </w:r>
      <w:r w:rsidRPr="004A062C">
        <w:rPr>
          <w:rFonts w:cs="David" w:hint="eastAsia"/>
          <w:sz w:val="24"/>
          <w:szCs w:val="24"/>
          <w:rtl/>
        </w:rPr>
        <w:t>בכל</w:t>
      </w:r>
      <w:r w:rsidRPr="004A062C">
        <w:rPr>
          <w:rFonts w:cs="David"/>
          <w:sz w:val="24"/>
          <w:szCs w:val="24"/>
          <w:rtl/>
        </w:rPr>
        <w:t xml:space="preserve"> </w:t>
      </w:r>
      <w:r w:rsidRPr="004A062C">
        <w:rPr>
          <w:rFonts w:cs="David" w:hint="eastAsia"/>
          <w:sz w:val="24"/>
          <w:szCs w:val="24"/>
          <w:rtl/>
        </w:rPr>
        <w:t>פוליסה</w:t>
      </w:r>
      <w:r w:rsidRPr="004A062C">
        <w:rPr>
          <w:rFonts w:cs="David"/>
          <w:sz w:val="24"/>
          <w:szCs w:val="24"/>
          <w:rtl/>
        </w:rPr>
        <w:t xml:space="preserve"> </w:t>
      </w:r>
      <w:r w:rsidRPr="004A062C">
        <w:rPr>
          <w:rFonts w:cs="David" w:hint="eastAsia"/>
          <w:sz w:val="24"/>
          <w:szCs w:val="24"/>
          <w:rtl/>
        </w:rPr>
        <w:t>ופוליסה</w:t>
      </w:r>
      <w:r w:rsidRPr="004A062C">
        <w:rPr>
          <w:rFonts w:cs="David"/>
          <w:sz w:val="24"/>
          <w:szCs w:val="24"/>
          <w:rtl/>
        </w:rPr>
        <w:t xml:space="preserve"> </w:t>
      </w:r>
      <w:r w:rsidRPr="004A062C">
        <w:rPr>
          <w:rFonts w:cs="David" w:hint="eastAsia"/>
          <w:sz w:val="24"/>
          <w:szCs w:val="24"/>
          <w:rtl/>
        </w:rPr>
        <w:t>תחולנה</w:t>
      </w:r>
      <w:r w:rsidRPr="004A062C">
        <w:rPr>
          <w:rFonts w:cs="David"/>
          <w:sz w:val="24"/>
          <w:szCs w:val="24"/>
          <w:rtl/>
        </w:rPr>
        <w:t xml:space="preserve"> </w:t>
      </w:r>
      <w:r w:rsidRPr="004A062C">
        <w:rPr>
          <w:rFonts w:cs="David" w:hint="eastAsia"/>
          <w:sz w:val="24"/>
          <w:szCs w:val="24"/>
          <w:rtl/>
        </w:rPr>
        <w:t>בלעדית</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cs"/>
          <w:sz w:val="24"/>
          <w:szCs w:val="24"/>
          <w:rtl/>
        </w:rPr>
        <w:t>הספק.</w:t>
      </w:r>
    </w:p>
    <w:p w14:paraId="489BB635" w14:textId="77777777" w:rsidR="00D24E6F" w:rsidRPr="004A062C" w:rsidRDefault="00D24E6F" w:rsidP="00D24E6F">
      <w:pPr>
        <w:pStyle w:val="affe"/>
        <w:ind w:left="781"/>
        <w:jc w:val="both"/>
        <w:rPr>
          <w:rFonts w:cs="David"/>
          <w:sz w:val="24"/>
          <w:szCs w:val="24"/>
        </w:rPr>
      </w:pPr>
    </w:p>
    <w:p w14:paraId="18A9DDC8" w14:textId="77777777" w:rsidR="00D24E6F" w:rsidRPr="004A062C" w:rsidRDefault="00D24E6F" w:rsidP="00D24E6F">
      <w:pPr>
        <w:pStyle w:val="affe"/>
        <w:numPr>
          <w:ilvl w:val="2"/>
          <w:numId w:val="44"/>
        </w:numPr>
        <w:ind w:left="466" w:hanging="425"/>
        <w:jc w:val="both"/>
        <w:rPr>
          <w:rFonts w:cs="David"/>
          <w:sz w:val="24"/>
          <w:szCs w:val="24"/>
        </w:rPr>
      </w:pPr>
      <w:r w:rsidRPr="004A062C">
        <w:rPr>
          <w:rFonts w:cs="David" w:hint="eastAsia"/>
          <w:sz w:val="24"/>
          <w:szCs w:val="24"/>
          <w:rtl/>
        </w:rPr>
        <w:t>כל</w:t>
      </w:r>
      <w:r w:rsidRPr="004A062C">
        <w:rPr>
          <w:rFonts w:cs="David"/>
          <w:sz w:val="24"/>
          <w:szCs w:val="24"/>
          <w:rtl/>
        </w:rPr>
        <w:t xml:space="preserve"> </w:t>
      </w:r>
      <w:r w:rsidRPr="004A062C">
        <w:rPr>
          <w:rFonts w:cs="David" w:hint="eastAsia"/>
          <w:sz w:val="24"/>
          <w:szCs w:val="24"/>
          <w:rtl/>
        </w:rPr>
        <w:t>סעיף</w:t>
      </w:r>
      <w:r w:rsidRPr="004A062C">
        <w:rPr>
          <w:rFonts w:cs="David"/>
          <w:sz w:val="24"/>
          <w:szCs w:val="24"/>
          <w:rtl/>
        </w:rPr>
        <w:t xml:space="preserve"> </w:t>
      </w:r>
      <w:r w:rsidRPr="004A062C">
        <w:rPr>
          <w:rFonts w:cs="David" w:hint="eastAsia"/>
          <w:sz w:val="24"/>
          <w:szCs w:val="24"/>
          <w:rtl/>
        </w:rPr>
        <w:t>בפוליסות</w:t>
      </w:r>
      <w:r w:rsidRPr="004A062C">
        <w:rPr>
          <w:rFonts w:cs="David"/>
          <w:sz w:val="24"/>
          <w:szCs w:val="24"/>
          <w:rtl/>
        </w:rPr>
        <w:t xml:space="preserve"> </w:t>
      </w:r>
      <w:r w:rsidRPr="004A062C">
        <w:rPr>
          <w:rFonts w:cs="David" w:hint="eastAsia"/>
          <w:sz w:val="24"/>
          <w:szCs w:val="24"/>
          <w:rtl/>
        </w:rPr>
        <w:t>הביטוח</w:t>
      </w:r>
      <w:r w:rsidRPr="004A062C">
        <w:rPr>
          <w:rFonts w:cs="David"/>
          <w:sz w:val="24"/>
          <w:szCs w:val="24"/>
          <w:rtl/>
        </w:rPr>
        <w:t xml:space="preserve"> </w:t>
      </w:r>
      <w:r w:rsidRPr="004A062C">
        <w:rPr>
          <w:rFonts w:cs="David" w:hint="eastAsia"/>
          <w:sz w:val="24"/>
          <w:szCs w:val="24"/>
          <w:rtl/>
        </w:rPr>
        <w:t>המפקיע</w:t>
      </w:r>
      <w:r w:rsidRPr="004A062C">
        <w:rPr>
          <w:rFonts w:cs="David"/>
          <w:sz w:val="24"/>
          <w:szCs w:val="24"/>
          <w:rtl/>
        </w:rPr>
        <w:t xml:space="preserve"> </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מקטין</w:t>
      </w:r>
      <w:r w:rsidRPr="004A062C">
        <w:rPr>
          <w:rFonts w:cs="David"/>
          <w:sz w:val="24"/>
          <w:szCs w:val="24"/>
          <w:rtl/>
        </w:rPr>
        <w:t xml:space="preserve"> </w:t>
      </w:r>
      <w:r w:rsidRPr="004A062C">
        <w:rPr>
          <w:rFonts w:cs="David" w:hint="eastAsia"/>
          <w:sz w:val="24"/>
          <w:szCs w:val="24"/>
          <w:rtl/>
        </w:rPr>
        <w:t>בדרך</w:t>
      </w:r>
      <w:r w:rsidRPr="004A062C">
        <w:rPr>
          <w:rFonts w:cs="David"/>
          <w:sz w:val="24"/>
          <w:szCs w:val="24"/>
          <w:rtl/>
        </w:rPr>
        <w:t xml:space="preserve"> </w:t>
      </w:r>
      <w:r w:rsidRPr="004A062C">
        <w:rPr>
          <w:rFonts w:cs="David" w:hint="eastAsia"/>
          <w:sz w:val="24"/>
          <w:szCs w:val="24"/>
          <w:rtl/>
        </w:rPr>
        <w:t>כלשהיא</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אחריות</w:t>
      </w:r>
      <w:r w:rsidRPr="004A062C">
        <w:rPr>
          <w:rFonts w:cs="David"/>
          <w:sz w:val="24"/>
          <w:szCs w:val="24"/>
          <w:rtl/>
        </w:rPr>
        <w:t xml:space="preserve"> </w:t>
      </w:r>
      <w:r w:rsidRPr="004A062C">
        <w:rPr>
          <w:rFonts w:cs="David" w:hint="eastAsia"/>
          <w:sz w:val="24"/>
          <w:szCs w:val="24"/>
          <w:rtl/>
        </w:rPr>
        <w:t>המבטח</w:t>
      </w:r>
      <w:r w:rsidRPr="004A062C">
        <w:rPr>
          <w:rFonts w:cs="David"/>
          <w:sz w:val="24"/>
          <w:szCs w:val="24"/>
          <w:rtl/>
        </w:rPr>
        <w:t xml:space="preserve">, </w:t>
      </w:r>
      <w:r w:rsidRPr="004A062C">
        <w:rPr>
          <w:rFonts w:cs="David" w:hint="eastAsia"/>
          <w:sz w:val="24"/>
          <w:szCs w:val="24"/>
          <w:rtl/>
        </w:rPr>
        <w:t>כאשר</w:t>
      </w:r>
      <w:r w:rsidRPr="004A062C">
        <w:rPr>
          <w:rFonts w:cs="David"/>
          <w:sz w:val="24"/>
          <w:szCs w:val="24"/>
          <w:rtl/>
        </w:rPr>
        <w:t xml:space="preserve"> </w:t>
      </w:r>
      <w:r w:rsidRPr="004A062C">
        <w:rPr>
          <w:rFonts w:cs="David" w:hint="eastAsia"/>
          <w:sz w:val="24"/>
          <w:szCs w:val="24"/>
          <w:rtl/>
        </w:rPr>
        <w:t>קיים</w:t>
      </w:r>
      <w:r w:rsidRPr="004A062C">
        <w:rPr>
          <w:rFonts w:cs="David"/>
          <w:sz w:val="24"/>
          <w:szCs w:val="24"/>
          <w:rtl/>
        </w:rPr>
        <w:t xml:space="preserve"> </w:t>
      </w:r>
      <w:r w:rsidRPr="004A062C">
        <w:rPr>
          <w:rFonts w:cs="David" w:hint="eastAsia"/>
          <w:sz w:val="24"/>
          <w:szCs w:val="24"/>
          <w:rtl/>
        </w:rPr>
        <w:t>ביטוח</w:t>
      </w:r>
      <w:r w:rsidRPr="004A062C">
        <w:rPr>
          <w:rFonts w:cs="David"/>
          <w:sz w:val="24"/>
          <w:szCs w:val="24"/>
          <w:rtl/>
        </w:rPr>
        <w:t xml:space="preserve"> </w:t>
      </w:r>
      <w:r w:rsidRPr="004A062C">
        <w:rPr>
          <w:rFonts w:cs="David" w:hint="eastAsia"/>
          <w:sz w:val="24"/>
          <w:szCs w:val="24"/>
          <w:rtl/>
        </w:rPr>
        <w:t>אחר</w:t>
      </w:r>
      <w:r w:rsidRPr="004A062C">
        <w:rPr>
          <w:rFonts w:cs="David"/>
          <w:sz w:val="24"/>
          <w:szCs w:val="24"/>
          <w:rtl/>
        </w:rPr>
        <w:t xml:space="preserve"> </w:t>
      </w:r>
      <w:r w:rsidRPr="004A062C">
        <w:rPr>
          <w:rFonts w:cs="David" w:hint="eastAsia"/>
          <w:sz w:val="24"/>
          <w:szCs w:val="24"/>
          <w:rtl/>
        </w:rPr>
        <w:t>לא</w:t>
      </w:r>
      <w:r w:rsidRPr="004A062C">
        <w:rPr>
          <w:rFonts w:cs="David"/>
          <w:sz w:val="24"/>
          <w:szCs w:val="24"/>
          <w:rtl/>
        </w:rPr>
        <w:t xml:space="preserve"> </w:t>
      </w:r>
      <w:r w:rsidRPr="004A062C">
        <w:rPr>
          <w:rFonts w:cs="David" w:hint="eastAsia"/>
          <w:sz w:val="24"/>
          <w:szCs w:val="24"/>
          <w:rtl/>
        </w:rPr>
        <w:t>יופעל</w:t>
      </w:r>
      <w:r w:rsidRPr="004A062C">
        <w:rPr>
          <w:rFonts w:cs="David"/>
          <w:sz w:val="24"/>
          <w:szCs w:val="24"/>
          <w:rtl/>
        </w:rPr>
        <w:t xml:space="preserve"> </w:t>
      </w:r>
      <w:r w:rsidRPr="004A062C">
        <w:rPr>
          <w:rFonts w:cs="David" w:hint="eastAsia"/>
          <w:sz w:val="24"/>
          <w:szCs w:val="24"/>
          <w:rtl/>
        </w:rPr>
        <w:t>כלפי</w:t>
      </w:r>
      <w:r w:rsidRPr="004A062C">
        <w:rPr>
          <w:rFonts w:cs="David"/>
          <w:sz w:val="24"/>
          <w:szCs w:val="24"/>
          <w:rtl/>
        </w:rPr>
        <w:t xml:space="preserve"> </w:t>
      </w:r>
      <w:r w:rsidRPr="004A062C">
        <w:rPr>
          <w:rFonts w:cs="David" w:hint="eastAsia"/>
          <w:sz w:val="24"/>
          <w:szCs w:val="24"/>
          <w:rtl/>
        </w:rPr>
        <w:t>מדינת</w:t>
      </w:r>
      <w:r w:rsidRPr="004A062C">
        <w:rPr>
          <w:rFonts w:cs="David"/>
          <w:sz w:val="24"/>
          <w:szCs w:val="24"/>
          <w:rtl/>
        </w:rPr>
        <w:t xml:space="preserve"> </w:t>
      </w:r>
      <w:r w:rsidRPr="004A062C">
        <w:rPr>
          <w:rFonts w:cs="David" w:hint="eastAsia"/>
          <w:sz w:val="24"/>
          <w:szCs w:val="24"/>
          <w:rtl/>
        </w:rPr>
        <w:t>ישראל</w:t>
      </w:r>
      <w:r w:rsidRPr="004A062C">
        <w:rPr>
          <w:rFonts w:cs="David"/>
          <w:sz w:val="24"/>
          <w:szCs w:val="24"/>
          <w:rtl/>
        </w:rPr>
        <w:t xml:space="preserve">, </w:t>
      </w:r>
      <w:r w:rsidRPr="004A062C">
        <w:rPr>
          <w:rFonts w:cs="David" w:hint="eastAsia"/>
          <w:sz w:val="24"/>
          <w:szCs w:val="24"/>
          <w:rtl/>
        </w:rPr>
        <w:t>והביטוח</w:t>
      </w:r>
      <w:r w:rsidRPr="004A062C">
        <w:rPr>
          <w:rFonts w:cs="David"/>
          <w:sz w:val="24"/>
          <w:szCs w:val="24"/>
          <w:rtl/>
        </w:rPr>
        <w:t xml:space="preserve"> </w:t>
      </w:r>
      <w:r w:rsidRPr="004A062C">
        <w:rPr>
          <w:rFonts w:cs="David" w:hint="eastAsia"/>
          <w:sz w:val="24"/>
          <w:szCs w:val="24"/>
          <w:rtl/>
        </w:rPr>
        <w:t>הינו</w:t>
      </w:r>
      <w:r w:rsidRPr="004A062C">
        <w:rPr>
          <w:rFonts w:cs="David"/>
          <w:sz w:val="24"/>
          <w:szCs w:val="24"/>
          <w:rtl/>
        </w:rPr>
        <w:t xml:space="preserve"> </w:t>
      </w:r>
      <w:r w:rsidRPr="004A062C">
        <w:rPr>
          <w:rFonts w:cs="David" w:hint="eastAsia"/>
          <w:sz w:val="24"/>
          <w:szCs w:val="24"/>
          <w:rtl/>
        </w:rPr>
        <w:t>בחזקת</w:t>
      </w:r>
      <w:r w:rsidRPr="004A062C">
        <w:rPr>
          <w:rFonts w:cs="David"/>
          <w:sz w:val="24"/>
          <w:szCs w:val="24"/>
          <w:rtl/>
        </w:rPr>
        <w:t xml:space="preserve"> </w:t>
      </w:r>
      <w:r w:rsidRPr="004A062C">
        <w:rPr>
          <w:rFonts w:cs="David" w:hint="eastAsia"/>
          <w:sz w:val="24"/>
          <w:szCs w:val="24"/>
          <w:rtl/>
        </w:rPr>
        <w:t>ביטוח</w:t>
      </w:r>
      <w:r w:rsidRPr="004A062C">
        <w:rPr>
          <w:rFonts w:cs="David"/>
          <w:sz w:val="24"/>
          <w:szCs w:val="24"/>
          <w:rtl/>
        </w:rPr>
        <w:t xml:space="preserve"> </w:t>
      </w:r>
      <w:r w:rsidRPr="004A062C">
        <w:rPr>
          <w:rFonts w:cs="David" w:hint="eastAsia"/>
          <w:sz w:val="24"/>
          <w:szCs w:val="24"/>
          <w:rtl/>
        </w:rPr>
        <w:t>ראשוני</w:t>
      </w:r>
      <w:r w:rsidRPr="004A062C">
        <w:rPr>
          <w:rFonts w:cs="David"/>
          <w:sz w:val="24"/>
          <w:szCs w:val="24"/>
          <w:rtl/>
        </w:rPr>
        <w:t xml:space="preserve"> </w:t>
      </w:r>
      <w:r w:rsidRPr="004A062C">
        <w:rPr>
          <w:rFonts w:cs="David" w:hint="eastAsia"/>
          <w:sz w:val="24"/>
          <w:szCs w:val="24"/>
          <w:rtl/>
        </w:rPr>
        <w:t>המזכה</w:t>
      </w:r>
      <w:r w:rsidRPr="004A062C">
        <w:rPr>
          <w:rFonts w:cs="David"/>
          <w:sz w:val="24"/>
          <w:szCs w:val="24"/>
          <w:rtl/>
        </w:rPr>
        <w:t xml:space="preserve"> </w:t>
      </w:r>
      <w:r w:rsidRPr="004A062C">
        <w:rPr>
          <w:rFonts w:cs="David" w:hint="eastAsia"/>
          <w:sz w:val="24"/>
          <w:szCs w:val="24"/>
          <w:rtl/>
        </w:rPr>
        <w:t>במלוא</w:t>
      </w:r>
      <w:r w:rsidRPr="004A062C">
        <w:rPr>
          <w:rFonts w:cs="David"/>
          <w:sz w:val="24"/>
          <w:szCs w:val="24"/>
          <w:rtl/>
        </w:rPr>
        <w:t xml:space="preserve"> </w:t>
      </w:r>
      <w:r w:rsidRPr="004A062C">
        <w:rPr>
          <w:rFonts w:cs="David" w:hint="eastAsia"/>
          <w:sz w:val="24"/>
          <w:szCs w:val="24"/>
          <w:rtl/>
        </w:rPr>
        <w:t>הזכויות</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פי</w:t>
      </w:r>
      <w:r w:rsidRPr="004A062C">
        <w:rPr>
          <w:rFonts w:cs="David"/>
          <w:sz w:val="24"/>
          <w:szCs w:val="24"/>
          <w:rtl/>
        </w:rPr>
        <w:t xml:space="preserve"> </w:t>
      </w:r>
      <w:r w:rsidRPr="004A062C">
        <w:rPr>
          <w:rFonts w:cs="David" w:hint="eastAsia"/>
          <w:sz w:val="24"/>
          <w:szCs w:val="24"/>
          <w:rtl/>
        </w:rPr>
        <w:t>הביטוח</w:t>
      </w:r>
      <w:r w:rsidRPr="004A062C">
        <w:rPr>
          <w:rFonts w:cs="David"/>
          <w:sz w:val="24"/>
          <w:szCs w:val="24"/>
          <w:rtl/>
        </w:rPr>
        <w:t xml:space="preserve">.   </w:t>
      </w:r>
    </w:p>
    <w:p w14:paraId="47AE02EB" w14:textId="77777777" w:rsidR="00D24E6F" w:rsidRPr="004A062C" w:rsidRDefault="00D24E6F" w:rsidP="00D24E6F">
      <w:pPr>
        <w:pStyle w:val="affe"/>
        <w:ind w:left="781"/>
        <w:jc w:val="both"/>
        <w:rPr>
          <w:rFonts w:cs="David"/>
          <w:sz w:val="24"/>
          <w:szCs w:val="24"/>
        </w:rPr>
      </w:pPr>
      <w:r w:rsidRPr="004A062C">
        <w:rPr>
          <w:rFonts w:ascii="David" w:hAnsi="David" w:cs="David" w:hint="cs"/>
          <w:sz w:val="24"/>
          <w:szCs w:val="24"/>
          <w:rtl/>
        </w:rPr>
        <w:t xml:space="preserve"> </w:t>
      </w:r>
    </w:p>
    <w:p w14:paraId="79B2D339" w14:textId="77777777" w:rsidR="00D24E6F" w:rsidRPr="004A062C" w:rsidRDefault="00D24E6F" w:rsidP="00D24E6F">
      <w:pPr>
        <w:pStyle w:val="affe"/>
        <w:numPr>
          <w:ilvl w:val="2"/>
          <w:numId w:val="44"/>
        </w:numPr>
        <w:ind w:left="466" w:hanging="425"/>
        <w:jc w:val="both"/>
        <w:rPr>
          <w:rFonts w:cs="David"/>
          <w:sz w:val="24"/>
          <w:szCs w:val="24"/>
        </w:rPr>
      </w:pPr>
      <w:r w:rsidRPr="004A062C">
        <w:rPr>
          <w:rFonts w:cs="David" w:hint="eastAsia"/>
          <w:sz w:val="24"/>
          <w:szCs w:val="24"/>
          <w:rtl/>
        </w:rPr>
        <w:t>חריג</w:t>
      </w:r>
      <w:r w:rsidRPr="004A062C">
        <w:rPr>
          <w:rFonts w:cs="David"/>
          <w:sz w:val="24"/>
          <w:szCs w:val="24"/>
          <w:rtl/>
        </w:rPr>
        <w:t xml:space="preserve"> כוונה ו/או רשלנות רבתי יבוטל ככל שקיים. </w:t>
      </w:r>
    </w:p>
    <w:p w14:paraId="5C5E3A73" w14:textId="77777777" w:rsidR="00D24E6F" w:rsidRPr="00923235" w:rsidRDefault="00D24E6F" w:rsidP="00D24E6F">
      <w:pPr>
        <w:pStyle w:val="affe"/>
        <w:jc w:val="both"/>
        <w:rPr>
          <w:rFonts w:cs="David"/>
          <w:color w:val="FF0000"/>
          <w:sz w:val="24"/>
          <w:szCs w:val="24"/>
          <w:rtl/>
        </w:rPr>
      </w:pPr>
    </w:p>
    <w:p w14:paraId="25F53AA6" w14:textId="77777777" w:rsidR="00D24E6F" w:rsidRPr="004A062C" w:rsidRDefault="00D24E6F" w:rsidP="00D24E6F">
      <w:pPr>
        <w:pStyle w:val="affe"/>
        <w:numPr>
          <w:ilvl w:val="0"/>
          <w:numId w:val="42"/>
        </w:numPr>
        <w:ind w:left="-243" w:hanging="283"/>
        <w:jc w:val="both"/>
        <w:rPr>
          <w:rFonts w:cs="David"/>
          <w:sz w:val="24"/>
          <w:szCs w:val="24"/>
        </w:rPr>
      </w:pPr>
      <w:r w:rsidRPr="004A062C">
        <w:rPr>
          <w:rFonts w:cs="David" w:hint="cs"/>
          <w:sz w:val="24"/>
          <w:szCs w:val="24"/>
          <w:rtl/>
        </w:rPr>
        <w:lastRenderedPageBreak/>
        <w:t>הספק</w:t>
      </w:r>
      <w:r w:rsidRPr="004A062C">
        <w:rPr>
          <w:rFonts w:cs="David"/>
          <w:sz w:val="24"/>
          <w:szCs w:val="24"/>
          <w:rtl/>
        </w:rPr>
        <w:t xml:space="preserve"> מתחייב בכל תקופת ההתקשרות החוזית עם מדינת ישראל</w:t>
      </w:r>
      <w:r w:rsidRPr="004A062C">
        <w:rPr>
          <w:rFonts w:cs="David" w:hint="cs"/>
          <w:sz w:val="24"/>
          <w:szCs w:val="24"/>
          <w:rtl/>
        </w:rPr>
        <w:t>-</w:t>
      </w:r>
      <w:r w:rsidRPr="004A062C">
        <w:rPr>
          <w:rFonts w:cs="David"/>
          <w:sz w:val="24"/>
          <w:szCs w:val="24"/>
          <w:rtl/>
        </w:rPr>
        <w:t xml:space="preserve"> </w:t>
      </w:r>
      <w:r w:rsidRPr="004A062C">
        <w:rPr>
          <w:rFonts w:cs="David" w:hint="eastAsia"/>
          <w:sz w:val="24"/>
          <w:szCs w:val="24"/>
          <w:rtl/>
        </w:rPr>
        <w:t>משרד</w:t>
      </w:r>
      <w:r w:rsidRPr="004A062C">
        <w:rPr>
          <w:rFonts w:cs="David"/>
          <w:sz w:val="24"/>
          <w:szCs w:val="24"/>
          <w:rtl/>
        </w:rPr>
        <w:t xml:space="preserve"> </w:t>
      </w:r>
      <w:r w:rsidRPr="004A062C">
        <w:rPr>
          <w:rFonts w:cs="David" w:hint="eastAsia"/>
          <w:sz w:val="24"/>
          <w:szCs w:val="24"/>
          <w:rtl/>
        </w:rPr>
        <w:t>התרבות והספורט</w:t>
      </w:r>
      <w:r w:rsidRPr="004A062C">
        <w:rPr>
          <w:rFonts w:cs="David"/>
          <w:sz w:val="24"/>
          <w:szCs w:val="24"/>
          <w:rtl/>
        </w:rPr>
        <w:t xml:space="preserve">, להחזיק בתוקף את פוליסות הביטוח. </w:t>
      </w:r>
      <w:r w:rsidRPr="004A062C">
        <w:rPr>
          <w:rFonts w:cs="David" w:hint="cs"/>
          <w:sz w:val="24"/>
          <w:szCs w:val="24"/>
          <w:rtl/>
        </w:rPr>
        <w:t>הספק</w:t>
      </w:r>
      <w:r w:rsidRPr="004A062C">
        <w:rPr>
          <w:rFonts w:cs="David"/>
          <w:sz w:val="24"/>
          <w:szCs w:val="24"/>
          <w:rtl/>
        </w:rPr>
        <w:t xml:space="preserve"> מתחייב כי פוליסות הביטוח תחודשנה מדי </w:t>
      </w:r>
      <w:r w:rsidRPr="004A062C">
        <w:rPr>
          <w:rFonts w:cs="David" w:hint="eastAsia"/>
          <w:sz w:val="24"/>
          <w:szCs w:val="24"/>
          <w:rtl/>
        </w:rPr>
        <w:t>תקופת</w:t>
      </w:r>
      <w:r w:rsidRPr="004A062C">
        <w:rPr>
          <w:rFonts w:cs="David"/>
          <w:sz w:val="24"/>
          <w:szCs w:val="24"/>
          <w:rtl/>
        </w:rPr>
        <w:t xml:space="preserve"> </w:t>
      </w:r>
      <w:r w:rsidRPr="004A062C">
        <w:rPr>
          <w:rFonts w:cs="David" w:hint="eastAsia"/>
          <w:sz w:val="24"/>
          <w:szCs w:val="24"/>
          <w:rtl/>
        </w:rPr>
        <w:t>ביטוח</w:t>
      </w:r>
      <w:r w:rsidRPr="004A062C">
        <w:rPr>
          <w:rFonts w:cs="David"/>
          <w:sz w:val="24"/>
          <w:szCs w:val="24"/>
          <w:rtl/>
        </w:rPr>
        <w:t>, כל עוד ההסכם עם מדינת ישראל</w:t>
      </w:r>
      <w:r w:rsidRPr="004A062C">
        <w:rPr>
          <w:rFonts w:cs="David" w:hint="cs"/>
          <w:sz w:val="24"/>
          <w:szCs w:val="24"/>
          <w:rtl/>
        </w:rPr>
        <w:t>-</w:t>
      </w:r>
      <w:r w:rsidRPr="004A062C">
        <w:rPr>
          <w:rFonts w:cs="David"/>
          <w:sz w:val="24"/>
          <w:szCs w:val="24"/>
          <w:rtl/>
        </w:rPr>
        <w:t xml:space="preserve"> משרד </w:t>
      </w:r>
      <w:r w:rsidRPr="004A062C">
        <w:rPr>
          <w:rFonts w:cs="David" w:hint="eastAsia"/>
          <w:sz w:val="24"/>
          <w:szCs w:val="24"/>
          <w:rtl/>
        </w:rPr>
        <w:t>התרבות והספורט</w:t>
      </w:r>
      <w:r w:rsidRPr="004A062C">
        <w:rPr>
          <w:rFonts w:cs="David"/>
          <w:sz w:val="24"/>
          <w:szCs w:val="24"/>
          <w:rtl/>
        </w:rPr>
        <w:t>, בתוקף.</w:t>
      </w:r>
    </w:p>
    <w:p w14:paraId="4BD7C939" w14:textId="77777777" w:rsidR="00D24E6F" w:rsidRPr="00923235" w:rsidRDefault="00D24E6F" w:rsidP="00D24E6F">
      <w:pPr>
        <w:pStyle w:val="affe"/>
        <w:jc w:val="both"/>
        <w:rPr>
          <w:rFonts w:cs="David"/>
          <w:color w:val="FF0000"/>
          <w:sz w:val="24"/>
          <w:szCs w:val="24"/>
          <w:rtl/>
        </w:rPr>
      </w:pPr>
    </w:p>
    <w:p w14:paraId="304F5E29" w14:textId="77777777" w:rsidR="00D24E6F" w:rsidRPr="004A062C" w:rsidRDefault="00D24E6F" w:rsidP="00D24E6F">
      <w:pPr>
        <w:pStyle w:val="affe"/>
        <w:numPr>
          <w:ilvl w:val="0"/>
          <w:numId w:val="42"/>
        </w:numPr>
        <w:ind w:left="-243" w:hanging="283"/>
        <w:jc w:val="both"/>
        <w:rPr>
          <w:rFonts w:cs="David"/>
          <w:sz w:val="24"/>
          <w:szCs w:val="24"/>
        </w:rPr>
      </w:pPr>
      <w:r w:rsidRPr="004A062C">
        <w:rPr>
          <w:rFonts w:cs="David"/>
          <w:sz w:val="24"/>
          <w:szCs w:val="24"/>
          <w:rtl/>
        </w:rPr>
        <w:t xml:space="preserve">אישור בחתימתו של המבטח על קיום הביטוחים יומצא על ידי </w:t>
      </w:r>
      <w:r w:rsidRPr="004A062C">
        <w:rPr>
          <w:rFonts w:cs="David" w:hint="cs"/>
          <w:sz w:val="24"/>
          <w:szCs w:val="24"/>
          <w:rtl/>
        </w:rPr>
        <w:t>הספק</w:t>
      </w:r>
      <w:r w:rsidRPr="004A062C">
        <w:rPr>
          <w:rFonts w:cs="David"/>
          <w:sz w:val="24"/>
          <w:szCs w:val="24"/>
          <w:rtl/>
        </w:rPr>
        <w:t xml:space="preserve"> למשרד </w:t>
      </w:r>
      <w:r w:rsidRPr="004A062C">
        <w:rPr>
          <w:rFonts w:cs="David" w:hint="eastAsia"/>
          <w:sz w:val="24"/>
          <w:szCs w:val="24"/>
          <w:rtl/>
        </w:rPr>
        <w:t>התרבות והספורט</w:t>
      </w:r>
      <w:r w:rsidRPr="004A062C">
        <w:rPr>
          <w:rFonts w:cs="David"/>
          <w:sz w:val="24"/>
          <w:szCs w:val="24"/>
          <w:rtl/>
        </w:rPr>
        <w:t xml:space="preserve">, עד למועד חתימת ההסכם. </w:t>
      </w:r>
      <w:r w:rsidRPr="004A062C">
        <w:rPr>
          <w:rFonts w:cs="David" w:hint="cs"/>
          <w:sz w:val="24"/>
          <w:szCs w:val="24"/>
          <w:rtl/>
        </w:rPr>
        <w:t>הספק</w:t>
      </w:r>
      <w:r w:rsidRPr="004A062C">
        <w:rPr>
          <w:rFonts w:cs="David"/>
          <w:sz w:val="24"/>
          <w:szCs w:val="24"/>
          <w:rtl/>
        </w:rPr>
        <w:t xml:space="preserve"> מתחייב להציג את האישור חתום בחתימת המבטח אודות חידוש הפוליסות למשרד </w:t>
      </w:r>
      <w:r w:rsidRPr="004A062C">
        <w:rPr>
          <w:rFonts w:cs="David" w:hint="eastAsia"/>
          <w:sz w:val="24"/>
          <w:szCs w:val="24"/>
          <w:rtl/>
        </w:rPr>
        <w:t>התרבות והספורט</w:t>
      </w:r>
      <w:r w:rsidRPr="004A062C">
        <w:rPr>
          <w:rFonts w:cs="David"/>
          <w:sz w:val="24"/>
          <w:szCs w:val="24"/>
          <w:rtl/>
        </w:rPr>
        <w:t>, לכל המאוחר שב</w:t>
      </w:r>
      <w:r w:rsidRPr="004A062C">
        <w:rPr>
          <w:rFonts w:cs="David" w:hint="cs"/>
          <w:sz w:val="24"/>
          <w:szCs w:val="24"/>
          <w:rtl/>
        </w:rPr>
        <w:t>עה ימים</w:t>
      </w:r>
      <w:r w:rsidRPr="004A062C">
        <w:rPr>
          <w:rFonts w:cs="David"/>
          <w:sz w:val="24"/>
          <w:szCs w:val="24"/>
          <w:rtl/>
        </w:rPr>
        <w:t xml:space="preserve"> לפני תום תקופת הביטוח.</w:t>
      </w:r>
    </w:p>
    <w:p w14:paraId="6FDC0530" w14:textId="77777777" w:rsidR="00D24E6F" w:rsidRPr="004A062C" w:rsidRDefault="00D24E6F" w:rsidP="00D24E6F">
      <w:pPr>
        <w:pStyle w:val="affe"/>
        <w:ind w:left="432"/>
        <w:jc w:val="both"/>
        <w:rPr>
          <w:rFonts w:cs="David"/>
          <w:sz w:val="24"/>
          <w:szCs w:val="24"/>
          <w:rtl/>
        </w:rPr>
      </w:pPr>
    </w:p>
    <w:p w14:paraId="66BFE86A" w14:textId="77777777" w:rsidR="00D24E6F" w:rsidRPr="004A062C" w:rsidRDefault="00D24E6F" w:rsidP="00D24E6F">
      <w:pPr>
        <w:pStyle w:val="affe"/>
        <w:ind w:left="-243"/>
        <w:jc w:val="both"/>
        <w:rPr>
          <w:rFonts w:cs="David"/>
          <w:sz w:val="24"/>
          <w:szCs w:val="24"/>
        </w:rPr>
      </w:pPr>
      <w:r w:rsidRPr="004A062C">
        <w:rPr>
          <w:rFonts w:cs="David"/>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4A062C">
        <w:rPr>
          <w:rFonts w:cs="David" w:hint="cs"/>
          <w:sz w:val="24"/>
          <w:szCs w:val="24"/>
          <w:rtl/>
        </w:rPr>
        <w:t>ב</w:t>
      </w:r>
      <w:r w:rsidRPr="004A062C">
        <w:rPr>
          <w:rFonts w:cs="David"/>
          <w:sz w:val="24"/>
          <w:szCs w:val="24"/>
          <w:rtl/>
        </w:rPr>
        <w:t xml:space="preserve">דרישות אלה ובמידת הצורך להיעזר באנשי ביטוח מטעמו, על מנת לעמוד בדרישות וליישמן </w:t>
      </w:r>
      <w:r w:rsidRPr="004A062C">
        <w:rPr>
          <w:rFonts w:cs="David" w:hint="cs"/>
          <w:sz w:val="24"/>
          <w:szCs w:val="24"/>
          <w:rtl/>
        </w:rPr>
        <w:t>בביטוחיו</w:t>
      </w:r>
      <w:r w:rsidRPr="004A062C">
        <w:rPr>
          <w:rFonts w:cs="David"/>
          <w:sz w:val="24"/>
          <w:szCs w:val="24"/>
          <w:rtl/>
        </w:rPr>
        <w:t xml:space="preserve"> כנדרש.</w:t>
      </w:r>
    </w:p>
    <w:p w14:paraId="6B440C96" w14:textId="77777777" w:rsidR="00D24E6F" w:rsidRPr="00923235" w:rsidRDefault="00D24E6F" w:rsidP="00D24E6F">
      <w:pPr>
        <w:pStyle w:val="affe"/>
        <w:ind w:left="432"/>
        <w:jc w:val="both"/>
        <w:rPr>
          <w:rFonts w:cs="David"/>
          <w:color w:val="FF0000"/>
          <w:sz w:val="24"/>
          <w:szCs w:val="24"/>
          <w:rtl/>
        </w:rPr>
      </w:pPr>
    </w:p>
    <w:p w14:paraId="2CA3CDC8" w14:textId="77777777" w:rsidR="00D24E6F" w:rsidRPr="004A062C" w:rsidRDefault="00D24E6F" w:rsidP="00D24E6F">
      <w:pPr>
        <w:pStyle w:val="affe"/>
        <w:numPr>
          <w:ilvl w:val="0"/>
          <w:numId w:val="42"/>
        </w:numPr>
        <w:ind w:left="-243" w:hanging="283"/>
        <w:jc w:val="both"/>
        <w:rPr>
          <w:rFonts w:cs="David"/>
          <w:sz w:val="24"/>
          <w:szCs w:val="24"/>
        </w:rPr>
      </w:pPr>
      <w:r w:rsidRPr="004A062C">
        <w:rPr>
          <w:rFonts w:cs="David" w:hint="eastAsia"/>
          <w:sz w:val="24"/>
          <w:szCs w:val="24"/>
          <w:rtl/>
        </w:rPr>
        <w:t>מדינת</w:t>
      </w:r>
      <w:r w:rsidRPr="004A062C">
        <w:rPr>
          <w:rFonts w:cs="David"/>
          <w:sz w:val="24"/>
          <w:szCs w:val="24"/>
          <w:rtl/>
        </w:rPr>
        <w:t xml:space="preserve"> </w:t>
      </w:r>
      <w:r w:rsidRPr="004A062C">
        <w:rPr>
          <w:rFonts w:cs="David" w:hint="eastAsia"/>
          <w:sz w:val="24"/>
          <w:szCs w:val="24"/>
          <w:rtl/>
        </w:rPr>
        <w:t>ישראל</w:t>
      </w:r>
      <w:r w:rsidRPr="004A062C">
        <w:rPr>
          <w:rFonts w:cs="David" w:hint="cs"/>
          <w:sz w:val="24"/>
          <w:szCs w:val="24"/>
          <w:rtl/>
        </w:rPr>
        <w:t>-</w:t>
      </w:r>
      <w:r w:rsidRPr="004A062C">
        <w:rPr>
          <w:rFonts w:cs="David"/>
          <w:sz w:val="24"/>
          <w:szCs w:val="24"/>
          <w:rtl/>
        </w:rPr>
        <w:t xml:space="preserve"> </w:t>
      </w:r>
      <w:r w:rsidRPr="004A062C">
        <w:rPr>
          <w:rFonts w:cs="David" w:hint="eastAsia"/>
          <w:sz w:val="24"/>
          <w:szCs w:val="24"/>
          <w:rtl/>
        </w:rPr>
        <w:t>משרד</w:t>
      </w:r>
      <w:r w:rsidRPr="004A062C">
        <w:rPr>
          <w:rFonts w:cs="David"/>
          <w:sz w:val="24"/>
          <w:szCs w:val="24"/>
          <w:rtl/>
        </w:rPr>
        <w:t xml:space="preserve"> </w:t>
      </w:r>
      <w:r w:rsidRPr="004A062C">
        <w:rPr>
          <w:rFonts w:cs="David" w:hint="cs"/>
          <w:sz w:val="24"/>
          <w:szCs w:val="24"/>
          <w:rtl/>
        </w:rPr>
        <w:t>התרבות והספורט</w:t>
      </w:r>
      <w:r w:rsidRPr="004A062C">
        <w:rPr>
          <w:rFonts w:cs="David"/>
          <w:sz w:val="24"/>
          <w:szCs w:val="24"/>
          <w:rtl/>
        </w:rPr>
        <w:t xml:space="preserve">, </w:t>
      </w:r>
      <w:r w:rsidRPr="004A062C">
        <w:rPr>
          <w:rFonts w:cs="David" w:hint="cs"/>
          <w:sz w:val="24"/>
          <w:szCs w:val="24"/>
          <w:rtl/>
        </w:rPr>
        <w:t>שומרים לעצמם</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הזכות</w:t>
      </w:r>
      <w:r w:rsidRPr="004A062C">
        <w:rPr>
          <w:rFonts w:cs="David"/>
          <w:sz w:val="24"/>
          <w:szCs w:val="24"/>
          <w:rtl/>
        </w:rPr>
        <w:t xml:space="preserve"> </w:t>
      </w:r>
      <w:r w:rsidRPr="004A062C">
        <w:rPr>
          <w:rFonts w:cs="David" w:hint="eastAsia"/>
          <w:sz w:val="24"/>
          <w:szCs w:val="24"/>
          <w:rtl/>
        </w:rPr>
        <w:t>לקבל</w:t>
      </w:r>
      <w:r w:rsidRPr="004A062C">
        <w:rPr>
          <w:rFonts w:cs="David"/>
          <w:sz w:val="24"/>
          <w:szCs w:val="24"/>
          <w:rtl/>
        </w:rPr>
        <w:t xml:space="preserve"> </w:t>
      </w:r>
      <w:r w:rsidRPr="004A062C">
        <w:rPr>
          <w:rFonts w:cs="David" w:hint="cs"/>
          <w:sz w:val="24"/>
          <w:szCs w:val="24"/>
          <w:rtl/>
        </w:rPr>
        <w:t>מהספק</w:t>
      </w:r>
      <w:r w:rsidRPr="004A062C">
        <w:rPr>
          <w:rFonts w:cs="David"/>
          <w:sz w:val="24"/>
          <w:szCs w:val="24"/>
          <w:rtl/>
        </w:rPr>
        <w:t xml:space="preserve"> </w:t>
      </w:r>
      <w:r w:rsidRPr="004A062C">
        <w:rPr>
          <w:rFonts w:cs="David" w:hint="eastAsia"/>
          <w:sz w:val="24"/>
          <w:szCs w:val="24"/>
          <w:rtl/>
        </w:rPr>
        <w:t>בכל</w:t>
      </w:r>
      <w:r w:rsidRPr="004A062C">
        <w:rPr>
          <w:rFonts w:cs="David"/>
          <w:sz w:val="24"/>
          <w:szCs w:val="24"/>
          <w:rtl/>
        </w:rPr>
        <w:t xml:space="preserve"> </w:t>
      </w:r>
      <w:r w:rsidRPr="004A062C">
        <w:rPr>
          <w:rFonts w:cs="David" w:hint="eastAsia"/>
          <w:sz w:val="24"/>
          <w:szCs w:val="24"/>
          <w:rtl/>
        </w:rPr>
        <w:t>עת</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העתקי</w:t>
      </w:r>
      <w:r w:rsidRPr="004A062C">
        <w:rPr>
          <w:rFonts w:cs="David"/>
          <w:sz w:val="24"/>
          <w:szCs w:val="24"/>
          <w:rtl/>
        </w:rPr>
        <w:t xml:space="preserve"> </w:t>
      </w:r>
      <w:r w:rsidRPr="004A062C">
        <w:rPr>
          <w:rFonts w:cs="David" w:hint="eastAsia"/>
          <w:sz w:val="24"/>
          <w:szCs w:val="24"/>
          <w:rtl/>
        </w:rPr>
        <w:t>הפוליסות</w:t>
      </w:r>
      <w:r w:rsidRPr="004A062C">
        <w:rPr>
          <w:rFonts w:cs="David"/>
          <w:sz w:val="24"/>
          <w:szCs w:val="24"/>
          <w:rtl/>
        </w:rPr>
        <w:t xml:space="preserve"> </w:t>
      </w:r>
      <w:r w:rsidRPr="004A062C">
        <w:rPr>
          <w:rFonts w:cs="David" w:hint="eastAsia"/>
          <w:sz w:val="24"/>
          <w:szCs w:val="24"/>
          <w:rtl/>
        </w:rPr>
        <w:t>במלואן</w:t>
      </w:r>
      <w:r w:rsidRPr="004A062C">
        <w:rPr>
          <w:rFonts w:cs="David"/>
          <w:sz w:val="24"/>
          <w:szCs w:val="24"/>
          <w:rtl/>
        </w:rPr>
        <w:t xml:space="preserve"> </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בחלקן</w:t>
      </w:r>
      <w:r w:rsidRPr="004A062C">
        <w:rPr>
          <w:rFonts w:cs="David"/>
          <w:sz w:val="24"/>
          <w:szCs w:val="24"/>
          <w:rtl/>
        </w:rPr>
        <w:t xml:space="preserve">, </w:t>
      </w:r>
      <w:r w:rsidRPr="004A062C">
        <w:rPr>
          <w:rFonts w:cs="David" w:hint="eastAsia"/>
          <w:sz w:val="24"/>
          <w:szCs w:val="24"/>
          <w:rtl/>
        </w:rPr>
        <w:t>במקרה</w:t>
      </w:r>
      <w:r w:rsidRPr="004A062C">
        <w:rPr>
          <w:rFonts w:cs="David"/>
          <w:sz w:val="24"/>
          <w:szCs w:val="24"/>
          <w:rtl/>
        </w:rPr>
        <w:t xml:space="preserve"> </w:t>
      </w:r>
      <w:r w:rsidRPr="004A062C">
        <w:rPr>
          <w:rFonts w:cs="David" w:hint="eastAsia"/>
          <w:sz w:val="24"/>
          <w:szCs w:val="24"/>
          <w:rtl/>
        </w:rPr>
        <w:t>של</w:t>
      </w:r>
      <w:r w:rsidRPr="004A062C">
        <w:rPr>
          <w:rFonts w:cs="David"/>
          <w:sz w:val="24"/>
          <w:szCs w:val="24"/>
          <w:rtl/>
        </w:rPr>
        <w:t xml:space="preserve"> </w:t>
      </w:r>
      <w:r w:rsidRPr="004A062C">
        <w:rPr>
          <w:rFonts w:cs="David" w:hint="eastAsia"/>
          <w:sz w:val="24"/>
          <w:szCs w:val="24"/>
          <w:rtl/>
        </w:rPr>
        <w:t>גילוי</w:t>
      </w:r>
      <w:r w:rsidRPr="004A062C">
        <w:rPr>
          <w:rFonts w:cs="David"/>
          <w:sz w:val="24"/>
          <w:szCs w:val="24"/>
          <w:rtl/>
        </w:rPr>
        <w:t xml:space="preserve"> </w:t>
      </w:r>
      <w:r w:rsidRPr="004A062C">
        <w:rPr>
          <w:rFonts w:cs="David" w:hint="eastAsia"/>
          <w:sz w:val="24"/>
          <w:szCs w:val="24"/>
          <w:rtl/>
        </w:rPr>
        <w:t>נסיבות</w:t>
      </w:r>
      <w:r w:rsidRPr="004A062C">
        <w:rPr>
          <w:rFonts w:cs="David"/>
          <w:sz w:val="24"/>
          <w:szCs w:val="24"/>
          <w:rtl/>
        </w:rPr>
        <w:t xml:space="preserve"> </w:t>
      </w:r>
      <w:r w:rsidRPr="004A062C">
        <w:rPr>
          <w:rFonts w:cs="David" w:hint="eastAsia"/>
          <w:sz w:val="24"/>
          <w:szCs w:val="24"/>
          <w:rtl/>
        </w:rPr>
        <w:t>העלולות</w:t>
      </w:r>
      <w:r w:rsidRPr="004A062C">
        <w:rPr>
          <w:rFonts w:cs="David"/>
          <w:sz w:val="24"/>
          <w:szCs w:val="24"/>
          <w:rtl/>
        </w:rPr>
        <w:t xml:space="preserve"> </w:t>
      </w:r>
      <w:r w:rsidRPr="004A062C">
        <w:rPr>
          <w:rFonts w:cs="David" w:hint="eastAsia"/>
          <w:sz w:val="24"/>
          <w:szCs w:val="24"/>
          <w:rtl/>
        </w:rPr>
        <w:t>להביא</w:t>
      </w:r>
      <w:r w:rsidRPr="004A062C">
        <w:rPr>
          <w:rFonts w:cs="David"/>
          <w:sz w:val="24"/>
          <w:szCs w:val="24"/>
          <w:rtl/>
        </w:rPr>
        <w:t xml:space="preserve"> </w:t>
      </w:r>
      <w:r w:rsidRPr="004A062C">
        <w:rPr>
          <w:rFonts w:cs="David" w:hint="eastAsia"/>
          <w:sz w:val="24"/>
          <w:szCs w:val="24"/>
          <w:rtl/>
        </w:rPr>
        <w:t>לתביעה</w:t>
      </w:r>
      <w:r w:rsidRPr="004A062C">
        <w:rPr>
          <w:rFonts w:cs="David"/>
          <w:sz w:val="24"/>
          <w:szCs w:val="24"/>
          <w:rtl/>
        </w:rPr>
        <w:t xml:space="preserve"> </w:t>
      </w:r>
      <w:r w:rsidRPr="004A062C">
        <w:rPr>
          <w:rFonts w:cs="David" w:hint="eastAsia"/>
          <w:sz w:val="24"/>
          <w:szCs w:val="24"/>
          <w:rtl/>
        </w:rPr>
        <w:t>בפוליסות</w:t>
      </w:r>
      <w:r w:rsidRPr="004A062C">
        <w:rPr>
          <w:rFonts w:cs="David"/>
          <w:sz w:val="24"/>
          <w:szCs w:val="24"/>
          <w:rtl/>
        </w:rPr>
        <w:t xml:space="preserve"> </w:t>
      </w:r>
      <w:r w:rsidRPr="004A062C">
        <w:rPr>
          <w:rFonts w:cs="David" w:hint="eastAsia"/>
          <w:sz w:val="24"/>
          <w:szCs w:val="24"/>
          <w:rtl/>
        </w:rPr>
        <w:t>ו</w:t>
      </w:r>
      <w:r w:rsidRPr="004A062C">
        <w:rPr>
          <w:rFonts w:cs="David"/>
          <w:sz w:val="24"/>
          <w:szCs w:val="24"/>
          <w:rtl/>
        </w:rPr>
        <w:t>/</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מנת</w:t>
      </w:r>
      <w:r w:rsidRPr="004A062C">
        <w:rPr>
          <w:rFonts w:cs="David"/>
          <w:sz w:val="24"/>
          <w:szCs w:val="24"/>
          <w:rtl/>
        </w:rPr>
        <w:t xml:space="preserve"> </w:t>
      </w:r>
      <w:r w:rsidRPr="004A062C">
        <w:rPr>
          <w:rFonts w:cs="David" w:hint="cs"/>
          <w:sz w:val="24"/>
          <w:szCs w:val="24"/>
          <w:rtl/>
        </w:rPr>
        <w:t>שיוכלו</w:t>
      </w:r>
      <w:r w:rsidRPr="004A062C">
        <w:rPr>
          <w:rFonts w:cs="David"/>
          <w:sz w:val="24"/>
          <w:szCs w:val="24"/>
          <w:rtl/>
        </w:rPr>
        <w:t xml:space="preserve"> </w:t>
      </w:r>
      <w:r w:rsidRPr="004A062C">
        <w:rPr>
          <w:rFonts w:cs="David" w:hint="eastAsia"/>
          <w:sz w:val="24"/>
          <w:szCs w:val="24"/>
          <w:rtl/>
        </w:rPr>
        <w:t>לבחון</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עמידת</w:t>
      </w:r>
      <w:r w:rsidRPr="004A062C">
        <w:rPr>
          <w:rFonts w:cs="David"/>
          <w:sz w:val="24"/>
          <w:szCs w:val="24"/>
          <w:rtl/>
        </w:rPr>
        <w:t xml:space="preserve"> </w:t>
      </w:r>
      <w:r w:rsidRPr="004A062C">
        <w:rPr>
          <w:rFonts w:cs="David" w:hint="cs"/>
          <w:sz w:val="24"/>
          <w:szCs w:val="24"/>
          <w:rtl/>
        </w:rPr>
        <w:t>הספק</w:t>
      </w:r>
      <w:r w:rsidRPr="004A062C">
        <w:rPr>
          <w:rFonts w:cs="David"/>
          <w:sz w:val="24"/>
          <w:szCs w:val="24"/>
          <w:rtl/>
        </w:rPr>
        <w:t xml:space="preserve"> </w:t>
      </w:r>
      <w:r w:rsidRPr="004A062C">
        <w:rPr>
          <w:rFonts w:cs="David" w:hint="eastAsia"/>
          <w:sz w:val="24"/>
          <w:szCs w:val="24"/>
          <w:rtl/>
        </w:rPr>
        <w:t>בסעיפי</w:t>
      </w:r>
      <w:r w:rsidRPr="004A062C">
        <w:rPr>
          <w:rFonts w:cs="David" w:hint="cs"/>
          <w:sz w:val="24"/>
          <w:szCs w:val="24"/>
          <w:rtl/>
        </w:rPr>
        <w:t xml:space="preserve">ם אלו </w:t>
      </w:r>
      <w:r w:rsidRPr="004A062C">
        <w:rPr>
          <w:rFonts w:cs="David" w:hint="eastAsia"/>
          <w:sz w:val="24"/>
          <w:szCs w:val="24"/>
          <w:rtl/>
        </w:rPr>
        <w:t>ו</w:t>
      </w:r>
      <w:r w:rsidRPr="004A062C">
        <w:rPr>
          <w:rFonts w:cs="David"/>
          <w:sz w:val="24"/>
          <w:szCs w:val="24"/>
          <w:rtl/>
        </w:rPr>
        <w:t>/</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מכל</w:t>
      </w:r>
      <w:r w:rsidRPr="004A062C">
        <w:rPr>
          <w:rFonts w:cs="David"/>
          <w:sz w:val="24"/>
          <w:szCs w:val="24"/>
          <w:rtl/>
        </w:rPr>
        <w:t xml:space="preserve"> </w:t>
      </w:r>
      <w:r w:rsidRPr="004A062C">
        <w:rPr>
          <w:rFonts w:cs="David" w:hint="eastAsia"/>
          <w:sz w:val="24"/>
          <w:szCs w:val="24"/>
          <w:rtl/>
        </w:rPr>
        <w:t>סיבה</w:t>
      </w:r>
      <w:r w:rsidRPr="004A062C">
        <w:rPr>
          <w:rFonts w:cs="David"/>
          <w:sz w:val="24"/>
          <w:szCs w:val="24"/>
          <w:rtl/>
        </w:rPr>
        <w:t xml:space="preserve"> </w:t>
      </w:r>
      <w:r w:rsidRPr="004A062C">
        <w:rPr>
          <w:rFonts w:cs="David" w:hint="eastAsia"/>
          <w:sz w:val="24"/>
          <w:szCs w:val="24"/>
          <w:rtl/>
        </w:rPr>
        <w:t>אחרת</w:t>
      </w:r>
      <w:r w:rsidRPr="004A062C">
        <w:rPr>
          <w:rFonts w:cs="David"/>
          <w:sz w:val="24"/>
          <w:szCs w:val="24"/>
          <w:rtl/>
        </w:rPr>
        <w:t xml:space="preserve">, </w:t>
      </w:r>
      <w:r w:rsidRPr="004A062C">
        <w:rPr>
          <w:rFonts w:cs="David" w:hint="cs"/>
          <w:sz w:val="24"/>
          <w:szCs w:val="24"/>
          <w:rtl/>
        </w:rPr>
        <w:t>והספק</w:t>
      </w:r>
      <w:r w:rsidRPr="004A062C">
        <w:rPr>
          <w:rFonts w:cs="David"/>
          <w:sz w:val="24"/>
          <w:szCs w:val="24"/>
          <w:rtl/>
        </w:rPr>
        <w:t xml:space="preserve"> </w:t>
      </w:r>
      <w:r w:rsidRPr="004A062C">
        <w:rPr>
          <w:rFonts w:cs="David" w:hint="eastAsia"/>
          <w:sz w:val="24"/>
          <w:szCs w:val="24"/>
          <w:rtl/>
        </w:rPr>
        <w:t>יעביר</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העתקי</w:t>
      </w:r>
      <w:r w:rsidRPr="004A062C">
        <w:rPr>
          <w:rFonts w:cs="David"/>
          <w:sz w:val="24"/>
          <w:szCs w:val="24"/>
          <w:rtl/>
        </w:rPr>
        <w:t xml:space="preserve"> </w:t>
      </w:r>
      <w:r w:rsidRPr="004A062C">
        <w:rPr>
          <w:rFonts w:cs="David" w:hint="eastAsia"/>
          <w:sz w:val="24"/>
          <w:szCs w:val="24"/>
          <w:rtl/>
        </w:rPr>
        <w:t>הפוליסות</w:t>
      </w:r>
      <w:r w:rsidRPr="004A062C">
        <w:rPr>
          <w:rFonts w:cs="David"/>
          <w:sz w:val="24"/>
          <w:szCs w:val="24"/>
          <w:rtl/>
        </w:rPr>
        <w:t xml:space="preserve"> </w:t>
      </w:r>
      <w:r w:rsidRPr="004A062C">
        <w:rPr>
          <w:rFonts w:cs="David" w:hint="eastAsia"/>
          <w:sz w:val="24"/>
          <w:szCs w:val="24"/>
          <w:rtl/>
        </w:rPr>
        <w:t>במלואן</w:t>
      </w:r>
      <w:r w:rsidRPr="004A062C">
        <w:rPr>
          <w:rFonts w:cs="David"/>
          <w:sz w:val="24"/>
          <w:szCs w:val="24"/>
          <w:rtl/>
        </w:rPr>
        <w:t xml:space="preserve"> </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בחלקן</w:t>
      </w:r>
      <w:r w:rsidRPr="004A062C">
        <w:rPr>
          <w:rFonts w:cs="David"/>
          <w:sz w:val="24"/>
          <w:szCs w:val="24"/>
          <w:rtl/>
        </w:rPr>
        <w:t xml:space="preserve"> </w:t>
      </w:r>
      <w:r w:rsidRPr="004A062C">
        <w:rPr>
          <w:rFonts w:cs="David" w:hint="eastAsia"/>
          <w:sz w:val="24"/>
          <w:szCs w:val="24"/>
          <w:rtl/>
        </w:rPr>
        <w:t>כאמור</w:t>
      </w:r>
      <w:r w:rsidRPr="004A062C">
        <w:rPr>
          <w:rFonts w:cs="David"/>
          <w:sz w:val="24"/>
          <w:szCs w:val="24"/>
          <w:rtl/>
        </w:rPr>
        <w:t xml:space="preserve"> </w:t>
      </w:r>
      <w:r w:rsidRPr="004A062C">
        <w:rPr>
          <w:rFonts w:cs="David" w:hint="eastAsia"/>
          <w:sz w:val="24"/>
          <w:szCs w:val="24"/>
          <w:rtl/>
        </w:rPr>
        <w:t>מיד</w:t>
      </w:r>
      <w:r w:rsidRPr="004A062C">
        <w:rPr>
          <w:rFonts w:cs="David"/>
          <w:sz w:val="24"/>
          <w:szCs w:val="24"/>
          <w:rtl/>
        </w:rPr>
        <w:t xml:space="preserve"> </w:t>
      </w:r>
      <w:r w:rsidRPr="004A062C">
        <w:rPr>
          <w:rFonts w:cs="David" w:hint="eastAsia"/>
          <w:sz w:val="24"/>
          <w:szCs w:val="24"/>
          <w:rtl/>
        </w:rPr>
        <w:t>עם</w:t>
      </w:r>
      <w:r w:rsidRPr="004A062C">
        <w:rPr>
          <w:rFonts w:cs="David"/>
          <w:sz w:val="24"/>
          <w:szCs w:val="24"/>
          <w:rtl/>
        </w:rPr>
        <w:t xml:space="preserve"> </w:t>
      </w:r>
      <w:r w:rsidRPr="004A062C">
        <w:rPr>
          <w:rFonts w:cs="David" w:hint="eastAsia"/>
          <w:sz w:val="24"/>
          <w:szCs w:val="24"/>
          <w:rtl/>
        </w:rPr>
        <w:t>קבלת</w:t>
      </w:r>
      <w:r w:rsidRPr="004A062C">
        <w:rPr>
          <w:rFonts w:cs="David"/>
          <w:sz w:val="24"/>
          <w:szCs w:val="24"/>
          <w:rtl/>
        </w:rPr>
        <w:t xml:space="preserve"> </w:t>
      </w:r>
      <w:r w:rsidRPr="004A062C">
        <w:rPr>
          <w:rFonts w:cs="David" w:hint="eastAsia"/>
          <w:sz w:val="24"/>
          <w:szCs w:val="24"/>
          <w:rtl/>
        </w:rPr>
        <w:t>הדרישה</w:t>
      </w:r>
      <w:r w:rsidRPr="004A062C">
        <w:rPr>
          <w:rFonts w:cs="David"/>
          <w:sz w:val="24"/>
          <w:szCs w:val="24"/>
          <w:rtl/>
        </w:rPr>
        <w:t xml:space="preserve">. </w:t>
      </w:r>
      <w:r w:rsidRPr="004A062C">
        <w:rPr>
          <w:rFonts w:cs="David" w:hint="cs"/>
          <w:sz w:val="24"/>
          <w:szCs w:val="24"/>
          <w:rtl/>
        </w:rPr>
        <w:t>הספק</w:t>
      </w:r>
      <w:r w:rsidRPr="004A062C">
        <w:rPr>
          <w:rFonts w:cs="David"/>
          <w:sz w:val="24"/>
          <w:szCs w:val="24"/>
          <w:rtl/>
        </w:rPr>
        <w:t xml:space="preserve"> </w:t>
      </w:r>
      <w:r w:rsidRPr="004A062C">
        <w:rPr>
          <w:rFonts w:cs="David" w:hint="eastAsia"/>
          <w:sz w:val="24"/>
          <w:szCs w:val="24"/>
          <w:rtl/>
        </w:rPr>
        <w:t>מתחייב</w:t>
      </w:r>
      <w:r w:rsidRPr="004A062C">
        <w:rPr>
          <w:rFonts w:cs="David"/>
          <w:sz w:val="24"/>
          <w:szCs w:val="24"/>
          <w:rtl/>
        </w:rPr>
        <w:t xml:space="preserve"> </w:t>
      </w:r>
      <w:r w:rsidRPr="004A062C">
        <w:rPr>
          <w:rFonts w:cs="David" w:hint="eastAsia"/>
          <w:sz w:val="24"/>
          <w:szCs w:val="24"/>
          <w:rtl/>
        </w:rPr>
        <w:t>לבצע</w:t>
      </w:r>
      <w:r w:rsidRPr="004A062C">
        <w:rPr>
          <w:rFonts w:cs="David"/>
          <w:sz w:val="24"/>
          <w:szCs w:val="24"/>
          <w:rtl/>
        </w:rPr>
        <w:t xml:space="preserve"> </w:t>
      </w:r>
      <w:r w:rsidRPr="004A062C">
        <w:rPr>
          <w:rFonts w:cs="David" w:hint="eastAsia"/>
          <w:sz w:val="24"/>
          <w:szCs w:val="24"/>
          <w:rtl/>
        </w:rPr>
        <w:t>כל</w:t>
      </w:r>
      <w:r w:rsidRPr="004A062C">
        <w:rPr>
          <w:rFonts w:cs="David"/>
          <w:sz w:val="24"/>
          <w:szCs w:val="24"/>
          <w:rtl/>
        </w:rPr>
        <w:t xml:space="preserve"> </w:t>
      </w:r>
      <w:r w:rsidRPr="004A062C">
        <w:rPr>
          <w:rFonts w:cs="David" w:hint="eastAsia"/>
          <w:sz w:val="24"/>
          <w:szCs w:val="24"/>
          <w:rtl/>
        </w:rPr>
        <w:t>שינוי</w:t>
      </w:r>
      <w:r w:rsidRPr="004A062C">
        <w:rPr>
          <w:rFonts w:cs="David"/>
          <w:sz w:val="24"/>
          <w:szCs w:val="24"/>
          <w:rtl/>
        </w:rPr>
        <w:t xml:space="preserve"> </w:t>
      </w:r>
      <w:r w:rsidRPr="004A062C">
        <w:rPr>
          <w:rFonts w:cs="David" w:hint="eastAsia"/>
          <w:sz w:val="24"/>
          <w:szCs w:val="24"/>
          <w:rtl/>
        </w:rPr>
        <w:t>או</w:t>
      </w:r>
      <w:r w:rsidRPr="004A062C">
        <w:rPr>
          <w:rFonts w:cs="David"/>
          <w:sz w:val="24"/>
          <w:szCs w:val="24"/>
          <w:rtl/>
        </w:rPr>
        <w:t xml:space="preserve"> </w:t>
      </w:r>
      <w:r w:rsidRPr="004A062C">
        <w:rPr>
          <w:rFonts w:cs="David" w:hint="eastAsia"/>
          <w:sz w:val="24"/>
          <w:szCs w:val="24"/>
          <w:rtl/>
        </w:rPr>
        <w:t>תיקון</w:t>
      </w:r>
      <w:r w:rsidRPr="004A062C">
        <w:rPr>
          <w:rFonts w:cs="David"/>
          <w:sz w:val="24"/>
          <w:szCs w:val="24"/>
          <w:rtl/>
        </w:rPr>
        <w:t xml:space="preserve"> </w:t>
      </w:r>
      <w:r w:rsidRPr="004A062C">
        <w:rPr>
          <w:rFonts w:cs="David" w:hint="eastAsia"/>
          <w:sz w:val="24"/>
          <w:szCs w:val="24"/>
          <w:rtl/>
        </w:rPr>
        <w:t>שיידרש</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מנת</w:t>
      </w:r>
      <w:r w:rsidRPr="004A062C">
        <w:rPr>
          <w:rFonts w:cs="David"/>
          <w:sz w:val="24"/>
          <w:szCs w:val="24"/>
          <w:rtl/>
        </w:rPr>
        <w:t xml:space="preserve"> </w:t>
      </w:r>
      <w:r w:rsidRPr="004A062C">
        <w:rPr>
          <w:rFonts w:cs="David" w:hint="eastAsia"/>
          <w:sz w:val="24"/>
          <w:szCs w:val="24"/>
          <w:rtl/>
        </w:rPr>
        <w:t>להתאים</w:t>
      </w:r>
      <w:r w:rsidRPr="004A062C">
        <w:rPr>
          <w:rFonts w:cs="David"/>
          <w:sz w:val="24"/>
          <w:szCs w:val="24"/>
          <w:rtl/>
        </w:rPr>
        <w:t xml:space="preserve"> </w:t>
      </w:r>
      <w:r w:rsidRPr="004A062C">
        <w:rPr>
          <w:rFonts w:cs="David" w:hint="eastAsia"/>
          <w:sz w:val="24"/>
          <w:szCs w:val="24"/>
          <w:rtl/>
        </w:rPr>
        <w:t>את</w:t>
      </w:r>
      <w:r w:rsidRPr="004A062C">
        <w:rPr>
          <w:rFonts w:cs="David"/>
          <w:sz w:val="24"/>
          <w:szCs w:val="24"/>
          <w:rtl/>
        </w:rPr>
        <w:t xml:space="preserve"> </w:t>
      </w:r>
      <w:r w:rsidRPr="004A062C">
        <w:rPr>
          <w:rFonts w:cs="David" w:hint="eastAsia"/>
          <w:sz w:val="24"/>
          <w:szCs w:val="24"/>
          <w:rtl/>
        </w:rPr>
        <w:t>הפוליסות</w:t>
      </w:r>
      <w:r w:rsidRPr="004A062C">
        <w:rPr>
          <w:rFonts w:cs="David"/>
          <w:sz w:val="24"/>
          <w:szCs w:val="24"/>
          <w:rtl/>
        </w:rPr>
        <w:t xml:space="preserve"> </w:t>
      </w:r>
      <w:r w:rsidRPr="004A062C">
        <w:rPr>
          <w:rFonts w:cs="David" w:hint="eastAsia"/>
          <w:sz w:val="24"/>
          <w:szCs w:val="24"/>
          <w:rtl/>
        </w:rPr>
        <w:t>להתחייבויותיו</w:t>
      </w:r>
      <w:r w:rsidRPr="004A062C">
        <w:rPr>
          <w:rFonts w:cs="David"/>
          <w:sz w:val="24"/>
          <w:szCs w:val="24"/>
          <w:rtl/>
        </w:rPr>
        <w:t xml:space="preserve"> </w:t>
      </w:r>
      <w:r w:rsidRPr="004A062C">
        <w:rPr>
          <w:rFonts w:cs="David" w:hint="eastAsia"/>
          <w:sz w:val="24"/>
          <w:szCs w:val="24"/>
          <w:rtl/>
        </w:rPr>
        <w:t>על</w:t>
      </w:r>
      <w:r w:rsidRPr="004A062C">
        <w:rPr>
          <w:rFonts w:cs="David"/>
          <w:sz w:val="24"/>
          <w:szCs w:val="24"/>
          <w:rtl/>
        </w:rPr>
        <w:t xml:space="preserve"> </w:t>
      </w:r>
      <w:r w:rsidRPr="004A062C">
        <w:rPr>
          <w:rFonts w:cs="David" w:hint="eastAsia"/>
          <w:sz w:val="24"/>
          <w:szCs w:val="24"/>
          <w:rtl/>
        </w:rPr>
        <w:t>פי</w:t>
      </w:r>
      <w:r w:rsidRPr="004A062C">
        <w:rPr>
          <w:rFonts w:cs="David"/>
          <w:sz w:val="24"/>
          <w:szCs w:val="24"/>
          <w:rtl/>
        </w:rPr>
        <w:t xml:space="preserve"> </w:t>
      </w:r>
      <w:r w:rsidRPr="004A062C">
        <w:rPr>
          <w:rFonts w:cs="David" w:hint="eastAsia"/>
          <w:sz w:val="24"/>
          <w:szCs w:val="24"/>
          <w:rtl/>
        </w:rPr>
        <w:t>הוראות</w:t>
      </w:r>
      <w:r w:rsidRPr="004A062C">
        <w:rPr>
          <w:rFonts w:cs="David"/>
          <w:sz w:val="24"/>
          <w:szCs w:val="24"/>
          <w:rtl/>
        </w:rPr>
        <w:t xml:space="preserve"> </w:t>
      </w:r>
      <w:r w:rsidRPr="004A062C">
        <w:rPr>
          <w:rFonts w:cs="David" w:hint="cs"/>
          <w:sz w:val="24"/>
          <w:szCs w:val="24"/>
          <w:rtl/>
        </w:rPr>
        <w:t>הביטוח</w:t>
      </w:r>
      <w:r w:rsidRPr="004A062C">
        <w:rPr>
          <w:rFonts w:cs="David"/>
          <w:sz w:val="24"/>
          <w:szCs w:val="24"/>
          <w:rtl/>
        </w:rPr>
        <w:t xml:space="preserve"> </w:t>
      </w:r>
      <w:r w:rsidRPr="004A062C">
        <w:rPr>
          <w:rFonts w:cs="David" w:hint="cs"/>
          <w:sz w:val="24"/>
          <w:szCs w:val="24"/>
          <w:rtl/>
        </w:rPr>
        <w:t>שלעיל</w:t>
      </w:r>
      <w:r w:rsidRPr="004A062C">
        <w:rPr>
          <w:rFonts w:cs="David"/>
          <w:sz w:val="24"/>
          <w:szCs w:val="24"/>
          <w:rtl/>
        </w:rPr>
        <w:t>.</w:t>
      </w:r>
      <w:r w:rsidRPr="004A062C">
        <w:rPr>
          <w:rFonts w:cs="David" w:hint="cs"/>
          <w:sz w:val="24"/>
          <w:szCs w:val="24"/>
          <w:rtl/>
        </w:rPr>
        <w:t xml:space="preserve"> מוסכם כי הספק יהיה רשאי למחוק מפוליסות הביטוח כאמור מידע עסקי ו/או מסחרי סודי שאינו רלוונטי להתקשרות זו.</w:t>
      </w:r>
    </w:p>
    <w:p w14:paraId="231A2BBA" w14:textId="77777777" w:rsidR="00D24E6F" w:rsidRPr="004A062C" w:rsidRDefault="00D24E6F" w:rsidP="00D24E6F">
      <w:pPr>
        <w:pStyle w:val="affe"/>
        <w:ind w:left="432"/>
        <w:jc w:val="both"/>
        <w:rPr>
          <w:rFonts w:cs="David"/>
          <w:sz w:val="24"/>
          <w:szCs w:val="24"/>
        </w:rPr>
      </w:pPr>
    </w:p>
    <w:p w14:paraId="3E0C4FA5" w14:textId="77777777" w:rsidR="00D24E6F" w:rsidRPr="004A062C" w:rsidRDefault="00D24E6F" w:rsidP="00D24E6F">
      <w:pPr>
        <w:pStyle w:val="affe"/>
        <w:ind w:left="-243"/>
        <w:jc w:val="both"/>
        <w:rPr>
          <w:rFonts w:cs="David"/>
          <w:sz w:val="24"/>
          <w:szCs w:val="24"/>
          <w:rtl/>
        </w:rPr>
      </w:pPr>
      <w:r w:rsidRPr="004A062C">
        <w:rPr>
          <w:rFonts w:cs="David" w:hint="cs"/>
          <w:sz w:val="24"/>
          <w:szCs w:val="24"/>
          <w:rtl/>
        </w:rPr>
        <w:t>הספק</w:t>
      </w:r>
      <w:r w:rsidRPr="004A062C">
        <w:rPr>
          <w:rFonts w:cs="David"/>
          <w:sz w:val="24"/>
          <w:szCs w:val="24"/>
          <w:rtl/>
        </w:rPr>
        <w:t xml:space="preserve"> </w:t>
      </w:r>
      <w:r w:rsidRPr="004A062C">
        <w:rPr>
          <w:rFonts w:cs="David" w:hint="eastAsia"/>
          <w:sz w:val="24"/>
          <w:szCs w:val="24"/>
          <w:rtl/>
        </w:rPr>
        <w:t>מצהיר</w:t>
      </w:r>
      <w:r w:rsidRPr="004A062C">
        <w:rPr>
          <w:rFonts w:cs="David"/>
          <w:sz w:val="24"/>
          <w:szCs w:val="24"/>
          <w:rtl/>
        </w:rPr>
        <w:t xml:space="preserve"> </w:t>
      </w:r>
      <w:r w:rsidRPr="004A062C">
        <w:rPr>
          <w:rFonts w:cs="David" w:hint="eastAsia"/>
          <w:sz w:val="24"/>
          <w:szCs w:val="24"/>
          <w:rtl/>
        </w:rPr>
        <w:t>ומתחייב</w:t>
      </w:r>
      <w:r w:rsidRPr="004A062C">
        <w:rPr>
          <w:rFonts w:cs="David"/>
          <w:sz w:val="24"/>
          <w:szCs w:val="24"/>
          <w:rtl/>
        </w:rPr>
        <w:t xml:space="preserve"> כ</w:t>
      </w:r>
      <w:r w:rsidRPr="004A062C">
        <w:rPr>
          <w:rFonts w:cs="David" w:hint="eastAsia"/>
          <w:sz w:val="24"/>
          <w:szCs w:val="24"/>
          <w:rtl/>
        </w:rPr>
        <w:t>י</w:t>
      </w:r>
      <w:r w:rsidRPr="004A062C">
        <w:rPr>
          <w:rFonts w:cs="David"/>
          <w:sz w:val="24"/>
          <w:szCs w:val="24"/>
          <w:rtl/>
        </w:rPr>
        <w:t xml:space="preserve"> </w:t>
      </w:r>
      <w:r w:rsidRPr="004A062C">
        <w:rPr>
          <w:rFonts w:cs="David" w:hint="eastAsia"/>
          <w:sz w:val="24"/>
          <w:szCs w:val="24"/>
          <w:rtl/>
        </w:rPr>
        <w:t>זכות</w:t>
      </w:r>
      <w:r w:rsidRPr="004A062C">
        <w:rPr>
          <w:rFonts w:cs="David"/>
          <w:sz w:val="24"/>
          <w:szCs w:val="24"/>
          <w:rtl/>
        </w:rPr>
        <w:t xml:space="preserve"> מדינת ישראל</w:t>
      </w:r>
      <w:r w:rsidRPr="004A062C">
        <w:rPr>
          <w:rFonts w:cs="David" w:hint="cs"/>
          <w:sz w:val="24"/>
          <w:szCs w:val="24"/>
          <w:rtl/>
        </w:rPr>
        <w:t>-</w:t>
      </w:r>
      <w:r w:rsidRPr="004A062C">
        <w:rPr>
          <w:rFonts w:cs="David"/>
          <w:sz w:val="24"/>
          <w:szCs w:val="24"/>
          <w:rtl/>
        </w:rPr>
        <w:t xml:space="preserve"> </w:t>
      </w:r>
      <w:r w:rsidRPr="004A062C">
        <w:rPr>
          <w:rFonts w:cs="David" w:hint="eastAsia"/>
          <w:sz w:val="24"/>
          <w:szCs w:val="24"/>
          <w:rtl/>
        </w:rPr>
        <w:t>משרד</w:t>
      </w:r>
      <w:r w:rsidRPr="004A062C">
        <w:rPr>
          <w:rFonts w:cs="David"/>
          <w:sz w:val="24"/>
          <w:szCs w:val="24"/>
          <w:rtl/>
        </w:rPr>
        <w:t xml:space="preserve"> </w:t>
      </w:r>
      <w:r w:rsidRPr="004A062C">
        <w:rPr>
          <w:rFonts w:cs="David" w:hint="eastAsia"/>
          <w:sz w:val="24"/>
          <w:szCs w:val="24"/>
          <w:rtl/>
        </w:rPr>
        <w:t xml:space="preserve">התרבות והספורט </w:t>
      </w:r>
      <w:r w:rsidRPr="004A062C">
        <w:rPr>
          <w:rFonts w:cs="David"/>
          <w:sz w:val="24"/>
          <w:szCs w:val="24"/>
          <w:rtl/>
        </w:rPr>
        <w:t xml:space="preserve">לעריכת הבדיקה ולדרישת השינויים כמפורט לעיל אינן מטילות על </w:t>
      </w:r>
      <w:r w:rsidRPr="004A062C">
        <w:rPr>
          <w:rFonts w:cs="David" w:hint="eastAsia"/>
          <w:sz w:val="24"/>
          <w:szCs w:val="24"/>
          <w:rtl/>
        </w:rPr>
        <w:t>מדינת</w:t>
      </w:r>
      <w:r w:rsidRPr="004A062C">
        <w:rPr>
          <w:rFonts w:cs="David"/>
          <w:sz w:val="24"/>
          <w:szCs w:val="24"/>
          <w:rtl/>
        </w:rPr>
        <w:t xml:space="preserve"> ישראל</w:t>
      </w:r>
      <w:r w:rsidRPr="004A062C">
        <w:rPr>
          <w:rFonts w:cs="David" w:hint="cs"/>
          <w:sz w:val="24"/>
          <w:szCs w:val="24"/>
          <w:rtl/>
        </w:rPr>
        <w:t>-</w:t>
      </w:r>
      <w:r w:rsidRPr="004A062C">
        <w:rPr>
          <w:rFonts w:cs="David"/>
          <w:sz w:val="24"/>
          <w:szCs w:val="24"/>
          <w:rtl/>
        </w:rPr>
        <w:t xml:space="preserve"> משרד </w:t>
      </w:r>
      <w:r w:rsidRPr="004A062C">
        <w:rPr>
          <w:rFonts w:cs="David" w:hint="eastAsia"/>
          <w:sz w:val="24"/>
          <w:szCs w:val="24"/>
          <w:rtl/>
        </w:rPr>
        <w:t>התרבות והספורט</w:t>
      </w:r>
      <w:r w:rsidRPr="004A062C">
        <w:rPr>
          <w:rFonts w:cs="David"/>
          <w:sz w:val="24"/>
          <w:szCs w:val="24"/>
          <w:rtl/>
        </w:rPr>
        <w:t xml:space="preserve"> או</w:t>
      </w:r>
      <w:r w:rsidRPr="004A062C">
        <w:rPr>
          <w:rFonts w:cs="David"/>
          <w:sz w:val="24"/>
          <w:szCs w:val="24"/>
        </w:rPr>
        <w:t xml:space="preserve"> </w:t>
      </w:r>
      <w:r w:rsidRPr="004A062C">
        <w:rPr>
          <w:rFonts w:cs="David"/>
          <w:sz w:val="24"/>
          <w:szCs w:val="24"/>
          <w:rtl/>
        </w:rPr>
        <w:t>על מי מטעמ</w:t>
      </w:r>
      <w:r w:rsidRPr="004A062C">
        <w:rPr>
          <w:rFonts w:cs="David" w:hint="eastAsia"/>
          <w:sz w:val="24"/>
          <w:szCs w:val="24"/>
          <w:rtl/>
        </w:rPr>
        <w:t>ם</w:t>
      </w:r>
      <w:r w:rsidRPr="004A062C">
        <w:rPr>
          <w:rFonts w:cs="David"/>
          <w:sz w:val="24"/>
          <w:szCs w:val="24"/>
          <w:rtl/>
        </w:rPr>
        <w:t xml:space="preserve"> כל חובה וכל אחריות שהיא לגבי פוליס</w:t>
      </w:r>
      <w:r w:rsidRPr="004A062C">
        <w:rPr>
          <w:rFonts w:cs="David" w:hint="eastAsia"/>
          <w:sz w:val="24"/>
          <w:szCs w:val="24"/>
          <w:rtl/>
        </w:rPr>
        <w:t>ו</w:t>
      </w:r>
      <w:r w:rsidRPr="004A062C">
        <w:rPr>
          <w:rFonts w:cs="David"/>
          <w:sz w:val="24"/>
          <w:szCs w:val="24"/>
          <w:rtl/>
        </w:rPr>
        <w:t xml:space="preserve">ת הביטוח/ </w:t>
      </w:r>
      <w:r w:rsidRPr="004A062C">
        <w:rPr>
          <w:rFonts w:cs="David" w:hint="eastAsia"/>
          <w:sz w:val="24"/>
          <w:szCs w:val="24"/>
          <w:rtl/>
        </w:rPr>
        <w:t>אישורי</w:t>
      </w:r>
      <w:r w:rsidRPr="004A062C">
        <w:rPr>
          <w:rFonts w:cs="David"/>
          <w:sz w:val="24"/>
          <w:szCs w:val="24"/>
          <w:rtl/>
        </w:rPr>
        <w:t xml:space="preserve"> </w:t>
      </w:r>
      <w:r w:rsidRPr="004A062C">
        <w:rPr>
          <w:rFonts w:cs="David" w:hint="eastAsia"/>
          <w:sz w:val="24"/>
          <w:szCs w:val="24"/>
          <w:rtl/>
        </w:rPr>
        <w:t>הביטוח</w:t>
      </w:r>
      <w:r w:rsidRPr="004A062C">
        <w:rPr>
          <w:rFonts w:cs="David"/>
          <w:sz w:val="24"/>
          <w:szCs w:val="24"/>
          <w:rtl/>
        </w:rPr>
        <w:t xml:space="preserve"> כאמור, טיבם, היקפם ותוקפם, או לגבי העדרם, ואין בה</w:t>
      </w:r>
      <w:r w:rsidRPr="004A062C">
        <w:rPr>
          <w:rFonts w:cs="David" w:hint="eastAsia"/>
          <w:sz w:val="24"/>
          <w:szCs w:val="24"/>
          <w:rtl/>
        </w:rPr>
        <w:t>ן</w:t>
      </w:r>
      <w:r w:rsidRPr="004A062C">
        <w:rPr>
          <w:rFonts w:cs="David"/>
          <w:sz w:val="24"/>
          <w:szCs w:val="24"/>
          <w:rtl/>
        </w:rPr>
        <w:t xml:space="preserve"> כדי לגרוע מכל חובה שהיא המוטלת על </w:t>
      </w:r>
      <w:r w:rsidRPr="004A062C">
        <w:rPr>
          <w:rFonts w:cs="David" w:hint="cs"/>
          <w:sz w:val="24"/>
          <w:szCs w:val="24"/>
          <w:rtl/>
        </w:rPr>
        <w:t>הספק</w:t>
      </w:r>
      <w:r w:rsidRPr="004A062C">
        <w:rPr>
          <w:rFonts w:cs="David"/>
          <w:sz w:val="24"/>
          <w:szCs w:val="24"/>
          <w:rtl/>
        </w:rPr>
        <w:t xml:space="preserve"> </w:t>
      </w:r>
      <w:r w:rsidRPr="004A062C">
        <w:rPr>
          <w:rFonts w:cs="David" w:hint="eastAsia"/>
          <w:sz w:val="24"/>
          <w:szCs w:val="24"/>
          <w:rtl/>
        </w:rPr>
        <w:t>לפי</w:t>
      </w:r>
      <w:r w:rsidRPr="004A062C">
        <w:rPr>
          <w:rFonts w:cs="David"/>
          <w:sz w:val="24"/>
          <w:szCs w:val="24"/>
          <w:rtl/>
        </w:rPr>
        <w:t xml:space="preserve"> </w:t>
      </w:r>
      <w:r w:rsidRPr="004A062C">
        <w:rPr>
          <w:rFonts w:cs="David" w:hint="eastAsia"/>
          <w:sz w:val="24"/>
          <w:szCs w:val="24"/>
          <w:rtl/>
        </w:rPr>
        <w:t>ההסכם</w:t>
      </w:r>
      <w:r w:rsidRPr="004A062C">
        <w:rPr>
          <w:rFonts w:cs="David"/>
          <w:sz w:val="24"/>
          <w:szCs w:val="24"/>
          <w:rtl/>
        </w:rPr>
        <w:t xml:space="preserve">, וזאת בין אם </w:t>
      </w:r>
      <w:r w:rsidRPr="004A062C">
        <w:rPr>
          <w:rFonts w:cs="David" w:hint="eastAsia"/>
          <w:sz w:val="24"/>
          <w:szCs w:val="24"/>
          <w:rtl/>
        </w:rPr>
        <w:t>נ</w:t>
      </w:r>
      <w:r w:rsidRPr="004A062C">
        <w:rPr>
          <w:rFonts w:cs="David"/>
          <w:sz w:val="24"/>
          <w:szCs w:val="24"/>
          <w:rtl/>
        </w:rPr>
        <w:t>דרש</w:t>
      </w:r>
      <w:r w:rsidRPr="004A062C">
        <w:rPr>
          <w:rFonts w:cs="David" w:hint="eastAsia"/>
          <w:sz w:val="24"/>
          <w:szCs w:val="24"/>
          <w:rtl/>
        </w:rPr>
        <w:t>ו</w:t>
      </w:r>
      <w:r w:rsidRPr="004A062C">
        <w:rPr>
          <w:rFonts w:cs="David"/>
          <w:sz w:val="24"/>
          <w:szCs w:val="24"/>
          <w:rtl/>
        </w:rPr>
        <w:t xml:space="preserve"> </w:t>
      </w:r>
      <w:r w:rsidRPr="004A062C">
        <w:rPr>
          <w:rFonts w:cs="David" w:hint="eastAsia"/>
          <w:sz w:val="24"/>
          <w:szCs w:val="24"/>
          <w:rtl/>
        </w:rPr>
        <w:t>התאמות</w:t>
      </w:r>
      <w:r w:rsidRPr="004A062C">
        <w:rPr>
          <w:rFonts w:cs="David"/>
          <w:sz w:val="24"/>
          <w:szCs w:val="24"/>
          <w:rtl/>
        </w:rPr>
        <w:t xml:space="preserve"> ובין אם לאו, בין אם </w:t>
      </w:r>
      <w:r w:rsidRPr="004A062C">
        <w:rPr>
          <w:rFonts w:cs="David" w:hint="eastAsia"/>
          <w:sz w:val="24"/>
          <w:szCs w:val="24"/>
          <w:rtl/>
        </w:rPr>
        <w:t>נבדקו</w:t>
      </w:r>
      <w:r w:rsidRPr="004A062C">
        <w:rPr>
          <w:rFonts w:cs="David"/>
          <w:sz w:val="24"/>
          <w:szCs w:val="24"/>
          <w:rtl/>
        </w:rPr>
        <w:t xml:space="preserve"> ובין אם לאו.</w:t>
      </w:r>
    </w:p>
    <w:p w14:paraId="795834F2" w14:textId="77777777" w:rsidR="00D24E6F" w:rsidRPr="004A062C" w:rsidRDefault="00D24E6F" w:rsidP="00D24E6F">
      <w:pPr>
        <w:pStyle w:val="affe"/>
        <w:jc w:val="both"/>
        <w:rPr>
          <w:rFonts w:cs="David"/>
          <w:sz w:val="24"/>
          <w:szCs w:val="24"/>
          <w:rtl/>
        </w:rPr>
      </w:pPr>
    </w:p>
    <w:p w14:paraId="47F4171C" w14:textId="77777777" w:rsidR="00D24E6F" w:rsidRPr="004A062C" w:rsidRDefault="00D24E6F" w:rsidP="00D24E6F">
      <w:pPr>
        <w:pStyle w:val="affe"/>
        <w:numPr>
          <w:ilvl w:val="0"/>
          <w:numId w:val="42"/>
        </w:numPr>
        <w:ind w:left="-243" w:hanging="283"/>
        <w:jc w:val="both"/>
        <w:rPr>
          <w:rFonts w:cs="David"/>
          <w:b/>
          <w:bCs/>
          <w:sz w:val="24"/>
          <w:szCs w:val="24"/>
        </w:rPr>
      </w:pPr>
      <w:r w:rsidRPr="004A062C">
        <w:rPr>
          <w:rFonts w:cs="David" w:hint="eastAsia"/>
          <w:b/>
          <w:bCs/>
          <w:sz w:val="24"/>
          <w:szCs w:val="24"/>
          <w:rtl/>
        </w:rPr>
        <w:t>למען</w:t>
      </w:r>
      <w:r w:rsidRPr="004A062C">
        <w:rPr>
          <w:rFonts w:cs="David"/>
          <w:b/>
          <w:bCs/>
          <w:sz w:val="24"/>
          <w:szCs w:val="24"/>
          <w:rtl/>
        </w:rPr>
        <w:t xml:space="preserve"> </w:t>
      </w:r>
      <w:r w:rsidRPr="004A062C">
        <w:rPr>
          <w:rFonts w:cs="David" w:hint="eastAsia"/>
          <w:b/>
          <w:bCs/>
          <w:sz w:val="24"/>
          <w:szCs w:val="24"/>
          <w:rtl/>
        </w:rPr>
        <w:t>הסר</w:t>
      </w:r>
      <w:r w:rsidRPr="004A062C">
        <w:rPr>
          <w:rFonts w:cs="David"/>
          <w:b/>
          <w:bCs/>
          <w:sz w:val="24"/>
          <w:szCs w:val="24"/>
          <w:rtl/>
        </w:rPr>
        <w:t xml:space="preserve"> </w:t>
      </w:r>
      <w:r w:rsidRPr="004A062C">
        <w:rPr>
          <w:rFonts w:cs="David" w:hint="eastAsia"/>
          <w:b/>
          <w:bCs/>
          <w:sz w:val="24"/>
          <w:szCs w:val="24"/>
          <w:rtl/>
        </w:rPr>
        <w:t>כל</w:t>
      </w:r>
      <w:r w:rsidRPr="004A062C">
        <w:rPr>
          <w:rFonts w:cs="David"/>
          <w:b/>
          <w:bCs/>
          <w:sz w:val="24"/>
          <w:szCs w:val="24"/>
          <w:rtl/>
        </w:rPr>
        <w:t xml:space="preserve"> </w:t>
      </w:r>
      <w:r w:rsidRPr="004A062C">
        <w:rPr>
          <w:rFonts w:cs="David" w:hint="eastAsia"/>
          <w:b/>
          <w:bCs/>
          <w:sz w:val="24"/>
          <w:szCs w:val="24"/>
          <w:rtl/>
        </w:rPr>
        <w:t>ספק</w:t>
      </w:r>
      <w:r w:rsidRPr="004A062C">
        <w:rPr>
          <w:rFonts w:cs="David"/>
          <w:b/>
          <w:bCs/>
          <w:sz w:val="24"/>
          <w:szCs w:val="24"/>
          <w:rtl/>
        </w:rPr>
        <w:t xml:space="preserve"> </w:t>
      </w:r>
      <w:r w:rsidRPr="004A062C">
        <w:rPr>
          <w:rFonts w:cs="David" w:hint="eastAsia"/>
          <w:b/>
          <w:bCs/>
          <w:sz w:val="24"/>
          <w:szCs w:val="24"/>
          <w:rtl/>
        </w:rPr>
        <w:t>מוסכם</w:t>
      </w:r>
      <w:r w:rsidRPr="004A062C">
        <w:rPr>
          <w:rFonts w:cs="David"/>
          <w:b/>
          <w:bCs/>
          <w:sz w:val="24"/>
          <w:szCs w:val="24"/>
          <w:rtl/>
        </w:rPr>
        <w:t xml:space="preserve"> </w:t>
      </w:r>
      <w:r w:rsidRPr="004A062C">
        <w:rPr>
          <w:rFonts w:cs="David" w:hint="eastAsia"/>
          <w:b/>
          <w:bCs/>
          <w:sz w:val="24"/>
          <w:szCs w:val="24"/>
          <w:rtl/>
        </w:rPr>
        <w:t>בזה</w:t>
      </w:r>
      <w:r w:rsidRPr="004A062C">
        <w:rPr>
          <w:rFonts w:cs="David"/>
          <w:b/>
          <w:bCs/>
          <w:sz w:val="24"/>
          <w:szCs w:val="24"/>
          <w:rtl/>
        </w:rPr>
        <w:t xml:space="preserve"> </w:t>
      </w:r>
      <w:r w:rsidRPr="004A062C">
        <w:rPr>
          <w:rFonts w:cs="David" w:hint="eastAsia"/>
          <w:b/>
          <w:bCs/>
          <w:sz w:val="24"/>
          <w:szCs w:val="24"/>
          <w:rtl/>
        </w:rPr>
        <w:t>כי</w:t>
      </w:r>
      <w:r w:rsidRPr="004A062C">
        <w:rPr>
          <w:rFonts w:cs="David"/>
          <w:b/>
          <w:bCs/>
          <w:sz w:val="24"/>
          <w:szCs w:val="24"/>
          <w:rtl/>
        </w:rPr>
        <w:t xml:space="preserve"> </w:t>
      </w:r>
      <w:r w:rsidRPr="004A062C">
        <w:rPr>
          <w:rFonts w:cs="David" w:hint="eastAsia"/>
          <w:b/>
          <w:bCs/>
          <w:sz w:val="24"/>
          <w:szCs w:val="24"/>
          <w:rtl/>
        </w:rPr>
        <w:t>הביטוחים</w:t>
      </w:r>
      <w:r w:rsidRPr="004A062C">
        <w:rPr>
          <w:rFonts w:cs="David"/>
          <w:b/>
          <w:bCs/>
          <w:sz w:val="24"/>
          <w:szCs w:val="24"/>
          <w:rtl/>
        </w:rPr>
        <w:t xml:space="preserve"> </w:t>
      </w:r>
      <w:r w:rsidRPr="004A062C">
        <w:rPr>
          <w:rFonts w:cs="David" w:hint="eastAsia"/>
          <w:b/>
          <w:bCs/>
          <w:sz w:val="24"/>
          <w:szCs w:val="24"/>
          <w:rtl/>
        </w:rPr>
        <w:t>הנדרשים</w:t>
      </w:r>
      <w:r w:rsidRPr="004A062C">
        <w:rPr>
          <w:rFonts w:cs="David"/>
          <w:b/>
          <w:bCs/>
          <w:sz w:val="24"/>
          <w:szCs w:val="24"/>
          <w:rtl/>
        </w:rPr>
        <w:t xml:space="preserve"> </w:t>
      </w:r>
      <w:r w:rsidRPr="004A062C">
        <w:rPr>
          <w:rFonts w:cs="David" w:hint="eastAsia"/>
          <w:b/>
          <w:bCs/>
          <w:sz w:val="24"/>
          <w:szCs w:val="24"/>
          <w:rtl/>
        </w:rPr>
        <w:t>ב</w:t>
      </w:r>
      <w:r w:rsidRPr="004A062C">
        <w:rPr>
          <w:rFonts w:cs="David" w:hint="cs"/>
          <w:b/>
          <w:bCs/>
          <w:sz w:val="24"/>
          <w:szCs w:val="24"/>
          <w:rtl/>
        </w:rPr>
        <w:t>סעיף ביטוח</w:t>
      </w:r>
      <w:r w:rsidRPr="004A062C">
        <w:rPr>
          <w:rFonts w:cs="David"/>
          <w:b/>
          <w:bCs/>
          <w:sz w:val="24"/>
          <w:szCs w:val="24"/>
          <w:rtl/>
        </w:rPr>
        <w:t xml:space="preserve"> </w:t>
      </w:r>
      <w:r w:rsidRPr="004A062C">
        <w:rPr>
          <w:rFonts w:cs="David" w:hint="eastAsia"/>
          <w:b/>
          <w:bCs/>
          <w:sz w:val="24"/>
          <w:szCs w:val="24"/>
          <w:rtl/>
        </w:rPr>
        <w:t>זה</w:t>
      </w:r>
      <w:r w:rsidRPr="004A062C">
        <w:rPr>
          <w:rFonts w:cs="David"/>
          <w:b/>
          <w:bCs/>
          <w:sz w:val="24"/>
          <w:szCs w:val="24"/>
          <w:rtl/>
        </w:rPr>
        <w:t xml:space="preserve">, </w:t>
      </w:r>
      <w:r w:rsidRPr="004A062C">
        <w:rPr>
          <w:rFonts w:cs="David" w:hint="eastAsia"/>
          <w:b/>
          <w:bCs/>
          <w:sz w:val="24"/>
          <w:szCs w:val="24"/>
          <w:rtl/>
        </w:rPr>
        <w:t>גבולות</w:t>
      </w:r>
      <w:r w:rsidRPr="004A062C">
        <w:rPr>
          <w:rFonts w:cs="David"/>
          <w:b/>
          <w:bCs/>
          <w:sz w:val="24"/>
          <w:szCs w:val="24"/>
          <w:rtl/>
        </w:rPr>
        <w:t xml:space="preserve"> </w:t>
      </w:r>
      <w:r w:rsidRPr="004A062C">
        <w:rPr>
          <w:rFonts w:cs="David" w:hint="eastAsia"/>
          <w:b/>
          <w:bCs/>
          <w:sz w:val="24"/>
          <w:szCs w:val="24"/>
          <w:rtl/>
        </w:rPr>
        <w:t>האחריות</w:t>
      </w:r>
      <w:r w:rsidRPr="004A062C">
        <w:rPr>
          <w:rFonts w:cs="David"/>
          <w:b/>
          <w:bCs/>
          <w:sz w:val="24"/>
          <w:szCs w:val="24"/>
          <w:rtl/>
        </w:rPr>
        <w:t xml:space="preserve"> </w:t>
      </w:r>
      <w:r w:rsidRPr="004A062C">
        <w:rPr>
          <w:rFonts w:cs="David" w:hint="eastAsia"/>
          <w:b/>
          <w:bCs/>
          <w:sz w:val="24"/>
          <w:szCs w:val="24"/>
          <w:rtl/>
        </w:rPr>
        <w:t>ותנאי</w:t>
      </w:r>
      <w:r w:rsidRPr="004A062C">
        <w:rPr>
          <w:rFonts w:cs="David"/>
          <w:b/>
          <w:bCs/>
          <w:sz w:val="24"/>
          <w:szCs w:val="24"/>
          <w:rtl/>
        </w:rPr>
        <w:t xml:space="preserve"> </w:t>
      </w:r>
      <w:r w:rsidRPr="004A062C">
        <w:rPr>
          <w:rFonts w:cs="David" w:hint="eastAsia"/>
          <w:b/>
          <w:bCs/>
          <w:sz w:val="24"/>
          <w:szCs w:val="24"/>
          <w:rtl/>
        </w:rPr>
        <w:t>הכיסוי</w:t>
      </w:r>
      <w:r w:rsidRPr="004A062C">
        <w:rPr>
          <w:rFonts w:cs="David"/>
          <w:b/>
          <w:bCs/>
          <w:sz w:val="24"/>
          <w:szCs w:val="24"/>
          <w:rtl/>
        </w:rPr>
        <w:t xml:space="preserve"> </w:t>
      </w:r>
      <w:r w:rsidRPr="004A062C">
        <w:rPr>
          <w:rFonts w:cs="David" w:hint="eastAsia"/>
          <w:b/>
          <w:bCs/>
          <w:sz w:val="24"/>
          <w:szCs w:val="24"/>
          <w:rtl/>
        </w:rPr>
        <w:t>הם</w:t>
      </w:r>
      <w:r w:rsidRPr="004A062C">
        <w:rPr>
          <w:rFonts w:cs="David"/>
          <w:b/>
          <w:bCs/>
          <w:sz w:val="24"/>
          <w:szCs w:val="24"/>
          <w:rtl/>
        </w:rPr>
        <w:t xml:space="preserve"> </w:t>
      </w:r>
      <w:r w:rsidRPr="004A062C">
        <w:rPr>
          <w:rFonts w:cs="David" w:hint="eastAsia"/>
          <w:b/>
          <w:bCs/>
          <w:sz w:val="24"/>
          <w:szCs w:val="24"/>
          <w:rtl/>
        </w:rPr>
        <w:t>בבחינת</w:t>
      </w:r>
      <w:r w:rsidRPr="004A062C">
        <w:rPr>
          <w:rFonts w:cs="David"/>
          <w:b/>
          <w:bCs/>
          <w:sz w:val="24"/>
          <w:szCs w:val="24"/>
          <w:rtl/>
        </w:rPr>
        <w:t xml:space="preserve"> </w:t>
      </w:r>
      <w:r w:rsidRPr="004A062C">
        <w:rPr>
          <w:rFonts w:cs="David" w:hint="eastAsia"/>
          <w:b/>
          <w:bCs/>
          <w:sz w:val="24"/>
          <w:szCs w:val="24"/>
          <w:rtl/>
        </w:rPr>
        <w:t>דרישה</w:t>
      </w:r>
      <w:r w:rsidRPr="004A062C">
        <w:rPr>
          <w:rFonts w:cs="David"/>
          <w:b/>
          <w:bCs/>
          <w:sz w:val="24"/>
          <w:szCs w:val="24"/>
          <w:rtl/>
        </w:rPr>
        <w:t xml:space="preserve"> </w:t>
      </w:r>
      <w:r w:rsidRPr="004A062C">
        <w:rPr>
          <w:rFonts w:cs="David" w:hint="eastAsia"/>
          <w:b/>
          <w:bCs/>
          <w:sz w:val="24"/>
          <w:szCs w:val="24"/>
          <w:rtl/>
        </w:rPr>
        <w:t>מינימלית</w:t>
      </w:r>
      <w:r w:rsidRPr="004A062C">
        <w:rPr>
          <w:rFonts w:cs="David"/>
          <w:b/>
          <w:bCs/>
          <w:sz w:val="24"/>
          <w:szCs w:val="24"/>
          <w:rtl/>
        </w:rPr>
        <w:t xml:space="preserve"> </w:t>
      </w:r>
      <w:r w:rsidRPr="004A062C">
        <w:rPr>
          <w:rFonts w:cs="David" w:hint="eastAsia"/>
          <w:b/>
          <w:bCs/>
          <w:sz w:val="24"/>
          <w:szCs w:val="24"/>
          <w:rtl/>
        </w:rPr>
        <w:t>המוטלת</w:t>
      </w:r>
      <w:r w:rsidRPr="004A062C">
        <w:rPr>
          <w:rFonts w:cs="David"/>
          <w:b/>
          <w:bCs/>
          <w:sz w:val="24"/>
          <w:szCs w:val="24"/>
          <w:rtl/>
        </w:rPr>
        <w:t xml:space="preserve"> </w:t>
      </w:r>
      <w:r w:rsidRPr="004A062C">
        <w:rPr>
          <w:rFonts w:cs="David" w:hint="eastAsia"/>
          <w:b/>
          <w:bCs/>
          <w:sz w:val="24"/>
          <w:szCs w:val="24"/>
          <w:rtl/>
        </w:rPr>
        <w:t>על</w:t>
      </w:r>
      <w:r w:rsidRPr="004A062C">
        <w:rPr>
          <w:rFonts w:cs="David"/>
          <w:b/>
          <w:bCs/>
          <w:sz w:val="24"/>
          <w:szCs w:val="24"/>
          <w:rtl/>
        </w:rPr>
        <w:t xml:space="preserve"> </w:t>
      </w:r>
      <w:r w:rsidRPr="004A062C">
        <w:rPr>
          <w:rFonts w:cs="David" w:hint="cs"/>
          <w:b/>
          <w:bCs/>
          <w:sz w:val="24"/>
          <w:szCs w:val="24"/>
          <w:rtl/>
        </w:rPr>
        <w:t>הספק</w:t>
      </w:r>
      <w:r w:rsidRPr="004A062C">
        <w:rPr>
          <w:rFonts w:cs="David"/>
          <w:b/>
          <w:bCs/>
          <w:sz w:val="24"/>
          <w:szCs w:val="24"/>
          <w:rtl/>
        </w:rPr>
        <w:t xml:space="preserve">, </w:t>
      </w:r>
      <w:r w:rsidRPr="004A062C">
        <w:rPr>
          <w:rFonts w:cs="David" w:hint="eastAsia"/>
          <w:b/>
          <w:bCs/>
          <w:sz w:val="24"/>
          <w:szCs w:val="24"/>
          <w:rtl/>
        </w:rPr>
        <w:t>ואין</w:t>
      </w:r>
      <w:r w:rsidRPr="004A062C">
        <w:rPr>
          <w:rFonts w:cs="David"/>
          <w:b/>
          <w:bCs/>
          <w:sz w:val="24"/>
          <w:szCs w:val="24"/>
          <w:rtl/>
        </w:rPr>
        <w:t xml:space="preserve"> </w:t>
      </w:r>
      <w:r w:rsidRPr="004A062C">
        <w:rPr>
          <w:rFonts w:cs="David" w:hint="eastAsia"/>
          <w:b/>
          <w:bCs/>
          <w:sz w:val="24"/>
          <w:szCs w:val="24"/>
          <w:rtl/>
        </w:rPr>
        <w:t>בהם</w:t>
      </w:r>
      <w:r w:rsidRPr="004A062C">
        <w:rPr>
          <w:rFonts w:cs="David"/>
          <w:b/>
          <w:bCs/>
          <w:sz w:val="24"/>
          <w:szCs w:val="24"/>
          <w:rtl/>
        </w:rPr>
        <w:t xml:space="preserve"> </w:t>
      </w:r>
      <w:r w:rsidRPr="004A062C">
        <w:rPr>
          <w:rFonts w:cs="David" w:hint="eastAsia"/>
          <w:b/>
          <w:bCs/>
          <w:sz w:val="24"/>
          <w:szCs w:val="24"/>
          <w:rtl/>
        </w:rPr>
        <w:t>משום</w:t>
      </w:r>
      <w:r w:rsidRPr="004A062C">
        <w:rPr>
          <w:rFonts w:cs="David"/>
          <w:b/>
          <w:bCs/>
          <w:sz w:val="24"/>
          <w:szCs w:val="24"/>
          <w:rtl/>
        </w:rPr>
        <w:t xml:space="preserve"> </w:t>
      </w:r>
      <w:r w:rsidRPr="004A062C">
        <w:rPr>
          <w:rFonts w:cs="David" w:hint="eastAsia"/>
          <w:b/>
          <w:bCs/>
          <w:sz w:val="24"/>
          <w:szCs w:val="24"/>
          <w:rtl/>
        </w:rPr>
        <w:t>אישור</w:t>
      </w:r>
      <w:r w:rsidRPr="004A062C">
        <w:rPr>
          <w:rFonts w:cs="David"/>
          <w:b/>
          <w:bCs/>
          <w:sz w:val="24"/>
          <w:szCs w:val="24"/>
          <w:rtl/>
        </w:rPr>
        <w:t xml:space="preserve"> </w:t>
      </w:r>
      <w:r w:rsidRPr="004A062C">
        <w:rPr>
          <w:rFonts w:cs="David" w:hint="eastAsia"/>
          <w:b/>
          <w:bCs/>
          <w:sz w:val="24"/>
          <w:szCs w:val="24"/>
          <w:rtl/>
        </w:rPr>
        <w:t>המדינה</w:t>
      </w:r>
      <w:r w:rsidRPr="004A062C">
        <w:rPr>
          <w:rFonts w:cs="David"/>
          <w:b/>
          <w:bCs/>
          <w:sz w:val="24"/>
          <w:szCs w:val="24"/>
          <w:rtl/>
        </w:rPr>
        <w:t xml:space="preserve"> </w:t>
      </w:r>
      <w:r w:rsidRPr="004A062C">
        <w:rPr>
          <w:rFonts w:cs="David" w:hint="eastAsia"/>
          <w:b/>
          <w:bCs/>
          <w:sz w:val="24"/>
          <w:szCs w:val="24"/>
          <w:rtl/>
        </w:rPr>
        <w:t>או</w:t>
      </w:r>
      <w:r w:rsidRPr="004A062C">
        <w:rPr>
          <w:rFonts w:cs="David"/>
          <w:b/>
          <w:bCs/>
          <w:sz w:val="24"/>
          <w:szCs w:val="24"/>
          <w:rtl/>
        </w:rPr>
        <w:t xml:space="preserve"> </w:t>
      </w:r>
      <w:r w:rsidRPr="004A062C">
        <w:rPr>
          <w:rFonts w:cs="David" w:hint="eastAsia"/>
          <w:b/>
          <w:bCs/>
          <w:sz w:val="24"/>
          <w:szCs w:val="24"/>
          <w:rtl/>
        </w:rPr>
        <w:t>מי</w:t>
      </w:r>
      <w:r w:rsidRPr="004A062C">
        <w:rPr>
          <w:rFonts w:cs="David"/>
          <w:b/>
          <w:bCs/>
          <w:sz w:val="24"/>
          <w:szCs w:val="24"/>
          <w:rtl/>
        </w:rPr>
        <w:t xml:space="preserve"> </w:t>
      </w:r>
      <w:r w:rsidRPr="004A062C">
        <w:rPr>
          <w:rFonts w:cs="David" w:hint="eastAsia"/>
          <w:b/>
          <w:bCs/>
          <w:sz w:val="24"/>
          <w:szCs w:val="24"/>
          <w:rtl/>
        </w:rPr>
        <w:t>מטעמה</w:t>
      </w:r>
      <w:r w:rsidRPr="004A062C">
        <w:rPr>
          <w:rFonts w:cs="David"/>
          <w:b/>
          <w:bCs/>
          <w:sz w:val="24"/>
          <w:szCs w:val="24"/>
          <w:rtl/>
        </w:rPr>
        <w:t xml:space="preserve"> </w:t>
      </w:r>
      <w:r w:rsidRPr="004A062C">
        <w:rPr>
          <w:rFonts w:cs="David" w:hint="eastAsia"/>
          <w:b/>
          <w:bCs/>
          <w:sz w:val="24"/>
          <w:szCs w:val="24"/>
          <w:rtl/>
        </w:rPr>
        <w:t>להיקף</w:t>
      </w:r>
      <w:r w:rsidRPr="004A062C">
        <w:rPr>
          <w:rFonts w:cs="David"/>
          <w:b/>
          <w:bCs/>
          <w:sz w:val="24"/>
          <w:szCs w:val="24"/>
          <w:rtl/>
        </w:rPr>
        <w:t xml:space="preserve"> </w:t>
      </w:r>
      <w:r w:rsidRPr="004A062C">
        <w:rPr>
          <w:rFonts w:cs="David" w:hint="eastAsia"/>
          <w:b/>
          <w:bCs/>
          <w:sz w:val="24"/>
          <w:szCs w:val="24"/>
          <w:rtl/>
        </w:rPr>
        <w:t>וגודל</w:t>
      </w:r>
      <w:r w:rsidRPr="004A062C">
        <w:rPr>
          <w:rFonts w:cs="David"/>
          <w:b/>
          <w:bCs/>
          <w:sz w:val="24"/>
          <w:szCs w:val="24"/>
          <w:rtl/>
        </w:rPr>
        <w:t xml:space="preserve"> </w:t>
      </w:r>
      <w:r w:rsidRPr="004A062C">
        <w:rPr>
          <w:rFonts w:cs="David" w:hint="eastAsia"/>
          <w:b/>
          <w:bCs/>
          <w:sz w:val="24"/>
          <w:szCs w:val="24"/>
          <w:rtl/>
        </w:rPr>
        <w:t>הסיכון</w:t>
      </w:r>
      <w:r w:rsidRPr="004A062C">
        <w:rPr>
          <w:rFonts w:cs="David"/>
          <w:b/>
          <w:bCs/>
          <w:sz w:val="24"/>
          <w:szCs w:val="24"/>
          <w:rtl/>
        </w:rPr>
        <w:t xml:space="preserve"> </w:t>
      </w:r>
      <w:r w:rsidRPr="004A062C">
        <w:rPr>
          <w:rFonts w:cs="David" w:hint="eastAsia"/>
          <w:b/>
          <w:bCs/>
          <w:sz w:val="24"/>
          <w:szCs w:val="24"/>
          <w:rtl/>
        </w:rPr>
        <w:t>לביטוח</w:t>
      </w:r>
      <w:r w:rsidRPr="004A062C">
        <w:rPr>
          <w:rFonts w:cs="David"/>
          <w:b/>
          <w:bCs/>
          <w:sz w:val="24"/>
          <w:szCs w:val="24"/>
          <w:rtl/>
        </w:rPr>
        <w:t xml:space="preserve"> </w:t>
      </w:r>
      <w:r w:rsidRPr="004A062C">
        <w:rPr>
          <w:rFonts w:cs="David" w:hint="eastAsia"/>
          <w:b/>
          <w:bCs/>
          <w:sz w:val="24"/>
          <w:szCs w:val="24"/>
          <w:rtl/>
        </w:rPr>
        <w:t>ועליו</w:t>
      </w:r>
      <w:r w:rsidRPr="004A062C">
        <w:rPr>
          <w:rFonts w:cs="David"/>
          <w:b/>
          <w:bCs/>
          <w:sz w:val="24"/>
          <w:szCs w:val="24"/>
          <w:rtl/>
        </w:rPr>
        <w:t xml:space="preserve"> </w:t>
      </w:r>
      <w:r w:rsidRPr="004A062C">
        <w:rPr>
          <w:rFonts w:cs="David" w:hint="eastAsia"/>
          <w:b/>
          <w:bCs/>
          <w:sz w:val="24"/>
          <w:szCs w:val="24"/>
          <w:rtl/>
        </w:rPr>
        <w:t>לבחון</w:t>
      </w:r>
      <w:r w:rsidRPr="004A062C">
        <w:rPr>
          <w:rFonts w:cs="David"/>
          <w:b/>
          <w:bCs/>
          <w:sz w:val="24"/>
          <w:szCs w:val="24"/>
          <w:rtl/>
        </w:rPr>
        <w:t xml:space="preserve"> </w:t>
      </w:r>
      <w:r w:rsidRPr="004A062C">
        <w:rPr>
          <w:rFonts w:cs="David" w:hint="eastAsia"/>
          <w:b/>
          <w:bCs/>
          <w:sz w:val="24"/>
          <w:szCs w:val="24"/>
          <w:rtl/>
        </w:rPr>
        <w:t>את</w:t>
      </w:r>
      <w:r w:rsidRPr="004A062C">
        <w:rPr>
          <w:rFonts w:cs="David"/>
          <w:b/>
          <w:bCs/>
          <w:sz w:val="24"/>
          <w:szCs w:val="24"/>
          <w:rtl/>
        </w:rPr>
        <w:t xml:space="preserve"> </w:t>
      </w:r>
      <w:r w:rsidRPr="004A062C">
        <w:rPr>
          <w:rFonts w:cs="David" w:hint="eastAsia"/>
          <w:b/>
          <w:bCs/>
          <w:sz w:val="24"/>
          <w:szCs w:val="24"/>
          <w:rtl/>
        </w:rPr>
        <w:t>חשיפתו</w:t>
      </w:r>
      <w:r w:rsidRPr="004A062C">
        <w:rPr>
          <w:rFonts w:cs="David"/>
          <w:b/>
          <w:bCs/>
          <w:sz w:val="24"/>
          <w:szCs w:val="24"/>
          <w:rtl/>
        </w:rPr>
        <w:t xml:space="preserve"> </w:t>
      </w:r>
      <w:r w:rsidRPr="004A062C">
        <w:rPr>
          <w:rFonts w:cs="David" w:hint="eastAsia"/>
          <w:b/>
          <w:bCs/>
          <w:sz w:val="24"/>
          <w:szCs w:val="24"/>
          <w:rtl/>
        </w:rPr>
        <w:t>לסיכונים</w:t>
      </w:r>
      <w:r w:rsidRPr="004A062C">
        <w:rPr>
          <w:rFonts w:cs="David"/>
          <w:b/>
          <w:bCs/>
          <w:sz w:val="24"/>
          <w:szCs w:val="24"/>
          <w:rtl/>
        </w:rPr>
        <w:t xml:space="preserve"> </w:t>
      </w:r>
      <w:r w:rsidRPr="004A062C">
        <w:rPr>
          <w:rFonts w:cs="David" w:hint="eastAsia"/>
          <w:b/>
          <w:bCs/>
          <w:sz w:val="24"/>
          <w:szCs w:val="24"/>
          <w:rtl/>
        </w:rPr>
        <w:t>ולקבוע</w:t>
      </w:r>
      <w:r w:rsidRPr="004A062C">
        <w:rPr>
          <w:rFonts w:cs="David"/>
          <w:b/>
          <w:bCs/>
          <w:sz w:val="24"/>
          <w:szCs w:val="24"/>
          <w:rtl/>
        </w:rPr>
        <w:t xml:space="preserve"> </w:t>
      </w:r>
      <w:r w:rsidRPr="004A062C">
        <w:rPr>
          <w:rFonts w:cs="David" w:hint="eastAsia"/>
          <w:b/>
          <w:bCs/>
          <w:sz w:val="24"/>
          <w:szCs w:val="24"/>
          <w:rtl/>
        </w:rPr>
        <w:t>את</w:t>
      </w:r>
      <w:r w:rsidRPr="004A062C">
        <w:rPr>
          <w:rFonts w:cs="David"/>
          <w:b/>
          <w:bCs/>
          <w:sz w:val="24"/>
          <w:szCs w:val="24"/>
          <w:rtl/>
        </w:rPr>
        <w:t xml:space="preserve"> </w:t>
      </w:r>
      <w:r w:rsidRPr="004A062C">
        <w:rPr>
          <w:rFonts w:cs="David" w:hint="eastAsia"/>
          <w:b/>
          <w:bCs/>
          <w:sz w:val="24"/>
          <w:szCs w:val="24"/>
          <w:rtl/>
        </w:rPr>
        <w:t>הביטוחים</w:t>
      </w:r>
      <w:r w:rsidRPr="004A062C">
        <w:rPr>
          <w:rFonts w:cs="David"/>
          <w:b/>
          <w:bCs/>
          <w:sz w:val="24"/>
          <w:szCs w:val="24"/>
          <w:rtl/>
        </w:rPr>
        <w:t xml:space="preserve"> </w:t>
      </w:r>
      <w:r w:rsidRPr="004A062C">
        <w:rPr>
          <w:rFonts w:cs="David" w:hint="eastAsia"/>
          <w:b/>
          <w:bCs/>
          <w:sz w:val="24"/>
          <w:szCs w:val="24"/>
          <w:rtl/>
        </w:rPr>
        <w:t>הנחוצים</w:t>
      </w:r>
      <w:r w:rsidRPr="004A062C">
        <w:rPr>
          <w:rFonts w:cs="David"/>
          <w:b/>
          <w:bCs/>
          <w:sz w:val="24"/>
          <w:szCs w:val="24"/>
          <w:rtl/>
        </w:rPr>
        <w:t xml:space="preserve"> </w:t>
      </w:r>
      <w:r w:rsidRPr="004A062C">
        <w:rPr>
          <w:rFonts w:cs="David" w:hint="eastAsia"/>
          <w:b/>
          <w:bCs/>
          <w:sz w:val="24"/>
          <w:szCs w:val="24"/>
          <w:rtl/>
        </w:rPr>
        <w:t>לרבות</w:t>
      </w:r>
      <w:r w:rsidRPr="004A062C">
        <w:rPr>
          <w:rFonts w:cs="David"/>
          <w:b/>
          <w:bCs/>
          <w:sz w:val="24"/>
          <w:szCs w:val="24"/>
          <w:rtl/>
        </w:rPr>
        <w:t xml:space="preserve"> </w:t>
      </w:r>
      <w:r w:rsidRPr="004A062C">
        <w:rPr>
          <w:rFonts w:cs="David" w:hint="eastAsia"/>
          <w:b/>
          <w:bCs/>
          <w:sz w:val="24"/>
          <w:szCs w:val="24"/>
          <w:rtl/>
        </w:rPr>
        <w:t>היקף</w:t>
      </w:r>
      <w:r w:rsidRPr="004A062C">
        <w:rPr>
          <w:rFonts w:cs="David"/>
          <w:b/>
          <w:bCs/>
          <w:sz w:val="24"/>
          <w:szCs w:val="24"/>
          <w:rtl/>
        </w:rPr>
        <w:t xml:space="preserve"> </w:t>
      </w:r>
      <w:r w:rsidRPr="004A062C">
        <w:rPr>
          <w:rFonts w:cs="David" w:hint="eastAsia"/>
          <w:b/>
          <w:bCs/>
          <w:sz w:val="24"/>
          <w:szCs w:val="24"/>
          <w:rtl/>
        </w:rPr>
        <w:t>הכיסויים</w:t>
      </w:r>
      <w:r w:rsidRPr="004A062C">
        <w:rPr>
          <w:rFonts w:cs="David"/>
          <w:b/>
          <w:bCs/>
          <w:sz w:val="24"/>
          <w:szCs w:val="24"/>
          <w:rtl/>
        </w:rPr>
        <w:t>,</w:t>
      </w:r>
      <w:r w:rsidRPr="004A062C">
        <w:rPr>
          <w:rFonts w:cs="David" w:hint="cs"/>
          <w:b/>
          <w:bCs/>
          <w:sz w:val="24"/>
          <w:szCs w:val="24"/>
          <w:rtl/>
        </w:rPr>
        <w:t xml:space="preserve"> תקופות הביטוח,</w:t>
      </w:r>
      <w:r w:rsidRPr="004A062C">
        <w:rPr>
          <w:rFonts w:cs="David"/>
          <w:b/>
          <w:bCs/>
          <w:sz w:val="24"/>
          <w:szCs w:val="24"/>
          <w:rtl/>
        </w:rPr>
        <w:t xml:space="preserve"> </w:t>
      </w:r>
      <w:r w:rsidRPr="004A062C">
        <w:rPr>
          <w:rFonts w:cs="David" w:hint="eastAsia"/>
          <w:b/>
          <w:bCs/>
          <w:sz w:val="24"/>
          <w:szCs w:val="24"/>
          <w:rtl/>
        </w:rPr>
        <w:t>וגבולות</w:t>
      </w:r>
      <w:r w:rsidRPr="004A062C">
        <w:rPr>
          <w:rFonts w:cs="David"/>
          <w:b/>
          <w:bCs/>
          <w:sz w:val="24"/>
          <w:szCs w:val="24"/>
          <w:rtl/>
        </w:rPr>
        <w:t xml:space="preserve"> </w:t>
      </w:r>
      <w:r w:rsidRPr="004A062C">
        <w:rPr>
          <w:rFonts w:cs="David" w:hint="eastAsia"/>
          <w:b/>
          <w:bCs/>
          <w:sz w:val="24"/>
          <w:szCs w:val="24"/>
          <w:rtl/>
        </w:rPr>
        <w:t>האחריות</w:t>
      </w:r>
      <w:r w:rsidRPr="004A062C">
        <w:rPr>
          <w:rFonts w:cs="David"/>
          <w:b/>
          <w:bCs/>
          <w:sz w:val="24"/>
          <w:szCs w:val="24"/>
          <w:rtl/>
        </w:rPr>
        <w:t xml:space="preserve"> </w:t>
      </w:r>
      <w:r w:rsidRPr="004A062C">
        <w:rPr>
          <w:rFonts w:cs="David" w:hint="eastAsia"/>
          <w:b/>
          <w:bCs/>
          <w:sz w:val="24"/>
          <w:szCs w:val="24"/>
          <w:rtl/>
        </w:rPr>
        <w:t>בהתאם</w:t>
      </w:r>
      <w:r w:rsidRPr="004A062C">
        <w:rPr>
          <w:rFonts w:cs="David"/>
          <w:b/>
          <w:bCs/>
          <w:sz w:val="24"/>
          <w:szCs w:val="24"/>
          <w:rtl/>
        </w:rPr>
        <w:t xml:space="preserve"> </w:t>
      </w:r>
      <w:r w:rsidRPr="004A062C">
        <w:rPr>
          <w:rFonts w:cs="David" w:hint="eastAsia"/>
          <w:b/>
          <w:bCs/>
          <w:sz w:val="24"/>
          <w:szCs w:val="24"/>
          <w:rtl/>
        </w:rPr>
        <w:t>לכך</w:t>
      </w:r>
      <w:r w:rsidRPr="004A062C">
        <w:rPr>
          <w:rFonts w:cs="David"/>
          <w:b/>
          <w:bCs/>
          <w:sz w:val="24"/>
          <w:szCs w:val="24"/>
          <w:rtl/>
        </w:rPr>
        <w:t>.</w:t>
      </w:r>
    </w:p>
    <w:p w14:paraId="7A2755ED" w14:textId="77777777" w:rsidR="00D24E6F" w:rsidRPr="004A062C" w:rsidRDefault="00D24E6F" w:rsidP="00D24E6F">
      <w:pPr>
        <w:pStyle w:val="affe"/>
        <w:jc w:val="both"/>
        <w:rPr>
          <w:rFonts w:cs="David"/>
          <w:sz w:val="24"/>
          <w:szCs w:val="24"/>
          <w:rtl/>
        </w:rPr>
      </w:pPr>
    </w:p>
    <w:p w14:paraId="52184D3F" w14:textId="77777777" w:rsidR="00D24E6F" w:rsidRPr="004A062C" w:rsidRDefault="00D24E6F" w:rsidP="00D24E6F">
      <w:pPr>
        <w:pStyle w:val="affe"/>
        <w:numPr>
          <w:ilvl w:val="0"/>
          <w:numId w:val="42"/>
        </w:numPr>
        <w:ind w:left="-243" w:hanging="283"/>
        <w:jc w:val="both"/>
        <w:rPr>
          <w:rFonts w:cs="David"/>
          <w:sz w:val="24"/>
          <w:szCs w:val="24"/>
        </w:rPr>
      </w:pPr>
      <w:r w:rsidRPr="004A062C">
        <w:rPr>
          <w:rFonts w:cs="David"/>
          <w:sz w:val="24"/>
          <w:szCs w:val="24"/>
          <w:rtl/>
        </w:rPr>
        <w:t xml:space="preserve">אין בכל האמור בסעיפי הביטוח כדי לפטור את </w:t>
      </w:r>
      <w:r w:rsidRPr="004A062C">
        <w:rPr>
          <w:rFonts w:cs="David" w:hint="cs"/>
          <w:sz w:val="24"/>
          <w:szCs w:val="24"/>
          <w:rtl/>
        </w:rPr>
        <w:t>הספק</w:t>
      </w:r>
      <w:r w:rsidRPr="004A062C">
        <w:rPr>
          <w:rFonts w:cs="David"/>
          <w:sz w:val="24"/>
          <w:szCs w:val="24"/>
          <w:rtl/>
        </w:rPr>
        <w:t xml:space="preserve"> מכל חובה החלה </w:t>
      </w:r>
      <w:r w:rsidRPr="004A062C">
        <w:rPr>
          <w:rFonts w:cs="David" w:hint="eastAsia"/>
          <w:sz w:val="24"/>
          <w:szCs w:val="24"/>
          <w:rtl/>
        </w:rPr>
        <w:t>עליו</w:t>
      </w:r>
      <w:r w:rsidRPr="004A062C">
        <w:rPr>
          <w:rFonts w:cs="David"/>
          <w:sz w:val="24"/>
          <w:szCs w:val="24"/>
          <w:rtl/>
        </w:rPr>
        <w:t xml:space="preserve"> על פי דין ועל פי ההסכם ואין לפרש את האמור כוויתור של מדינת ישראל</w:t>
      </w:r>
      <w:r w:rsidRPr="004A062C">
        <w:rPr>
          <w:rFonts w:cs="David" w:hint="cs"/>
          <w:sz w:val="24"/>
          <w:szCs w:val="24"/>
          <w:rtl/>
        </w:rPr>
        <w:t>-</w:t>
      </w:r>
      <w:r w:rsidRPr="004A062C">
        <w:rPr>
          <w:rFonts w:cs="David"/>
          <w:sz w:val="24"/>
          <w:szCs w:val="24"/>
          <w:rtl/>
        </w:rPr>
        <w:t xml:space="preserve"> משרד </w:t>
      </w:r>
      <w:r w:rsidRPr="004A062C">
        <w:rPr>
          <w:rFonts w:cs="David" w:hint="eastAsia"/>
          <w:sz w:val="24"/>
          <w:szCs w:val="24"/>
          <w:rtl/>
        </w:rPr>
        <w:t xml:space="preserve">התרבות והספורט </w:t>
      </w:r>
      <w:r w:rsidRPr="004A062C">
        <w:rPr>
          <w:rFonts w:cs="David"/>
          <w:sz w:val="24"/>
          <w:szCs w:val="24"/>
          <w:rtl/>
        </w:rPr>
        <w:t xml:space="preserve"> על כל זכות או סעד המוקנים לה</w:t>
      </w:r>
      <w:r w:rsidRPr="004A062C">
        <w:rPr>
          <w:rFonts w:cs="David" w:hint="eastAsia"/>
          <w:sz w:val="24"/>
          <w:szCs w:val="24"/>
          <w:rtl/>
        </w:rPr>
        <w:t>ם</w:t>
      </w:r>
      <w:r w:rsidRPr="004A062C">
        <w:rPr>
          <w:rFonts w:cs="David"/>
          <w:sz w:val="24"/>
          <w:szCs w:val="24"/>
          <w:rtl/>
        </w:rPr>
        <w:t xml:space="preserve"> על פי </w:t>
      </w:r>
      <w:r w:rsidRPr="004A062C">
        <w:rPr>
          <w:rFonts w:cs="David" w:hint="eastAsia"/>
          <w:sz w:val="24"/>
          <w:szCs w:val="24"/>
          <w:rtl/>
        </w:rPr>
        <w:t>כל</w:t>
      </w:r>
      <w:r w:rsidRPr="004A062C">
        <w:rPr>
          <w:rFonts w:cs="David"/>
          <w:sz w:val="24"/>
          <w:szCs w:val="24"/>
          <w:rtl/>
        </w:rPr>
        <w:t xml:space="preserve"> דין ועל פי </w:t>
      </w:r>
      <w:r w:rsidRPr="004A062C">
        <w:rPr>
          <w:rFonts w:cs="David" w:hint="eastAsia"/>
          <w:sz w:val="24"/>
          <w:szCs w:val="24"/>
          <w:rtl/>
        </w:rPr>
        <w:t>הסכם</w:t>
      </w:r>
      <w:r w:rsidRPr="004A062C">
        <w:rPr>
          <w:rFonts w:cs="David"/>
          <w:sz w:val="24"/>
          <w:szCs w:val="24"/>
          <w:rtl/>
        </w:rPr>
        <w:t xml:space="preserve"> זה.</w:t>
      </w:r>
    </w:p>
    <w:p w14:paraId="09585650" w14:textId="77777777" w:rsidR="00D24E6F" w:rsidRPr="004A062C" w:rsidRDefault="00D24E6F" w:rsidP="00D24E6F">
      <w:pPr>
        <w:pStyle w:val="affe"/>
        <w:jc w:val="both"/>
        <w:rPr>
          <w:rFonts w:cs="David"/>
          <w:sz w:val="24"/>
          <w:szCs w:val="24"/>
          <w:rtl/>
        </w:rPr>
      </w:pPr>
    </w:p>
    <w:p w14:paraId="1CF3E82C" w14:textId="77777777" w:rsidR="00D24E6F" w:rsidRPr="004A062C" w:rsidRDefault="00D24E6F" w:rsidP="00D24E6F">
      <w:pPr>
        <w:pStyle w:val="affe"/>
        <w:numPr>
          <w:ilvl w:val="0"/>
          <w:numId w:val="42"/>
        </w:numPr>
        <w:ind w:left="-243" w:hanging="283"/>
        <w:jc w:val="both"/>
        <w:rPr>
          <w:rFonts w:cs="David"/>
          <w:sz w:val="24"/>
          <w:szCs w:val="24"/>
          <w:rtl/>
        </w:rPr>
      </w:pPr>
      <w:r w:rsidRPr="004A062C">
        <w:rPr>
          <w:rFonts w:cs="David"/>
          <w:sz w:val="24"/>
          <w:szCs w:val="24"/>
          <w:rtl/>
        </w:rPr>
        <w:t>אי עמידה בתנאי סעיפי ביטוח אלו מהווה הפרה יסודית של הסכם זה.</w:t>
      </w:r>
    </w:p>
    <w:p w14:paraId="77B59B99" w14:textId="77777777" w:rsidR="00772509" w:rsidRPr="00D24E6F" w:rsidRDefault="00772509" w:rsidP="00D24E6F">
      <w:pPr>
        <w:jc w:val="right"/>
        <w:rPr>
          <w:rFonts w:ascii="David" w:hAnsi="David"/>
        </w:rPr>
      </w:pPr>
    </w:p>
    <w:sectPr w:rsidR="00772509" w:rsidRPr="00D24E6F" w:rsidSect="00DE1E47">
      <w:headerReference w:type="even" r:id="rId23"/>
      <w:pgSz w:w="11906" w:h="16838"/>
      <w:pgMar w:top="1276" w:right="1393" w:bottom="1418"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66B805" w14:textId="77777777" w:rsidR="00354BF3" w:rsidRDefault="00354BF3" w:rsidP="002F432F">
      <w:pPr>
        <w:spacing w:line="240" w:lineRule="auto"/>
      </w:pPr>
      <w:r>
        <w:separator/>
      </w:r>
    </w:p>
  </w:endnote>
  <w:endnote w:type="continuationSeparator" w:id="0">
    <w:p w14:paraId="46FA384E" w14:textId="77777777" w:rsidR="00354BF3" w:rsidRDefault="00354BF3"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iriam">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Narkisi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Aharoni">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87683510"/>
      <w:docPartObj>
        <w:docPartGallery w:val="Page Numbers (Bottom of Page)"/>
        <w:docPartUnique/>
      </w:docPartObj>
    </w:sdtPr>
    <w:sdtEndPr>
      <w:rPr>
        <w:cs/>
      </w:rPr>
    </w:sdtEndPr>
    <w:sdtContent>
      <w:p w14:paraId="0EC626C6" w14:textId="1B10197B" w:rsidR="00354BF3" w:rsidRDefault="00354BF3" w:rsidP="00D7351D">
        <w:pPr>
          <w:pStyle w:val="af1"/>
          <w:jc w:val="center"/>
        </w:pPr>
        <w:r>
          <w:fldChar w:fldCharType="begin"/>
        </w:r>
        <w:r>
          <w:rPr>
            <w:rtl/>
            <w:cs/>
          </w:rPr>
          <w:instrText>PAGE   \* MERGEFORMAT</w:instrText>
        </w:r>
        <w:r>
          <w:fldChar w:fldCharType="separate"/>
        </w:r>
        <w:r w:rsidR="00253045" w:rsidRPr="00253045">
          <w:rPr>
            <w:noProof/>
            <w:rtl/>
            <w:lang w:val="he-IL"/>
          </w:rPr>
          <w:t>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DF21B8" w14:textId="3AC647DC" w:rsidR="00354BF3" w:rsidRDefault="00354BF3">
    <w:pPr>
      <w:pStyle w:val="af1"/>
      <w:jc w:val="center"/>
    </w:pPr>
    <w:r>
      <w:fldChar w:fldCharType="begin"/>
    </w:r>
    <w:r>
      <w:instrText xml:space="preserve"> PAGE   \* MERGEFORMAT </w:instrText>
    </w:r>
    <w:r>
      <w:fldChar w:fldCharType="separate"/>
    </w:r>
    <w:r w:rsidR="00253045" w:rsidRPr="00253045">
      <w:rPr>
        <w:rFonts w:cs="Calibri"/>
        <w:noProof/>
        <w:rtl/>
        <w:lang w:val="he-IL"/>
      </w:rPr>
      <w:t>21</w:t>
    </w:r>
    <w:r>
      <w:rPr>
        <w:rFonts w:cs="Calibri"/>
        <w:noProof/>
        <w:lang w:val="he-IL"/>
      </w:rPr>
      <w:fldChar w:fldCharType="end"/>
    </w:r>
  </w:p>
  <w:p w14:paraId="181D839C" w14:textId="77777777" w:rsidR="00354BF3" w:rsidRDefault="00354BF3">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BD7AD5" w14:textId="77777777" w:rsidR="00354BF3" w:rsidRDefault="00354BF3" w:rsidP="002F432F">
      <w:pPr>
        <w:spacing w:line="240" w:lineRule="auto"/>
      </w:pPr>
      <w:r>
        <w:separator/>
      </w:r>
    </w:p>
  </w:footnote>
  <w:footnote w:type="continuationSeparator" w:id="0">
    <w:p w14:paraId="053A0A5C" w14:textId="77777777" w:rsidR="00354BF3" w:rsidRDefault="00354BF3"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C55FCB" w14:textId="24A48149" w:rsidR="00354BF3" w:rsidRPr="0001252E" w:rsidRDefault="00354BF3" w:rsidP="00777C36">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00600F09" w:rsidRPr="00600F09">
      <w:rPr>
        <w:rFonts w:ascii="David" w:hAnsi="David"/>
        <w:b/>
        <w:bCs/>
        <w:sz w:val="24"/>
        <w:rtl/>
      </w:rPr>
      <w:t>מס</w:t>
    </w:r>
    <w:r w:rsidR="00600F09" w:rsidRPr="00600F09">
      <w:rPr>
        <w:rFonts w:ascii="David" w:hAnsi="David" w:hint="cs"/>
        <w:b/>
        <w:bCs/>
        <w:sz w:val="24"/>
        <w:rtl/>
      </w:rPr>
      <w:t xml:space="preserve">פר </w:t>
    </w:r>
    <w:r w:rsidR="00600F09" w:rsidRPr="00600F09">
      <w:rPr>
        <w:rFonts w:ascii="David" w:hAnsi="David"/>
        <w:b/>
        <w:bCs/>
        <w:sz w:val="24"/>
        <w:rtl/>
      </w:rPr>
      <w:t>10</w:t>
    </w:r>
    <w:r w:rsidR="00600F09" w:rsidRPr="00600F09">
      <w:rPr>
        <w:rFonts w:ascii="David" w:hAnsi="David"/>
        <w:b/>
        <w:bCs/>
        <w:noProof/>
        <w:sz w:val="24"/>
        <w:rtl/>
      </w:rPr>
      <w:t>/2023</w:t>
    </w:r>
    <w:r w:rsidRPr="0001252E">
      <w:rPr>
        <w:rFonts w:ascii="David" w:hAnsi="David"/>
        <w:b/>
        <w:bCs/>
        <w:sz w:val="24"/>
        <w:rtl/>
      </w:rPr>
      <w:fldChar w:fldCharType="end"/>
    </w:r>
  </w:p>
  <w:p w14:paraId="63F8D47F" w14:textId="77777777" w:rsidR="00354BF3" w:rsidRPr="00EC0A9D" w:rsidRDefault="00354BF3" w:rsidP="00777C36">
    <w:pPr>
      <w:jc w:val="center"/>
      <w:rPr>
        <w:rFonts w:ascii="David" w:hAnsi="David"/>
        <w:b/>
        <w:bCs/>
        <w:sz w:val="24"/>
        <w:rtl/>
      </w:rPr>
    </w:pPr>
    <w:r w:rsidRPr="00EC0A9D">
      <w:rPr>
        <w:rFonts w:ascii="David" w:hAnsi="David"/>
        <w:b/>
        <w:bCs/>
        <w:sz w:val="24"/>
        <w:rtl/>
      </w:rPr>
      <w:fldChar w:fldCharType="begin"/>
    </w:r>
    <w:r w:rsidRPr="00EC0A9D">
      <w:rPr>
        <w:rFonts w:ascii="David" w:hAnsi="David"/>
        <w:b/>
        <w:bCs/>
        <w:sz w:val="24"/>
        <w:rtl/>
      </w:rPr>
      <w:instrText xml:space="preserve"> </w:instrText>
    </w:r>
    <w:r w:rsidRPr="00EC0A9D">
      <w:rPr>
        <w:rFonts w:ascii="David" w:hAnsi="David"/>
        <w:b/>
        <w:bCs/>
        <w:sz w:val="24"/>
      </w:rPr>
      <w:instrText>REF</w:instrText>
    </w:r>
    <w:r w:rsidRPr="00EC0A9D">
      <w:rPr>
        <w:rFonts w:ascii="David" w:hAnsi="David"/>
        <w:b/>
        <w:bCs/>
        <w:sz w:val="24"/>
        <w:rtl/>
      </w:rPr>
      <w:instrText xml:space="preserve"> שם_המכרז \</w:instrText>
    </w:r>
    <w:r w:rsidRPr="00EC0A9D">
      <w:rPr>
        <w:rFonts w:ascii="David" w:hAnsi="David"/>
        <w:b/>
        <w:bCs/>
        <w:sz w:val="24"/>
      </w:rPr>
      <w:instrText>h</w:instrText>
    </w:r>
    <w:r w:rsidRPr="00EC0A9D">
      <w:rPr>
        <w:rFonts w:ascii="David" w:hAnsi="David"/>
        <w:b/>
        <w:bCs/>
        <w:sz w:val="24"/>
        <w:rtl/>
      </w:rPr>
      <w:instrText xml:space="preserve">  \* </w:instrText>
    </w:r>
    <w:r w:rsidRPr="00EC0A9D">
      <w:rPr>
        <w:rFonts w:ascii="David" w:hAnsi="David"/>
        <w:b/>
        <w:bCs/>
        <w:sz w:val="24"/>
      </w:rPr>
      <w:instrText>MERGEFORMAT</w:instrText>
    </w:r>
    <w:r w:rsidRPr="00EC0A9D">
      <w:rPr>
        <w:rFonts w:ascii="David" w:hAnsi="David"/>
        <w:b/>
        <w:bCs/>
        <w:sz w:val="24"/>
        <w:rtl/>
      </w:rPr>
      <w:instrText xml:space="preserve"> </w:instrText>
    </w:r>
    <w:r w:rsidRPr="00EC0A9D">
      <w:rPr>
        <w:rFonts w:ascii="David" w:hAnsi="David"/>
        <w:b/>
        <w:bCs/>
        <w:sz w:val="24"/>
        <w:rtl/>
      </w:rPr>
    </w:r>
    <w:r w:rsidRPr="00EC0A9D">
      <w:rPr>
        <w:rFonts w:ascii="David" w:hAnsi="David"/>
        <w:b/>
        <w:bCs/>
        <w:sz w:val="24"/>
        <w:rtl/>
      </w:rPr>
      <w:fldChar w:fldCharType="separate"/>
    </w:r>
    <w:r w:rsidRPr="00EC0A9D">
      <w:rPr>
        <w:rFonts w:ascii="David" w:hAnsi="David" w:hint="cs"/>
        <w:b/>
        <w:bCs/>
        <w:sz w:val="24"/>
        <w:rtl/>
      </w:rPr>
      <w:t>מתן שירותי ייעוץ</w:t>
    </w:r>
    <w:r w:rsidRPr="00EC0A9D">
      <w:rPr>
        <w:rFonts w:ascii="David" w:hAnsi="David" w:hint="cs"/>
        <w:b/>
        <w:bCs/>
        <w:rtl/>
      </w:rPr>
      <w:t xml:space="preserve"> בתחום הבטיחות עבור הרשות לנהיגה ספורטיבית</w:t>
    </w:r>
    <w:r w:rsidRPr="00EC0A9D">
      <w:rPr>
        <w:rFonts w:ascii="David" w:hAnsi="David"/>
        <w:b/>
        <w:bCs/>
        <w:sz w:val="24"/>
        <w:rtl/>
      </w:rPr>
      <w:fldChar w:fldCharType="end"/>
    </w:r>
  </w:p>
  <w:p w14:paraId="5BFCFF9A" w14:textId="77777777" w:rsidR="00354BF3" w:rsidRPr="00777C36" w:rsidRDefault="00354BF3">
    <w:pPr>
      <w:pStyle w:val="af"/>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735E00" w14:textId="77777777" w:rsidR="00354BF3" w:rsidRPr="0001252E" w:rsidRDefault="00354BF3" w:rsidP="00CD6E7A">
    <w:pPr>
      <w:jc w:val="center"/>
      <w:rPr>
        <w:rFonts w:ascii="David" w:hAnsi="David"/>
        <w:b/>
        <w:bCs/>
        <w:sz w:val="24"/>
        <w:rtl/>
      </w:rPr>
    </w:pPr>
    <w:r w:rsidRPr="0001252E">
      <w:rPr>
        <w:rFonts w:ascii="David" w:hAnsi="David"/>
        <w:b/>
        <w:bCs/>
        <w:sz w:val="24"/>
        <w:rtl/>
      </w:rPr>
      <w:t xml:space="preserve">מכרז פומבי </w:t>
    </w:r>
    <w:r w:rsidRPr="0001252E">
      <w:rPr>
        <w:rFonts w:ascii="David" w:hAnsi="David"/>
        <w:b/>
        <w:bCs/>
        <w:sz w:val="24"/>
        <w:rtl/>
      </w:rPr>
      <w:fldChar w:fldCharType="begin"/>
    </w:r>
    <w:r w:rsidRPr="0001252E">
      <w:rPr>
        <w:rFonts w:ascii="David" w:hAnsi="David"/>
        <w:b/>
        <w:bCs/>
        <w:sz w:val="24"/>
        <w:rtl/>
      </w:rPr>
      <w:instrText xml:space="preserve"> </w:instrText>
    </w:r>
    <w:r w:rsidRPr="0001252E">
      <w:rPr>
        <w:rFonts w:ascii="David" w:hAnsi="David"/>
        <w:b/>
        <w:bCs/>
        <w:sz w:val="24"/>
      </w:rPr>
      <w:instrText>REF</w:instrText>
    </w:r>
    <w:r w:rsidRPr="0001252E">
      <w:rPr>
        <w:rFonts w:ascii="David" w:hAnsi="David"/>
        <w:b/>
        <w:bCs/>
        <w:sz w:val="24"/>
        <w:rtl/>
      </w:rPr>
      <w:instrText xml:space="preserve"> מספר_המכרז \</w:instrText>
    </w:r>
    <w:r w:rsidRPr="0001252E">
      <w:rPr>
        <w:rFonts w:ascii="David" w:hAnsi="David"/>
        <w:b/>
        <w:bCs/>
        <w:sz w:val="24"/>
      </w:rPr>
      <w:instrText>h</w:instrText>
    </w:r>
    <w:r w:rsidRPr="0001252E">
      <w:rPr>
        <w:rFonts w:ascii="David" w:hAnsi="David"/>
        <w:b/>
        <w:bCs/>
        <w:sz w:val="24"/>
        <w:rtl/>
      </w:rPr>
      <w:instrText xml:space="preserve">  \* </w:instrText>
    </w:r>
    <w:r w:rsidRPr="0001252E">
      <w:rPr>
        <w:rFonts w:ascii="David" w:hAnsi="David"/>
        <w:b/>
        <w:bCs/>
        <w:sz w:val="24"/>
      </w:rPr>
      <w:instrText>MERGEFORMAT</w:instrText>
    </w:r>
    <w:r w:rsidRPr="0001252E">
      <w:rPr>
        <w:rFonts w:ascii="David" w:hAnsi="David"/>
        <w:b/>
        <w:bCs/>
        <w:sz w:val="24"/>
        <w:rtl/>
      </w:rPr>
      <w:instrText xml:space="preserve"> </w:instrText>
    </w:r>
    <w:r w:rsidRPr="0001252E">
      <w:rPr>
        <w:rFonts w:ascii="David" w:hAnsi="David"/>
        <w:b/>
        <w:bCs/>
        <w:sz w:val="24"/>
        <w:rtl/>
      </w:rPr>
    </w:r>
    <w:r w:rsidRPr="0001252E">
      <w:rPr>
        <w:rFonts w:ascii="David" w:hAnsi="David"/>
        <w:b/>
        <w:bCs/>
        <w:sz w:val="24"/>
        <w:rtl/>
      </w:rPr>
      <w:fldChar w:fldCharType="separate"/>
    </w:r>
    <w:r w:rsidRPr="00FC173C">
      <w:rPr>
        <w:rFonts w:ascii="David" w:hAnsi="David"/>
        <w:b/>
        <w:bCs/>
        <w:sz w:val="24"/>
        <w:rtl/>
      </w:rPr>
      <w:t>מס</w:t>
    </w:r>
    <w:r w:rsidRPr="00FC173C">
      <w:rPr>
        <w:rFonts w:ascii="David" w:hAnsi="David" w:hint="cs"/>
        <w:b/>
        <w:bCs/>
        <w:sz w:val="24"/>
        <w:rtl/>
      </w:rPr>
      <w:t xml:space="preserve">פר </w:t>
    </w:r>
    <w:r w:rsidRPr="00FC173C">
      <w:rPr>
        <w:rFonts w:ascii="David" w:hAnsi="David"/>
        <w:b/>
        <w:bCs/>
        <w:sz w:val="24"/>
        <w:rtl/>
      </w:rPr>
      <w:t>#</w:t>
    </w:r>
    <w:r w:rsidRPr="00FC173C">
      <w:rPr>
        <w:rFonts w:ascii="David" w:hAnsi="David"/>
        <w:b/>
        <w:bCs/>
        <w:noProof/>
        <w:sz w:val="24"/>
        <w:rtl/>
      </w:rPr>
      <w:t>/2023</w:t>
    </w:r>
    <w:r w:rsidRPr="0001252E">
      <w:rPr>
        <w:rFonts w:ascii="David" w:hAnsi="David"/>
        <w:b/>
        <w:bCs/>
        <w:sz w:val="24"/>
        <w:rtl/>
      </w:rPr>
      <w:fldChar w:fldCharType="end"/>
    </w:r>
  </w:p>
  <w:p w14:paraId="41E9D774" w14:textId="77777777" w:rsidR="00354BF3" w:rsidRPr="002629DB" w:rsidRDefault="00354BF3" w:rsidP="00CD6E7A">
    <w:pPr>
      <w:jc w:val="center"/>
      <w:rPr>
        <w:rFonts w:ascii="David" w:hAnsi="David"/>
        <w:b/>
        <w:bCs/>
        <w:sz w:val="24"/>
        <w:rtl/>
      </w:rPr>
    </w:pPr>
    <w:r w:rsidRPr="002629DB">
      <w:rPr>
        <w:rFonts w:ascii="David" w:hAnsi="David"/>
        <w:b/>
        <w:bCs/>
        <w:sz w:val="24"/>
        <w:rtl/>
      </w:rPr>
      <w:fldChar w:fldCharType="begin"/>
    </w:r>
    <w:r w:rsidRPr="002629DB">
      <w:rPr>
        <w:rFonts w:ascii="David" w:hAnsi="David"/>
        <w:b/>
        <w:bCs/>
        <w:sz w:val="24"/>
        <w:rtl/>
      </w:rPr>
      <w:instrText xml:space="preserve"> </w:instrText>
    </w:r>
    <w:r w:rsidRPr="002629DB">
      <w:rPr>
        <w:rFonts w:ascii="David" w:hAnsi="David"/>
        <w:b/>
        <w:bCs/>
        <w:sz w:val="24"/>
      </w:rPr>
      <w:instrText>REF</w:instrText>
    </w:r>
    <w:r w:rsidRPr="002629DB">
      <w:rPr>
        <w:rFonts w:ascii="David" w:hAnsi="David"/>
        <w:b/>
        <w:bCs/>
        <w:sz w:val="24"/>
        <w:rtl/>
      </w:rPr>
      <w:instrText xml:space="preserve"> שם_המכרז \</w:instrText>
    </w:r>
    <w:r w:rsidRPr="002629DB">
      <w:rPr>
        <w:rFonts w:ascii="David" w:hAnsi="David"/>
        <w:b/>
        <w:bCs/>
        <w:sz w:val="24"/>
      </w:rPr>
      <w:instrText>h</w:instrText>
    </w:r>
    <w:r w:rsidRPr="002629DB">
      <w:rPr>
        <w:rFonts w:ascii="David" w:hAnsi="David"/>
        <w:b/>
        <w:bCs/>
        <w:sz w:val="24"/>
        <w:rtl/>
      </w:rPr>
      <w:instrText xml:space="preserve">  \* </w:instrText>
    </w:r>
    <w:r w:rsidRPr="002629DB">
      <w:rPr>
        <w:rFonts w:ascii="David" w:hAnsi="David"/>
        <w:b/>
        <w:bCs/>
        <w:sz w:val="24"/>
      </w:rPr>
      <w:instrText>MERGEFORMAT</w:instrText>
    </w:r>
    <w:r w:rsidRPr="002629DB">
      <w:rPr>
        <w:rFonts w:ascii="David" w:hAnsi="David"/>
        <w:b/>
        <w:bCs/>
        <w:sz w:val="24"/>
        <w:rtl/>
      </w:rPr>
      <w:instrText xml:space="preserve"> </w:instrText>
    </w:r>
    <w:r w:rsidRPr="002629DB">
      <w:rPr>
        <w:rFonts w:ascii="David" w:hAnsi="David"/>
        <w:b/>
        <w:bCs/>
        <w:sz w:val="24"/>
        <w:rtl/>
      </w:rPr>
    </w:r>
    <w:r w:rsidRPr="002629DB">
      <w:rPr>
        <w:rFonts w:ascii="David" w:hAnsi="David"/>
        <w:b/>
        <w:bCs/>
        <w:sz w:val="24"/>
        <w:rtl/>
      </w:rPr>
      <w:fldChar w:fldCharType="separate"/>
    </w:r>
    <w:r w:rsidRPr="002629DB">
      <w:rPr>
        <w:rFonts w:ascii="David" w:hAnsi="David" w:hint="cs"/>
        <w:b/>
        <w:bCs/>
        <w:sz w:val="24"/>
        <w:rtl/>
      </w:rPr>
      <w:t>מתן שירותי ייעוץ</w:t>
    </w:r>
    <w:r w:rsidRPr="002629DB">
      <w:rPr>
        <w:rFonts w:ascii="David" w:hAnsi="David" w:hint="cs"/>
        <w:b/>
        <w:bCs/>
        <w:rtl/>
      </w:rPr>
      <w:t xml:space="preserve"> בתחום הבטיחות עבור הרשות לנהיגה ספורטיבית</w:t>
    </w:r>
    <w:r w:rsidRPr="002629DB">
      <w:rPr>
        <w:rFonts w:ascii="David" w:hAnsi="David"/>
        <w:b/>
        <w:bCs/>
        <w:sz w:val="24"/>
        <w:rtl/>
      </w:rPr>
      <w:fldChar w:fldCharType="end"/>
    </w:r>
  </w:p>
  <w:p w14:paraId="42FB527C" w14:textId="77777777" w:rsidR="00354BF3" w:rsidRDefault="00354BF3">
    <w:pPr>
      <w:pStyle w:val="af"/>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54BF3" w:rsidRPr="00655781" w14:paraId="6EFC9529" w14:textId="77777777" w:rsidTr="007755DC">
      <w:tc>
        <w:tcPr>
          <w:tcW w:w="4161" w:type="dxa"/>
        </w:tcPr>
        <w:p w14:paraId="4BB1B851" w14:textId="77777777" w:rsidR="00354BF3" w:rsidRPr="00655781" w:rsidRDefault="00354BF3" w:rsidP="007755DC">
          <w:pPr>
            <w:ind w:left="944"/>
            <w:rPr>
              <w:b/>
              <w:bCs/>
              <w:sz w:val="28"/>
              <w:szCs w:val="28"/>
              <w:rtl/>
            </w:rPr>
          </w:pPr>
          <w:r w:rsidRPr="00655781">
            <w:rPr>
              <w:rFonts w:hint="cs"/>
              <w:b/>
              <w:bCs/>
              <w:sz w:val="28"/>
              <w:szCs w:val="28"/>
              <w:rtl/>
            </w:rPr>
            <w:t>מדינת ישראל</w:t>
          </w:r>
        </w:p>
      </w:tc>
      <w:tc>
        <w:tcPr>
          <w:tcW w:w="1437" w:type="dxa"/>
          <w:vMerge w:val="restart"/>
        </w:tcPr>
        <w:p w14:paraId="7BF8D410" w14:textId="77777777" w:rsidR="00354BF3" w:rsidRPr="00655781" w:rsidRDefault="00354BF3" w:rsidP="007755DC">
          <w:pPr>
            <w:ind w:left="944"/>
            <w:rPr>
              <w:rFonts w:ascii="Arial Narrow" w:hAnsi="Arial Narrow"/>
              <w:b/>
              <w:bCs/>
              <w:sz w:val="28"/>
              <w:szCs w:val="28"/>
            </w:rPr>
          </w:pPr>
          <w:r>
            <w:rPr>
              <w:noProof/>
            </w:rPr>
            <w:drawing>
              <wp:anchor distT="0" distB="0" distL="114300" distR="114300" simplePos="0" relativeHeight="251659264" behindDoc="0" locked="0" layoutInCell="1" allowOverlap="1" wp14:anchorId="362E96ED" wp14:editId="3460DA70">
                <wp:simplePos x="0" y="0"/>
                <wp:positionH relativeFrom="margin">
                  <wp:posOffset>64135</wp:posOffset>
                </wp:positionH>
                <wp:positionV relativeFrom="margin">
                  <wp:posOffset>-143510</wp:posOffset>
                </wp:positionV>
                <wp:extent cx="558165" cy="70993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3EC6572" w14:textId="77777777" w:rsidR="00354BF3" w:rsidRPr="00686CBD" w:rsidRDefault="00354BF3" w:rsidP="007755DC">
          <w:pPr>
            <w:jc w:val="right"/>
            <w:rPr>
              <w:b/>
              <w:bCs/>
              <w:rtl/>
            </w:rPr>
          </w:pPr>
          <w:r w:rsidRPr="00655781">
            <w:rPr>
              <w:rFonts w:cs="Times New Roman"/>
              <w:b/>
              <w:bCs/>
            </w:rPr>
            <w:t>STATE OF ISRAE</w:t>
          </w:r>
          <w:r>
            <w:rPr>
              <w:rFonts w:cs="Times New Roman"/>
              <w:b/>
              <w:bCs/>
            </w:rPr>
            <w:t>L</w:t>
          </w:r>
        </w:p>
      </w:tc>
    </w:tr>
    <w:tr w:rsidR="00354BF3" w:rsidRPr="00655781" w14:paraId="29DA6953" w14:textId="77777777" w:rsidTr="007755DC">
      <w:tc>
        <w:tcPr>
          <w:tcW w:w="4161" w:type="dxa"/>
        </w:tcPr>
        <w:p w14:paraId="6AF3426C" w14:textId="77777777" w:rsidR="00354BF3" w:rsidRPr="00655781" w:rsidRDefault="00354BF3" w:rsidP="007755DC">
          <w:pPr>
            <w:rPr>
              <w:b/>
              <w:bCs/>
              <w:sz w:val="28"/>
              <w:szCs w:val="28"/>
              <w:rtl/>
            </w:rPr>
          </w:pPr>
          <w:r w:rsidRPr="00655781">
            <w:rPr>
              <w:rFonts w:hint="cs"/>
              <w:b/>
              <w:bCs/>
              <w:sz w:val="28"/>
              <w:szCs w:val="28"/>
              <w:rtl/>
            </w:rPr>
            <w:t>משרד התרבות והספורט</w:t>
          </w:r>
        </w:p>
      </w:tc>
      <w:tc>
        <w:tcPr>
          <w:tcW w:w="1437" w:type="dxa"/>
          <w:vMerge/>
        </w:tcPr>
        <w:p w14:paraId="1148253E" w14:textId="77777777" w:rsidR="00354BF3" w:rsidRPr="00655781" w:rsidRDefault="00354BF3" w:rsidP="007755DC">
          <w:pPr>
            <w:rPr>
              <w:rFonts w:ascii="Arial Narrow" w:hAnsi="Arial Narrow"/>
              <w:b/>
              <w:bCs/>
              <w:w w:val="95"/>
              <w:sz w:val="28"/>
              <w:szCs w:val="28"/>
            </w:rPr>
          </w:pPr>
        </w:p>
      </w:tc>
      <w:tc>
        <w:tcPr>
          <w:tcW w:w="4234" w:type="dxa"/>
        </w:tcPr>
        <w:p w14:paraId="17C986AE" w14:textId="77777777" w:rsidR="00354BF3" w:rsidRDefault="00354BF3" w:rsidP="007755DC">
          <w:pPr>
            <w:jc w:val="right"/>
            <w:rPr>
              <w:rFonts w:cs="Times New Roman"/>
              <w:b/>
              <w:bCs/>
              <w:w w:val="95"/>
            </w:rPr>
          </w:pPr>
          <w:r w:rsidRPr="00655781">
            <w:rPr>
              <w:rFonts w:cs="Times New Roman"/>
              <w:b/>
              <w:bCs/>
              <w:w w:val="95"/>
            </w:rPr>
            <w:t>MINISTRY OF CULTURE</w:t>
          </w:r>
        </w:p>
        <w:p w14:paraId="29407BCE" w14:textId="77777777" w:rsidR="00354BF3" w:rsidRPr="00655781" w:rsidRDefault="00354BF3" w:rsidP="007755DC">
          <w:pPr>
            <w:jc w:val="right"/>
            <w:rPr>
              <w:rFonts w:cs="Times New Roman"/>
              <w:b/>
              <w:bCs/>
              <w:rtl/>
            </w:rPr>
          </w:pPr>
          <w:r w:rsidRPr="00655781">
            <w:rPr>
              <w:rFonts w:cs="Times New Roman"/>
              <w:b/>
              <w:bCs/>
              <w:w w:val="95"/>
            </w:rPr>
            <w:t xml:space="preserve"> &amp; SPORT</w:t>
          </w:r>
        </w:p>
      </w:tc>
    </w:tr>
  </w:tbl>
  <w:p w14:paraId="3B0766AD" w14:textId="77777777" w:rsidR="00354BF3" w:rsidRDefault="00354BF3">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832" w:type="dxa"/>
      <w:tblInd w:w="-753" w:type="dxa"/>
      <w:tblBorders>
        <w:bottom w:val="single" w:sz="4" w:space="0" w:color="17365D"/>
      </w:tblBorders>
      <w:tblLook w:val="04A0" w:firstRow="1" w:lastRow="0" w:firstColumn="1" w:lastColumn="0" w:noHBand="0" w:noVBand="1"/>
    </w:tblPr>
    <w:tblGrid>
      <w:gridCol w:w="4161"/>
      <w:gridCol w:w="1437"/>
      <w:gridCol w:w="4234"/>
    </w:tblGrid>
    <w:tr w:rsidR="00354BF3" w:rsidRPr="00655781" w14:paraId="030D3B8B" w14:textId="77777777" w:rsidTr="00C81D3C">
      <w:tc>
        <w:tcPr>
          <w:tcW w:w="4161" w:type="dxa"/>
        </w:tcPr>
        <w:p w14:paraId="20964E71" w14:textId="77777777" w:rsidR="00354BF3" w:rsidRPr="00655781" w:rsidRDefault="00354BF3" w:rsidP="00C81D3C">
          <w:pPr>
            <w:ind w:left="944"/>
            <w:rPr>
              <w:b/>
              <w:bCs/>
              <w:sz w:val="28"/>
              <w:szCs w:val="28"/>
              <w:rtl/>
            </w:rPr>
          </w:pPr>
          <w:r w:rsidRPr="00655781">
            <w:rPr>
              <w:rFonts w:hint="cs"/>
              <w:b/>
              <w:bCs/>
              <w:sz w:val="28"/>
              <w:szCs w:val="28"/>
              <w:rtl/>
            </w:rPr>
            <w:t>מדינת ישראל</w:t>
          </w:r>
        </w:p>
      </w:tc>
      <w:tc>
        <w:tcPr>
          <w:tcW w:w="1437" w:type="dxa"/>
          <w:vMerge w:val="restart"/>
        </w:tcPr>
        <w:p w14:paraId="414C100E" w14:textId="77777777" w:rsidR="00354BF3" w:rsidRPr="00655781" w:rsidRDefault="00354BF3" w:rsidP="00C81D3C">
          <w:pPr>
            <w:ind w:left="944"/>
            <w:rPr>
              <w:rFonts w:ascii="Arial Narrow" w:hAnsi="Arial Narrow"/>
              <w:b/>
              <w:bCs/>
              <w:sz w:val="28"/>
              <w:szCs w:val="28"/>
            </w:rPr>
          </w:pPr>
          <w:r>
            <w:rPr>
              <w:noProof/>
            </w:rPr>
            <w:drawing>
              <wp:anchor distT="0" distB="0" distL="114300" distR="114300" simplePos="0" relativeHeight="251661312" behindDoc="0" locked="0" layoutInCell="1" allowOverlap="1" wp14:anchorId="02A8DA73" wp14:editId="22D12680">
                <wp:simplePos x="0" y="0"/>
                <wp:positionH relativeFrom="margin">
                  <wp:posOffset>64135</wp:posOffset>
                </wp:positionH>
                <wp:positionV relativeFrom="margin">
                  <wp:posOffset>-143510</wp:posOffset>
                </wp:positionV>
                <wp:extent cx="558165" cy="709930"/>
                <wp:effectExtent l="0" t="0" r="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1E10BC1C" w14:textId="77777777" w:rsidR="00354BF3" w:rsidRPr="00686CBD" w:rsidRDefault="00354BF3" w:rsidP="00C81D3C">
          <w:pPr>
            <w:jc w:val="right"/>
            <w:rPr>
              <w:b/>
              <w:bCs/>
              <w:rtl/>
            </w:rPr>
          </w:pPr>
          <w:r w:rsidRPr="00655781">
            <w:rPr>
              <w:rFonts w:cs="Times New Roman"/>
              <w:b/>
              <w:bCs/>
            </w:rPr>
            <w:t>STATE OF ISRAE</w:t>
          </w:r>
          <w:r>
            <w:rPr>
              <w:rFonts w:cs="Times New Roman"/>
              <w:b/>
              <w:bCs/>
            </w:rPr>
            <w:t>L</w:t>
          </w:r>
        </w:p>
      </w:tc>
    </w:tr>
    <w:tr w:rsidR="00354BF3" w:rsidRPr="00655781" w14:paraId="59084FC4" w14:textId="77777777" w:rsidTr="00C81D3C">
      <w:tc>
        <w:tcPr>
          <w:tcW w:w="4161" w:type="dxa"/>
        </w:tcPr>
        <w:p w14:paraId="2DB1EDE8" w14:textId="77777777" w:rsidR="00354BF3" w:rsidRPr="00655781" w:rsidRDefault="00354BF3" w:rsidP="00C81D3C">
          <w:pPr>
            <w:rPr>
              <w:b/>
              <w:bCs/>
              <w:sz w:val="28"/>
              <w:szCs w:val="28"/>
              <w:rtl/>
            </w:rPr>
          </w:pPr>
          <w:r w:rsidRPr="00655781">
            <w:rPr>
              <w:rFonts w:hint="cs"/>
              <w:b/>
              <w:bCs/>
              <w:sz w:val="28"/>
              <w:szCs w:val="28"/>
              <w:rtl/>
            </w:rPr>
            <w:t>משרד התרבות והספורט</w:t>
          </w:r>
        </w:p>
      </w:tc>
      <w:tc>
        <w:tcPr>
          <w:tcW w:w="1437" w:type="dxa"/>
          <w:vMerge/>
        </w:tcPr>
        <w:p w14:paraId="1E00AFC8" w14:textId="77777777" w:rsidR="00354BF3" w:rsidRPr="00655781" w:rsidRDefault="00354BF3" w:rsidP="00C81D3C">
          <w:pPr>
            <w:rPr>
              <w:rFonts w:ascii="Arial Narrow" w:hAnsi="Arial Narrow"/>
              <w:b/>
              <w:bCs/>
              <w:w w:val="95"/>
              <w:sz w:val="28"/>
              <w:szCs w:val="28"/>
            </w:rPr>
          </w:pPr>
        </w:p>
      </w:tc>
      <w:tc>
        <w:tcPr>
          <w:tcW w:w="4234" w:type="dxa"/>
        </w:tcPr>
        <w:p w14:paraId="1B64559D" w14:textId="77777777" w:rsidR="00354BF3" w:rsidRDefault="00354BF3" w:rsidP="00C81D3C">
          <w:pPr>
            <w:jc w:val="right"/>
            <w:rPr>
              <w:rFonts w:cs="Times New Roman"/>
              <w:b/>
              <w:bCs/>
              <w:w w:val="95"/>
            </w:rPr>
          </w:pPr>
          <w:r w:rsidRPr="00655781">
            <w:rPr>
              <w:rFonts w:cs="Times New Roman"/>
              <w:b/>
              <w:bCs/>
              <w:w w:val="95"/>
            </w:rPr>
            <w:t>MINISTRY OF CULTURE</w:t>
          </w:r>
        </w:p>
        <w:p w14:paraId="73352639" w14:textId="77777777" w:rsidR="00354BF3" w:rsidRPr="00655781" w:rsidRDefault="00354BF3" w:rsidP="00C81D3C">
          <w:pPr>
            <w:jc w:val="right"/>
            <w:rPr>
              <w:rFonts w:cs="Times New Roman"/>
              <w:b/>
              <w:bCs/>
              <w:rtl/>
            </w:rPr>
          </w:pPr>
          <w:r w:rsidRPr="00655781">
            <w:rPr>
              <w:rFonts w:cs="Times New Roman"/>
              <w:b/>
              <w:bCs/>
              <w:w w:val="95"/>
            </w:rPr>
            <w:t xml:space="preserve"> &amp; SPORT</w:t>
          </w:r>
        </w:p>
      </w:tc>
    </w:tr>
  </w:tbl>
  <w:p w14:paraId="2EE9042C" w14:textId="77777777" w:rsidR="00354BF3" w:rsidRDefault="00354BF3">
    <w:pPr>
      <w:pStyle w:val="af"/>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C0314E" w14:textId="77777777" w:rsidR="00354BF3" w:rsidRDefault="00354BF3">
    <w:pPr>
      <w:pStyle w:val="af"/>
      <w:framePr w:wrap="around" w:vAnchor="text" w:hAnchor="margin" w:xAlign="center" w:y="1"/>
      <w:rPr>
        <w:rStyle w:val="aff7"/>
      </w:rPr>
    </w:pPr>
    <w:r>
      <w:rPr>
        <w:rStyle w:val="aff7"/>
      </w:rPr>
      <w:fldChar w:fldCharType="begin"/>
    </w:r>
    <w:r>
      <w:rPr>
        <w:rStyle w:val="aff7"/>
      </w:rPr>
      <w:instrText xml:space="preserve">PAGE  </w:instrText>
    </w:r>
    <w:r>
      <w:rPr>
        <w:rStyle w:val="aff7"/>
      </w:rPr>
      <w:fldChar w:fldCharType="end"/>
    </w:r>
  </w:p>
  <w:p w14:paraId="7030511A" w14:textId="77777777" w:rsidR="00354BF3" w:rsidRDefault="00354B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1F485326"/>
    <w:multiLevelType w:val="multilevel"/>
    <w:tmpl w:val="623AE9E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36C23A2"/>
    <w:multiLevelType w:val="multilevel"/>
    <w:tmpl w:val="21368C8A"/>
    <w:lvl w:ilvl="0">
      <w:start w:val="1"/>
      <w:numFmt w:val="decimal"/>
      <w:lvlText w:val="%1."/>
      <w:lvlJc w:val="left"/>
      <w:pPr>
        <w:ind w:left="720" w:hanging="360"/>
      </w:pPr>
      <w:rPr>
        <w:rFonts w:ascii="David" w:eastAsia="Times New Roman" w:hAnsi="David" w:cs="David"/>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1800" w:hanging="720"/>
      </w:pPr>
      <w:rPr>
        <w:rFonts w:hint="default"/>
        <w:b w:val="0"/>
        <w:bCs w:val="0"/>
      </w:rPr>
    </w:lvl>
    <w:lvl w:ilvl="3">
      <w:start w:val="1"/>
      <w:numFmt w:val="decimal"/>
      <w:isLgl/>
      <w:lvlText w:val="%1.%2.%3.%4."/>
      <w:lvlJc w:val="left"/>
      <w:pPr>
        <w:ind w:left="4405" w:hanging="720"/>
      </w:pPr>
      <w:rPr>
        <w:rFonts w:hint="default"/>
        <w:b w:val="0"/>
        <w:bCs w:val="0"/>
      </w:rPr>
    </w:lvl>
    <w:lvl w:ilvl="4">
      <w:start w:val="1"/>
      <w:numFmt w:val="decimal"/>
      <w:isLgl/>
      <w:lvlText w:val="%1.%2.%3.%4.%5."/>
      <w:lvlJc w:val="left"/>
      <w:pPr>
        <w:ind w:left="2880" w:hanging="1080"/>
      </w:pPr>
      <w:rPr>
        <w:rFonts w:hint="default"/>
        <w:b w:val="0"/>
        <w:bCs w:val="0"/>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269F67FF"/>
    <w:multiLevelType w:val="hybridMultilevel"/>
    <w:tmpl w:val="59128A16"/>
    <w:lvl w:ilvl="0" w:tplc="E1B6A1BE">
      <w:start w:val="1"/>
      <w:numFmt w:val="decimal"/>
      <w:lvlText w:val="%1."/>
      <w:lvlJc w:val="left"/>
      <w:pPr>
        <w:ind w:left="720" w:hanging="360"/>
      </w:pPr>
      <w:rPr>
        <w:rFonts w:hint="default"/>
        <w:b/>
        <w:bCs w:val="0"/>
        <w:u w:val="none"/>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5C7ABD"/>
    <w:multiLevelType w:val="multilevel"/>
    <w:tmpl w:val="973C66DE"/>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4"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6"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17" w15:restartNumberingAfterBreak="0">
    <w:nsid w:val="372F57DA"/>
    <w:multiLevelType w:val="multilevel"/>
    <w:tmpl w:val="C71AAF48"/>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decimal"/>
      <w:lvlText w:val="%1.%2.%3.%4."/>
      <w:lvlJc w:val="left"/>
      <w:pPr>
        <w:ind w:left="1728"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2" w15:restartNumberingAfterBreak="0">
    <w:nsid w:val="3E2F4C42"/>
    <w:multiLevelType w:val="hybridMultilevel"/>
    <w:tmpl w:val="ADE230B2"/>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124479"/>
    <w:multiLevelType w:val="multilevel"/>
    <w:tmpl w:val="E4EA930A"/>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val="0"/>
        <w:bCs w:val="0"/>
        <w:lang w:val="en-US"/>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11F7315"/>
    <w:multiLevelType w:val="hybridMultilevel"/>
    <w:tmpl w:val="DEE2247C"/>
    <w:lvl w:ilvl="0" w:tplc="FED83C62">
      <w:numFmt w:val="bullet"/>
      <w:lvlText w:val="-"/>
      <w:lvlJc w:val="left"/>
      <w:pPr>
        <w:ind w:left="1834" w:hanging="360"/>
      </w:pPr>
      <w:rPr>
        <w:rFonts w:ascii="David" w:eastAsia="Times New Roman" w:hAnsi="David" w:cs="David"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6" w15:restartNumberingAfterBreak="0">
    <w:nsid w:val="41C4417C"/>
    <w:multiLevelType w:val="hybridMultilevel"/>
    <w:tmpl w:val="0BA654B8"/>
    <w:styleLink w:val="1111111"/>
    <w:lvl w:ilvl="0" w:tplc="5A2CD096">
      <w:start w:val="1"/>
      <w:numFmt w:val="bullet"/>
      <w:lvlText w:val=""/>
      <w:lvlJc w:val="left"/>
      <w:pPr>
        <w:tabs>
          <w:tab w:val="num" w:pos="720"/>
        </w:tabs>
        <w:ind w:left="720" w:right="1440" w:hanging="360"/>
      </w:pPr>
      <w:rPr>
        <w:rFonts w:ascii="Wingdings" w:hAnsi="Wingdings" w:hint="default"/>
      </w:rPr>
    </w:lvl>
    <w:lvl w:ilvl="1" w:tplc="97447250">
      <w:start w:val="1"/>
      <w:numFmt w:val="bullet"/>
      <w:lvlText w:val=""/>
      <w:lvlJc w:val="left"/>
      <w:pPr>
        <w:tabs>
          <w:tab w:val="num" w:pos="1440"/>
        </w:tabs>
        <w:ind w:left="1440" w:right="1440" w:hanging="360"/>
      </w:pPr>
      <w:rPr>
        <w:rFonts w:ascii="Wingdings" w:hAnsi="Wingdings" w:hint="default"/>
      </w:rPr>
    </w:lvl>
    <w:lvl w:ilvl="2" w:tplc="EFFAECDA" w:tentative="1">
      <w:start w:val="1"/>
      <w:numFmt w:val="bullet"/>
      <w:lvlText w:val=""/>
      <w:lvlJc w:val="left"/>
      <w:pPr>
        <w:tabs>
          <w:tab w:val="num" w:pos="2160"/>
        </w:tabs>
        <w:ind w:left="2160" w:right="2160" w:hanging="360"/>
      </w:pPr>
      <w:rPr>
        <w:rFonts w:ascii="Wingdings" w:hAnsi="Wingdings" w:hint="default"/>
      </w:rPr>
    </w:lvl>
    <w:lvl w:ilvl="3" w:tplc="F29A9538" w:tentative="1">
      <w:start w:val="1"/>
      <w:numFmt w:val="bullet"/>
      <w:lvlText w:val=""/>
      <w:lvlJc w:val="left"/>
      <w:pPr>
        <w:tabs>
          <w:tab w:val="num" w:pos="2880"/>
        </w:tabs>
        <w:ind w:left="2880" w:right="2880" w:hanging="360"/>
      </w:pPr>
      <w:rPr>
        <w:rFonts w:ascii="Symbol" w:hAnsi="Symbol" w:hint="default"/>
      </w:rPr>
    </w:lvl>
    <w:lvl w:ilvl="4" w:tplc="1DF83362" w:tentative="1">
      <w:start w:val="1"/>
      <w:numFmt w:val="bullet"/>
      <w:lvlText w:val="o"/>
      <w:lvlJc w:val="left"/>
      <w:pPr>
        <w:tabs>
          <w:tab w:val="num" w:pos="3600"/>
        </w:tabs>
        <w:ind w:left="3600" w:right="3600" w:hanging="360"/>
      </w:pPr>
      <w:rPr>
        <w:rFonts w:ascii="Courier New" w:hAnsi="Courier New" w:cs="Courier New" w:hint="default"/>
      </w:rPr>
    </w:lvl>
    <w:lvl w:ilvl="5" w:tplc="8CB0E28E" w:tentative="1">
      <w:start w:val="1"/>
      <w:numFmt w:val="bullet"/>
      <w:lvlText w:val=""/>
      <w:lvlJc w:val="left"/>
      <w:pPr>
        <w:tabs>
          <w:tab w:val="num" w:pos="4320"/>
        </w:tabs>
        <w:ind w:left="4320" w:right="4320" w:hanging="360"/>
      </w:pPr>
      <w:rPr>
        <w:rFonts w:ascii="Wingdings" w:hAnsi="Wingdings" w:hint="default"/>
      </w:rPr>
    </w:lvl>
    <w:lvl w:ilvl="6" w:tplc="12F6BE78" w:tentative="1">
      <w:start w:val="1"/>
      <w:numFmt w:val="bullet"/>
      <w:lvlText w:val=""/>
      <w:lvlJc w:val="left"/>
      <w:pPr>
        <w:tabs>
          <w:tab w:val="num" w:pos="5040"/>
        </w:tabs>
        <w:ind w:left="5040" w:right="5040" w:hanging="360"/>
      </w:pPr>
      <w:rPr>
        <w:rFonts w:ascii="Symbol" w:hAnsi="Symbol" w:hint="default"/>
      </w:rPr>
    </w:lvl>
    <w:lvl w:ilvl="7" w:tplc="7C044C74" w:tentative="1">
      <w:start w:val="1"/>
      <w:numFmt w:val="bullet"/>
      <w:lvlText w:val="o"/>
      <w:lvlJc w:val="left"/>
      <w:pPr>
        <w:tabs>
          <w:tab w:val="num" w:pos="5760"/>
        </w:tabs>
        <w:ind w:left="5760" w:right="5760" w:hanging="360"/>
      </w:pPr>
      <w:rPr>
        <w:rFonts w:ascii="Courier New" w:hAnsi="Courier New" w:cs="Courier New" w:hint="default"/>
      </w:rPr>
    </w:lvl>
    <w:lvl w:ilvl="8" w:tplc="76EA4BD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6F73C40"/>
    <w:multiLevelType w:val="multilevel"/>
    <w:tmpl w:val="41E69998"/>
    <w:lvl w:ilvl="0">
      <w:start w:val="1"/>
      <w:numFmt w:val="decimal"/>
      <w:lvlText w:val="%1."/>
      <w:lvlJc w:val="left"/>
      <w:pPr>
        <w:ind w:left="641" w:hanging="641"/>
      </w:pPr>
      <w:rPr>
        <w:rFonts w:hint="default"/>
        <w:b w:val="0"/>
        <w:bCs w:val="0"/>
        <w:sz w:val="24"/>
        <w:szCs w:val="24"/>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9" w15:restartNumberingAfterBreak="0">
    <w:nsid w:val="474866E6"/>
    <w:multiLevelType w:val="multilevel"/>
    <w:tmpl w:val="5802D596"/>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David" w:hAnsi="David" w:cs="David"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1"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1"/>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2"/>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36" w15:restartNumberingAfterBreak="0">
    <w:nsid w:val="629A7DFE"/>
    <w:multiLevelType w:val="multilevel"/>
    <w:tmpl w:val="58F66E50"/>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2E41886"/>
    <w:multiLevelType w:val="hybridMultilevel"/>
    <w:tmpl w:val="F6AE3320"/>
    <w:lvl w:ilvl="0" w:tplc="04090001">
      <w:start w:val="1"/>
      <w:numFmt w:val="bullet"/>
      <w:lvlText w:val=""/>
      <w:lvlJc w:val="left"/>
      <w:pPr>
        <w:ind w:left="2931" w:hanging="360"/>
      </w:pPr>
      <w:rPr>
        <w:rFonts w:ascii="Symbol" w:hAnsi="Symbol" w:hint="default"/>
      </w:rPr>
    </w:lvl>
    <w:lvl w:ilvl="1" w:tplc="04090003" w:tentative="1">
      <w:start w:val="1"/>
      <w:numFmt w:val="bullet"/>
      <w:lvlText w:val="o"/>
      <w:lvlJc w:val="left"/>
      <w:pPr>
        <w:ind w:left="3651" w:hanging="360"/>
      </w:pPr>
      <w:rPr>
        <w:rFonts w:ascii="Courier New" w:hAnsi="Courier New" w:cs="Courier New" w:hint="default"/>
      </w:rPr>
    </w:lvl>
    <w:lvl w:ilvl="2" w:tplc="04090005" w:tentative="1">
      <w:start w:val="1"/>
      <w:numFmt w:val="bullet"/>
      <w:lvlText w:val=""/>
      <w:lvlJc w:val="left"/>
      <w:pPr>
        <w:ind w:left="4371" w:hanging="360"/>
      </w:pPr>
      <w:rPr>
        <w:rFonts w:ascii="Wingdings" w:hAnsi="Wingdings" w:hint="default"/>
      </w:rPr>
    </w:lvl>
    <w:lvl w:ilvl="3" w:tplc="04090001" w:tentative="1">
      <w:start w:val="1"/>
      <w:numFmt w:val="bullet"/>
      <w:lvlText w:val=""/>
      <w:lvlJc w:val="left"/>
      <w:pPr>
        <w:ind w:left="5091" w:hanging="360"/>
      </w:pPr>
      <w:rPr>
        <w:rFonts w:ascii="Symbol" w:hAnsi="Symbol" w:hint="default"/>
      </w:rPr>
    </w:lvl>
    <w:lvl w:ilvl="4" w:tplc="04090003" w:tentative="1">
      <w:start w:val="1"/>
      <w:numFmt w:val="bullet"/>
      <w:lvlText w:val="o"/>
      <w:lvlJc w:val="left"/>
      <w:pPr>
        <w:ind w:left="5811" w:hanging="360"/>
      </w:pPr>
      <w:rPr>
        <w:rFonts w:ascii="Courier New" w:hAnsi="Courier New" w:cs="Courier New" w:hint="default"/>
      </w:rPr>
    </w:lvl>
    <w:lvl w:ilvl="5" w:tplc="04090005" w:tentative="1">
      <w:start w:val="1"/>
      <w:numFmt w:val="bullet"/>
      <w:lvlText w:val=""/>
      <w:lvlJc w:val="left"/>
      <w:pPr>
        <w:ind w:left="6531" w:hanging="360"/>
      </w:pPr>
      <w:rPr>
        <w:rFonts w:ascii="Wingdings" w:hAnsi="Wingdings" w:hint="default"/>
      </w:rPr>
    </w:lvl>
    <w:lvl w:ilvl="6" w:tplc="04090001" w:tentative="1">
      <w:start w:val="1"/>
      <w:numFmt w:val="bullet"/>
      <w:lvlText w:val=""/>
      <w:lvlJc w:val="left"/>
      <w:pPr>
        <w:ind w:left="7251" w:hanging="360"/>
      </w:pPr>
      <w:rPr>
        <w:rFonts w:ascii="Symbol" w:hAnsi="Symbol" w:hint="default"/>
      </w:rPr>
    </w:lvl>
    <w:lvl w:ilvl="7" w:tplc="04090003" w:tentative="1">
      <w:start w:val="1"/>
      <w:numFmt w:val="bullet"/>
      <w:lvlText w:val="o"/>
      <w:lvlJc w:val="left"/>
      <w:pPr>
        <w:ind w:left="7971" w:hanging="360"/>
      </w:pPr>
      <w:rPr>
        <w:rFonts w:ascii="Courier New" w:hAnsi="Courier New" w:cs="Courier New" w:hint="default"/>
      </w:rPr>
    </w:lvl>
    <w:lvl w:ilvl="8" w:tplc="04090005" w:tentative="1">
      <w:start w:val="1"/>
      <w:numFmt w:val="bullet"/>
      <w:lvlText w:val=""/>
      <w:lvlJc w:val="left"/>
      <w:pPr>
        <w:ind w:left="8691" w:hanging="360"/>
      </w:pPr>
      <w:rPr>
        <w:rFonts w:ascii="Wingdings" w:hAnsi="Wingdings" w:hint="default"/>
      </w:rPr>
    </w:lvl>
  </w:abstractNum>
  <w:abstractNum w:abstractNumId="38" w15:restartNumberingAfterBreak="0">
    <w:nsid w:val="675F78CA"/>
    <w:multiLevelType w:val="hybridMultilevel"/>
    <w:tmpl w:val="500EBF12"/>
    <w:lvl w:ilvl="0" w:tplc="AEE2CABC">
      <w:start w:val="1"/>
      <w:numFmt w:val="decimal"/>
      <w:pStyle w:val="7"/>
      <w:lvlText w:val="%1."/>
      <w:lvlJc w:val="left"/>
      <w:pPr>
        <w:tabs>
          <w:tab w:val="num" w:pos="1800"/>
        </w:tabs>
        <w:ind w:left="1800" w:right="1800" w:hanging="360"/>
      </w:pPr>
      <w:rPr>
        <w:rFonts w:hint="cs"/>
      </w:rPr>
    </w:lvl>
    <w:lvl w:ilvl="1" w:tplc="1F1E0AF6">
      <w:start w:val="1"/>
      <w:numFmt w:val="hebrew1"/>
      <w:lvlText w:val="%2."/>
      <w:lvlJc w:val="left"/>
      <w:pPr>
        <w:tabs>
          <w:tab w:val="num" w:pos="2535"/>
        </w:tabs>
        <w:ind w:left="2535" w:right="2535" w:hanging="375"/>
      </w:pPr>
      <w:rPr>
        <w:rFonts w:hint="cs"/>
      </w:rPr>
    </w:lvl>
    <w:lvl w:ilvl="2" w:tplc="CCC2DF2E" w:tentative="1">
      <w:start w:val="1"/>
      <w:numFmt w:val="lowerRoman"/>
      <w:lvlText w:val="%3."/>
      <w:lvlJc w:val="right"/>
      <w:pPr>
        <w:tabs>
          <w:tab w:val="num" w:pos="3240"/>
        </w:tabs>
        <w:ind w:left="3240" w:right="3240" w:hanging="180"/>
      </w:pPr>
    </w:lvl>
    <w:lvl w:ilvl="3" w:tplc="A6F699B4" w:tentative="1">
      <w:start w:val="1"/>
      <w:numFmt w:val="decimal"/>
      <w:lvlText w:val="%4."/>
      <w:lvlJc w:val="left"/>
      <w:pPr>
        <w:tabs>
          <w:tab w:val="num" w:pos="3960"/>
        </w:tabs>
        <w:ind w:left="3960" w:right="3960" w:hanging="360"/>
      </w:pPr>
    </w:lvl>
    <w:lvl w:ilvl="4" w:tplc="2DFA2E3E" w:tentative="1">
      <w:start w:val="1"/>
      <w:numFmt w:val="lowerLetter"/>
      <w:lvlText w:val="%5."/>
      <w:lvlJc w:val="left"/>
      <w:pPr>
        <w:tabs>
          <w:tab w:val="num" w:pos="4680"/>
        </w:tabs>
        <w:ind w:left="4680" w:right="4680" w:hanging="360"/>
      </w:pPr>
    </w:lvl>
    <w:lvl w:ilvl="5" w:tplc="7EE46A14" w:tentative="1">
      <w:start w:val="1"/>
      <w:numFmt w:val="lowerRoman"/>
      <w:lvlText w:val="%6."/>
      <w:lvlJc w:val="right"/>
      <w:pPr>
        <w:tabs>
          <w:tab w:val="num" w:pos="5400"/>
        </w:tabs>
        <w:ind w:left="5400" w:right="5400" w:hanging="180"/>
      </w:pPr>
    </w:lvl>
    <w:lvl w:ilvl="6" w:tplc="05AAA136" w:tentative="1">
      <w:start w:val="1"/>
      <w:numFmt w:val="decimal"/>
      <w:lvlText w:val="%7."/>
      <w:lvlJc w:val="left"/>
      <w:pPr>
        <w:tabs>
          <w:tab w:val="num" w:pos="6120"/>
        </w:tabs>
        <w:ind w:left="6120" w:right="6120" w:hanging="360"/>
      </w:pPr>
    </w:lvl>
    <w:lvl w:ilvl="7" w:tplc="1DF48122" w:tentative="1">
      <w:start w:val="1"/>
      <w:numFmt w:val="lowerLetter"/>
      <w:lvlText w:val="%8."/>
      <w:lvlJc w:val="left"/>
      <w:pPr>
        <w:tabs>
          <w:tab w:val="num" w:pos="6840"/>
        </w:tabs>
        <w:ind w:left="6840" w:right="6840" w:hanging="360"/>
      </w:pPr>
    </w:lvl>
    <w:lvl w:ilvl="8" w:tplc="621C6362" w:tentative="1">
      <w:start w:val="1"/>
      <w:numFmt w:val="lowerRoman"/>
      <w:lvlText w:val="%9."/>
      <w:lvlJc w:val="right"/>
      <w:pPr>
        <w:tabs>
          <w:tab w:val="num" w:pos="7560"/>
        </w:tabs>
        <w:ind w:left="7560" w:right="7560" w:hanging="180"/>
      </w:pPr>
    </w:lvl>
  </w:abstractNum>
  <w:abstractNum w:abstractNumId="39"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6B2D6B18"/>
    <w:multiLevelType w:val="singleLevel"/>
    <w:tmpl w:val="D1764C9A"/>
    <w:lvl w:ilvl="0">
      <w:start w:val="1"/>
      <w:numFmt w:val="decimal"/>
      <w:pStyle w:val="13"/>
      <w:lvlText w:val="%1."/>
      <w:lvlJc w:val="left"/>
      <w:pPr>
        <w:tabs>
          <w:tab w:val="num" w:pos="0"/>
        </w:tabs>
        <w:ind w:left="0" w:firstLine="0"/>
      </w:pPr>
      <w:rPr>
        <w:rFonts w:hint="default"/>
      </w:rPr>
    </w:lvl>
  </w:abstractNum>
  <w:abstractNum w:abstractNumId="41" w15:restartNumberingAfterBreak="0">
    <w:nsid w:val="6D4F4194"/>
    <w:multiLevelType w:val="multilevel"/>
    <w:tmpl w:val="705AA5E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6"/>
        </w:tabs>
        <w:ind w:left="1106"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4"/>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3"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5" w15:restartNumberingAfterBreak="0">
    <w:nsid w:val="7E3E6C55"/>
    <w:multiLevelType w:val="multilevel"/>
    <w:tmpl w:val="5B5EB9BA"/>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5"/>
  </w:num>
  <w:num w:numId="3">
    <w:abstractNumId w:val="38"/>
  </w:num>
  <w:num w:numId="4">
    <w:abstractNumId w:val="12"/>
  </w:num>
  <w:num w:numId="5">
    <w:abstractNumId w:val="4"/>
    <w:lvlOverride w:ilvl="0">
      <w:startOverride w:val="1"/>
    </w:lvlOverride>
  </w:num>
  <w:num w:numId="6">
    <w:abstractNumId w:val="9"/>
  </w:num>
  <w:num w:numId="7">
    <w:abstractNumId w:val="26"/>
  </w:num>
  <w:num w:numId="8">
    <w:abstractNumId w:val="28"/>
  </w:num>
  <w:num w:numId="9">
    <w:abstractNumId w:val="43"/>
  </w:num>
  <w:num w:numId="10">
    <w:abstractNumId w:val="41"/>
  </w:num>
  <w:num w:numId="11">
    <w:abstractNumId w:val="44"/>
  </w:num>
  <w:num w:numId="12">
    <w:abstractNumId w:val="36"/>
  </w:num>
  <w:num w:numId="13">
    <w:abstractNumId w:val="42"/>
  </w:num>
  <w:num w:numId="14">
    <w:abstractNumId w:val="10"/>
  </w:num>
  <w:num w:numId="15">
    <w:abstractNumId w:val="7"/>
  </w:num>
  <w:num w:numId="1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num>
  <w:num w:numId="19">
    <w:abstractNumId w:val="39"/>
  </w:num>
  <w:num w:numId="20">
    <w:abstractNumId w:val="31"/>
  </w:num>
  <w:num w:numId="21">
    <w:abstractNumId w:val="35"/>
  </w:num>
  <w:num w:numId="22">
    <w:abstractNumId w:val="21"/>
  </w:num>
  <w:num w:numId="23">
    <w:abstractNumId w:val="19"/>
  </w:num>
  <w:num w:numId="24">
    <w:abstractNumId w:val="20"/>
  </w:num>
  <w:num w:numId="25">
    <w:abstractNumId w:val="2"/>
  </w:num>
  <w:num w:numId="26">
    <w:abstractNumId w:val="40"/>
  </w:num>
  <w:num w:numId="27">
    <w:abstractNumId w:val="30"/>
  </w:num>
  <w:num w:numId="28">
    <w:abstractNumId w:val="6"/>
  </w:num>
  <w:num w:numId="29">
    <w:abstractNumId w:val="15"/>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32"/>
  </w:num>
  <w:num w:numId="33">
    <w:abstractNumId w:val="33"/>
  </w:num>
  <w:num w:numId="34">
    <w:abstractNumId w:val="23"/>
  </w:num>
  <w:num w:numId="35">
    <w:abstractNumId w:val="17"/>
    <w:lvlOverride w:ilvl="0">
      <w:startOverride w:val="1"/>
    </w:lvlOverride>
  </w:num>
  <w:num w:numId="36">
    <w:abstractNumId w:val="25"/>
  </w:num>
  <w:num w:numId="37">
    <w:abstractNumId w:val="3"/>
  </w:num>
  <w:num w:numId="38">
    <w:abstractNumId w:val="18"/>
  </w:num>
  <w:num w:numId="39">
    <w:abstractNumId w:val="37"/>
  </w:num>
  <w:num w:numId="40">
    <w:abstractNumId w:val="29"/>
  </w:num>
  <w:num w:numId="41">
    <w:abstractNumId w:val="22"/>
  </w:num>
  <w:num w:numId="42">
    <w:abstractNumId w:val="16"/>
  </w:num>
  <w:num w:numId="43">
    <w:abstractNumId w:val="1"/>
  </w:num>
  <w:num w:numId="44">
    <w:abstractNumId w:val="24"/>
  </w:num>
  <w:num w:numId="45">
    <w:abstractNumId w:val="34"/>
  </w:num>
  <w:num w:numId="46">
    <w:abstractNumId w:val="2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5E5"/>
    <w:rsid w:val="00002744"/>
    <w:rsid w:val="00002C44"/>
    <w:rsid w:val="00002CFC"/>
    <w:rsid w:val="0000351B"/>
    <w:rsid w:val="00003783"/>
    <w:rsid w:val="00003836"/>
    <w:rsid w:val="00004654"/>
    <w:rsid w:val="00004F69"/>
    <w:rsid w:val="00004FAB"/>
    <w:rsid w:val="00005C07"/>
    <w:rsid w:val="00006257"/>
    <w:rsid w:val="00006DA2"/>
    <w:rsid w:val="00006F83"/>
    <w:rsid w:val="0000742F"/>
    <w:rsid w:val="000078CF"/>
    <w:rsid w:val="00007D3C"/>
    <w:rsid w:val="00007DF0"/>
    <w:rsid w:val="000101B1"/>
    <w:rsid w:val="00010FB6"/>
    <w:rsid w:val="00011480"/>
    <w:rsid w:val="000117B2"/>
    <w:rsid w:val="000123CF"/>
    <w:rsid w:val="0001252E"/>
    <w:rsid w:val="00012F1B"/>
    <w:rsid w:val="00013333"/>
    <w:rsid w:val="000133BB"/>
    <w:rsid w:val="000138B8"/>
    <w:rsid w:val="00013DC0"/>
    <w:rsid w:val="000146C7"/>
    <w:rsid w:val="000146F5"/>
    <w:rsid w:val="000149C6"/>
    <w:rsid w:val="0001569C"/>
    <w:rsid w:val="00015C3E"/>
    <w:rsid w:val="0001726D"/>
    <w:rsid w:val="00020197"/>
    <w:rsid w:val="00020D13"/>
    <w:rsid w:val="000213F5"/>
    <w:rsid w:val="00021E7B"/>
    <w:rsid w:val="00022106"/>
    <w:rsid w:val="0002334C"/>
    <w:rsid w:val="000243A2"/>
    <w:rsid w:val="00024E26"/>
    <w:rsid w:val="00024E93"/>
    <w:rsid w:val="000258F3"/>
    <w:rsid w:val="00025F0B"/>
    <w:rsid w:val="00026996"/>
    <w:rsid w:val="00027A0B"/>
    <w:rsid w:val="000308C9"/>
    <w:rsid w:val="00031389"/>
    <w:rsid w:val="000319A1"/>
    <w:rsid w:val="00032036"/>
    <w:rsid w:val="00032694"/>
    <w:rsid w:val="00032920"/>
    <w:rsid w:val="0003350C"/>
    <w:rsid w:val="00033939"/>
    <w:rsid w:val="00033B27"/>
    <w:rsid w:val="00033E4F"/>
    <w:rsid w:val="00034766"/>
    <w:rsid w:val="00034ACF"/>
    <w:rsid w:val="000352EF"/>
    <w:rsid w:val="00035E24"/>
    <w:rsid w:val="000367EF"/>
    <w:rsid w:val="00036E59"/>
    <w:rsid w:val="00037329"/>
    <w:rsid w:val="0004033B"/>
    <w:rsid w:val="000403A0"/>
    <w:rsid w:val="000403D9"/>
    <w:rsid w:val="0004062F"/>
    <w:rsid w:val="00042B37"/>
    <w:rsid w:val="00042F0E"/>
    <w:rsid w:val="000430D0"/>
    <w:rsid w:val="00043757"/>
    <w:rsid w:val="000444E5"/>
    <w:rsid w:val="00044884"/>
    <w:rsid w:val="00044AB1"/>
    <w:rsid w:val="00044C15"/>
    <w:rsid w:val="00044FB0"/>
    <w:rsid w:val="00045AE8"/>
    <w:rsid w:val="00045B3F"/>
    <w:rsid w:val="00047608"/>
    <w:rsid w:val="0004760E"/>
    <w:rsid w:val="00050424"/>
    <w:rsid w:val="00050507"/>
    <w:rsid w:val="0005259C"/>
    <w:rsid w:val="0005267D"/>
    <w:rsid w:val="00053536"/>
    <w:rsid w:val="00053E82"/>
    <w:rsid w:val="00053E84"/>
    <w:rsid w:val="000556B7"/>
    <w:rsid w:val="00055781"/>
    <w:rsid w:val="000558D4"/>
    <w:rsid w:val="00056178"/>
    <w:rsid w:val="0005642A"/>
    <w:rsid w:val="0005681C"/>
    <w:rsid w:val="00056C66"/>
    <w:rsid w:val="0005704A"/>
    <w:rsid w:val="00057EE2"/>
    <w:rsid w:val="00060828"/>
    <w:rsid w:val="00060CCC"/>
    <w:rsid w:val="00061A80"/>
    <w:rsid w:val="00061A96"/>
    <w:rsid w:val="00061EC1"/>
    <w:rsid w:val="000623A8"/>
    <w:rsid w:val="00062948"/>
    <w:rsid w:val="00063063"/>
    <w:rsid w:val="000630A0"/>
    <w:rsid w:val="00063640"/>
    <w:rsid w:val="00064C71"/>
    <w:rsid w:val="000652F6"/>
    <w:rsid w:val="000653B2"/>
    <w:rsid w:val="00065CD1"/>
    <w:rsid w:val="00066D03"/>
    <w:rsid w:val="00066D7A"/>
    <w:rsid w:val="00066FA8"/>
    <w:rsid w:val="00067477"/>
    <w:rsid w:val="00067989"/>
    <w:rsid w:val="00070216"/>
    <w:rsid w:val="00070342"/>
    <w:rsid w:val="00070984"/>
    <w:rsid w:val="00070A19"/>
    <w:rsid w:val="0007182E"/>
    <w:rsid w:val="0007223A"/>
    <w:rsid w:val="0007234F"/>
    <w:rsid w:val="000723F2"/>
    <w:rsid w:val="00073A90"/>
    <w:rsid w:val="00073F9A"/>
    <w:rsid w:val="00074955"/>
    <w:rsid w:val="00074C93"/>
    <w:rsid w:val="00074D53"/>
    <w:rsid w:val="00074DBE"/>
    <w:rsid w:val="0007633F"/>
    <w:rsid w:val="00076B70"/>
    <w:rsid w:val="00077781"/>
    <w:rsid w:val="00077E42"/>
    <w:rsid w:val="000809BF"/>
    <w:rsid w:val="00080E9C"/>
    <w:rsid w:val="00080F05"/>
    <w:rsid w:val="000813A1"/>
    <w:rsid w:val="00081DBE"/>
    <w:rsid w:val="00082273"/>
    <w:rsid w:val="0008330F"/>
    <w:rsid w:val="00083764"/>
    <w:rsid w:val="00083B42"/>
    <w:rsid w:val="00084307"/>
    <w:rsid w:val="0008443F"/>
    <w:rsid w:val="0008551C"/>
    <w:rsid w:val="00085DF6"/>
    <w:rsid w:val="00086115"/>
    <w:rsid w:val="00086A73"/>
    <w:rsid w:val="000900CD"/>
    <w:rsid w:val="00090217"/>
    <w:rsid w:val="00090BAF"/>
    <w:rsid w:val="00090D9E"/>
    <w:rsid w:val="0009180B"/>
    <w:rsid w:val="00091BCF"/>
    <w:rsid w:val="0009238D"/>
    <w:rsid w:val="000925A4"/>
    <w:rsid w:val="00092D1E"/>
    <w:rsid w:val="00092E37"/>
    <w:rsid w:val="00093BF7"/>
    <w:rsid w:val="00093E7A"/>
    <w:rsid w:val="00093EF7"/>
    <w:rsid w:val="00095100"/>
    <w:rsid w:val="000952BE"/>
    <w:rsid w:val="00095CB1"/>
    <w:rsid w:val="000960DC"/>
    <w:rsid w:val="0009619E"/>
    <w:rsid w:val="000963B1"/>
    <w:rsid w:val="0009645F"/>
    <w:rsid w:val="00096C4D"/>
    <w:rsid w:val="00096CC7"/>
    <w:rsid w:val="000972A8"/>
    <w:rsid w:val="00097458"/>
    <w:rsid w:val="000A04DD"/>
    <w:rsid w:val="000A10A6"/>
    <w:rsid w:val="000A16A4"/>
    <w:rsid w:val="000A2774"/>
    <w:rsid w:val="000A31A5"/>
    <w:rsid w:val="000A33BD"/>
    <w:rsid w:val="000A4007"/>
    <w:rsid w:val="000A463C"/>
    <w:rsid w:val="000A484D"/>
    <w:rsid w:val="000A4A0D"/>
    <w:rsid w:val="000A60A7"/>
    <w:rsid w:val="000A61DB"/>
    <w:rsid w:val="000A6B39"/>
    <w:rsid w:val="000A7129"/>
    <w:rsid w:val="000A716B"/>
    <w:rsid w:val="000A7C3E"/>
    <w:rsid w:val="000A7F27"/>
    <w:rsid w:val="000B0B34"/>
    <w:rsid w:val="000B0BCC"/>
    <w:rsid w:val="000B117E"/>
    <w:rsid w:val="000B14C0"/>
    <w:rsid w:val="000B2026"/>
    <w:rsid w:val="000B2126"/>
    <w:rsid w:val="000B36EF"/>
    <w:rsid w:val="000B49B0"/>
    <w:rsid w:val="000B55F4"/>
    <w:rsid w:val="000B5822"/>
    <w:rsid w:val="000B5845"/>
    <w:rsid w:val="000B5BF2"/>
    <w:rsid w:val="000B6020"/>
    <w:rsid w:val="000B6900"/>
    <w:rsid w:val="000B732F"/>
    <w:rsid w:val="000B7430"/>
    <w:rsid w:val="000B76D3"/>
    <w:rsid w:val="000C042F"/>
    <w:rsid w:val="000C144B"/>
    <w:rsid w:val="000C14B4"/>
    <w:rsid w:val="000C1DBB"/>
    <w:rsid w:val="000C2FBA"/>
    <w:rsid w:val="000C338F"/>
    <w:rsid w:val="000C4015"/>
    <w:rsid w:val="000C4402"/>
    <w:rsid w:val="000C492E"/>
    <w:rsid w:val="000C5046"/>
    <w:rsid w:val="000C53A2"/>
    <w:rsid w:val="000C54E2"/>
    <w:rsid w:val="000C61EB"/>
    <w:rsid w:val="000C63D0"/>
    <w:rsid w:val="000C69DF"/>
    <w:rsid w:val="000C6BDC"/>
    <w:rsid w:val="000C73C0"/>
    <w:rsid w:val="000D0F01"/>
    <w:rsid w:val="000D0F08"/>
    <w:rsid w:val="000D15E3"/>
    <w:rsid w:val="000D1987"/>
    <w:rsid w:val="000D3123"/>
    <w:rsid w:val="000D4525"/>
    <w:rsid w:val="000D4B70"/>
    <w:rsid w:val="000D5682"/>
    <w:rsid w:val="000D57A1"/>
    <w:rsid w:val="000D5908"/>
    <w:rsid w:val="000D5A2F"/>
    <w:rsid w:val="000D67F6"/>
    <w:rsid w:val="000D69F0"/>
    <w:rsid w:val="000D71EA"/>
    <w:rsid w:val="000D72FD"/>
    <w:rsid w:val="000D7363"/>
    <w:rsid w:val="000E0588"/>
    <w:rsid w:val="000E1181"/>
    <w:rsid w:val="000E1BBE"/>
    <w:rsid w:val="000E1F71"/>
    <w:rsid w:val="000E24A6"/>
    <w:rsid w:val="000E2D01"/>
    <w:rsid w:val="000E3600"/>
    <w:rsid w:val="000E3FEA"/>
    <w:rsid w:val="000E580D"/>
    <w:rsid w:val="000E5975"/>
    <w:rsid w:val="000E59D9"/>
    <w:rsid w:val="000E62D6"/>
    <w:rsid w:val="000E645C"/>
    <w:rsid w:val="000E6E9B"/>
    <w:rsid w:val="000F0B8B"/>
    <w:rsid w:val="000F0DFE"/>
    <w:rsid w:val="000F0E69"/>
    <w:rsid w:val="000F0FC1"/>
    <w:rsid w:val="000F0FE1"/>
    <w:rsid w:val="000F14AA"/>
    <w:rsid w:val="000F14F0"/>
    <w:rsid w:val="000F169E"/>
    <w:rsid w:val="000F16EB"/>
    <w:rsid w:val="000F17F2"/>
    <w:rsid w:val="000F19F7"/>
    <w:rsid w:val="000F1D33"/>
    <w:rsid w:val="000F223D"/>
    <w:rsid w:val="000F2258"/>
    <w:rsid w:val="000F252F"/>
    <w:rsid w:val="000F3E74"/>
    <w:rsid w:val="000F3FAB"/>
    <w:rsid w:val="000F40FD"/>
    <w:rsid w:val="000F466A"/>
    <w:rsid w:val="000F47F8"/>
    <w:rsid w:val="000F4891"/>
    <w:rsid w:val="000F51BF"/>
    <w:rsid w:val="000F54FE"/>
    <w:rsid w:val="000F5C69"/>
    <w:rsid w:val="000F633F"/>
    <w:rsid w:val="000F7285"/>
    <w:rsid w:val="000F77A4"/>
    <w:rsid w:val="000F7A96"/>
    <w:rsid w:val="000F7C92"/>
    <w:rsid w:val="001000C7"/>
    <w:rsid w:val="00100B22"/>
    <w:rsid w:val="001010BD"/>
    <w:rsid w:val="00101A0C"/>
    <w:rsid w:val="00101B20"/>
    <w:rsid w:val="00101D09"/>
    <w:rsid w:val="00101EC1"/>
    <w:rsid w:val="00101FAD"/>
    <w:rsid w:val="001021B9"/>
    <w:rsid w:val="0010286B"/>
    <w:rsid w:val="001035B4"/>
    <w:rsid w:val="00103A95"/>
    <w:rsid w:val="00103CA8"/>
    <w:rsid w:val="00103E8C"/>
    <w:rsid w:val="00104F6A"/>
    <w:rsid w:val="0010519C"/>
    <w:rsid w:val="0010585D"/>
    <w:rsid w:val="001058C5"/>
    <w:rsid w:val="001058F8"/>
    <w:rsid w:val="00105C1C"/>
    <w:rsid w:val="001065A7"/>
    <w:rsid w:val="00106CB6"/>
    <w:rsid w:val="00106D6B"/>
    <w:rsid w:val="0010799E"/>
    <w:rsid w:val="00110520"/>
    <w:rsid w:val="00111020"/>
    <w:rsid w:val="00111454"/>
    <w:rsid w:val="0011197B"/>
    <w:rsid w:val="0011209E"/>
    <w:rsid w:val="0011241B"/>
    <w:rsid w:val="00113BB7"/>
    <w:rsid w:val="00113EFB"/>
    <w:rsid w:val="001144B3"/>
    <w:rsid w:val="001144EF"/>
    <w:rsid w:val="001147ED"/>
    <w:rsid w:val="0011486E"/>
    <w:rsid w:val="00114CFA"/>
    <w:rsid w:val="00115192"/>
    <w:rsid w:val="00116A53"/>
    <w:rsid w:val="0011705A"/>
    <w:rsid w:val="00117120"/>
    <w:rsid w:val="00117A07"/>
    <w:rsid w:val="00120025"/>
    <w:rsid w:val="00120070"/>
    <w:rsid w:val="001205AD"/>
    <w:rsid w:val="001209D3"/>
    <w:rsid w:val="00120CEF"/>
    <w:rsid w:val="00121530"/>
    <w:rsid w:val="0012159C"/>
    <w:rsid w:val="001229C8"/>
    <w:rsid w:val="00122F4C"/>
    <w:rsid w:val="00122F75"/>
    <w:rsid w:val="00122FB5"/>
    <w:rsid w:val="001230CE"/>
    <w:rsid w:val="0012369C"/>
    <w:rsid w:val="001236AD"/>
    <w:rsid w:val="00124573"/>
    <w:rsid w:val="001245AD"/>
    <w:rsid w:val="0012482C"/>
    <w:rsid w:val="00124A60"/>
    <w:rsid w:val="00124C97"/>
    <w:rsid w:val="00124DFB"/>
    <w:rsid w:val="00125060"/>
    <w:rsid w:val="001251C2"/>
    <w:rsid w:val="00125377"/>
    <w:rsid w:val="00125939"/>
    <w:rsid w:val="00125F46"/>
    <w:rsid w:val="001260A1"/>
    <w:rsid w:val="00127244"/>
    <w:rsid w:val="00127350"/>
    <w:rsid w:val="001301C9"/>
    <w:rsid w:val="001305EA"/>
    <w:rsid w:val="00130A14"/>
    <w:rsid w:val="0013141B"/>
    <w:rsid w:val="0013168E"/>
    <w:rsid w:val="00131A30"/>
    <w:rsid w:val="00131F78"/>
    <w:rsid w:val="00132A11"/>
    <w:rsid w:val="001332CB"/>
    <w:rsid w:val="00133B28"/>
    <w:rsid w:val="00134204"/>
    <w:rsid w:val="00134DC6"/>
    <w:rsid w:val="00134EC0"/>
    <w:rsid w:val="0013600E"/>
    <w:rsid w:val="00136E21"/>
    <w:rsid w:val="0013702B"/>
    <w:rsid w:val="00137207"/>
    <w:rsid w:val="00140549"/>
    <w:rsid w:val="001424CB"/>
    <w:rsid w:val="0014298D"/>
    <w:rsid w:val="0014324E"/>
    <w:rsid w:val="0014399A"/>
    <w:rsid w:val="00143D75"/>
    <w:rsid w:val="001456B6"/>
    <w:rsid w:val="001457D4"/>
    <w:rsid w:val="001457DE"/>
    <w:rsid w:val="00146630"/>
    <w:rsid w:val="00146A14"/>
    <w:rsid w:val="00146CE3"/>
    <w:rsid w:val="0014734E"/>
    <w:rsid w:val="00147B48"/>
    <w:rsid w:val="001512A9"/>
    <w:rsid w:val="00151626"/>
    <w:rsid w:val="00151B88"/>
    <w:rsid w:val="00151EB2"/>
    <w:rsid w:val="00151ED0"/>
    <w:rsid w:val="001529EC"/>
    <w:rsid w:val="001534B6"/>
    <w:rsid w:val="00153752"/>
    <w:rsid w:val="00153AC3"/>
    <w:rsid w:val="001541D4"/>
    <w:rsid w:val="0015446D"/>
    <w:rsid w:val="001548E8"/>
    <w:rsid w:val="00154BFA"/>
    <w:rsid w:val="00154E36"/>
    <w:rsid w:val="001551B4"/>
    <w:rsid w:val="001553DC"/>
    <w:rsid w:val="00155EE4"/>
    <w:rsid w:val="00156774"/>
    <w:rsid w:val="00156D2A"/>
    <w:rsid w:val="001579A4"/>
    <w:rsid w:val="00157AC1"/>
    <w:rsid w:val="00157C52"/>
    <w:rsid w:val="00160795"/>
    <w:rsid w:val="00160EF5"/>
    <w:rsid w:val="00161510"/>
    <w:rsid w:val="00161832"/>
    <w:rsid w:val="001618FF"/>
    <w:rsid w:val="00161E49"/>
    <w:rsid w:val="001624D5"/>
    <w:rsid w:val="00162721"/>
    <w:rsid w:val="0016280B"/>
    <w:rsid w:val="001629E3"/>
    <w:rsid w:val="00162DE1"/>
    <w:rsid w:val="001632F5"/>
    <w:rsid w:val="00163E6E"/>
    <w:rsid w:val="00164394"/>
    <w:rsid w:val="00166697"/>
    <w:rsid w:val="00166960"/>
    <w:rsid w:val="00166CDC"/>
    <w:rsid w:val="00167192"/>
    <w:rsid w:val="0016731E"/>
    <w:rsid w:val="00167E29"/>
    <w:rsid w:val="0017027D"/>
    <w:rsid w:val="00170474"/>
    <w:rsid w:val="0017056E"/>
    <w:rsid w:val="0017163A"/>
    <w:rsid w:val="00171F3E"/>
    <w:rsid w:val="0017223A"/>
    <w:rsid w:val="001726A9"/>
    <w:rsid w:val="00173402"/>
    <w:rsid w:val="00173969"/>
    <w:rsid w:val="0017406C"/>
    <w:rsid w:val="00175DCD"/>
    <w:rsid w:val="001761E1"/>
    <w:rsid w:val="0017632A"/>
    <w:rsid w:val="0017700F"/>
    <w:rsid w:val="0017741C"/>
    <w:rsid w:val="00177684"/>
    <w:rsid w:val="0018005B"/>
    <w:rsid w:val="001800F9"/>
    <w:rsid w:val="0018070F"/>
    <w:rsid w:val="001814F4"/>
    <w:rsid w:val="001817AA"/>
    <w:rsid w:val="00182217"/>
    <w:rsid w:val="00182AFC"/>
    <w:rsid w:val="0018332B"/>
    <w:rsid w:val="00183510"/>
    <w:rsid w:val="00183A1D"/>
    <w:rsid w:val="00183C0D"/>
    <w:rsid w:val="00183E78"/>
    <w:rsid w:val="00183FB0"/>
    <w:rsid w:val="00184624"/>
    <w:rsid w:val="00184E8A"/>
    <w:rsid w:val="00184F02"/>
    <w:rsid w:val="0018545F"/>
    <w:rsid w:val="0018557A"/>
    <w:rsid w:val="00185D03"/>
    <w:rsid w:val="0018690C"/>
    <w:rsid w:val="00186FE9"/>
    <w:rsid w:val="00187230"/>
    <w:rsid w:val="00187388"/>
    <w:rsid w:val="001879C5"/>
    <w:rsid w:val="00187D51"/>
    <w:rsid w:val="00190447"/>
    <w:rsid w:val="0019135C"/>
    <w:rsid w:val="00191647"/>
    <w:rsid w:val="00191D3A"/>
    <w:rsid w:val="00191DDE"/>
    <w:rsid w:val="00192710"/>
    <w:rsid w:val="00192B15"/>
    <w:rsid w:val="001932B1"/>
    <w:rsid w:val="001934E8"/>
    <w:rsid w:val="00193553"/>
    <w:rsid w:val="001935E7"/>
    <w:rsid w:val="00193661"/>
    <w:rsid w:val="00193E86"/>
    <w:rsid w:val="00194C0D"/>
    <w:rsid w:val="00194FCB"/>
    <w:rsid w:val="001961F1"/>
    <w:rsid w:val="00196AC2"/>
    <w:rsid w:val="00196FBB"/>
    <w:rsid w:val="001970D4"/>
    <w:rsid w:val="00197129"/>
    <w:rsid w:val="00197397"/>
    <w:rsid w:val="001A06E3"/>
    <w:rsid w:val="001A0802"/>
    <w:rsid w:val="001A185F"/>
    <w:rsid w:val="001A2067"/>
    <w:rsid w:val="001A3541"/>
    <w:rsid w:val="001A371E"/>
    <w:rsid w:val="001A4E61"/>
    <w:rsid w:val="001A4EA9"/>
    <w:rsid w:val="001A596C"/>
    <w:rsid w:val="001A6234"/>
    <w:rsid w:val="001A6960"/>
    <w:rsid w:val="001A6F4D"/>
    <w:rsid w:val="001B0072"/>
    <w:rsid w:val="001B0EC1"/>
    <w:rsid w:val="001B1814"/>
    <w:rsid w:val="001B1994"/>
    <w:rsid w:val="001B1DC1"/>
    <w:rsid w:val="001B2A54"/>
    <w:rsid w:val="001B2D6F"/>
    <w:rsid w:val="001B3044"/>
    <w:rsid w:val="001B369B"/>
    <w:rsid w:val="001B379D"/>
    <w:rsid w:val="001B4334"/>
    <w:rsid w:val="001B5570"/>
    <w:rsid w:val="001B58FC"/>
    <w:rsid w:val="001B5C7E"/>
    <w:rsid w:val="001B6477"/>
    <w:rsid w:val="001C0E6F"/>
    <w:rsid w:val="001C12BF"/>
    <w:rsid w:val="001C12FE"/>
    <w:rsid w:val="001C1EF2"/>
    <w:rsid w:val="001C2209"/>
    <w:rsid w:val="001C2341"/>
    <w:rsid w:val="001C276A"/>
    <w:rsid w:val="001C28CF"/>
    <w:rsid w:val="001C2B27"/>
    <w:rsid w:val="001C4207"/>
    <w:rsid w:val="001C4641"/>
    <w:rsid w:val="001C5541"/>
    <w:rsid w:val="001C56BA"/>
    <w:rsid w:val="001C6094"/>
    <w:rsid w:val="001C6135"/>
    <w:rsid w:val="001C623F"/>
    <w:rsid w:val="001D0B29"/>
    <w:rsid w:val="001D0F2C"/>
    <w:rsid w:val="001D17CD"/>
    <w:rsid w:val="001D2001"/>
    <w:rsid w:val="001D20E5"/>
    <w:rsid w:val="001D23E9"/>
    <w:rsid w:val="001D3811"/>
    <w:rsid w:val="001D500C"/>
    <w:rsid w:val="001D55BE"/>
    <w:rsid w:val="001D5A76"/>
    <w:rsid w:val="001D5DED"/>
    <w:rsid w:val="001D6C23"/>
    <w:rsid w:val="001D6CD5"/>
    <w:rsid w:val="001D7EA6"/>
    <w:rsid w:val="001E0B3C"/>
    <w:rsid w:val="001E11CF"/>
    <w:rsid w:val="001E1983"/>
    <w:rsid w:val="001E229B"/>
    <w:rsid w:val="001E262A"/>
    <w:rsid w:val="001E28FD"/>
    <w:rsid w:val="001E290C"/>
    <w:rsid w:val="001E34DD"/>
    <w:rsid w:val="001E3AC6"/>
    <w:rsid w:val="001E3E77"/>
    <w:rsid w:val="001E49EB"/>
    <w:rsid w:val="001E6192"/>
    <w:rsid w:val="001E64C0"/>
    <w:rsid w:val="001E79A4"/>
    <w:rsid w:val="001E7DB6"/>
    <w:rsid w:val="001E7E8F"/>
    <w:rsid w:val="001F0136"/>
    <w:rsid w:val="001F10D8"/>
    <w:rsid w:val="001F16C7"/>
    <w:rsid w:val="001F21D1"/>
    <w:rsid w:val="001F2960"/>
    <w:rsid w:val="001F328C"/>
    <w:rsid w:val="001F333E"/>
    <w:rsid w:val="001F37D4"/>
    <w:rsid w:val="001F4CD8"/>
    <w:rsid w:val="001F4D99"/>
    <w:rsid w:val="001F6CD2"/>
    <w:rsid w:val="0020010A"/>
    <w:rsid w:val="00200365"/>
    <w:rsid w:val="00200614"/>
    <w:rsid w:val="00200947"/>
    <w:rsid w:val="00200B1D"/>
    <w:rsid w:val="00201307"/>
    <w:rsid w:val="00201DBF"/>
    <w:rsid w:val="0020243D"/>
    <w:rsid w:val="002026FC"/>
    <w:rsid w:val="00202901"/>
    <w:rsid w:val="002029CD"/>
    <w:rsid w:val="00202FB5"/>
    <w:rsid w:val="002032F6"/>
    <w:rsid w:val="0020480E"/>
    <w:rsid w:val="00204E4D"/>
    <w:rsid w:val="002070F4"/>
    <w:rsid w:val="0020735A"/>
    <w:rsid w:val="00207999"/>
    <w:rsid w:val="00210493"/>
    <w:rsid w:val="00210521"/>
    <w:rsid w:val="002105FE"/>
    <w:rsid w:val="00210CCC"/>
    <w:rsid w:val="00210E27"/>
    <w:rsid w:val="00211318"/>
    <w:rsid w:val="0021181A"/>
    <w:rsid w:val="00211A80"/>
    <w:rsid w:val="00211D26"/>
    <w:rsid w:val="00212A03"/>
    <w:rsid w:val="00213619"/>
    <w:rsid w:val="00213C6E"/>
    <w:rsid w:val="00213D58"/>
    <w:rsid w:val="00214DB5"/>
    <w:rsid w:val="002151FC"/>
    <w:rsid w:val="00215723"/>
    <w:rsid w:val="00215B39"/>
    <w:rsid w:val="00215CD0"/>
    <w:rsid w:val="0021682E"/>
    <w:rsid w:val="002169D6"/>
    <w:rsid w:val="00216A7E"/>
    <w:rsid w:val="00216B3B"/>
    <w:rsid w:val="00216C23"/>
    <w:rsid w:val="002170E4"/>
    <w:rsid w:val="002174F3"/>
    <w:rsid w:val="00217826"/>
    <w:rsid w:val="00217FD2"/>
    <w:rsid w:val="002201E2"/>
    <w:rsid w:val="00220517"/>
    <w:rsid w:val="0022069B"/>
    <w:rsid w:val="00220758"/>
    <w:rsid w:val="00220B20"/>
    <w:rsid w:val="00220F23"/>
    <w:rsid w:val="00221BCC"/>
    <w:rsid w:val="00222282"/>
    <w:rsid w:val="00223297"/>
    <w:rsid w:val="002234BB"/>
    <w:rsid w:val="002240EE"/>
    <w:rsid w:val="00224AFF"/>
    <w:rsid w:val="002253FC"/>
    <w:rsid w:val="00225471"/>
    <w:rsid w:val="0022571D"/>
    <w:rsid w:val="00225781"/>
    <w:rsid w:val="00226903"/>
    <w:rsid w:val="002269A3"/>
    <w:rsid w:val="002270F6"/>
    <w:rsid w:val="00227825"/>
    <w:rsid w:val="00227914"/>
    <w:rsid w:val="00227E16"/>
    <w:rsid w:val="002304B0"/>
    <w:rsid w:val="002304F0"/>
    <w:rsid w:val="002314B4"/>
    <w:rsid w:val="00232048"/>
    <w:rsid w:val="002320B3"/>
    <w:rsid w:val="002326CA"/>
    <w:rsid w:val="00232A83"/>
    <w:rsid w:val="00232BA9"/>
    <w:rsid w:val="0023328B"/>
    <w:rsid w:val="00233D46"/>
    <w:rsid w:val="00234F3C"/>
    <w:rsid w:val="00235986"/>
    <w:rsid w:val="00236276"/>
    <w:rsid w:val="00236836"/>
    <w:rsid w:val="00236E56"/>
    <w:rsid w:val="002376B8"/>
    <w:rsid w:val="00240291"/>
    <w:rsid w:val="00241193"/>
    <w:rsid w:val="00241BD3"/>
    <w:rsid w:val="00242751"/>
    <w:rsid w:val="002437A1"/>
    <w:rsid w:val="00243B93"/>
    <w:rsid w:val="00243F06"/>
    <w:rsid w:val="00243FB1"/>
    <w:rsid w:val="00244CAF"/>
    <w:rsid w:val="00244EE4"/>
    <w:rsid w:val="0024512D"/>
    <w:rsid w:val="002457AD"/>
    <w:rsid w:val="00246999"/>
    <w:rsid w:val="00246F30"/>
    <w:rsid w:val="0024756B"/>
    <w:rsid w:val="00250047"/>
    <w:rsid w:val="002501D4"/>
    <w:rsid w:val="00250387"/>
    <w:rsid w:val="002506A0"/>
    <w:rsid w:val="002519AC"/>
    <w:rsid w:val="00251E3D"/>
    <w:rsid w:val="00253045"/>
    <w:rsid w:val="00253CF9"/>
    <w:rsid w:val="002543B5"/>
    <w:rsid w:val="00254638"/>
    <w:rsid w:val="00254CF2"/>
    <w:rsid w:val="00254E42"/>
    <w:rsid w:val="00256163"/>
    <w:rsid w:val="002562EA"/>
    <w:rsid w:val="002566CD"/>
    <w:rsid w:val="00256CFC"/>
    <w:rsid w:val="0025706A"/>
    <w:rsid w:val="0026033D"/>
    <w:rsid w:val="00260546"/>
    <w:rsid w:val="00260699"/>
    <w:rsid w:val="00260809"/>
    <w:rsid w:val="00260E40"/>
    <w:rsid w:val="00261297"/>
    <w:rsid w:val="00261387"/>
    <w:rsid w:val="00261532"/>
    <w:rsid w:val="00262209"/>
    <w:rsid w:val="0026251A"/>
    <w:rsid w:val="002629DB"/>
    <w:rsid w:val="00262C63"/>
    <w:rsid w:val="002641B3"/>
    <w:rsid w:val="00264268"/>
    <w:rsid w:val="00264673"/>
    <w:rsid w:val="00264705"/>
    <w:rsid w:val="00264906"/>
    <w:rsid w:val="00264B65"/>
    <w:rsid w:val="00265A5F"/>
    <w:rsid w:val="00266A20"/>
    <w:rsid w:val="00266A91"/>
    <w:rsid w:val="002670DC"/>
    <w:rsid w:val="00267ACC"/>
    <w:rsid w:val="00267CAF"/>
    <w:rsid w:val="00271F4A"/>
    <w:rsid w:val="002720A4"/>
    <w:rsid w:val="002728C4"/>
    <w:rsid w:val="00272FF1"/>
    <w:rsid w:val="00273452"/>
    <w:rsid w:val="002746CF"/>
    <w:rsid w:val="00274914"/>
    <w:rsid w:val="00274AEE"/>
    <w:rsid w:val="0027571A"/>
    <w:rsid w:val="00275C58"/>
    <w:rsid w:val="00276076"/>
    <w:rsid w:val="00276A4D"/>
    <w:rsid w:val="00276DB7"/>
    <w:rsid w:val="00280FB8"/>
    <w:rsid w:val="002810DC"/>
    <w:rsid w:val="00281472"/>
    <w:rsid w:val="00281BB5"/>
    <w:rsid w:val="002821C1"/>
    <w:rsid w:val="00282445"/>
    <w:rsid w:val="00282852"/>
    <w:rsid w:val="002828AF"/>
    <w:rsid w:val="00282D4C"/>
    <w:rsid w:val="00283645"/>
    <w:rsid w:val="002844B6"/>
    <w:rsid w:val="00284788"/>
    <w:rsid w:val="0028478C"/>
    <w:rsid w:val="00284A30"/>
    <w:rsid w:val="00286F9E"/>
    <w:rsid w:val="00287B5C"/>
    <w:rsid w:val="002908AF"/>
    <w:rsid w:val="00290A03"/>
    <w:rsid w:val="00291843"/>
    <w:rsid w:val="00291A99"/>
    <w:rsid w:val="00291F38"/>
    <w:rsid w:val="002920A0"/>
    <w:rsid w:val="002923C9"/>
    <w:rsid w:val="002928F5"/>
    <w:rsid w:val="00292FC1"/>
    <w:rsid w:val="00293276"/>
    <w:rsid w:val="00293AFD"/>
    <w:rsid w:val="00293C3C"/>
    <w:rsid w:val="00294C85"/>
    <w:rsid w:val="002961C7"/>
    <w:rsid w:val="00296650"/>
    <w:rsid w:val="00296B45"/>
    <w:rsid w:val="00296DB0"/>
    <w:rsid w:val="002978E1"/>
    <w:rsid w:val="00297DE6"/>
    <w:rsid w:val="002A185D"/>
    <w:rsid w:val="002A20B7"/>
    <w:rsid w:val="002A217D"/>
    <w:rsid w:val="002A23FD"/>
    <w:rsid w:val="002A2820"/>
    <w:rsid w:val="002A2C59"/>
    <w:rsid w:val="002A3D88"/>
    <w:rsid w:val="002A3E39"/>
    <w:rsid w:val="002A52C2"/>
    <w:rsid w:val="002A5332"/>
    <w:rsid w:val="002A65BC"/>
    <w:rsid w:val="002A672E"/>
    <w:rsid w:val="002A6A6C"/>
    <w:rsid w:val="002A6E18"/>
    <w:rsid w:val="002A710C"/>
    <w:rsid w:val="002A7A23"/>
    <w:rsid w:val="002A7A75"/>
    <w:rsid w:val="002B09CF"/>
    <w:rsid w:val="002B0DF6"/>
    <w:rsid w:val="002B1290"/>
    <w:rsid w:val="002B154B"/>
    <w:rsid w:val="002B1BE7"/>
    <w:rsid w:val="002B236C"/>
    <w:rsid w:val="002B2EDA"/>
    <w:rsid w:val="002B365A"/>
    <w:rsid w:val="002B388D"/>
    <w:rsid w:val="002B3B64"/>
    <w:rsid w:val="002B462E"/>
    <w:rsid w:val="002B476A"/>
    <w:rsid w:val="002B51AB"/>
    <w:rsid w:val="002B545E"/>
    <w:rsid w:val="002B5769"/>
    <w:rsid w:val="002B582A"/>
    <w:rsid w:val="002B6EDC"/>
    <w:rsid w:val="002B73A1"/>
    <w:rsid w:val="002B7883"/>
    <w:rsid w:val="002B7954"/>
    <w:rsid w:val="002C0748"/>
    <w:rsid w:val="002C0827"/>
    <w:rsid w:val="002C0E3C"/>
    <w:rsid w:val="002C14CF"/>
    <w:rsid w:val="002C2046"/>
    <w:rsid w:val="002C2820"/>
    <w:rsid w:val="002C2972"/>
    <w:rsid w:val="002C3478"/>
    <w:rsid w:val="002C36AF"/>
    <w:rsid w:val="002C3AD6"/>
    <w:rsid w:val="002C43A9"/>
    <w:rsid w:val="002C4A44"/>
    <w:rsid w:val="002C4BCF"/>
    <w:rsid w:val="002C4E02"/>
    <w:rsid w:val="002C5650"/>
    <w:rsid w:val="002C580E"/>
    <w:rsid w:val="002C6384"/>
    <w:rsid w:val="002C711E"/>
    <w:rsid w:val="002D08BB"/>
    <w:rsid w:val="002D1376"/>
    <w:rsid w:val="002D1386"/>
    <w:rsid w:val="002D1B65"/>
    <w:rsid w:val="002D2A8B"/>
    <w:rsid w:val="002D2DBF"/>
    <w:rsid w:val="002D4870"/>
    <w:rsid w:val="002D4D68"/>
    <w:rsid w:val="002D6612"/>
    <w:rsid w:val="002D67EC"/>
    <w:rsid w:val="002D6925"/>
    <w:rsid w:val="002D71D6"/>
    <w:rsid w:val="002D7463"/>
    <w:rsid w:val="002D7468"/>
    <w:rsid w:val="002E0F65"/>
    <w:rsid w:val="002E1068"/>
    <w:rsid w:val="002E15D0"/>
    <w:rsid w:val="002E2248"/>
    <w:rsid w:val="002E25DD"/>
    <w:rsid w:val="002E2C26"/>
    <w:rsid w:val="002E2F77"/>
    <w:rsid w:val="002E3B8F"/>
    <w:rsid w:val="002E3BC3"/>
    <w:rsid w:val="002E3C99"/>
    <w:rsid w:val="002E42F3"/>
    <w:rsid w:val="002E46C0"/>
    <w:rsid w:val="002E4D5E"/>
    <w:rsid w:val="002E5C22"/>
    <w:rsid w:val="002E5D09"/>
    <w:rsid w:val="002E7333"/>
    <w:rsid w:val="002E75CE"/>
    <w:rsid w:val="002E7C86"/>
    <w:rsid w:val="002F03CF"/>
    <w:rsid w:val="002F0E56"/>
    <w:rsid w:val="002F1183"/>
    <w:rsid w:val="002F16D6"/>
    <w:rsid w:val="002F2328"/>
    <w:rsid w:val="002F3235"/>
    <w:rsid w:val="002F357F"/>
    <w:rsid w:val="002F3606"/>
    <w:rsid w:val="002F3A12"/>
    <w:rsid w:val="002F432F"/>
    <w:rsid w:val="002F4508"/>
    <w:rsid w:val="002F4EFA"/>
    <w:rsid w:val="002F4FF3"/>
    <w:rsid w:val="002F5442"/>
    <w:rsid w:val="002F5D96"/>
    <w:rsid w:val="002F6C24"/>
    <w:rsid w:val="002F6C62"/>
    <w:rsid w:val="002F6F60"/>
    <w:rsid w:val="002F7C98"/>
    <w:rsid w:val="003003FB"/>
    <w:rsid w:val="00300B2A"/>
    <w:rsid w:val="00300CF2"/>
    <w:rsid w:val="003019A2"/>
    <w:rsid w:val="003024B0"/>
    <w:rsid w:val="0030284B"/>
    <w:rsid w:val="00302A5D"/>
    <w:rsid w:val="00302E3C"/>
    <w:rsid w:val="003031D7"/>
    <w:rsid w:val="00304030"/>
    <w:rsid w:val="003040F8"/>
    <w:rsid w:val="003041CD"/>
    <w:rsid w:val="00304374"/>
    <w:rsid w:val="0030499B"/>
    <w:rsid w:val="0030562D"/>
    <w:rsid w:val="00305AF3"/>
    <w:rsid w:val="00305BF0"/>
    <w:rsid w:val="00306125"/>
    <w:rsid w:val="00306B0D"/>
    <w:rsid w:val="003070DE"/>
    <w:rsid w:val="003100ED"/>
    <w:rsid w:val="003106F8"/>
    <w:rsid w:val="00310711"/>
    <w:rsid w:val="00311535"/>
    <w:rsid w:val="00311E20"/>
    <w:rsid w:val="00312001"/>
    <w:rsid w:val="003123BE"/>
    <w:rsid w:val="0031371E"/>
    <w:rsid w:val="003138E3"/>
    <w:rsid w:val="00313D9E"/>
    <w:rsid w:val="00314181"/>
    <w:rsid w:val="0031456B"/>
    <w:rsid w:val="00315FF7"/>
    <w:rsid w:val="003160AC"/>
    <w:rsid w:val="00316D90"/>
    <w:rsid w:val="0031740E"/>
    <w:rsid w:val="003178AD"/>
    <w:rsid w:val="00317FE9"/>
    <w:rsid w:val="003205C1"/>
    <w:rsid w:val="00320B8C"/>
    <w:rsid w:val="00321D62"/>
    <w:rsid w:val="003222EA"/>
    <w:rsid w:val="003229D0"/>
    <w:rsid w:val="00324474"/>
    <w:rsid w:val="00325434"/>
    <w:rsid w:val="00325469"/>
    <w:rsid w:val="0032567D"/>
    <w:rsid w:val="00325D3D"/>
    <w:rsid w:val="00325F1A"/>
    <w:rsid w:val="00326A12"/>
    <w:rsid w:val="00327324"/>
    <w:rsid w:val="00327F9A"/>
    <w:rsid w:val="00330918"/>
    <w:rsid w:val="00330B64"/>
    <w:rsid w:val="0033136D"/>
    <w:rsid w:val="00331ED1"/>
    <w:rsid w:val="00332EE8"/>
    <w:rsid w:val="00334270"/>
    <w:rsid w:val="003350F5"/>
    <w:rsid w:val="00335571"/>
    <w:rsid w:val="0033593C"/>
    <w:rsid w:val="00335D93"/>
    <w:rsid w:val="00336803"/>
    <w:rsid w:val="00336D99"/>
    <w:rsid w:val="0033782D"/>
    <w:rsid w:val="00340009"/>
    <w:rsid w:val="00340113"/>
    <w:rsid w:val="0034017A"/>
    <w:rsid w:val="003402F0"/>
    <w:rsid w:val="00341E3D"/>
    <w:rsid w:val="00341F8D"/>
    <w:rsid w:val="003421CD"/>
    <w:rsid w:val="0034223B"/>
    <w:rsid w:val="003422CC"/>
    <w:rsid w:val="00344532"/>
    <w:rsid w:val="00345141"/>
    <w:rsid w:val="00346528"/>
    <w:rsid w:val="00346595"/>
    <w:rsid w:val="00346A91"/>
    <w:rsid w:val="00350558"/>
    <w:rsid w:val="00351299"/>
    <w:rsid w:val="00351966"/>
    <w:rsid w:val="00351C69"/>
    <w:rsid w:val="00352622"/>
    <w:rsid w:val="003528EE"/>
    <w:rsid w:val="00352F51"/>
    <w:rsid w:val="00352F8F"/>
    <w:rsid w:val="00353834"/>
    <w:rsid w:val="00353C4A"/>
    <w:rsid w:val="00354B55"/>
    <w:rsid w:val="00354BCC"/>
    <w:rsid w:val="00354BF3"/>
    <w:rsid w:val="0035553C"/>
    <w:rsid w:val="00355672"/>
    <w:rsid w:val="00355B34"/>
    <w:rsid w:val="00355D3E"/>
    <w:rsid w:val="003564F7"/>
    <w:rsid w:val="00356994"/>
    <w:rsid w:val="003571C0"/>
    <w:rsid w:val="00357BE9"/>
    <w:rsid w:val="00360295"/>
    <w:rsid w:val="003615D4"/>
    <w:rsid w:val="00361F18"/>
    <w:rsid w:val="0036226C"/>
    <w:rsid w:val="00362369"/>
    <w:rsid w:val="003629FE"/>
    <w:rsid w:val="00362FDA"/>
    <w:rsid w:val="003632A4"/>
    <w:rsid w:val="003636E4"/>
    <w:rsid w:val="00363DA9"/>
    <w:rsid w:val="003645A4"/>
    <w:rsid w:val="00364CF9"/>
    <w:rsid w:val="00364FDC"/>
    <w:rsid w:val="003657E1"/>
    <w:rsid w:val="00366225"/>
    <w:rsid w:val="00366EEB"/>
    <w:rsid w:val="00367272"/>
    <w:rsid w:val="00367AF0"/>
    <w:rsid w:val="00367EFC"/>
    <w:rsid w:val="0037007F"/>
    <w:rsid w:val="00370626"/>
    <w:rsid w:val="00370701"/>
    <w:rsid w:val="00370C57"/>
    <w:rsid w:val="00370F38"/>
    <w:rsid w:val="00370F78"/>
    <w:rsid w:val="0037137A"/>
    <w:rsid w:val="00371754"/>
    <w:rsid w:val="00372192"/>
    <w:rsid w:val="00372613"/>
    <w:rsid w:val="00372925"/>
    <w:rsid w:val="00372B72"/>
    <w:rsid w:val="0037320B"/>
    <w:rsid w:val="00373BBC"/>
    <w:rsid w:val="003743D9"/>
    <w:rsid w:val="00374F93"/>
    <w:rsid w:val="003752E5"/>
    <w:rsid w:val="00375485"/>
    <w:rsid w:val="00375569"/>
    <w:rsid w:val="003759FB"/>
    <w:rsid w:val="0037606D"/>
    <w:rsid w:val="00376747"/>
    <w:rsid w:val="00376778"/>
    <w:rsid w:val="003767B8"/>
    <w:rsid w:val="00377843"/>
    <w:rsid w:val="00377886"/>
    <w:rsid w:val="00377C01"/>
    <w:rsid w:val="00377DFF"/>
    <w:rsid w:val="00381EB7"/>
    <w:rsid w:val="0038401B"/>
    <w:rsid w:val="00384ADB"/>
    <w:rsid w:val="00384E41"/>
    <w:rsid w:val="00384F3C"/>
    <w:rsid w:val="00385CA7"/>
    <w:rsid w:val="00385E74"/>
    <w:rsid w:val="00386759"/>
    <w:rsid w:val="00386A3B"/>
    <w:rsid w:val="00386AD8"/>
    <w:rsid w:val="00387FEB"/>
    <w:rsid w:val="00390922"/>
    <w:rsid w:val="00392A35"/>
    <w:rsid w:val="0039312F"/>
    <w:rsid w:val="00393850"/>
    <w:rsid w:val="00393D35"/>
    <w:rsid w:val="00393D3C"/>
    <w:rsid w:val="003943EC"/>
    <w:rsid w:val="00394709"/>
    <w:rsid w:val="0039594D"/>
    <w:rsid w:val="00395D28"/>
    <w:rsid w:val="00396517"/>
    <w:rsid w:val="00397128"/>
    <w:rsid w:val="003974DF"/>
    <w:rsid w:val="0039776A"/>
    <w:rsid w:val="00397E0D"/>
    <w:rsid w:val="003A004B"/>
    <w:rsid w:val="003A04BD"/>
    <w:rsid w:val="003A0610"/>
    <w:rsid w:val="003A07D4"/>
    <w:rsid w:val="003A0C83"/>
    <w:rsid w:val="003A140B"/>
    <w:rsid w:val="003A143B"/>
    <w:rsid w:val="003A1542"/>
    <w:rsid w:val="003A2826"/>
    <w:rsid w:val="003A3773"/>
    <w:rsid w:val="003A3E5B"/>
    <w:rsid w:val="003A46D5"/>
    <w:rsid w:val="003A517A"/>
    <w:rsid w:val="003A55DF"/>
    <w:rsid w:val="003A5660"/>
    <w:rsid w:val="003A5EA7"/>
    <w:rsid w:val="003A6ACA"/>
    <w:rsid w:val="003A6AE4"/>
    <w:rsid w:val="003A6DA3"/>
    <w:rsid w:val="003A733E"/>
    <w:rsid w:val="003A754C"/>
    <w:rsid w:val="003A7B09"/>
    <w:rsid w:val="003A7E03"/>
    <w:rsid w:val="003A7E45"/>
    <w:rsid w:val="003B0C19"/>
    <w:rsid w:val="003B0D82"/>
    <w:rsid w:val="003B1FA8"/>
    <w:rsid w:val="003B3669"/>
    <w:rsid w:val="003B3AB7"/>
    <w:rsid w:val="003B3B52"/>
    <w:rsid w:val="003B4149"/>
    <w:rsid w:val="003B4366"/>
    <w:rsid w:val="003B63D2"/>
    <w:rsid w:val="003B64AA"/>
    <w:rsid w:val="003B6FFE"/>
    <w:rsid w:val="003B7159"/>
    <w:rsid w:val="003C0745"/>
    <w:rsid w:val="003C07C5"/>
    <w:rsid w:val="003C1A8E"/>
    <w:rsid w:val="003C21A2"/>
    <w:rsid w:val="003C24A3"/>
    <w:rsid w:val="003C2B95"/>
    <w:rsid w:val="003C2BEA"/>
    <w:rsid w:val="003C2C97"/>
    <w:rsid w:val="003C44B3"/>
    <w:rsid w:val="003C4C59"/>
    <w:rsid w:val="003C52A5"/>
    <w:rsid w:val="003C5AAA"/>
    <w:rsid w:val="003C5CF4"/>
    <w:rsid w:val="003C6150"/>
    <w:rsid w:val="003C62A6"/>
    <w:rsid w:val="003C651B"/>
    <w:rsid w:val="003C675C"/>
    <w:rsid w:val="003C67AA"/>
    <w:rsid w:val="003C6F23"/>
    <w:rsid w:val="003C6F5F"/>
    <w:rsid w:val="003C7023"/>
    <w:rsid w:val="003C70C4"/>
    <w:rsid w:val="003C71A8"/>
    <w:rsid w:val="003C7D0B"/>
    <w:rsid w:val="003C7E70"/>
    <w:rsid w:val="003C7EC6"/>
    <w:rsid w:val="003C7FC3"/>
    <w:rsid w:val="003D07A1"/>
    <w:rsid w:val="003D0FCC"/>
    <w:rsid w:val="003D1B1C"/>
    <w:rsid w:val="003D2059"/>
    <w:rsid w:val="003D21E7"/>
    <w:rsid w:val="003D23A2"/>
    <w:rsid w:val="003D2466"/>
    <w:rsid w:val="003D282C"/>
    <w:rsid w:val="003D3412"/>
    <w:rsid w:val="003D38C2"/>
    <w:rsid w:val="003D3B80"/>
    <w:rsid w:val="003D3DFA"/>
    <w:rsid w:val="003D4D4F"/>
    <w:rsid w:val="003D4FF4"/>
    <w:rsid w:val="003D6B09"/>
    <w:rsid w:val="003D6CCA"/>
    <w:rsid w:val="003D70D7"/>
    <w:rsid w:val="003D7B1D"/>
    <w:rsid w:val="003E0377"/>
    <w:rsid w:val="003E0441"/>
    <w:rsid w:val="003E0A4D"/>
    <w:rsid w:val="003E0B84"/>
    <w:rsid w:val="003E0C5F"/>
    <w:rsid w:val="003E1647"/>
    <w:rsid w:val="003E1E05"/>
    <w:rsid w:val="003E285A"/>
    <w:rsid w:val="003E2B51"/>
    <w:rsid w:val="003E2C7E"/>
    <w:rsid w:val="003E2F9F"/>
    <w:rsid w:val="003E3FB1"/>
    <w:rsid w:val="003E5704"/>
    <w:rsid w:val="003E6B47"/>
    <w:rsid w:val="003E6E8D"/>
    <w:rsid w:val="003E7392"/>
    <w:rsid w:val="003E7DB7"/>
    <w:rsid w:val="003F0709"/>
    <w:rsid w:val="003F1180"/>
    <w:rsid w:val="003F1540"/>
    <w:rsid w:val="003F15D0"/>
    <w:rsid w:val="003F16E5"/>
    <w:rsid w:val="003F18DF"/>
    <w:rsid w:val="003F2A21"/>
    <w:rsid w:val="003F2C8C"/>
    <w:rsid w:val="003F2CCD"/>
    <w:rsid w:val="003F3265"/>
    <w:rsid w:val="003F3607"/>
    <w:rsid w:val="003F37E3"/>
    <w:rsid w:val="003F4EDA"/>
    <w:rsid w:val="003F5915"/>
    <w:rsid w:val="003F70B6"/>
    <w:rsid w:val="003F7696"/>
    <w:rsid w:val="003F7D14"/>
    <w:rsid w:val="004007EC"/>
    <w:rsid w:val="00400B1E"/>
    <w:rsid w:val="00400D8A"/>
    <w:rsid w:val="00401189"/>
    <w:rsid w:val="00402161"/>
    <w:rsid w:val="00402455"/>
    <w:rsid w:val="00402D40"/>
    <w:rsid w:val="00402DF9"/>
    <w:rsid w:val="00403C90"/>
    <w:rsid w:val="004040DE"/>
    <w:rsid w:val="004042AB"/>
    <w:rsid w:val="00405116"/>
    <w:rsid w:val="00405ED6"/>
    <w:rsid w:val="00406676"/>
    <w:rsid w:val="00407024"/>
    <w:rsid w:val="00407BC0"/>
    <w:rsid w:val="00407E79"/>
    <w:rsid w:val="004102CF"/>
    <w:rsid w:val="0041057E"/>
    <w:rsid w:val="004108B7"/>
    <w:rsid w:val="0041156A"/>
    <w:rsid w:val="0041175C"/>
    <w:rsid w:val="004122C1"/>
    <w:rsid w:val="0041278B"/>
    <w:rsid w:val="00412A32"/>
    <w:rsid w:val="00412C79"/>
    <w:rsid w:val="004132D5"/>
    <w:rsid w:val="00414092"/>
    <w:rsid w:val="004141BE"/>
    <w:rsid w:val="00414FE6"/>
    <w:rsid w:val="00415353"/>
    <w:rsid w:val="00415CCC"/>
    <w:rsid w:val="00416009"/>
    <w:rsid w:val="00416848"/>
    <w:rsid w:val="0041694E"/>
    <w:rsid w:val="00416B3F"/>
    <w:rsid w:val="00417874"/>
    <w:rsid w:val="00417975"/>
    <w:rsid w:val="00417A6F"/>
    <w:rsid w:val="00417A7A"/>
    <w:rsid w:val="00420B15"/>
    <w:rsid w:val="00420B7C"/>
    <w:rsid w:val="00420F40"/>
    <w:rsid w:val="00420F6F"/>
    <w:rsid w:val="00420F98"/>
    <w:rsid w:val="004213F5"/>
    <w:rsid w:val="00421AC3"/>
    <w:rsid w:val="00421BBD"/>
    <w:rsid w:val="0042235C"/>
    <w:rsid w:val="00422601"/>
    <w:rsid w:val="004234C0"/>
    <w:rsid w:val="00423B0B"/>
    <w:rsid w:val="00423C32"/>
    <w:rsid w:val="00423CF4"/>
    <w:rsid w:val="0042485F"/>
    <w:rsid w:val="00424AF7"/>
    <w:rsid w:val="00425397"/>
    <w:rsid w:val="0042540E"/>
    <w:rsid w:val="00425628"/>
    <w:rsid w:val="00425D6C"/>
    <w:rsid w:val="00425F51"/>
    <w:rsid w:val="00427A73"/>
    <w:rsid w:val="00430342"/>
    <w:rsid w:val="00430B74"/>
    <w:rsid w:val="00432261"/>
    <w:rsid w:val="00432734"/>
    <w:rsid w:val="00432866"/>
    <w:rsid w:val="00433B9C"/>
    <w:rsid w:val="004347E7"/>
    <w:rsid w:val="00435077"/>
    <w:rsid w:val="004360E1"/>
    <w:rsid w:val="00436C3A"/>
    <w:rsid w:val="00437B85"/>
    <w:rsid w:val="00437D83"/>
    <w:rsid w:val="004408D2"/>
    <w:rsid w:val="004409BE"/>
    <w:rsid w:val="004414DE"/>
    <w:rsid w:val="00441D0B"/>
    <w:rsid w:val="0044209A"/>
    <w:rsid w:val="004425DF"/>
    <w:rsid w:val="004430FD"/>
    <w:rsid w:val="00443501"/>
    <w:rsid w:val="004435D6"/>
    <w:rsid w:val="004439E3"/>
    <w:rsid w:val="00443EC8"/>
    <w:rsid w:val="00444AE4"/>
    <w:rsid w:val="00444C30"/>
    <w:rsid w:val="0044509A"/>
    <w:rsid w:val="00445D4F"/>
    <w:rsid w:val="004461C1"/>
    <w:rsid w:val="0044744B"/>
    <w:rsid w:val="0044788F"/>
    <w:rsid w:val="004500E2"/>
    <w:rsid w:val="00450C14"/>
    <w:rsid w:val="004514CD"/>
    <w:rsid w:val="004515B1"/>
    <w:rsid w:val="00451FA5"/>
    <w:rsid w:val="0045226C"/>
    <w:rsid w:val="00452D1E"/>
    <w:rsid w:val="004530E0"/>
    <w:rsid w:val="00453A8D"/>
    <w:rsid w:val="00454BAD"/>
    <w:rsid w:val="00455105"/>
    <w:rsid w:val="0045513D"/>
    <w:rsid w:val="00455657"/>
    <w:rsid w:val="004561EF"/>
    <w:rsid w:val="00456605"/>
    <w:rsid w:val="0045762B"/>
    <w:rsid w:val="00457A15"/>
    <w:rsid w:val="004617E2"/>
    <w:rsid w:val="004626C5"/>
    <w:rsid w:val="0046334C"/>
    <w:rsid w:val="004635E2"/>
    <w:rsid w:val="00464549"/>
    <w:rsid w:val="004648A6"/>
    <w:rsid w:val="0046643A"/>
    <w:rsid w:val="00467261"/>
    <w:rsid w:val="00467889"/>
    <w:rsid w:val="004704D6"/>
    <w:rsid w:val="004709B7"/>
    <w:rsid w:val="00471182"/>
    <w:rsid w:val="0047179B"/>
    <w:rsid w:val="0047303F"/>
    <w:rsid w:val="004730A8"/>
    <w:rsid w:val="00473C9F"/>
    <w:rsid w:val="0047484E"/>
    <w:rsid w:val="00474BB0"/>
    <w:rsid w:val="00475100"/>
    <w:rsid w:val="00475A05"/>
    <w:rsid w:val="00475AC1"/>
    <w:rsid w:val="0047612A"/>
    <w:rsid w:val="00476E6B"/>
    <w:rsid w:val="00477BDD"/>
    <w:rsid w:val="00481512"/>
    <w:rsid w:val="004829FB"/>
    <w:rsid w:val="00482B9E"/>
    <w:rsid w:val="00482C9D"/>
    <w:rsid w:val="00482D06"/>
    <w:rsid w:val="00482D10"/>
    <w:rsid w:val="00483097"/>
    <w:rsid w:val="00483534"/>
    <w:rsid w:val="00483802"/>
    <w:rsid w:val="0048394B"/>
    <w:rsid w:val="00483985"/>
    <w:rsid w:val="004839C3"/>
    <w:rsid w:val="00484BEE"/>
    <w:rsid w:val="00484D7D"/>
    <w:rsid w:val="00485D34"/>
    <w:rsid w:val="0048628C"/>
    <w:rsid w:val="0048675B"/>
    <w:rsid w:val="00486CA1"/>
    <w:rsid w:val="00486D24"/>
    <w:rsid w:val="0048742C"/>
    <w:rsid w:val="00490037"/>
    <w:rsid w:val="0049077C"/>
    <w:rsid w:val="004908DB"/>
    <w:rsid w:val="00491164"/>
    <w:rsid w:val="004913C9"/>
    <w:rsid w:val="00491ADB"/>
    <w:rsid w:val="00491CA8"/>
    <w:rsid w:val="00491E9E"/>
    <w:rsid w:val="00492EE4"/>
    <w:rsid w:val="0049360E"/>
    <w:rsid w:val="0049387A"/>
    <w:rsid w:val="004938B0"/>
    <w:rsid w:val="00493D39"/>
    <w:rsid w:val="004942FF"/>
    <w:rsid w:val="004947E1"/>
    <w:rsid w:val="004949D6"/>
    <w:rsid w:val="00494CF0"/>
    <w:rsid w:val="00495352"/>
    <w:rsid w:val="00495906"/>
    <w:rsid w:val="00495E97"/>
    <w:rsid w:val="00496545"/>
    <w:rsid w:val="004965F2"/>
    <w:rsid w:val="00496C52"/>
    <w:rsid w:val="00497566"/>
    <w:rsid w:val="004A04DE"/>
    <w:rsid w:val="004A1ED6"/>
    <w:rsid w:val="004A2286"/>
    <w:rsid w:val="004A2842"/>
    <w:rsid w:val="004A2F91"/>
    <w:rsid w:val="004A32BB"/>
    <w:rsid w:val="004A33CB"/>
    <w:rsid w:val="004A3B2E"/>
    <w:rsid w:val="004A3F2E"/>
    <w:rsid w:val="004A41FD"/>
    <w:rsid w:val="004A4293"/>
    <w:rsid w:val="004A4DFE"/>
    <w:rsid w:val="004A51AC"/>
    <w:rsid w:val="004A61D2"/>
    <w:rsid w:val="004A776F"/>
    <w:rsid w:val="004A78A2"/>
    <w:rsid w:val="004A7B93"/>
    <w:rsid w:val="004A7CCD"/>
    <w:rsid w:val="004B08D4"/>
    <w:rsid w:val="004B223C"/>
    <w:rsid w:val="004B281E"/>
    <w:rsid w:val="004B2CAC"/>
    <w:rsid w:val="004B3E21"/>
    <w:rsid w:val="004B3FE8"/>
    <w:rsid w:val="004B400F"/>
    <w:rsid w:val="004B416B"/>
    <w:rsid w:val="004B4749"/>
    <w:rsid w:val="004B5559"/>
    <w:rsid w:val="004B6425"/>
    <w:rsid w:val="004B6A82"/>
    <w:rsid w:val="004B6CB5"/>
    <w:rsid w:val="004B71BB"/>
    <w:rsid w:val="004B7E13"/>
    <w:rsid w:val="004B7EB7"/>
    <w:rsid w:val="004B7F30"/>
    <w:rsid w:val="004C0B08"/>
    <w:rsid w:val="004C0E3E"/>
    <w:rsid w:val="004C1371"/>
    <w:rsid w:val="004C1385"/>
    <w:rsid w:val="004C1BFA"/>
    <w:rsid w:val="004C1CB9"/>
    <w:rsid w:val="004C1EF4"/>
    <w:rsid w:val="004C26E8"/>
    <w:rsid w:val="004C2F7F"/>
    <w:rsid w:val="004C344B"/>
    <w:rsid w:val="004C35C5"/>
    <w:rsid w:val="004C362D"/>
    <w:rsid w:val="004C5267"/>
    <w:rsid w:val="004C55C0"/>
    <w:rsid w:val="004C5912"/>
    <w:rsid w:val="004C60D4"/>
    <w:rsid w:val="004C621A"/>
    <w:rsid w:val="004C65FC"/>
    <w:rsid w:val="004C6B12"/>
    <w:rsid w:val="004D0A42"/>
    <w:rsid w:val="004D0B81"/>
    <w:rsid w:val="004D0C64"/>
    <w:rsid w:val="004D0F69"/>
    <w:rsid w:val="004D1185"/>
    <w:rsid w:val="004D2BE2"/>
    <w:rsid w:val="004D39E9"/>
    <w:rsid w:val="004D3F06"/>
    <w:rsid w:val="004D4A09"/>
    <w:rsid w:val="004D5118"/>
    <w:rsid w:val="004D5DE5"/>
    <w:rsid w:val="004D5EA3"/>
    <w:rsid w:val="004D626A"/>
    <w:rsid w:val="004D684B"/>
    <w:rsid w:val="004D6EDA"/>
    <w:rsid w:val="004D761E"/>
    <w:rsid w:val="004D7A1D"/>
    <w:rsid w:val="004E027E"/>
    <w:rsid w:val="004E0422"/>
    <w:rsid w:val="004E043B"/>
    <w:rsid w:val="004E119F"/>
    <w:rsid w:val="004E19D4"/>
    <w:rsid w:val="004E27BF"/>
    <w:rsid w:val="004E3578"/>
    <w:rsid w:val="004E45F6"/>
    <w:rsid w:val="004E4CBE"/>
    <w:rsid w:val="004E4E0B"/>
    <w:rsid w:val="004E52EF"/>
    <w:rsid w:val="004E612A"/>
    <w:rsid w:val="004E6B24"/>
    <w:rsid w:val="004E6E12"/>
    <w:rsid w:val="004E7084"/>
    <w:rsid w:val="004E7784"/>
    <w:rsid w:val="004E7F1C"/>
    <w:rsid w:val="004F08F5"/>
    <w:rsid w:val="004F0BF8"/>
    <w:rsid w:val="004F11DF"/>
    <w:rsid w:val="004F19FD"/>
    <w:rsid w:val="004F1CAF"/>
    <w:rsid w:val="004F219D"/>
    <w:rsid w:val="004F2294"/>
    <w:rsid w:val="004F397F"/>
    <w:rsid w:val="004F39FA"/>
    <w:rsid w:val="004F457B"/>
    <w:rsid w:val="004F4D5D"/>
    <w:rsid w:val="004F5312"/>
    <w:rsid w:val="004F561F"/>
    <w:rsid w:val="004F6F89"/>
    <w:rsid w:val="004F7130"/>
    <w:rsid w:val="004F7779"/>
    <w:rsid w:val="004F7819"/>
    <w:rsid w:val="0050021C"/>
    <w:rsid w:val="0050099E"/>
    <w:rsid w:val="00500A80"/>
    <w:rsid w:val="00500B3B"/>
    <w:rsid w:val="00500C65"/>
    <w:rsid w:val="00500F95"/>
    <w:rsid w:val="0050264D"/>
    <w:rsid w:val="0050386A"/>
    <w:rsid w:val="00503AE6"/>
    <w:rsid w:val="00503CBA"/>
    <w:rsid w:val="00503DF4"/>
    <w:rsid w:val="00504457"/>
    <w:rsid w:val="00504934"/>
    <w:rsid w:val="005056F8"/>
    <w:rsid w:val="005057AC"/>
    <w:rsid w:val="00505A41"/>
    <w:rsid w:val="00506955"/>
    <w:rsid w:val="00506FF0"/>
    <w:rsid w:val="0050729F"/>
    <w:rsid w:val="00507F57"/>
    <w:rsid w:val="0051031F"/>
    <w:rsid w:val="00510951"/>
    <w:rsid w:val="00510C1A"/>
    <w:rsid w:val="00510C5C"/>
    <w:rsid w:val="00510DB2"/>
    <w:rsid w:val="00511A06"/>
    <w:rsid w:val="005124C0"/>
    <w:rsid w:val="005128CD"/>
    <w:rsid w:val="0051293D"/>
    <w:rsid w:val="00513149"/>
    <w:rsid w:val="005138D1"/>
    <w:rsid w:val="005138DD"/>
    <w:rsid w:val="00513D58"/>
    <w:rsid w:val="0051550A"/>
    <w:rsid w:val="00515CDC"/>
    <w:rsid w:val="00516C2F"/>
    <w:rsid w:val="00516CD2"/>
    <w:rsid w:val="0051736B"/>
    <w:rsid w:val="0051740A"/>
    <w:rsid w:val="005176E6"/>
    <w:rsid w:val="0051790D"/>
    <w:rsid w:val="00517A22"/>
    <w:rsid w:val="00517E9A"/>
    <w:rsid w:val="00520D92"/>
    <w:rsid w:val="00520DA9"/>
    <w:rsid w:val="00521184"/>
    <w:rsid w:val="00522338"/>
    <w:rsid w:val="00522B1B"/>
    <w:rsid w:val="00522D96"/>
    <w:rsid w:val="005238AE"/>
    <w:rsid w:val="00524348"/>
    <w:rsid w:val="00524487"/>
    <w:rsid w:val="00524785"/>
    <w:rsid w:val="00524B17"/>
    <w:rsid w:val="00524C72"/>
    <w:rsid w:val="00525342"/>
    <w:rsid w:val="00525763"/>
    <w:rsid w:val="00526464"/>
    <w:rsid w:val="0052663E"/>
    <w:rsid w:val="005270BC"/>
    <w:rsid w:val="0052719D"/>
    <w:rsid w:val="00530C12"/>
    <w:rsid w:val="00530E75"/>
    <w:rsid w:val="00531BB7"/>
    <w:rsid w:val="00531FD3"/>
    <w:rsid w:val="005320A2"/>
    <w:rsid w:val="0053275E"/>
    <w:rsid w:val="00532823"/>
    <w:rsid w:val="00534279"/>
    <w:rsid w:val="00535019"/>
    <w:rsid w:val="00535028"/>
    <w:rsid w:val="00535F64"/>
    <w:rsid w:val="0053678B"/>
    <w:rsid w:val="00536AF2"/>
    <w:rsid w:val="00537DEB"/>
    <w:rsid w:val="005403AA"/>
    <w:rsid w:val="00540A6C"/>
    <w:rsid w:val="0054112F"/>
    <w:rsid w:val="00541D1B"/>
    <w:rsid w:val="00543309"/>
    <w:rsid w:val="00543663"/>
    <w:rsid w:val="00544662"/>
    <w:rsid w:val="005450AC"/>
    <w:rsid w:val="00545662"/>
    <w:rsid w:val="00545844"/>
    <w:rsid w:val="005458B3"/>
    <w:rsid w:val="00545979"/>
    <w:rsid w:val="0054614B"/>
    <w:rsid w:val="005462C9"/>
    <w:rsid w:val="0054717A"/>
    <w:rsid w:val="005473E4"/>
    <w:rsid w:val="005475ED"/>
    <w:rsid w:val="00547AAB"/>
    <w:rsid w:val="00547C34"/>
    <w:rsid w:val="00547C75"/>
    <w:rsid w:val="00550C0A"/>
    <w:rsid w:val="005511D9"/>
    <w:rsid w:val="0055170C"/>
    <w:rsid w:val="00551D1C"/>
    <w:rsid w:val="00552287"/>
    <w:rsid w:val="0055240C"/>
    <w:rsid w:val="00552856"/>
    <w:rsid w:val="005529B4"/>
    <w:rsid w:val="00552B15"/>
    <w:rsid w:val="00553FBE"/>
    <w:rsid w:val="00554D11"/>
    <w:rsid w:val="00555A82"/>
    <w:rsid w:val="00555C4A"/>
    <w:rsid w:val="00556016"/>
    <w:rsid w:val="00556259"/>
    <w:rsid w:val="00556510"/>
    <w:rsid w:val="00556667"/>
    <w:rsid w:val="00556AEA"/>
    <w:rsid w:val="00561D66"/>
    <w:rsid w:val="005630FA"/>
    <w:rsid w:val="0056354E"/>
    <w:rsid w:val="00563E5A"/>
    <w:rsid w:val="0056444C"/>
    <w:rsid w:val="005650FE"/>
    <w:rsid w:val="00565117"/>
    <w:rsid w:val="0056534B"/>
    <w:rsid w:val="005657A1"/>
    <w:rsid w:val="00565ED5"/>
    <w:rsid w:val="00566481"/>
    <w:rsid w:val="00567A35"/>
    <w:rsid w:val="00567C7F"/>
    <w:rsid w:val="00570267"/>
    <w:rsid w:val="00570875"/>
    <w:rsid w:val="00570E93"/>
    <w:rsid w:val="00571253"/>
    <w:rsid w:val="00571280"/>
    <w:rsid w:val="00571377"/>
    <w:rsid w:val="00571AAE"/>
    <w:rsid w:val="00571B26"/>
    <w:rsid w:val="00571BC5"/>
    <w:rsid w:val="005728BE"/>
    <w:rsid w:val="0057296B"/>
    <w:rsid w:val="0057347D"/>
    <w:rsid w:val="00573EB4"/>
    <w:rsid w:val="00574B47"/>
    <w:rsid w:val="005755F3"/>
    <w:rsid w:val="00575C48"/>
    <w:rsid w:val="00576730"/>
    <w:rsid w:val="00577923"/>
    <w:rsid w:val="0057796D"/>
    <w:rsid w:val="0058013D"/>
    <w:rsid w:val="00580263"/>
    <w:rsid w:val="0058031B"/>
    <w:rsid w:val="00580D03"/>
    <w:rsid w:val="0058105E"/>
    <w:rsid w:val="00581157"/>
    <w:rsid w:val="00581AD8"/>
    <w:rsid w:val="00581C7B"/>
    <w:rsid w:val="00582687"/>
    <w:rsid w:val="00582994"/>
    <w:rsid w:val="00582A76"/>
    <w:rsid w:val="00582AE8"/>
    <w:rsid w:val="00582C60"/>
    <w:rsid w:val="00582DB0"/>
    <w:rsid w:val="00582E06"/>
    <w:rsid w:val="00583689"/>
    <w:rsid w:val="00584301"/>
    <w:rsid w:val="005843FE"/>
    <w:rsid w:val="005846ED"/>
    <w:rsid w:val="00584D89"/>
    <w:rsid w:val="0058517D"/>
    <w:rsid w:val="00585B75"/>
    <w:rsid w:val="0058610B"/>
    <w:rsid w:val="00586392"/>
    <w:rsid w:val="0058647C"/>
    <w:rsid w:val="00586BCA"/>
    <w:rsid w:val="00586E78"/>
    <w:rsid w:val="00586F8A"/>
    <w:rsid w:val="00586FD1"/>
    <w:rsid w:val="00587336"/>
    <w:rsid w:val="00587552"/>
    <w:rsid w:val="005879D5"/>
    <w:rsid w:val="00587DC5"/>
    <w:rsid w:val="00590295"/>
    <w:rsid w:val="00590D23"/>
    <w:rsid w:val="00591563"/>
    <w:rsid w:val="00591A3C"/>
    <w:rsid w:val="00593321"/>
    <w:rsid w:val="00593668"/>
    <w:rsid w:val="005938A1"/>
    <w:rsid w:val="00593FE5"/>
    <w:rsid w:val="00594317"/>
    <w:rsid w:val="00595111"/>
    <w:rsid w:val="0059569D"/>
    <w:rsid w:val="00595E16"/>
    <w:rsid w:val="00595EBF"/>
    <w:rsid w:val="00596373"/>
    <w:rsid w:val="00596D07"/>
    <w:rsid w:val="005979F8"/>
    <w:rsid w:val="00597ECB"/>
    <w:rsid w:val="005A0798"/>
    <w:rsid w:val="005A1034"/>
    <w:rsid w:val="005A1289"/>
    <w:rsid w:val="005A1668"/>
    <w:rsid w:val="005A177C"/>
    <w:rsid w:val="005A2E2D"/>
    <w:rsid w:val="005A486D"/>
    <w:rsid w:val="005A4C3E"/>
    <w:rsid w:val="005A4D74"/>
    <w:rsid w:val="005A590A"/>
    <w:rsid w:val="005A6231"/>
    <w:rsid w:val="005A64CC"/>
    <w:rsid w:val="005A7EEA"/>
    <w:rsid w:val="005B02BE"/>
    <w:rsid w:val="005B0D63"/>
    <w:rsid w:val="005B116F"/>
    <w:rsid w:val="005B1289"/>
    <w:rsid w:val="005B184A"/>
    <w:rsid w:val="005B186D"/>
    <w:rsid w:val="005B1E9B"/>
    <w:rsid w:val="005B26C8"/>
    <w:rsid w:val="005B2EDC"/>
    <w:rsid w:val="005B403D"/>
    <w:rsid w:val="005B42AA"/>
    <w:rsid w:val="005B4988"/>
    <w:rsid w:val="005B4B22"/>
    <w:rsid w:val="005B5288"/>
    <w:rsid w:val="005B539F"/>
    <w:rsid w:val="005B6A26"/>
    <w:rsid w:val="005B777B"/>
    <w:rsid w:val="005C0679"/>
    <w:rsid w:val="005C0E1A"/>
    <w:rsid w:val="005C21BF"/>
    <w:rsid w:val="005C22FD"/>
    <w:rsid w:val="005C2783"/>
    <w:rsid w:val="005C2B64"/>
    <w:rsid w:val="005C3AFB"/>
    <w:rsid w:val="005C3DCA"/>
    <w:rsid w:val="005C4137"/>
    <w:rsid w:val="005C5346"/>
    <w:rsid w:val="005C541C"/>
    <w:rsid w:val="005C5474"/>
    <w:rsid w:val="005C5DB2"/>
    <w:rsid w:val="005C7027"/>
    <w:rsid w:val="005C72D5"/>
    <w:rsid w:val="005D112C"/>
    <w:rsid w:val="005D16DA"/>
    <w:rsid w:val="005D1C75"/>
    <w:rsid w:val="005D2173"/>
    <w:rsid w:val="005D2278"/>
    <w:rsid w:val="005D2D90"/>
    <w:rsid w:val="005D3100"/>
    <w:rsid w:val="005D324F"/>
    <w:rsid w:val="005D33E5"/>
    <w:rsid w:val="005D352F"/>
    <w:rsid w:val="005D3763"/>
    <w:rsid w:val="005D38CB"/>
    <w:rsid w:val="005D4119"/>
    <w:rsid w:val="005D4287"/>
    <w:rsid w:val="005D5214"/>
    <w:rsid w:val="005D56FE"/>
    <w:rsid w:val="005D593C"/>
    <w:rsid w:val="005D5A17"/>
    <w:rsid w:val="005D5AF3"/>
    <w:rsid w:val="005D5E6B"/>
    <w:rsid w:val="005D68F4"/>
    <w:rsid w:val="005D6C66"/>
    <w:rsid w:val="005D6CDB"/>
    <w:rsid w:val="005D7101"/>
    <w:rsid w:val="005D763D"/>
    <w:rsid w:val="005D774E"/>
    <w:rsid w:val="005D7D66"/>
    <w:rsid w:val="005D7DB6"/>
    <w:rsid w:val="005E011B"/>
    <w:rsid w:val="005E04B3"/>
    <w:rsid w:val="005E0562"/>
    <w:rsid w:val="005E0755"/>
    <w:rsid w:val="005E0B86"/>
    <w:rsid w:val="005E0EA5"/>
    <w:rsid w:val="005E1683"/>
    <w:rsid w:val="005E2BF0"/>
    <w:rsid w:val="005E328F"/>
    <w:rsid w:val="005E3FBA"/>
    <w:rsid w:val="005E514F"/>
    <w:rsid w:val="005E597E"/>
    <w:rsid w:val="005E6107"/>
    <w:rsid w:val="005E64F0"/>
    <w:rsid w:val="005E6523"/>
    <w:rsid w:val="005E6DE1"/>
    <w:rsid w:val="005E6FD9"/>
    <w:rsid w:val="005E72E5"/>
    <w:rsid w:val="005F039B"/>
    <w:rsid w:val="005F0BE1"/>
    <w:rsid w:val="005F1366"/>
    <w:rsid w:val="005F1B72"/>
    <w:rsid w:val="005F1C0D"/>
    <w:rsid w:val="005F33F7"/>
    <w:rsid w:val="005F4C10"/>
    <w:rsid w:val="005F4DA3"/>
    <w:rsid w:val="005F5584"/>
    <w:rsid w:val="005F5E9A"/>
    <w:rsid w:val="005F626C"/>
    <w:rsid w:val="005F666C"/>
    <w:rsid w:val="005F747E"/>
    <w:rsid w:val="005F79C3"/>
    <w:rsid w:val="005F7FA1"/>
    <w:rsid w:val="00600B68"/>
    <w:rsid w:val="00600F09"/>
    <w:rsid w:val="00600F92"/>
    <w:rsid w:val="0060156C"/>
    <w:rsid w:val="00601830"/>
    <w:rsid w:val="006018B4"/>
    <w:rsid w:val="00601952"/>
    <w:rsid w:val="0060255D"/>
    <w:rsid w:val="006025CA"/>
    <w:rsid w:val="00602EEE"/>
    <w:rsid w:val="00602F08"/>
    <w:rsid w:val="00603C7C"/>
    <w:rsid w:val="00604F93"/>
    <w:rsid w:val="00605669"/>
    <w:rsid w:val="0060571A"/>
    <w:rsid w:val="00605733"/>
    <w:rsid w:val="006058D6"/>
    <w:rsid w:val="00606854"/>
    <w:rsid w:val="0060693F"/>
    <w:rsid w:val="00606A32"/>
    <w:rsid w:val="00606D87"/>
    <w:rsid w:val="00606EA8"/>
    <w:rsid w:val="006073BC"/>
    <w:rsid w:val="00607797"/>
    <w:rsid w:val="00610566"/>
    <w:rsid w:val="006107F4"/>
    <w:rsid w:val="00611B1E"/>
    <w:rsid w:val="00611BC8"/>
    <w:rsid w:val="00611F3A"/>
    <w:rsid w:val="00612EA0"/>
    <w:rsid w:val="006139B4"/>
    <w:rsid w:val="00613A18"/>
    <w:rsid w:val="00613A19"/>
    <w:rsid w:val="006143F8"/>
    <w:rsid w:val="00615CB8"/>
    <w:rsid w:val="00616A7E"/>
    <w:rsid w:val="00616E38"/>
    <w:rsid w:val="0061768B"/>
    <w:rsid w:val="00617A0A"/>
    <w:rsid w:val="0062000A"/>
    <w:rsid w:val="00620322"/>
    <w:rsid w:val="00620E81"/>
    <w:rsid w:val="00621D03"/>
    <w:rsid w:val="00621E90"/>
    <w:rsid w:val="00622879"/>
    <w:rsid w:val="00623033"/>
    <w:rsid w:val="0062489B"/>
    <w:rsid w:val="00624A9E"/>
    <w:rsid w:val="006254F4"/>
    <w:rsid w:val="0062580D"/>
    <w:rsid w:val="00625861"/>
    <w:rsid w:val="0062595F"/>
    <w:rsid w:val="00625AD1"/>
    <w:rsid w:val="006260BC"/>
    <w:rsid w:val="00627671"/>
    <w:rsid w:val="00630B7A"/>
    <w:rsid w:val="00631156"/>
    <w:rsid w:val="00632A55"/>
    <w:rsid w:val="00632E40"/>
    <w:rsid w:val="00633487"/>
    <w:rsid w:val="006354A9"/>
    <w:rsid w:val="006358DD"/>
    <w:rsid w:val="00635AD7"/>
    <w:rsid w:val="00636740"/>
    <w:rsid w:val="00637525"/>
    <w:rsid w:val="00637F89"/>
    <w:rsid w:val="006406DC"/>
    <w:rsid w:val="006425F1"/>
    <w:rsid w:val="0064263B"/>
    <w:rsid w:val="006426F1"/>
    <w:rsid w:val="00643E68"/>
    <w:rsid w:val="00644B75"/>
    <w:rsid w:val="0064634A"/>
    <w:rsid w:val="006474DB"/>
    <w:rsid w:val="006474E2"/>
    <w:rsid w:val="0064792B"/>
    <w:rsid w:val="00647ECA"/>
    <w:rsid w:val="006503CE"/>
    <w:rsid w:val="006509ED"/>
    <w:rsid w:val="006511F3"/>
    <w:rsid w:val="006512AB"/>
    <w:rsid w:val="006513E0"/>
    <w:rsid w:val="00651629"/>
    <w:rsid w:val="006517F1"/>
    <w:rsid w:val="00651DA1"/>
    <w:rsid w:val="00651E1E"/>
    <w:rsid w:val="006529F4"/>
    <w:rsid w:val="006534A4"/>
    <w:rsid w:val="00653FEF"/>
    <w:rsid w:val="006542BF"/>
    <w:rsid w:val="0065434D"/>
    <w:rsid w:val="006549AD"/>
    <w:rsid w:val="00654B0F"/>
    <w:rsid w:val="006555B6"/>
    <w:rsid w:val="00655781"/>
    <w:rsid w:val="006558E2"/>
    <w:rsid w:val="00656A84"/>
    <w:rsid w:val="00656DD4"/>
    <w:rsid w:val="00660065"/>
    <w:rsid w:val="00660297"/>
    <w:rsid w:val="0066029C"/>
    <w:rsid w:val="00661ED7"/>
    <w:rsid w:val="006628A6"/>
    <w:rsid w:val="00662B04"/>
    <w:rsid w:val="006631C4"/>
    <w:rsid w:val="00664A9C"/>
    <w:rsid w:val="00664DE5"/>
    <w:rsid w:val="006657E0"/>
    <w:rsid w:val="00665B78"/>
    <w:rsid w:val="00665C72"/>
    <w:rsid w:val="0066662B"/>
    <w:rsid w:val="00666C25"/>
    <w:rsid w:val="006673B8"/>
    <w:rsid w:val="006673D1"/>
    <w:rsid w:val="006678E1"/>
    <w:rsid w:val="00667918"/>
    <w:rsid w:val="00667E2E"/>
    <w:rsid w:val="006704EE"/>
    <w:rsid w:val="00670B5D"/>
    <w:rsid w:val="00670E09"/>
    <w:rsid w:val="00670EDA"/>
    <w:rsid w:val="00670F0B"/>
    <w:rsid w:val="006710D0"/>
    <w:rsid w:val="0067145B"/>
    <w:rsid w:val="00671779"/>
    <w:rsid w:val="00671868"/>
    <w:rsid w:val="00671886"/>
    <w:rsid w:val="006722F0"/>
    <w:rsid w:val="0067297A"/>
    <w:rsid w:val="0067457D"/>
    <w:rsid w:val="006747CD"/>
    <w:rsid w:val="00674D6D"/>
    <w:rsid w:val="00674DC4"/>
    <w:rsid w:val="0067686B"/>
    <w:rsid w:val="00676A1A"/>
    <w:rsid w:val="006775C7"/>
    <w:rsid w:val="006809D4"/>
    <w:rsid w:val="006817D8"/>
    <w:rsid w:val="0068207B"/>
    <w:rsid w:val="006827E3"/>
    <w:rsid w:val="00682D4A"/>
    <w:rsid w:val="00682E91"/>
    <w:rsid w:val="0068328A"/>
    <w:rsid w:val="00683AAA"/>
    <w:rsid w:val="006849EA"/>
    <w:rsid w:val="00684BF3"/>
    <w:rsid w:val="00685A12"/>
    <w:rsid w:val="0068639E"/>
    <w:rsid w:val="00686BF8"/>
    <w:rsid w:val="00687190"/>
    <w:rsid w:val="0068764E"/>
    <w:rsid w:val="00687748"/>
    <w:rsid w:val="00690339"/>
    <w:rsid w:val="00690841"/>
    <w:rsid w:val="00690BE1"/>
    <w:rsid w:val="006916ED"/>
    <w:rsid w:val="006918CA"/>
    <w:rsid w:val="00692292"/>
    <w:rsid w:val="00692658"/>
    <w:rsid w:val="00693E6B"/>
    <w:rsid w:val="00694131"/>
    <w:rsid w:val="006943C4"/>
    <w:rsid w:val="00694A6A"/>
    <w:rsid w:val="006958AA"/>
    <w:rsid w:val="0069592C"/>
    <w:rsid w:val="00695A18"/>
    <w:rsid w:val="00695BB7"/>
    <w:rsid w:val="006961A6"/>
    <w:rsid w:val="00696953"/>
    <w:rsid w:val="00696CC1"/>
    <w:rsid w:val="00697851"/>
    <w:rsid w:val="0069790F"/>
    <w:rsid w:val="006A0617"/>
    <w:rsid w:val="006A0C6E"/>
    <w:rsid w:val="006A136A"/>
    <w:rsid w:val="006A1459"/>
    <w:rsid w:val="006A17BE"/>
    <w:rsid w:val="006A1BF8"/>
    <w:rsid w:val="006A273B"/>
    <w:rsid w:val="006A3A51"/>
    <w:rsid w:val="006A412D"/>
    <w:rsid w:val="006A7939"/>
    <w:rsid w:val="006A7E7F"/>
    <w:rsid w:val="006B0379"/>
    <w:rsid w:val="006B129D"/>
    <w:rsid w:val="006B13E6"/>
    <w:rsid w:val="006B2A1F"/>
    <w:rsid w:val="006B2AD8"/>
    <w:rsid w:val="006B2E01"/>
    <w:rsid w:val="006B2EAF"/>
    <w:rsid w:val="006B2F5F"/>
    <w:rsid w:val="006B307A"/>
    <w:rsid w:val="006B38A3"/>
    <w:rsid w:val="006B4517"/>
    <w:rsid w:val="006B46BF"/>
    <w:rsid w:val="006B4A3E"/>
    <w:rsid w:val="006B4BD1"/>
    <w:rsid w:val="006B4C79"/>
    <w:rsid w:val="006B572C"/>
    <w:rsid w:val="006B578C"/>
    <w:rsid w:val="006B60ED"/>
    <w:rsid w:val="006B65A9"/>
    <w:rsid w:val="006B67B9"/>
    <w:rsid w:val="006B753C"/>
    <w:rsid w:val="006B7A53"/>
    <w:rsid w:val="006B7DE4"/>
    <w:rsid w:val="006C068D"/>
    <w:rsid w:val="006C0C95"/>
    <w:rsid w:val="006C1A81"/>
    <w:rsid w:val="006C2FE3"/>
    <w:rsid w:val="006C3A38"/>
    <w:rsid w:val="006C435E"/>
    <w:rsid w:val="006C56A3"/>
    <w:rsid w:val="006C60D8"/>
    <w:rsid w:val="006C6107"/>
    <w:rsid w:val="006C666B"/>
    <w:rsid w:val="006C69EE"/>
    <w:rsid w:val="006C6B81"/>
    <w:rsid w:val="006C7604"/>
    <w:rsid w:val="006C76BA"/>
    <w:rsid w:val="006D0556"/>
    <w:rsid w:val="006D0A60"/>
    <w:rsid w:val="006D0EC0"/>
    <w:rsid w:val="006D0ECE"/>
    <w:rsid w:val="006D10BF"/>
    <w:rsid w:val="006D12B4"/>
    <w:rsid w:val="006D440D"/>
    <w:rsid w:val="006D4763"/>
    <w:rsid w:val="006D4AB1"/>
    <w:rsid w:val="006D6E99"/>
    <w:rsid w:val="006E0549"/>
    <w:rsid w:val="006E1E29"/>
    <w:rsid w:val="006E2938"/>
    <w:rsid w:val="006E2CED"/>
    <w:rsid w:val="006E440F"/>
    <w:rsid w:val="006E4AE0"/>
    <w:rsid w:val="006E4FE7"/>
    <w:rsid w:val="006E5085"/>
    <w:rsid w:val="006E5395"/>
    <w:rsid w:val="006E601E"/>
    <w:rsid w:val="006E6565"/>
    <w:rsid w:val="006E6A29"/>
    <w:rsid w:val="006E7186"/>
    <w:rsid w:val="006F053A"/>
    <w:rsid w:val="006F0C0A"/>
    <w:rsid w:val="006F137E"/>
    <w:rsid w:val="006F1854"/>
    <w:rsid w:val="006F1F3E"/>
    <w:rsid w:val="006F2231"/>
    <w:rsid w:val="006F42E5"/>
    <w:rsid w:val="006F4651"/>
    <w:rsid w:val="006F48FE"/>
    <w:rsid w:val="006F4AFF"/>
    <w:rsid w:val="006F5034"/>
    <w:rsid w:val="006F539C"/>
    <w:rsid w:val="006F685A"/>
    <w:rsid w:val="006F6F15"/>
    <w:rsid w:val="006F7147"/>
    <w:rsid w:val="006F7F1C"/>
    <w:rsid w:val="007006DD"/>
    <w:rsid w:val="00700E47"/>
    <w:rsid w:val="00701596"/>
    <w:rsid w:val="00701634"/>
    <w:rsid w:val="0070192F"/>
    <w:rsid w:val="00701D9B"/>
    <w:rsid w:val="00701E3E"/>
    <w:rsid w:val="0070218C"/>
    <w:rsid w:val="0070254D"/>
    <w:rsid w:val="00702C4B"/>
    <w:rsid w:val="0070339B"/>
    <w:rsid w:val="007033D5"/>
    <w:rsid w:val="00703E23"/>
    <w:rsid w:val="007044DB"/>
    <w:rsid w:val="00704989"/>
    <w:rsid w:val="00704AB6"/>
    <w:rsid w:val="00705083"/>
    <w:rsid w:val="0070520B"/>
    <w:rsid w:val="00705842"/>
    <w:rsid w:val="00706DB0"/>
    <w:rsid w:val="00706DE8"/>
    <w:rsid w:val="00706F2C"/>
    <w:rsid w:val="00707045"/>
    <w:rsid w:val="00707F5F"/>
    <w:rsid w:val="00710329"/>
    <w:rsid w:val="00710F25"/>
    <w:rsid w:val="00711064"/>
    <w:rsid w:val="00711930"/>
    <w:rsid w:val="0071202A"/>
    <w:rsid w:val="00712A01"/>
    <w:rsid w:val="00712CAF"/>
    <w:rsid w:val="00712CF4"/>
    <w:rsid w:val="00712E64"/>
    <w:rsid w:val="007130CC"/>
    <w:rsid w:val="00713AFF"/>
    <w:rsid w:val="00713D78"/>
    <w:rsid w:val="00713FBB"/>
    <w:rsid w:val="007140F4"/>
    <w:rsid w:val="007167B3"/>
    <w:rsid w:val="00716806"/>
    <w:rsid w:val="00716B28"/>
    <w:rsid w:val="00716C07"/>
    <w:rsid w:val="00716D02"/>
    <w:rsid w:val="00716EEC"/>
    <w:rsid w:val="007172DC"/>
    <w:rsid w:val="007175EC"/>
    <w:rsid w:val="0071760A"/>
    <w:rsid w:val="00717858"/>
    <w:rsid w:val="00717881"/>
    <w:rsid w:val="00717E2D"/>
    <w:rsid w:val="00720662"/>
    <w:rsid w:val="007215D1"/>
    <w:rsid w:val="00721B17"/>
    <w:rsid w:val="00723833"/>
    <w:rsid w:val="00723E33"/>
    <w:rsid w:val="00724984"/>
    <w:rsid w:val="0072636E"/>
    <w:rsid w:val="00726515"/>
    <w:rsid w:val="007265AE"/>
    <w:rsid w:val="0072762F"/>
    <w:rsid w:val="007277E0"/>
    <w:rsid w:val="00727E26"/>
    <w:rsid w:val="0073059D"/>
    <w:rsid w:val="00730DBD"/>
    <w:rsid w:val="00731127"/>
    <w:rsid w:val="007322BA"/>
    <w:rsid w:val="0073230A"/>
    <w:rsid w:val="007324F1"/>
    <w:rsid w:val="00732AE9"/>
    <w:rsid w:val="00733136"/>
    <w:rsid w:val="007343C6"/>
    <w:rsid w:val="00734B80"/>
    <w:rsid w:val="00734C20"/>
    <w:rsid w:val="00735511"/>
    <w:rsid w:val="00736A20"/>
    <w:rsid w:val="00737B27"/>
    <w:rsid w:val="00737FC6"/>
    <w:rsid w:val="007400DA"/>
    <w:rsid w:val="00740530"/>
    <w:rsid w:val="0074094B"/>
    <w:rsid w:val="007409EE"/>
    <w:rsid w:val="00740BE0"/>
    <w:rsid w:val="0074160E"/>
    <w:rsid w:val="00741A01"/>
    <w:rsid w:val="007421D1"/>
    <w:rsid w:val="007424FD"/>
    <w:rsid w:val="007426CB"/>
    <w:rsid w:val="00743249"/>
    <w:rsid w:val="00743FC8"/>
    <w:rsid w:val="00744471"/>
    <w:rsid w:val="007447BA"/>
    <w:rsid w:val="00744873"/>
    <w:rsid w:val="00744D8F"/>
    <w:rsid w:val="00745215"/>
    <w:rsid w:val="0074585A"/>
    <w:rsid w:val="00745FCA"/>
    <w:rsid w:val="0074669E"/>
    <w:rsid w:val="00746E64"/>
    <w:rsid w:val="0074701E"/>
    <w:rsid w:val="00747BB3"/>
    <w:rsid w:val="007509A5"/>
    <w:rsid w:val="00751271"/>
    <w:rsid w:val="00751617"/>
    <w:rsid w:val="00751EE0"/>
    <w:rsid w:val="00751FF2"/>
    <w:rsid w:val="007530FC"/>
    <w:rsid w:val="007536A9"/>
    <w:rsid w:val="00753D04"/>
    <w:rsid w:val="00753DF2"/>
    <w:rsid w:val="007545A5"/>
    <w:rsid w:val="007545CC"/>
    <w:rsid w:val="007546B5"/>
    <w:rsid w:val="00754A00"/>
    <w:rsid w:val="00756985"/>
    <w:rsid w:val="00756A97"/>
    <w:rsid w:val="00757148"/>
    <w:rsid w:val="007614B7"/>
    <w:rsid w:val="00761BAF"/>
    <w:rsid w:val="007629FC"/>
    <w:rsid w:val="00762B94"/>
    <w:rsid w:val="00763FCB"/>
    <w:rsid w:val="00764866"/>
    <w:rsid w:val="00764C8C"/>
    <w:rsid w:val="00764D50"/>
    <w:rsid w:val="0076521F"/>
    <w:rsid w:val="00765250"/>
    <w:rsid w:val="0076584C"/>
    <w:rsid w:val="007658D0"/>
    <w:rsid w:val="00765BE9"/>
    <w:rsid w:val="00766934"/>
    <w:rsid w:val="00766EA7"/>
    <w:rsid w:val="00767C20"/>
    <w:rsid w:val="00767E89"/>
    <w:rsid w:val="00767EA9"/>
    <w:rsid w:val="00770634"/>
    <w:rsid w:val="00770799"/>
    <w:rsid w:val="0077093C"/>
    <w:rsid w:val="00770FA1"/>
    <w:rsid w:val="007718AD"/>
    <w:rsid w:val="0077242D"/>
    <w:rsid w:val="00772509"/>
    <w:rsid w:val="00772B2E"/>
    <w:rsid w:val="007739AD"/>
    <w:rsid w:val="007746D6"/>
    <w:rsid w:val="00774B7D"/>
    <w:rsid w:val="007754C0"/>
    <w:rsid w:val="007755DC"/>
    <w:rsid w:val="007766E8"/>
    <w:rsid w:val="00776EBE"/>
    <w:rsid w:val="00777C36"/>
    <w:rsid w:val="007800E7"/>
    <w:rsid w:val="00780C9B"/>
    <w:rsid w:val="00780F67"/>
    <w:rsid w:val="00781C33"/>
    <w:rsid w:val="0078231E"/>
    <w:rsid w:val="0078268A"/>
    <w:rsid w:val="0078367B"/>
    <w:rsid w:val="007836C4"/>
    <w:rsid w:val="00783F64"/>
    <w:rsid w:val="007844A6"/>
    <w:rsid w:val="00784765"/>
    <w:rsid w:val="00785549"/>
    <w:rsid w:val="0078640F"/>
    <w:rsid w:val="00786B26"/>
    <w:rsid w:val="0078752F"/>
    <w:rsid w:val="007903C3"/>
    <w:rsid w:val="00790595"/>
    <w:rsid w:val="007908A9"/>
    <w:rsid w:val="007908BB"/>
    <w:rsid w:val="00790B39"/>
    <w:rsid w:val="00790FB1"/>
    <w:rsid w:val="00791067"/>
    <w:rsid w:val="0079139B"/>
    <w:rsid w:val="00792AD1"/>
    <w:rsid w:val="007933A1"/>
    <w:rsid w:val="007933EF"/>
    <w:rsid w:val="00793752"/>
    <w:rsid w:val="00793C98"/>
    <w:rsid w:val="00793C9B"/>
    <w:rsid w:val="00793CF5"/>
    <w:rsid w:val="00794413"/>
    <w:rsid w:val="00794483"/>
    <w:rsid w:val="00795A89"/>
    <w:rsid w:val="007962E1"/>
    <w:rsid w:val="007970A2"/>
    <w:rsid w:val="007970B5"/>
    <w:rsid w:val="007974FB"/>
    <w:rsid w:val="00797B0F"/>
    <w:rsid w:val="007A0A85"/>
    <w:rsid w:val="007A0AE1"/>
    <w:rsid w:val="007A0E3C"/>
    <w:rsid w:val="007A10AC"/>
    <w:rsid w:val="007A1600"/>
    <w:rsid w:val="007A1D80"/>
    <w:rsid w:val="007A238E"/>
    <w:rsid w:val="007A302F"/>
    <w:rsid w:val="007A46A2"/>
    <w:rsid w:val="007A4850"/>
    <w:rsid w:val="007A4CC7"/>
    <w:rsid w:val="007A62AD"/>
    <w:rsid w:val="007A631E"/>
    <w:rsid w:val="007A70E1"/>
    <w:rsid w:val="007A7E71"/>
    <w:rsid w:val="007A7F12"/>
    <w:rsid w:val="007B01CA"/>
    <w:rsid w:val="007B0949"/>
    <w:rsid w:val="007B0F79"/>
    <w:rsid w:val="007B181C"/>
    <w:rsid w:val="007B1D08"/>
    <w:rsid w:val="007B265E"/>
    <w:rsid w:val="007B35CE"/>
    <w:rsid w:val="007B38E6"/>
    <w:rsid w:val="007B4349"/>
    <w:rsid w:val="007B4C5F"/>
    <w:rsid w:val="007B4CC6"/>
    <w:rsid w:val="007B5630"/>
    <w:rsid w:val="007B63FF"/>
    <w:rsid w:val="007B694B"/>
    <w:rsid w:val="007B6A84"/>
    <w:rsid w:val="007B7573"/>
    <w:rsid w:val="007B75D7"/>
    <w:rsid w:val="007B78DB"/>
    <w:rsid w:val="007B7A48"/>
    <w:rsid w:val="007C00C1"/>
    <w:rsid w:val="007C04FD"/>
    <w:rsid w:val="007C0FF1"/>
    <w:rsid w:val="007C1501"/>
    <w:rsid w:val="007C1CF4"/>
    <w:rsid w:val="007C25EC"/>
    <w:rsid w:val="007C33A8"/>
    <w:rsid w:val="007C3760"/>
    <w:rsid w:val="007C46AC"/>
    <w:rsid w:val="007C4ED5"/>
    <w:rsid w:val="007C52B7"/>
    <w:rsid w:val="007C5CB1"/>
    <w:rsid w:val="007C5D40"/>
    <w:rsid w:val="007C5D7D"/>
    <w:rsid w:val="007C6B2E"/>
    <w:rsid w:val="007C72B5"/>
    <w:rsid w:val="007C7BA4"/>
    <w:rsid w:val="007C7DEC"/>
    <w:rsid w:val="007D0F2C"/>
    <w:rsid w:val="007D25FC"/>
    <w:rsid w:val="007D297A"/>
    <w:rsid w:val="007D328E"/>
    <w:rsid w:val="007D33C4"/>
    <w:rsid w:val="007D3A66"/>
    <w:rsid w:val="007D4AAF"/>
    <w:rsid w:val="007D4C0F"/>
    <w:rsid w:val="007D4E46"/>
    <w:rsid w:val="007D4E78"/>
    <w:rsid w:val="007D4EC9"/>
    <w:rsid w:val="007D62D7"/>
    <w:rsid w:val="007D6411"/>
    <w:rsid w:val="007D6485"/>
    <w:rsid w:val="007D6989"/>
    <w:rsid w:val="007D6D9B"/>
    <w:rsid w:val="007D7853"/>
    <w:rsid w:val="007D79F7"/>
    <w:rsid w:val="007E0690"/>
    <w:rsid w:val="007E1761"/>
    <w:rsid w:val="007E18F9"/>
    <w:rsid w:val="007E20C5"/>
    <w:rsid w:val="007E2498"/>
    <w:rsid w:val="007E2F13"/>
    <w:rsid w:val="007E3123"/>
    <w:rsid w:val="007E3743"/>
    <w:rsid w:val="007E38BF"/>
    <w:rsid w:val="007E441D"/>
    <w:rsid w:val="007E48BA"/>
    <w:rsid w:val="007E5AF0"/>
    <w:rsid w:val="007E5FEA"/>
    <w:rsid w:val="007E61B6"/>
    <w:rsid w:val="007E62F6"/>
    <w:rsid w:val="007E7116"/>
    <w:rsid w:val="007E715A"/>
    <w:rsid w:val="007E7488"/>
    <w:rsid w:val="007F1002"/>
    <w:rsid w:val="007F191F"/>
    <w:rsid w:val="007F281B"/>
    <w:rsid w:val="007F3285"/>
    <w:rsid w:val="007F41E4"/>
    <w:rsid w:val="007F659A"/>
    <w:rsid w:val="007F6D95"/>
    <w:rsid w:val="007F6EA2"/>
    <w:rsid w:val="007F7AD2"/>
    <w:rsid w:val="00800A02"/>
    <w:rsid w:val="00800B89"/>
    <w:rsid w:val="00800EC5"/>
    <w:rsid w:val="00801E57"/>
    <w:rsid w:val="008023FB"/>
    <w:rsid w:val="00802E47"/>
    <w:rsid w:val="008040C7"/>
    <w:rsid w:val="0080427A"/>
    <w:rsid w:val="008047FA"/>
    <w:rsid w:val="00804C2A"/>
    <w:rsid w:val="00804C68"/>
    <w:rsid w:val="00805752"/>
    <w:rsid w:val="008062E4"/>
    <w:rsid w:val="00806937"/>
    <w:rsid w:val="008069CE"/>
    <w:rsid w:val="008069E6"/>
    <w:rsid w:val="00807067"/>
    <w:rsid w:val="0080726B"/>
    <w:rsid w:val="00807419"/>
    <w:rsid w:val="00807717"/>
    <w:rsid w:val="00807B98"/>
    <w:rsid w:val="00810E8A"/>
    <w:rsid w:val="008124AF"/>
    <w:rsid w:val="00812AC9"/>
    <w:rsid w:val="00812B30"/>
    <w:rsid w:val="00812E6F"/>
    <w:rsid w:val="0081346A"/>
    <w:rsid w:val="008135BC"/>
    <w:rsid w:val="00813859"/>
    <w:rsid w:val="00813EB4"/>
    <w:rsid w:val="00814A90"/>
    <w:rsid w:val="00814BBE"/>
    <w:rsid w:val="008153BD"/>
    <w:rsid w:val="0081590E"/>
    <w:rsid w:val="00816453"/>
    <w:rsid w:val="00816E9D"/>
    <w:rsid w:val="00817A98"/>
    <w:rsid w:val="00817AA7"/>
    <w:rsid w:val="00817CEE"/>
    <w:rsid w:val="0082001B"/>
    <w:rsid w:val="0082022E"/>
    <w:rsid w:val="0082038E"/>
    <w:rsid w:val="0082086D"/>
    <w:rsid w:val="00821DD5"/>
    <w:rsid w:val="008220AD"/>
    <w:rsid w:val="00822AD9"/>
    <w:rsid w:val="00823125"/>
    <w:rsid w:val="0082312C"/>
    <w:rsid w:val="00823264"/>
    <w:rsid w:val="00823831"/>
    <w:rsid w:val="0082530A"/>
    <w:rsid w:val="008253A1"/>
    <w:rsid w:val="00825FE7"/>
    <w:rsid w:val="00826F3A"/>
    <w:rsid w:val="00827900"/>
    <w:rsid w:val="0083077F"/>
    <w:rsid w:val="00830948"/>
    <w:rsid w:val="00830FA7"/>
    <w:rsid w:val="008317BB"/>
    <w:rsid w:val="00831BB2"/>
    <w:rsid w:val="008322D4"/>
    <w:rsid w:val="008336FE"/>
    <w:rsid w:val="00833FD7"/>
    <w:rsid w:val="008342A3"/>
    <w:rsid w:val="0083468B"/>
    <w:rsid w:val="00834F7A"/>
    <w:rsid w:val="008372F9"/>
    <w:rsid w:val="00837421"/>
    <w:rsid w:val="008375C1"/>
    <w:rsid w:val="008407D7"/>
    <w:rsid w:val="00840806"/>
    <w:rsid w:val="008411E6"/>
    <w:rsid w:val="00841C1D"/>
    <w:rsid w:val="00842489"/>
    <w:rsid w:val="00843790"/>
    <w:rsid w:val="00845D38"/>
    <w:rsid w:val="008469C7"/>
    <w:rsid w:val="008470CC"/>
    <w:rsid w:val="00850102"/>
    <w:rsid w:val="00850665"/>
    <w:rsid w:val="00850852"/>
    <w:rsid w:val="00850DD9"/>
    <w:rsid w:val="00851239"/>
    <w:rsid w:val="00851A86"/>
    <w:rsid w:val="00851FB3"/>
    <w:rsid w:val="0085241D"/>
    <w:rsid w:val="00852600"/>
    <w:rsid w:val="0085355E"/>
    <w:rsid w:val="0085456C"/>
    <w:rsid w:val="0085527B"/>
    <w:rsid w:val="00855398"/>
    <w:rsid w:val="00855F30"/>
    <w:rsid w:val="008565A8"/>
    <w:rsid w:val="00856770"/>
    <w:rsid w:val="00856967"/>
    <w:rsid w:val="00857AA9"/>
    <w:rsid w:val="00857C08"/>
    <w:rsid w:val="00860777"/>
    <w:rsid w:val="008608D0"/>
    <w:rsid w:val="0086092F"/>
    <w:rsid w:val="0086105A"/>
    <w:rsid w:val="00861AA8"/>
    <w:rsid w:val="008623DA"/>
    <w:rsid w:val="00862977"/>
    <w:rsid w:val="00862982"/>
    <w:rsid w:val="00862DF8"/>
    <w:rsid w:val="00862EDD"/>
    <w:rsid w:val="00862FEB"/>
    <w:rsid w:val="008639FE"/>
    <w:rsid w:val="00866646"/>
    <w:rsid w:val="00866ED4"/>
    <w:rsid w:val="0086706C"/>
    <w:rsid w:val="00867160"/>
    <w:rsid w:val="0086765D"/>
    <w:rsid w:val="0086773C"/>
    <w:rsid w:val="00870228"/>
    <w:rsid w:val="00870B0C"/>
    <w:rsid w:val="00871935"/>
    <w:rsid w:val="00871D04"/>
    <w:rsid w:val="00871D6C"/>
    <w:rsid w:val="00872523"/>
    <w:rsid w:val="00872AB0"/>
    <w:rsid w:val="00872F66"/>
    <w:rsid w:val="00872FDE"/>
    <w:rsid w:val="00872FFD"/>
    <w:rsid w:val="0087350D"/>
    <w:rsid w:val="0087382A"/>
    <w:rsid w:val="00875651"/>
    <w:rsid w:val="00875807"/>
    <w:rsid w:val="00875D4C"/>
    <w:rsid w:val="00876183"/>
    <w:rsid w:val="008767A9"/>
    <w:rsid w:val="00877EF2"/>
    <w:rsid w:val="0088021D"/>
    <w:rsid w:val="00880312"/>
    <w:rsid w:val="00880699"/>
    <w:rsid w:val="008814CA"/>
    <w:rsid w:val="008815C5"/>
    <w:rsid w:val="008823FE"/>
    <w:rsid w:val="008824C5"/>
    <w:rsid w:val="00882A96"/>
    <w:rsid w:val="00883975"/>
    <w:rsid w:val="00883DC9"/>
    <w:rsid w:val="00884276"/>
    <w:rsid w:val="00884D39"/>
    <w:rsid w:val="00885956"/>
    <w:rsid w:val="00885FC7"/>
    <w:rsid w:val="00886149"/>
    <w:rsid w:val="00887253"/>
    <w:rsid w:val="008879AA"/>
    <w:rsid w:val="00887C04"/>
    <w:rsid w:val="00890002"/>
    <w:rsid w:val="00890138"/>
    <w:rsid w:val="00890268"/>
    <w:rsid w:val="0089139D"/>
    <w:rsid w:val="0089286A"/>
    <w:rsid w:val="008929A5"/>
    <w:rsid w:val="00893748"/>
    <w:rsid w:val="00895D12"/>
    <w:rsid w:val="00896C27"/>
    <w:rsid w:val="00896DA8"/>
    <w:rsid w:val="00897263"/>
    <w:rsid w:val="008A0BBD"/>
    <w:rsid w:val="008A1195"/>
    <w:rsid w:val="008A19A0"/>
    <w:rsid w:val="008A1A78"/>
    <w:rsid w:val="008A1B1C"/>
    <w:rsid w:val="008A1BD1"/>
    <w:rsid w:val="008A2935"/>
    <w:rsid w:val="008A2E5C"/>
    <w:rsid w:val="008A33F3"/>
    <w:rsid w:val="008A377A"/>
    <w:rsid w:val="008A3EBD"/>
    <w:rsid w:val="008A407C"/>
    <w:rsid w:val="008A5993"/>
    <w:rsid w:val="008A6CD2"/>
    <w:rsid w:val="008A71C3"/>
    <w:rsid w:val="008B068F"/>
    <w:rsid w:val="008B0AC1"/>
    <w:rsid w:val="008B0DD4"/>
    <w:rsid w:val="008B0E3A"/>
    <w:rsid w:val="008B10B3"/>
    <w:rsid w:val="008B21E0"/>
    <w:rsid w:val="008B236A"/>
    <w:rsid w:val="008B2616"/>
    <w:rsid w:val="008B29FD"/>
    <w:rsid w:val="008B2D5F"/>
    <w:rsid w:val="008B2E9E"/>
    <w:rsid w:val="008B2FDF"/>
    <w:rsid w:val="008B3731"/>
    <w:rsid w:val="008B3C87"/>
    <w:rsid w:val="008B3D67"/>
    <w:rsid w:val="008B3DE8"/>
    <w:rsid w:val="008B401E"/>
    <w:rsid w:val="008B425A"/>
    <w:rsid w:val="008B5702"/>
    <w:rsid w:val="008B57EC"/>
    <w:rsid w:val="008B5939"/>
    <w:rsid w:val="008B5AB7"/>
    <w:rsid w:val="008B5D0F"/>
    <w:rsid w:val="008B6240"/>
    <w:rsid w:val="008B65D5"/>
    <w:rsid w:val="008B6842"/>
    <w:rsid w:val="008B6AB1"/>
    <w:rsid w:val="008B720B"/>
    <w:rsid w:val="008C02EE"/>
    <w:rsid w:val="008C065F"/>
    <w:rsid w:val="008C0951"/>
    <w:rsid w:val="008C0D98"/>
    <w:rsid w:val="008C12BE"/>
    <w:rsid w:val="008C15E4"/>
    <w:rsid w:val="008C161B"/>
    <w:rsid w:val="008C2BBF"/>
    <w:rsid w:val="008C2E2C"/>
    <w:rsid w:val="008C2E54"/>
    <w:rsid w:val="008C3446"/>
    <w:rsid w:val="008C47E9"/>
    <w:rsid w:val="008C49EC"/>
    <w:rsid w:val="008C5A6A"/>
    <w:rsid w:val="008C5ECB"/>
    <w:rsid w:val="008C66B6"/>
    <w:rsid w:val="008C69B8"/>
    <w:rsid w:val="008C6F1A"/>
    <w:rsid w:val="008D0998"/>
    <w:rsid w:val="008D0BDC"/>
    <w:rsid w:val="008D17E3"/>
    <w:rsid w:val="008D1A07"/>
    <w:rsid w:val="008D1F84"/>
    <w:rsid w:val="008D22FE"/>
    <w:rsid w:val="008D237C"/>
    <w:rsid w:val="008D268C"/>
    <w:rsid w:val="008D2A92"/>
    <w:rsid w:val="008D3D9A"/>
    <w:rsid w:val="008D3F88"/>
    <w:rsid w:val="008D42C5"/>
    <w:rsid w:val="008D48F6"/>
    <w:rsid w:val="008D54A9"/>
    <w:rsid w:val="008D5520"/>
    <w:rsid w:val="008D579B"/>
    <w:rsid w:val="008D5B66"/>
    <w:rsid w:val="008D5F4E"/>
    <w:rsid w:val="008D615F"/>
    <w:rsid w:val="008D6E2F"/>
    <w:rsid w:val="008D73A5"/>
    <w:rsid w:val="008E123B"/>
    <w:rsid w:val="008E1749"/>
    <w:rsid w:val="008E19CE"/>
    <w:rsid w:val="008E2174"/>
    <w:rsid w:val="008E21C3"/>
    <w:rsid w:val="008E26DA"/>
    <w:rsid w:val="008E2DB9"/>
    <w:rsid w:val="008E31F1"/>
    <w:rsid w:val="008E3308"/>
    <w:rsid w:val="008E35C4"/>
    <w:rsid w:val="008E3FD5"/>
    <w:rsid w:val="008E4022"/>
    <w:rsid w:val="008E4224"/>
    <w:rsid w:val="008E4A42"/>
    <w:rsid w:val="008E519E"/>
    <w:rsid w:val="008E5579"/>
    <w:rsid w:val="008E6043"/>
    <w:rsid w:val="008E637C"/>
    <w:rsid w:val="008E64FB"/>
    <w:rsid w:val="008E688D"/>
    <w:rsid w:val="008E68DF"/>
    <w:rsid w:val="008E765C"/>
    <w:rsid w:val="008E7C32"/>
    <w:rsid w:val="008F0799"/>
    <w:rsid w:val="008F0909"/>
    <w:rsid w:val="008F1514"/>
    <w:rsid w:val="008F1814"/>
    <w:rsid w:val="008F1ECE"/>
    <w:rsid w:val="008F2001"/>
    <w:rsid w:val="008F29BA"/>
    <w:rsid w:val="008F3169"/>
    <w:rsid w:val="008F3CDD"/>
    <w:rsid w:val="008F423C"/>
    <w:rsid w:val="008F5101"/>
    <w:rsid w:val="008F7005"/>
    <w:rsid w:val="008F7593"/>
    <w:rsid w:val="008F77EF"/>
    <w:rsid w:val="00900133"/>
    <w:rsid w:val="009009B8"/>
    <w:rsid w:val="00900DC0"/>
    <w:rsid w:val="00901102"/>
    <w:rsid w:val="00901A40"/>
    <w:rsid w:val="0090265F"/>
    <w:rsid w:val="009026C7"/>
    <w:rsid w:val="00903408"/>
    <w:rsid w:val="00903896"/>
    <w:rsid w:val="00903A5F"/>
    <w:rsid w:val="00905D1B"/>
    <w:rsid w:val="00905FBC"/>
    <w:rsid w:val="00906F5F"/>
    <w:rsid w:val="00907AB1"/>
    <w:rsid w:val="00907BB4"/>
    <w:rsid w:val="00907F17"/>
    <w:rsid w:val="0091030D"/>
    <w:rsid w:val="00910A09"/>
    <w:rsid w:val="00910FC1"/>
    <w:rsid w:val="00912116"/>
    <w:rsid w:val="009122D0"/>
    <w:rsid w:val="009124B5"/>
    <w:rsid w:val="00912CA9"/>
    <w:rsid w:val="00913427"/>
    <w:rsid w:val="00913879"/>
    <w:rsid w:val="00913921"/>
    <w:rsid w:val="009147DF"/>
    <w:rsid w:val="009148A1"/>
    <w:rsid w:val="0091515C"/>
    <w:rsid w:val="00915691"/>
    <w:rsid w:val="00916A3F"/>
    <w:rsid w:val="00917459"/>
    <w:rsid w:val="00917792"/>
    <w:rsid w:val="0091781B"/>
    <w:rsid w:val="00917ECC"/>
    <w:rsid w:val="009208AB"/>
    <w:rsid w:val="00921061"/>
    <w:rsid w:val="00921692"/>
    <w:rsid w:val="00921CB0"/>
    <w:rsid w:val="009222F6"/>
    <w:rsid w:val="00922739"/>
    <w:rsid w:val="009229A6"/>
    <w:rsid w:val="00922BB7"/>
    <w:rsid w:val="00923CA5"/>
    <w:rsid w:val="00923EEB"/>
    <w:rsid w:val="009244D9"/>
    <w:rsid w:val="009247B6"/>
    <w:rsid w:val="0092515E"/>
    <w:rsid w:val="00925271"/>
    <w:rsid w:val="0092528A"/>
    <w:rsid w:val="0092528F"/>
    <w:rsid w:val="00925FE7"/>
    <w:rsid w:val="0092691E"/>
    <w:rsid w:val="00926D0D"/>
    <w:rsid w:val="009272DE"/>
    <w:rsid w:val="009302A0"/>
    <w:rsid w:val="009308D9"/>
    <w:rsid w:val="00930C6D"/>
    <w:rsid w:val="00931152"/>
    <w:rsid w:val="0093144A"/>
    <w:rsid w:val="00931558"/>
    <w:rsid w:val="00931870"/>
    <w:rsid w:val="009323FE"/>
    <w:rsid w:val="00932508"/>
    <w:rsid w:val="0093280E"/>
    <w:rsid w:val="00932DA0"/>
    <w:rsid w:val="00932FF9"/>
    <w:rsid w:val="009332CF"/>
    <w:rsid w:val="00933AC7"/>
    <w:rsid w:val="00933CB7"/>
    <w:rsid w:val="00934E0D"/>
    <w:rsid w:val="0093546F"/>
    <w:rsid w:val="009356BE"/>
    <w:rsid w:val="00935816"/>
    <w:rsid w:val="009365D3"/>
    <w:rsid w:val="00937F67"/>
    <w:rsid w:val="00940238"/>
    <w:rsid w:val="00940FF9"/>
    <w:rsid w:val="00941A62"/>
    <w:rsid w:val="00943018"/>
    <w:rsid w:val="009432A0"/>
    <w:rsid w:val="00944681"/>
    <w:rsid w:val="00944700"/>
    <w:rsid w:val="009457D9"/>
    <w:rsid w:val="00945D25"/>
    <w:rsid w:val="00945F54"/>
    <w:rsid w:val="00946E25"/>
    <w:rsid w:val="009474BC"/>
    <w:rsid w:val="0095084C"/>
    <w:rsid w:val="0095142F"/>
    <w:rsid w:val="00952216"/>
    <w:rsid w:val="00952386"/>
    <w:rsid w:val="009529B7"/>
    <w:rsid w:val="00952D5A"/>
    <w:rsid w:val="00952DB7"/>
    <w:rsid w:val="0095331E"/>
    <w:rsid w:val="00953D11"/>
    <w:rsid w:val="00953F08"/>
    <w:rsid w:val="00954405"/>
    <w:rsid w:val="00954A6A"/>
    <w:rsid w:val="00954E52"/>
    <w:rsid w:val="00955432"/>
    <w:rsid w:val="0095577F"/>
    <w:rsid w:val="00955EA0"/>
    <w:rsid w:val="00956813"/>
    <w:rsid w:val="00956A34"/>
    <w:rsid w:val="0095774F"/>
    <w:rsid w:val="00957820"/>
    <w:rsid w:val="009602DE"/>
    <w:rsid w:val="00960A44"/>
    <w:rsid w:val="00960A63"/>
    <w:rsid w:val="00960DA7"/>
    <w:rsid w:val="00960EAF"/>
    <w:rsid w:val="00960FCB"/>
    <w:rsid w:val="0096131A"/>
    <w:rsid w:val="00961A07"/>
    <w:rsid w:val="00962928"/>
    <w:rsid w:val="00963015"/>
    <w:rsid w:val="00963274"/>
    <w:rsid w:val="00965005"/>
    <w:rsid w:val="0096520A"/>
    <w:rsid w:val="009653FB"/>
    <w:rsid w:val="00965585"/>
    <w:rsid w:val="00965C9F"/>
    <w:rsid w:val="0096710D"/>
    <w:rsid w:val="00970023"/>
    <w:rsid w:val="0097174C"/>
    <w:rsid w:val="00971ABC"/>
    <w:rsid w:val="00971D0D"/>
    <w:rsid w:val="00972056"/>
    <w:rsid w:val="00972270"/>
    <w:rsid w:val="00972486"/>
    <w:rsid w:val="009727C0"/>
    <w:rsid w:val="00972ED1"/>
    <w:rsid w:val="00973562"/>
    <w:rsid w:val="009735B5"/>
    <w:rsid w:val="00973F8D"/>
    <w:rsid w:val="009745A5"/>
    <w:rsid w:val="009746FB"/>
    <w:rsid w:val="00975100"/>
    <w:rsid w:val="009751A4"/>
    <w:rsid w:val="009758E6"/>
    <w:rsid w:val="00975A1F"/>
    <w:rsid w:val="00975D5D"/>
    <w:rsid w:val="0097720A"/>
    <w:rsid w:val="009778C3"/>
    <w:rsid w:val="00977A56"/>
    <w:rsid w:val="00980340"/>
    <w:rsid w:val="009805E3"/>
    <w:rsid w:val="0098088D"/>
    <w:rsid w:val="00980A79"/>
    <w:rsid w:val="00980BE8"/>
    <w:rsid w:val="00981330"/>
    <w:rsid w:val="009818BE"/>
    <w:rsid w:val="00981E67"/>
    <w:rsid w:val="00982197"/>
    <w:rsid w:val="00982C24"/>
    <w:rsid w:val="00982E0E"/>
    <w:rsid w:val="00982EE6"/>
    <w:rsid w:val="009839B1"/>
    <w:rsid w:val="00984123"/>
    <w:rsid w:val="00984158"/>
    <w:rsid w:val="0098615C"/>
    <w:rsid w:val="00986C5D"/>
    <w:rsid w:val="00987C38"/>
    <w:rsid w:val="00987CB5"/>
    <w:rsid w:val="00990992"/>
    <w:rsid w:val="00991315"/>
    <w:rsid w:val="00991B8E"/>
    <w:rsid w:val="00991EFB"/>
    <w:rsid w:val="00992465"/>
    <w:rsid w:val="00992AF4"/>
    <w:rsid w:val="00992CE5"/>
    <w:rsid w:val="00993770"/>
    <w:rsid w:val="00993929"/>
    <w:rsid w:val="00993A8D"/>
    <w:rsid w:val="00993D7C"/>
    <w:rsid w:val="009942FE"/>
    <w:rsid w:val="00995402"/>
    <w:rsid w:val="009955FA"/>
    <w:rsid w:val="00995BA5"/>
    <w:rsid w:val="009962DE"/>
    <w:rsid w:val="00996FF8"/>
    <w:rsid w:val="009972CA"/>
    <w:rsid w:val="009973DC"/>
    <w:rsid w:val="009A002B"/>
    <w:rsid w:val="009A0C53"/>
    <w:rsid w:val="009A1144"/>
    <w:rsid w:val="009A1786"/>
    <w:rsid w:val="009A221F"/>
    <w:rsid w:val="009A3C17"/>
    <w:rsid w:val="009A49C3"/>
    <w:rsid w:val="009A4C2D"/>
    <w:rsid w:val="009A4FAE"/>
    <w:rsid w:val="009A51EC"/>
    <w:rsid w:val="009A577B"/>
    <w:rsid w:val="009A6F55"/>
    <w:rsid w:val="009B08AB"/>
    <w:rsid w:val="009B1767"/>
    <w:rsid w:val="009B1CF6"/>
    <w:rsid w:val="009B2336"/>
    <w:rsid w:val="009B2AB4"/>
    <w:rsid w:val="009B2BFD"/>
    <w:rsid w:val="009B2D77"/>
    <w:rsid w:val="009B2FBE"/>
    <w:rsid w:val="009B385C"/>
    <w:rsid w:val="009B3E77"/>
    <w:rsid w:val="009B488E"/>
    <w:rsid w:val="009B4A44"/>
    <w:rsid w:val="009B565A"/>
    <w:rsid w:val="009B61A1"/>
    <w:rsid w:val="009B6D10"/>
    <w:rsid w:val="009B758C"/>
    <w:rsid w:val="009B7919"/>
    <w:rsid w:val="009B79D6"/>
    <w:rsid w:val="009C08F9"/>
    <w:rsid w:val="009C0BA7"/>
    <w:rsid w:val="009C0EE2"/>
    <w:rsid w:val="009C11BD"/>
    <w:rsid w:val="009C151B"/>
    <w:rsid w:val="009C1BED"/>
    <w:rsid w:val="009C29AE"/>
    <w:rsid w:val="009C414F"/>
    <w:rsid w:val="009C4500"/>
    <w:rsid w:val="009C49EE"/>
    <w:rsid w:val="009C4DAD"/>
    <w:rsid w:val="009C50B3"/>
    <w:rsid w:val="009C51AF"/>
    <w:rsid w:val="009C6BD5"/>
    <w:rsid w:val="009C6BE8"/>
    <w:rsid w:val="009C6DDB"/>
    <w:rsid w:val="009C7482"/>
    <w:rsid w:val="009C7C53"/>
    <w:rsid w:val="009C7FD5"/>
    <w:rsid w:val="009D192F"/>
    <w:rsid w:val="009D1EDD"/>
    <w:rsid w:val="009D24F4"/>
    <w:rsid w:val="009D25C1"/>
    <w:rsid w:val="009D25F0"/>
    <w:rsid w:val="009D2635"/>
    <w:rsid w:val="009D2745"/>
    <w:rsid w:val="009D292F"/>
    <w:rsid w:val="009D29D7"/>
    <w:rsid w:val="009D2B79"/>
    <w:rsid w:val="009D302E"/>
    <w:rsid w:val="009D328C"/>
    <w:rsid w:val="009D36AA"/>
    <w:rsid w:val="009D4464"/>
    <w:rsid w:val="009D44E8"/>
    <w:rsid w:val="009D4CDC"/>
    <w:rsid w:val="009D5390"/>
    <w:rsid w:val="009D5713"/>
    <w:rsid w:val="009D5F09"/>
    <w:rsid w:val="009D5FA1"/>
    <w:rsid w:val="009D5FE8"/>
    <w:rsid w:val="009D6010"/>
    <w:rsid w:val="009D65D2"/>
    <w:rsid w:val="009D669A"/>
    <w:rsid w:val="009D6969"/>
    <w:rsid w:val="009D7150"/>
    <w:rsid w:val="009D7946"/>
    <w:rsid w:val="009D7A63"/>
    <w:rsid w:val="009E00DB"/>
    <w:rsid w:val="009E1006"/>
    <w:rsid w:val="009E112C"/>
    <w:rsid w:val="009E15A5"/>
    <w:rsid w:val="009E284A"/>
    <w:rsid w:val="009E2A18"/>
    <w:rsid w:val="009E2EBB"/>
    <w:rsid w:val="009E452D"/>
    <w:rsid w:val="009E466F"/>
    <w:rsid w:val="009E54F6"/>
    <w:rsid w:val="009E5893"/>
    <w:rsid w:val="009E5916"/>
    <w:rsid w:val="009E5BA2"/>
    <w:rsid w:val="009E6520"/>
    <w:rsid w:val="009E6D24"/>
    <w:rsid w:val="009E77F0"/>
    <w:rsid w:val="009E7879"/>
    <w:rsid w:val="009F03A3"/>
    <w:rsid w:val="009F07B9"/>
    <w:rsid w:val="009F0C04"/>
    <w:rsid w:val="009F0F0C"/>
    <w:rsid w:val="009F1C85"/>
    <w:rsid w:val="009F1D00"/>
    <w:rsid w:val="009F2314"/>
    <w:rsid w:val="009F3167"/>
    <w:rsid w:val="009F3DCC"/>
    <w:rsid w:val="009F5201"/>
    <w:rsid w:val="009F6636"/>
    <w:rsid w:val="009F6B52"/>
    <w:rsid w:val="009F73FE"/>
    <w:rsid w:val="009F796D"/>
    <w:rsid w:val="009F79A4"/>
    <w:rsid w:val="009F7B7F"/>
    <w:rsid w:val="009F7F09"/>
    <w:rsid w:val="00A00110"/>
    <w:rsid w:val="00A001F4"/>
    <w:rsid w:val="00A02338"/>
    <w:rsid w:val="00A02CA8"/>
    <w:rsid w:val="00A039D4"/>
    <w:rsid w:val="00A040D9"/>
    <w:rsid w:val="00A046DF"/>
    <w:rsid w:val="00A05207"/>
    <w:rsid w:val="00A05F6A"/>
    <w:rsid w:val="00A06031"/>
    <w:rsid w:val="00A061EF"/>
    <w:rsid w:val="00A06F27"/>
    <w:rsid w:val="00A07A82"/>
    <w:rsid w:val="00A10281"/>
    <w:rsid w:val="00A10840"/>
    <w:rsid w:val="00A1087F"/>
    <w:rsid w:val="00A10A59"/>
    <w:rsid w:val="00A10DFE"/>
    <w:rsid w:val="00A129D5"/>
    <w:rsid w:val="00A12CA1"/>
    <w:rsid w:val="00A12D04"/>
    <w:rsid w:val="00A14163"/>
    <w:rsid w:val="00A148C8"/>
    <w:rsid w:val="00A14E9A"/>
    <w:rsid w:val="00A158E4"/>
    <w:rsid w:val="00A163D4"/>
    <w:rsid w:val="00A16F13"/>
    <w:rsid w:val="00A171D3"/>
    <w:rsid w:val="00A17469"/>
    <w:rsid w:val="00A17A42"/>
    <w:rsid w:val="00A20FA3"/>
    <w:rsid w:val="00A236A1"/>
    <w:rsid w:val="00A23951"/>
    <w:rsid w:val="00A23A5D"/>
    <w:rsid w:val="00A23C0B"/>
    <w:rsid w:val="00A23D32"/>
    <w:rsid w:val="00A2441D"/>
    <w:rsid w:val="00A24515"/>
    <w:rsid w:val="00A2481D"/>
    <w:rsid w:val="00A25284"/>
    <w:rsid w:val="00A253A5"/>
    <w:rsid w:val="00A256BC"/>
    <w:rsid w:val="00A2589D"/>
    <w:rsid w:val="00A25CBF"/>
    <w:rsid w:val="00A27431"/>
    <w:rsid w:val="00A27677"/>
    <w:rsid w:val="00A276A6"/>
    <w:rsid w:val="00A27DEF"/>
    <w:rsid w:val="00A303BC"/>
    <w:rsid w:val="00A30C13"/>
    <w:rsid w:val="00A30CBF"/>
    <w:rsid w:val="00A315F0"/>
    <w:rsid w:val="00A3202E"/>
    <w:rsid w:val="00A33487"/>
    <w:rsid w:val="00A34085"/>
    <w:rsid w:val="00A354BB"/>
    <w:rsid w:val="00A35D8E"/>
    <w:rsid w:val="00A364B8"/>
    <w:rsid w:val="00A3664D"/>
    <w:rsid w:val="00A36E5A"/>
    <w:rsid w:val="00A3734D"/>
    <w:rsid w:val="00A37D30"/>
    <w:rsid w:val="00A37F15"/>
    <w:rsid w:val="00A37FCA"/>
    <w:rsid w:val="00A4049B"/>
    <w:rsid w:val="00A40679"/>
    <w:rsid w:val="00A41A09"/>
    <w:rsid w:val="00A4203A"/>
    <w:rsid w:val="00A420F3"/>
    <w:rsid w:val="00A42188"/>
    <w:rsid w:val="00A42A75"/>
    <w:rsid w:val="00A42D7A"/>
    <w:rsid w:val="00A42EC4"/>
    <w:rsid w:val="00A445B9"/>
    <w:rsid w:val="00A44DF6"/>
    <w:rsid w:val="00A452D3"/>
    <w:rsid w:val="00A456EC"/>
    <w:rsid w:val="00A46312"/>
    <w:rsid w:val="00A470FB"/>
    <w:rsid w:val="00A475FF"/>
    <w:rsid w:val="00A5023A"/>
    <w:rsid w:val="00A50472"/>
    <w:rsid w:val="00A51385"/>
    <w:rsid w:val="00A514C6"/>
    <w:rsid w:val="00A53263"/>
    <w:rsid w:val="00A53408"/>
    <w:rsid w:val="00A537EA"/>
    <w:rsid w:val="00A53E06"/>
    <w:rsid w:val="00A54D94"/>
    <w:rsid w:val="00A5579D"/>
    <w:rsid w:val="00A55C63"/>
    <w:rsid w:val="00A55D11"/>
    <w:rsid w:val="00A5693C"/>
    <w:rsid w:val="00A56C34"/>
    <w:rsid w:val="00A56E95"/>
    <w:rsid w:val="00A575C3"/>
    <w:rsid w:val="00A578FD"/>
    <w:rsid w:val="00A57C21"/>
    <w:rsid w:val="00A6120C"/>
    <w:rsid w:val="00A61221"/>
    <w:rsid w:val="00A61259"/>
    <w:rsid w:val="00A612A2"/>
    <w:rsid w:val="00A61754"/>
    <w:rsid w:val="00A6188E"/>
    <w:rsid w:val="00A61FFF"/>
    <w:rsid w:val="00A6306C"/>
    <w:rsid w:val="00A63251"/>
    <w:rsid w:val="00A63C4A"/>
    <w:rsid w:val="00A63F90"/>
    <w:rsid w:val="00A643A6"/>
    <w:rsid w:val="00A64A81"/>
    <w:rsid w:val="00A66033"/>
    <w:rsid w:val="00A66268"/>
    <w:rsid w:val="00A66439"/>
    <w:rsid w:val="00A6684D"/>
    <w:rsid w:val="00A67699"/>
    <w:rsid w:val="00A677F7"/>
    <w:rsid w:val="00A6794A"/>
    <w:rsid w:val="00A70248"/>
    <w:rsid w:val="00A70896"/>
    <w:rsid w:val="00A70E1A"/>
    <w:rsid w:val="00A71314"/>
    <w:rsid w:val="00A719B2"/>
    <w:rsid w:val="00A71EFD"/>
    <w:rsid w:val="00A72462"/>
    <w:rsid w:val="00A72CE6"/>
    <w:rsid w:val="00A7310F"/>
    <w:rsid w:val="00A7331F"/>
    <w:rsid w:val="00A7513E"/>
    <w:rsid w:val="00A7514C"/>
    <w:rsid w:val="00A75904"/>
    <w:rsid w:val="00A761CF"/>
    <w:rsid w:val="00A763EC"/>
    <w:rsid w:val="00A76491"/>
    <w:rsid w:val="00A76E90"/>
    <w:rsid w:val="00A774CD"/>
    <w:rsid w:val="00A77B30"/>
    <w:rsid w:val="00A77B5B"/>
    <w:rsid w:val="00A77EF5"/>
    <w:rsid w:val="00A80D01"/>
    <w:rsid w:val="00A80EC3"/>
    <w:rsid w:val="00A80F57"/>
    <w:rsid w:val="00A80FD5"/>
    <w:rsid w:val="00A81BB7"/>
    <w:rsid w:val="00A81E47"/>
    <w:rsid w:val="00A8200A"/>
    <w:rsid w:val="00A830A5"/>
    <w:rsid w:val="00A8321B"/>
    <w:rsid w:val="00A832C1"/>
    <w:rsid w:val="00A83349"/>
    <w:rsid w:val="00A83714"/>
    <w:rsid w:val="00A83FF3"/>
    <w:rsid w:val="00A8474F"/>
    <w:rsid w:val="00A847FB"/>
    <w:rsid w:val="00A85022"/>
    <w:rsid w:val="00A8521C"/>
    <w:rsid w:val="00A85252"/>
    <w:rsid w:val="00A852B4"/>
    <w:rsid w:val="00A85608"/>
    <w:rsid w:val="00A86A32"/>
    <w:rsid w:val="00A86FDF"/>
    <w:rsid w:val="00A873C1"/>
    <w:rsid w:val="00A87517"/>
    <w:rsid w:val="00A87895"/>
    <w:rsid w:val="00A87B43"/>
    <w:rsid w:val="00A87F1E"/>
    <w:rsid w:val="00A9037D"/>
    <w:rsid w:val="00A9072E"/>
    <w:rsid w:val="00A9074C"/>
    <w:rsid w:val="00A90A3A"/>
    <w:rsid w:val="00A91028"/>
    <w:rsid w:val="00A91891"/>
    <w:rsid w:val="00A9257E"/>
    <w:rsid w:val="00A934B0"/>
    <w:rsid w:val="00A938EA"/>
    <w:rsid w:val="00A946D7"/>
    <w:rsid w:val="00A9499B"/>
    <w:rsid w:val="00A949EC"/>
    <w:rsid w:val="00A94A19"/>
    <w:rsid w:val="00A94B1C"/>
    <w:rsid w:val="00A95952"/>
    <w:rsid w:val="00A95F5A"/>
    <w:rsid w:val="00A96D58"/>
    <w:rsid w:val="00A97C37"/>
    <w:rsid w:val="00A97E72"/>
    <w:rsid w:val="00A97F21"/>
    <w:rsid w:val="00AA02AA"/>
    <w:rsid w:val="00AA02CE"/>
    <w:rsid w:val="00AA0996"/>
    <w:rsid w:val="00AA0BDB"/>
    <w:rsid w:val="00AA0CA6"/>
    <w:rsid w:val="00AA1017"/>
    <w:rsid w:val="00AA1137"/>
    <w:rsid w:val="00AA1865"/>
    <w:rsid w:val="00AA1F6D"/>
    <w:rsid w:val="00AA214C"/>
    <w:rsid w:val="00AA22DC"/>
    <w:rsid w:val="00AA26DA"/>
    <w:rsid w:val="00AA2CD5"/>
    <w:rsid w:val="00AA3006"/>
    <w:rsid w:val="00AA3061"/>
    <w:rsid w:val="00AA31CD"/>
    <w:rsid w:val="00AA3742"/>
    <w:rsid w:val="00AA3BFC"/>
    <w:rsid w:val="00AA40DC"/>
    <w:rsid w:val="00AA4384"/>
    <w:rsid w:val="00AA4485"/>
    <w:rsid w:val="00AA491D"/>
    <w:rsid w:val="00AA5E17"/>
    <w:rsid w:val="00AA672A"/>
    <w:rsid w:val="00AA7B17"/>
    <w:rsid w:val="00AB01F0"/>
    <w:rsid w:val="00AB0AA0"/>
    <w:rsid w:val="00AB14FC"/>
    <w:rsid w:val="00AB15F3"/>
    <w:rsid w:val="00AB2278"/>
    <w:rsid w:val="00AB265B"/>
    <w:rsid w:val="00AB307D"/>
    <w:rsid w:val="00AB366E"/>
    <w:rsid w:val="00AB3751"/>
    <w:rsid w:val="00AB3E81"/>
    <w:rsid w:val="00AB51D2"/>
    <w:rsid w:val="00AB53C2"/>
    <w:rsid w:val="00AB5D38"/>
    <w:rsid w:val="00AB5E95"/>
    <w:rsid w:val="00AB676C"/>
    <w:rsid w:val="00AB6AD6"/>
    <w:rsid w:val="00AB6AF1"/>
    <w:rsid w:val="00AB71CF"/>
    <w:rsid w:val="00AC079D"/>
    <w:rsid w:val="00AC14DD"/>
    <w:rsid w:val="00AC1508"/>
    <w:rsid w:val="00AC1C5E"/>
    <w:rsid w:val="00AC2501"/>
    <w:rsid w:val="00AC2BF2"/>
    <w:rsid w:val="00AC3A3B"/>
    <w:rsid w:val="00AC4529"/>
    <w:rsid w:val="00AC4A62"/>
    <w:rsid w:val="00AC5229"/>
    <w:rsid w:val="00AC606E"/>
    <w:rsid w:val="00AC6315"/>
    <w:rsid w:val="00AC66B4"/>
    <w:rsid w:val="00AC768A"/>
    <w:rsid w:val="00AD0C4C"/>
    <w:rsid w:val="00AD0F02"/>
    <w:rsid w:val="00AD12D7"/>
    <w:rsid w:val="00AD2432"/>
    <w:rsid w:val="00AD2B70"/>
    <w:rsid w:val="00AD325B"/>
    <w:rsid w:val="00AD3610"/>
    <w:rsid w:val="00AD3714"/>
    <w:rsid w:val="00AD3AEC"/>
    <w:rsid w:val="00AD44FA"/>
    <w:rsid w:val="00AD45EF"/>
    <w:rsid w:val="00AD5AD5"/>
    <w:rsid w:val="00AD68CE"/>
    <w:rsid w:val="00AD6AA4"/>
    <w:rsid w:val="00AD6B73"/>
    <w:rsid w:val="00AE0140"/>
    <w:rsid w:val="00AE0694"/>
    <w:rsid w:val="00AE2392"/>
    <w:rsid w:val="00AE28BD"/>
    <w:rsid w:val="00AE2905"/>
    <w:rsid w:val="00AE2987"/>
    <w:rsid w:val="00AE31A7"/>
    <w:rsid w:val="00AE344D"/>
    <w:rsid w:val="00AE3575"/>
    <w:rsid w:val="00AE3B5F"/>
    <w:rsid w:val="00AE3FD1"/>
    <w:rsid w:val="00AE4798"/>
    <w:rsid w:val="00AE4ECA"/>
    <w:rsid w:val="00AE552C"/>
    <w:rsid w:val="00AE5DBB"/>
    <w:rsid w:val="00AE6408"/>
    <w:rsid w:val="00AE66D9"/>
    <w:rsid w:val="00AE6B01"/>
    <w:rsid w:val="00AE7242"/>
    <w:rsid w:val="00AE728C"/>
    <w:rsid w:val="00AE7B83"/>
    <w:rsid w:val="00AE7EFE"/>
    <w:rsid w:val="00AF0675"/>
    <w:rsid w:val="00AF0A03"/>
    <w:rsid w:val="00AF0E7E"/>
    <w:rsid w:val="00AF0FE8"/>
    <w:rsid w:val="00AF11AB"/>
    <w:rsid w:val="00AF19A6"/>
    <w:rsid w:val="00AF1D77"/>
    <w:rsid w:val="00AF26D7"/>
    <w:rsid w:val="00AF33D6"/>
    <w:rsid w:val="00AF39A2"/>
    <w:rsid w:val="00AF4FE5"/>
    <w:rsid w:val="00AF591E"/>
    <w:rsid w:val="00AF650B"/>
    <w:rsid w:val="00AF6D2E"/>
    <w:rsid w:val="00AF7CAA"/>
    <w:rsid w:val="00B00148"/>
    <w:rsid w:val="00B01302"/>
    <w:rsid w:val="00B015BD"/>
    <w:rsid w:val="00B0167F"/>
    <w:rsid w:val="00B02668"/>
    <w:rsid w:val="00B02F20"/>
    <w:rsid w:val="00B03517"/>
    <w:rsid w:val="00B03747"/>
    <w:rsid w:val="00B0381A"/>
    <w:rsid w:val="00B03937"/>
    <w:rsid w:val="00B03AFF"/>
    <w:rsid w:val="00B040A3"/>
    <w:rsid w:val="00B041B5"/>
    <w:rsid w:val="00B050F3"/>
    <w:rsid w:val="00B058D1"/>
    <w:rsid w:val="00B06AAB"/>
    <w:rsid w:val="00B06ACD"/>
    <w:rsid w:val="00B06C13"/>
    <w:rsid w:val="00B06CA3"/>
    <w:rsid w:val="00B06E6A"/>
    <w:rsid w:val="00B072FC"/>
    <w:rsid w:val="00B0738D"/>
    <w:rsid w:val="00B073C7"/>
    <w:rsid w:val="00B074DA"/>
    <w:rsid w:val="00B11110"/>
    <w:rsid w:val="00B11DCE"/>
    <w:rsid w:val="00B12446"/>
    <w:rsid w:val="00B126A3"/>
    <w:rsid w:val="00B12A0F"/>
    <w:rsid w:val="00B12B46"/>
    <w:rsid w:val="00B12C01"/>
    <w:rsid w:val="00B1301B"/>
    <w:rsid w:val="00B1311F"/>
    <w:rsid w:val="00B13459"/>
    <w:rsid w:val="00B136B8"/>
    <w:rsid w:val="00B1377C"/>
    <w:rsid w:val="00B14450"/>
    <w:rsid w:val="00B14F07"/>
    <w:rsid w:val="00B167E6"/>
    <w:rsid w:val="00B168A4"/>
    <w:rsid w:val="00B16D8E"/>
    <w:rsid w:val="00B175A7"/>
    <w:rsid w:val="00B17657"/>
    <w:rsid w:val="00B206DA"/>
    <w:rsid w:val="00B2086A"/>
    <w:rsid w:val="00B20D4E"/>
    <w:rsid w:val="00B20FD7"/>
    <w:rsid w:val="00B214B2"/>
    <w:rsid w:val="00B21C65"/>
    <w:rsid w:val="00B21D76"/>
    <w:rsid w:val="00B22A34"/>
    <w:rsid w:val="00B22BB8"/>
    <w:rsid w:val="00B2311C"/>
    <w:rsid w:val="00B2388C"/>
    <w:rsid w:val="00B23C73"/>
    <w:rsid w:val="00B23DFC"/>
    <w:rsid w:val="00B24287"/>
    <w:rsid w:val="00B24A0D"/>
    <w:rsid w:val="00B24A85"/>
    <w:rsid w:val="00B25622"/>
    <w:rsid w:val="00B2595C"/>
    <w:rsid w:val="00B25D19"/>
    <w:rsid w:val="00B26397"/>
    <w:rsid w:val="00B26E6C"/>
    <w:rsid w:val="00B2726A"/>
    <w:rsid w:val="00B27F61"/>
    <w:rsid w:val="00B301F9"/>
    <w:rsid w:val="00B30524"/>
    <w:rsid w:val="00B30C16"/>
    <w:rsid w:val="00B320AA"/>
    <w:rsid w:val="00B3349A"/>
    <w:rsid w:val="00B3401C"/>
    <w:rsid w:val="00B3421D"/>
    <w:rsid w:val="00B34D28"/>
    <w:rsid w:val="00B35A04"/>
    <w:rsid w:val="00B35B60"/>
    <w:rsid w:val="00B35F5D"/>
    <w:rsid w:val="00B3664F"/>
    <w:rsid w:val="00B377E3"/>
    <w:rsid w:val="00B413E2"/>
    <w:rsid w:val="00B41814"/>
    <w:rsid w:val="00B43363"/>
    <w:rsid w:val="00B43492"/>
    <w:rsid w:val="00B448D4"/>
    <w:rsid w:val="00B44C78"/>
    <w:rsid w:val="00B44DFB"/>
    <w:rsid w:val="00B45448"/>
    <w:rsid w:val="00B45532"/>
    <w:rsid w:val="00B45EC9"/>
    <w:rsid w:val="00B4630F"/>
    <w:rsid w:val="00B464C3"/>
    <w:rsid w:val="00B4671D"/>
    <w:rsid w:val="00B46890"/>
    <w:rsid w:val="00B4720A"/>
    <w:rsid w:val="00B47225"/>
    <w:rsid w:val="00B4755E"/>
    <w:rsid w:val="00B5142D"/>
    <w:rsid w:val="00B51651"/>
    <w:rsid w:val="00B51EB4"/>
    <w:rsid w:val="00B5274D"/>
    <w:rsid w:val="00B52A9D"/>
    <w:rsid w:val="00B52B96"/>
    <w:rsid w:val="00B53A0C"/>
    <w:rsid w:val="00B543E7"/>
    <w:rsid w:val="00B54C4C"/>
    <w:rsid w:val="00B55794"/>
    <w:rsid w:val="00B559C3"/>
    <w:rsid w:val="00B562B5"/>
    <w:rsid w:val="00B571EA"/>
    <w:rsid w:val="00B577F2"/>
    <w:rsid w:val="00B57A3C"/>
    <w:rsid w:val="00B60708"/>
    <w:rsid w:val="00B608C1"/>
    <w:rsid w:val="00B60D90"/>
    <w:rsid w:val="00B61669"/>
    <w:rsid w:val="00B616B7"/>
    <w:rsid w:val="00B61E44"/>
    <w:rsid w:val="00B625C9"/>
    <w:rsid w:val="00B626EA"/>
    <w:rsid w:val="00B62AE1"/>
    <w:rsid w:val="00B62B55"/>
    <w:rsid w:val="00B63386"/>
    <w:rsid w:val="00B64516"/>
    <w:rsid w:val="00B64641"/>
    <w:rsid w:val="00B658AD"/>
    <w:rsid w:val="00B65E84"/>
    <w:rsid w:val="00B66D34"/>
    <w:rsid w:val="00B67587"/>
    <w:rsid w:val="00B67B3C"/>
    <w:rsid w:val="00B70B2B"/>
    <w:rsid w:val="00B71441"/>
    <w:rsid w:val="00B71E04"/>
    <w:rsid w:val="00B72938"/>
    <w:rsid w:val="00B72A49"/>
    <w:rsid w:val="00B73635"/>
    <w:rsid w:val="00B739F6"/>
    <w:rsid w:val="00B73BB3"/>
    <w:rsid w:val="00B73C15"/>
    <w:rsid w:val="00B7463B"/>
    <w:rsid w:val="00B748E3"/>
    <w:rsid w:val="00B74BB6"/>
    <w:rsid w:val="00B74D3E"/>
    <w:rsid w:val="00B76000"/>
    <w:rsid w:val="00B76886"/>
    <w:rsid w:val="00B769E6"/>
    <w:rsid w:val="00B76CB9"/>
    <w:rsid w:val="00B76E73"/>
    <w:rsid w:val="00B77096"/>
    <w:rsid w:val="00B77BB9"/>
    <w:rsid w:val="00B80050"/>
    <w:rsid w:val="00B800FF"/>
    <w:rsid w:val="00B80670"/>
    <w:rsid w:val="00B80743"/>
    <w:rsid w:val="00B80E24"/>
    <w:rsid w:val="00B81996"/>
    <w:rsid w:val="00B81FAC"/>
    <w:rsid w:val="00B821F9"/>
    <w:rsid w:val="00B82A8D"/>
    <w:rsid w:val="00B83188"/>
    <w:rsid w:val="00B834CC"/>
    <w:rsid w:val="00B837BA"/>
    <w:rsid w:val="00B837F8"/>
    <w:rsid w:val="00B848CE"/>
    <w:rsid w:val="00B84BC5"/>
    <w:rsid w:val="00B8501D"/>
    <w:rsid w:val="00B85273"/>
    <w:rsid w:val="00B85795"/>
    <w:rsid w:val="00B85B3D"/>
    <w:rsid w:val="00B85CC4"/>
    <w:rsid w:val="00B8633D"/>
    <w:rsid w:val="00B86690"/>
    <w:rsid w:val="00B86A27"/>
    <w:rsid w:val="00B914E5"/>
    <w:rsid w:val="00B91539"/>
    <w:rsid w:val="00B91555"/>
    <w:rsid w:val="00B916BA"/>
    <w:rsid w:val="00B919D9"/>
    <w:rsid w:val="00B91EA9"/>
    <w:rsid w:val="00B92032"/>
    <w:rsid w:val="00B92191"/>
    <w:rsid w:val="00B9228C"/>
    <w:rsid w:val="00B92314"/>
    <w:rsid w:val="00B92E1C"/>
    <w:rsid w:val="00B93820"/>
    <w:rsid w:val="00B94717"/>
    <w:rsid w:val="00B95B84"/>
    <w:rsid w:val="00B97627"/>
    <w:rsid w:val="00B9768C"/>
    <w:rsid w:val="00B97C48"/>
    <w:rsid w:val="00B97F72"/>
    <w:rsid w:val="00BA021F"/>
    <w:rsid w:val="00BA053F"/>
    <w:rsid w:val="00BA0607"/>
    <w:rsid w:val="00BA06DC"/>
    <w:rsid w:val="00BA0D4D"/>
    <w:rsid w:val="00BA1268"/>
    <w:rsid w:val="00BA193A"/>
    <w:rsid w:val="00BA24E6"/>
    <w:rsid w:val="00BA2B6C"/>
    <w:rsid w:val="00BA2CF8"/>
    <w:rsid w:val="00BA2DD4"/>
    <w:rsid w:val="00BA323D"/>
    <w:rsid w:val="00BA34FC"/>
    <w:rsid w:val="00BA36B5"/>
    <w:rsid w:val="00BA3B25"/>
    <w:rsid w:val="00BA4448"/>
    <w:rsid w:val="00BA44AF"/>
    <w:rsid w:val="00BA452A"/>
    <w:rsid w:val="00BA475D"/>
    <w:rsid w:val="00BA4D90"/>
    <w:rsid w:val="00BA5522"/>
    <w:rsid w:val="00BA573E"/>
    <w:rsid w:val="00BA57B3"/>
    <w:rsid w:val="00BA5DFD"/>
    <w:rsid w:val="00BA7116"/>
    <w:rsid w:val="00BA7E0E"/>
    <w:rsid w:val="00BB112D"/>
    <w:rsid w:val="00BB128D"/>
    <w:rsid w:val="00BB2390"/>
    <w:rsid w:val="00BB2E9D"/>
    <w:rsid w:val="00BB3D4D"/>
    <w:rsid w:val="00BB4D31"/>
    <w:rsid w:val="00BB6614"/>
    <w:rsid w:val="00BB669F"/>
    <w:rsid w:val="00BB70A1"/>
    <w:rsid w:val="00BB714E"/>
    <w:rsid w:val="00BB7284"/>
    <w:rsid w:val="00BB72A0"/>
    <w:rsid w:val="00BB72DC"/>
    <w:rsid w:val="00BB7575"/>
    <w:rsid w:val="00BC02A5"/>
    <w:rsid w:val="00BC0EEF"/>
    <w:rsid w:val="00BC124B"/>
    <w:rsid w:val="00BC18BE"/>
    <w:rsid w:val="00BC1A25"/>
    <w:rsid w:val="00BC1DFA"/>
    <w:rsid w:val="00BC2156"/>
    <w:rsid w:val="00BC2200"/>
    <w:rsid w:val="00BC2777"/>
    <w:rsid w:val="00BC2A25"/>
    <w:rsid w:val="00BC2A5B"/>
    <w:rsid w:val="00BC2C9F"/>
    <w:rsid w:val="00BC34BF"/>
    <w:rsid w:val="00BC3527"/>
    <w:rsid w:val="00BC365E"/>
    <w:rsid w:val="00BC3CF8"/>
    <w:rsid w:val="00BC5314"/>
    <w:rsid w:val="00BC5843"/>
    <w:rsid w:val="00BC5E8F"/>
    <w:rsid w:val="00BC662D"/>
    <w:rsid w:val="00BC69D4"/>
    <w:rsid w:val="00BC7264"/>
    <w:rsid w:val="00BC7A6F"/>
    <w:rsid w:val="00BC7F09"/>
    <w:rsid w:val="00BD0B2F"/>
    <w:rsid w:val="00BD1C51"/>
    <w:rsid w:val="00BD1DF0"/>
    <w:rsid w:val="00BD1EE1"/>
    <w:rsid w:val="00BD2382"/>
    <w:rsid w:val="00BD38B5"/>
    <w:rsid w:val="00BD3DF3"/>
    <w:rsid w:val="00BD44D8"/>
    <w:rsid w:val="00BD5729"/>
    <w:rsid w:val="00BD5E53"/>
    <w:rsid w:val="00BD7074"/>
    <w:rsid w:val="00BD74D6"/>
    <w:rsid w:val="00BD7A64"/>
    <w:rsid w:val="00BD7D2C"/>
    <w:rsid w:val="00BE0A63"/>
    <w:rsid w:val="00BE1BBD"/>
    <w:rsid w:val="00BE2358"/>
    <w:rsid w:val="00BE2BFF"/>
    <w:rsid w:val="00BE2E9D"/>
    <w:rsid w:val="00BE310E"/>
    <w:rsid w:val="00BE4CD2"/>
    <w:rsid w:val="00BE69AF"/>
    <w:rsid w:val="00BE6DB0"/>
    <w:rsid w:val="00BE7018"/>
    <w:rsid w:val="00BE703F"/>
    <w:rsid w:val="00BE7AC2"/>
    <w:rsid w:val="00BE7CCE"/>
    <w:rsid w:val="00BF0389"/>
    <w:rsid w:val="00BF03DB"/>
    <w:rsid w:val="00BF0F71"/>
    <w:rsid w:val="00BF177F"/>
    <w:rsid w:val="00BF17A9"/>
    <w:rsid w:val="00BF1BD7"/>
    <w:rsid w:val="00BF1C81"/>
    <w:rsid w:val="00BF2064"/>
    <w:rsid w:val="00BF2BF2"/>
    <w:rsid w:val="00BF2D65"/>
    <w:rsid w:val="00BF2E94"/>
    <w:rsid w:val="00BF2F15"/>
    <w:rsid w:val="00BF41E7"/>
    <w:rsid w:val="00BF43CB"/>
    <w:rsid w:val="00BF5200"/>
    <w:rsid w:val="00BF5499"/>
    <w:rsid w:val="00BF5711"/>
    <w:rsid w:val="00BF5A47"/>
    <w:rsid w:val="00BF5C26"/>
    <w:rsid w:val="00BF6701"/>
    <w:rsid w:val="00BF6909"/>
    <w:rsid w:val="00BF6D5A"/>
    <w:rsid w:val="00BF73D7"/>
    <w:rsid w:val="00BF7721"/>
    <w:rsid w:val="00BF7E39"/>
    <w:rsid w:val="00C0041B"/>
    <w:rsid w:val="00C01413"/>
    <w:rsid w:val="00C01D74"/>
    <w:rsid w:val="00C03551"/>
    <w:rsid w:val="00C039BC"/>
    <w:rsid w:val="00C044D6"/>
    <w:rsid w:val="00C0472A"/>
    <w:rsid w:val="00C04788"/>
    <w:rsid w:val="00C048A5"/>
    <w:rsid w:val="00C04962"/>
    <w:rsid w:val="00C04F38"/>
    <w:rsid w:val="00C050ED"/>
    <w:rsid w:val="00C057EF"/>
    <w:rsid w:val="00C05DB9"/>
    <w:rsid w:val="00C063A0"/>
    <w:rsid w:val="00C06983"/>
    <w:rsid w:val="00C0778D"/>
    <w:rsid w:val="00C079DD"/>
    <w:rsid w:val="00C10BA6"/>
    <w:rsid w:val="00C11214"/>
    <w:rsid w:val="00C1129C"/>
    <w:rsid w:val="00C11402"/>
    <w:rsid w:val="00C1244E"/>
    <w:rsid w:val="00C129F8"/>
    <w:rsid w:val="00C1302B"/>
    <w:rsid w:val="00C148DC"/>
    <w:rsid w:val="00C14C1F"/>
    <w:rsid w:val="00C14D1B"/>
    <w:rsid w:val="00C156B6"/>
    <w:rsid w:val="00C15E0D"/>
    <w:rsid w:val="00C16C03"/>
    <w:rsid w:val="00C178A6"/>
    <w:rsid w:val="00C17997"/>
    <w:rsid w:val="00C17FB1"/>
    <w:rsid w:val="00C208C3"/>
    <w:rsid w:val="00C20ED4"/>
    <w:rsid w:val="00C21119"/>
    <w:rsid w:val="00C2155E"/>
    <w:rsid w:val="00C227BD"/>
    <w:rsid w:val="00C22F35"/>
    <w:rsid w:val="00C2317C"/>
    <w:rsid w:val="00C23CEA"/>
    <w:rsid w:val="00C23D2D"/>
    <w:rsid w:val="00C240BA"/>
    <w:rsid w:val="00C24BA7"/>
    <w:rsid w:val="00C2500B"/>
    <w:rsid w:val="00C2560A"/>
    <w:rsid w:val="00C26A42"/>
    <w:rsid w:val="00C26E72"/>
    <w:rsid w:val="00C2739E"/>
    <w:rsid w:val="00C27BD9"/>
    <w:rsid w:val="00C27C53"/>
    <w:rsid w:val="00C27CA6"/>
    <w:rsid w:val="00C31A7E"/>
    <w:rsid w:val="00C31D6F"/>
    <w:rsid w:val="00C326B0"/>
    <w:rsid w:val="00C32A0F"/>
    <w:rsid w:val="00C32E81"/>
    <w:rsid w:val="00C33203"/>
    <w:rsid w:val="00C334D7"/>
    <w:rsid w:val="00C339D8"/>
    <w:rsid w:val="00C33D1F"/>
    <w:rsid w:val="00C33DDB"/>
    <w:rsid w:val="00C346E4"/>
    <w:rsid w:val="00C34BD6"/>
    <w:rsid w:val="00C36279"/>
    <w:rsid w:val="00C362E2"/>
    <w:rsid w:val="00C36681"/>
    <w:rsid w:val="00C368A0"/>
    <w:rsid w:val="00C3708A"/>
    <w:rsid w:val="00C37180"/>
    <w:rsid w:val="00C37945"/>
    <w:rsid w:val="00C37C09"/>
    <w:rsid w:val="00C40091"/>
    <w:rsid w:val="00C4011C"/>
    <w:rsid w:val="00C40726"/>
    <w:rsid w:val="00C407D5"/>
    <w:rsid w:val="00C40F2E"/>
    <w:rsid w:val="00C413D7"/>
    <w:rsid w:val="00C415C1"/>
    <w:rsid w:val="00C41B2B"/>
    <w:rsid w:val="00C41B78"/>
    <w:rsid w:val="00C41DD9"/>
    <w:rsid w:val="00C4293F"/>
    <w:rsid w:val="00C4301D"/>
    <w:rsid w:val="00C437E6"/>
    <w:rsid w:val="00C4388D"/>
    <w:rsid w:val="00C43B46"/>
    <w:rsid w:val="00C441F6"/>
    <w:rsid w:val="00C4546E"/>
    <w:rsid w:val="00C46751"/>
    <w:rsid w:val="00C46E76"/>
    <w:rsid w:val="00C47046"/>
    <w:rsid w:val="00C5043F"/>
    <w:rsid w:val="00C5087E"/>
    <w:rsid w:val="00C50C14"/>
    <w:rsid w:val="00C50DD8"/>
    <w:rsid w:val="00C51D7D"/>
    <w:rsid w:val="00C51F4F"/>
    <w:rsid w:val="00C51F99"/>
    <w:rsid w:val="00C521C5"/>
    <w:rsid w:val="00C521F2"/>
    <w:rsid w:val="00C52377"/>
    <w:rsid w:val="00C52BAE"/>
    <w:rsid w:val="00C52F2F"/>
    <w:rsid w:val="00C52F72"/>
    <w:rsid w:val="00C536D7"/>
    <w:rsid w:val="00C53790"/>
    <w:rsid w:val="00C54B3E"/>
    <w:rsid w:val="00C54C6B"/>
    <w:rsid w:val="00C55328"/>
    <w:rsid w:val="00C5539C"/>
    <w:rsid w:val="00C555DE"/>
    <w:rsid w:val="00C5610E"/>
    <w:rsid w:val="00C563E6"/>
    <w:rsid w:val="00C575BC"/>
    <w:rsid w:val="00C6058C"/>
    <w:rsid w:val="00C607B3"/>
    <w:rsid w:val="00C6083B"/>
    <w:rsid w:val="00C60A27"/>
    <w:rsid w:val="00C613B9"/>
    <w:rsid w:val="00C62333"/>
    <w:rsid w:val="00C62E4D"/>
    <w:rsid w:val="00C632B1"/>
    <w:rsid w:val="00C633EB"/>
    <w:rsid w:val="00C638ED"/>
    <w:rsid w:val="00C63DC7"/>
    <w:rsid w:val="00C64BEC"/>
    <w:rsid w:val="00C64D47"/>
    <w:rsid w:val="00C65160"/>
    <w:rsid w:val="00C652BB"/>
    <w:rsid w:val="00C6534F"/>
    <w:rsid w:val="00C65899"/>
    <w:rsid w:val="00C65A79"/>
    <w:rsid w:val="00C65CFA"/>
    <w:rsid w:val="00C66C9B"/>
    <w:rsid w:val="00C66F4C"/>
    <w:rsid w:val="00C6711B"/>
    <w:rsid w:val="00C67210"/>
    <w:rsid w:val="00C6763E"/>
    <w:rsid w:val="00C67A16"/>
    <w:rsid w:val="00C708DA"/>
    <w:rsid w:val="00C70A0E"/>
    <w:rsid w:val="00C70D62"/>
    <w:rsid w:val="00C7173C"/>
    <w:rsid w:val="00C7192C"/>
    <w:rsid w:val="00C72489"/>
    <w:rsid w:val="00C727FE"/>
    <w:rsid w:val="00C72AA1"/>
    <w:rsid w:val="00C72AA2"/>
    <w:rsid w:val="00C72D1D"/>
    <w:rsid w:val="00C73D93"/>
    <w:rsid w:val="00C74371"/>
    <w:rsid w:val="00C74600"/>
    <w:rsid w:val="00C74BD3"/>
    <w:rsid w:val="00C75801"/>
    <w:rsid w:val="00C75D46"/>
    <w:rsid w:val="00C76085"/>
    <w:rsid w:val="00C761BC"/>
    <w:rsid w:val="00C76713"/>
    <w:rsid w:val="00C76AEA"/>
    <w:rsid w:val="00C76CBA"/>
    <w:rsid w:val="00C77196"/>
    <w:rsid w:val="00C77C24"/>
    <w:rsid w:val="00C80059"/>
    <w:rsid w:val="00C80105"/>
    <w:rsid w:val="00C8046E"/>
    <w:rsid w:val="00C8053D"/>
    <w:rsid w:val="00C80C76"/>
    <w:rsid w:val="00C80F2D"/>
    <w:rsid w:val="00C80F4D"/>
    <w:rsid w:val="00C81D3C"/>
    <w:rsid w:val="00C82372"/>
    <w:rsid w:val="00C8256E"/>
    <w:rsid w:val="00C8288F"/>
    <w:rsid w:val="00C82B1E"/>
    <w:rsid w:val="00C83614"/>
    <w:rsid w:val="00C83698"/>
    <w:rsid w:val="00C8396C"/>
    <w:rsid w:val="00C841D1"/>
    <w:rsid w:val="00C85AEA"/>
    <w:rsid w:val="00C85FB9"/>
    <w:rsid w:val="00C86802"/>
    <w:rsid w:val="00C87995"/>
    <w:rsid w:val="00C8799C"/>
    <w:rsid w:val="00C87A55"/>
    <w:rsid w:val="00C87BCE"/>
    <w:rsid w:val="00C9024F"/>
    <w:rsid w:val="00C9032F"/>
    <w:rsid w:val="00C908E7"/>
    <w:rsid w:val="00C90B70"/>
    <w:rsid w:val="00C92BBE"/>
    <w:rsid w:val="00C9348D"/>
    <w:rsid w:val="00C93F49"/>
    <w:rsid w:val="00C94C14"/>
    <w:rsid w:val="00C94CFB"/>
    <w:rsid w:val="00C94F53"/>
    <w:rsid w:val="00C96086"/>
    <w:rsid w:val="00C972C6"/>
    <w:rsid w:val="00C975BF"/>
    <w:rsid w:val="00CA0005"/>
    <w:rsid w:val="00CA03CC"/>
    <w:rsid w:val="00CA0AE0"/>
    <w:rsid w:val="00CA11FB"/>
    <w:rsid w:val="00CA1627"/>
    <w:rsid w:val="00CA19A8"/>
    <w:rsid w:val="00CA2630"/>
    <w:rsid w:val="00CA2E90"/>
    <w:rsid w:val="00CA2E97"/>
    <w:rsid w:val="00CA2F37"/>
    <w:rsid w:val="00CA42EF"/>
    <w:rsid w:val="00CA4C44"/>
    <w:rsid w:val="00CA4D38"/>
    <w:rsid w:val="00CA50D4"/>
    <w:rsid w:val="00CA5E09"/>
    <w:rsid w:val="00CA6D3E"/>
    <w:rsid w:val="00CA7132"/>
    <w:rsid w:val="00CA73B5"/>
    <w:rsid w:val="00CA766B"/>
    <w:rsid w:val="00CA79F6"/>
    <w:rsid w:val="00CA7B5A"/>
    <w:rsid w:val="00CB0744"/>
    <w:rsid w:val="00CB0779"/>
    <w:rsid w:val="00CB0F9E"/>
    <w:rsid w:val="00CB1DE5"/>
    <w:rsid w:val="00CB215D"/>
    <w:rsid w:val="00CB308A"/>
    <w:rsid w:val="00CB31F6"/>
    <w:rsid w:val="00CB34F6"/>
    <w:rsid w:val="00CB3AED"/>
    <w:rsid w:val="00CB3F11"/>
    <w:rsid w:val="00CB4A72"/>
    <w:rsid w:val="00CB5B29"/>
    <w:rsid w:val="00CB61DE"/>
    <w:rsid w:val="00CB638E"/>
    <w:rsid w:val="00CB657B"/>
    <w:rsid w:val="00CB66AF"/>
    <w:rsid w:val="00CB69BD"/>
    <w:rsid w:val="00CB6BC4"/>
    <w:rsid w:val="00CB7429"/>
    <w:rsid w:val="00CB79E4"/>
    <w:rsid w:val="00CC05A7"/>
    <w:rsid w:val="00CC063B"/>
    <w:rsid w:val="00CC0EE4"/>
    <w:rsid w:val="00CC0F9A"/>
    <w:rsid w:val="00CC11F5"/>
    <w:rsid w:val="00CC15B2"/>
    <w:rsid w:val="00CC1721"/>
    <w:rsid w:val="00CC1A5D"/>
    <w:rsid w:val="00CC20F6"/>
    <w:rsid w:val="00CC2400"/>
    <w:rsid w:val="00CC29B2"/>
    <w:rsid w:val="00CC3AE2"/>
    <w:rsid w:val="00CC40CD"/>
    <w:rsid w:val="00CC4364"/>
    <w:rsid w:val="00CC5AB3"/>
    <w:rsid w:val="00CC5B22"/>
    <w:rsid w:val="00CC684A"/>
    <w:rsid w:val="00CC7D86"/>
    <w:rsid w:val="00CD1D22"/>
    <w:rsid w:val="00CD2BB9"/>
    <w:rsid w:val="00CD2C33"/>
    <w:rsid w:val="00CD3F9E"/>
    <w:rsid w:val="00CD3FEB"/>
    <w:rsid w:val="00CD48B3"/>
    <w:rsid w:val="00CD4C94"/>
    <w:rsid w:val="00CD54B9"/>
    <w:rsid w:val="00CD5611"/>
    <w:rsid w:val="00CD5B01"/>
    <w:rsid w:val="00CD5B67"/>
    <w:rsid w:val="00CD6E11"/>
    <w:rsid w:val="00CD6E7A"/>
    <w:rsid w:val="00CD715F"/>
    <w:rsid w:val="00CD7445"/>
    <w:rsid w:val="00CD789B"/>
    <w:rsid w:val="00CD7CC6"/>
    <w:rsid w:val="00CD7DEA"/>
    <w:rsid w:val="00CE0051"/>
    <w:rsid w:val="00CE06A6"/>
    <w:rsid w:val="00CE13AF"/>
    <w:rsid w:val="00CE162B"/>
    <w:rsid w:val="00CE1D35"/>
    <w:rsid w:val="00CE32E1"/>
    <w:rsid w:val="00CE3402"/>
    <w:rsid w:val="00CE3AA0"/>
    <w:rsid w:val="00CE3DA3"/>
    <w:rsid w:val="00CE4048"/>
    <w:rsid w:val="00CE43C8"/>
    <w:rsid w:val="00CE4A42"/>
    <w:rsid w:val="00CE55A4"/>
    <w:rsid w:val="00CE62A9"/>
    <w:rsid w:val="00CE68C7"/>
    <w:rsid w:val="00CE6943"/>
    <w:rsid w:val="00CE6C16"/>
    <w:rsid w:val="00CE7787"/>
    <w:rsid w:val="00CE79A5"/>
    <w:rsid w:val="00CF03E4"/>
    <w:rsid w:val="00CF0901"/>
    <w:rsid w:val="00CF0E67"/>
    <w:rsid w:val="00CF1417"/>
    <w:rsid w:val="00CF173E"/>
    <w:rsid w:val="00CF1C36"/>
    <w:rsid w:val="00CF1F59"/>
    <w:rsid w:val="00CF2521"/>
    <w:rsid w:val="00CF2675"/>
    <w:rsid w:val="00CF299C"/>
    <w:rsid w:val="00CF2C89"/>
    <w:rsid w:val="00CF2F22"/>
    <w:rsid w:val="00CF2FE0"/>
    <w:rsid w:val="00CF3BC6"/>
    <w:rsid w:val="00CF44DB"/>
    <w:rsid w:val="00CF4A8D"/>
    <w:rsid w:val="00CF4CD4"/>
    <w:rsid w:val="00CF55BD"/>
    <w:rsid w:val="00CF5789"/>
    <w:rsid w:val="00CF5E77"/>
    <w:rsid w:val="00CF7017"/>
    <w:rsid w:val="00CF7260"/>
    <w:rsid w:val="00D000CE"/>
    <w:rsid w:val="00D00DC2"/>
    <w:rsid w:val="00D00E61"/>
    <w:rsid w:val="00D0145F"/>
    <w:rsid w:val="00D01A21"/>
    <w:rsid w:val="00D02C9D"/>
    <w:rsid w:val="00D02FFB"/>
    <w:rsid w:val="00D03930"/>
    <w:rsid w:val="00D03DCC"/>
    <w:rsid w:val="00D03DD9"/>
    <w:rsid w:val="00D03F10"/>
    <w:rsid w:val="00D04CD1"/>
    <w:rsid w:val="00D05277"/>
    <w:rsid w:val="00D05648"/>
    <w:rsid w:val="00D05EC9"/>
    <w:rsid w:val="00D06130"/>
    <w:rsid w:val="00D065E9"/>
    <w:rsid w:val="00D06A35"/>
    <w:rsid w:val="00D0723E"/>
    <w:rsid w:val="00D0784C"/>
    <w:rsid w:val="00D07E29"/>
    <w:rsid w:val="00D10616"/>
    <w:rsid w:val="00D119A6"/>
    <w:rsid w:val="00D11F41"/>
    <w:rsid w:val="00D1218B"/>
    <w:rsid w:val="00D1269B"/>
    <w:rsid w:val="00D126AC"/>
    <w:rsid w:val="00D128DD"/>
    <w:rsid w:val="00D12B35"/>
    <w:rsid w:val="00D13139"/>
    <w:rsid w:val="00D13B9E"/>
    <w:rsid w:val="00D13BCC"/>
    <w:rsid w:val="00D13D54"/>
    <w:rsid w:val="00D1416C"/>
    <w:rsid w:val="00D141B2"/>
    <w:rsid w:val="00D143D1"/>
    <w:rsid w:val="00D15312"/>
    <w:rsid w:val="00D15746"/>
    <w:rsid w:val="00D15834"/>
    <w:rsid w:val="00D17AC2"/>
    <w:rsid w:val="00D206D0"/>
    <w:rsid w:val="00D208AE"/>
    <w:rsid w:val="00D21F4B"/>
    <w:rsid w:val="00D22067"/>
    <w:rsid w:val="00D22414"/>
    <w:rsid w:val="00D22686"/>
    <w:rsid w:val="00D2274C"/>
    <w:rsid w:val="00D22AED"/>
    <w:rsid w:val="00D23816"/>
    <w:rsid w:val="00D23973"/>
    <w:rsid w:val="00D23A5C"/>
    <w:rsid w:val="00D248EB"/>
    <w:rsid w:val="00D24E6F"/>
    <w:rsid w:val="00D266CA"/>
    <w:rsid w:val="00D2693D"/>
    <w:rsid w:val="00D27296"/>
    <w:rsid w:val="00D27A32"/>
    <w:rsid w:val="00D27B52"/>
    <w:rsid w:val="00D27C78"/>
    <w:rsid w:val="00D30BA9"/>
    <w:rsid w:val="00D324C0"/>
    <w:rsid w:val="00D325FB"/>
    <w:rsid w:val="00D32669"/>
    <w:rsid w:val="00D32D0B"/>
    <w:rsid w:val="00D33146"/>
    <w:rsid w:val="00D342D8"/>
    <w:rsid w:val="00D3513D"/>
    <w:rsid w:val="00D35E51"/>
    <w:rsid w:val="00D364C5"/>
    <w:rsid w:val="00D36B3E"/>
    <w:rsid w:val="00D36D06"/>
    <w:rsid w:val="00D40842"/>
    <w:rsid w:val="00D4091D"/>
    <w:rsid w:val="00D41EBD"/>
    <w:rsid w:val="00D43DC3"/>
    <w:rsid w:val="00D44174"/>
    <w:rsid w:val="00D442DC"/>
    <w:rsid w:val="00D44857"/>
    <w:rsid w:val="00D4542B"/>
    <w:rsid w:val="00D45521"/>
    <w:rsid w:val="00D45940"/>
    <w:rsid w:val="00D45955"/>
    <w:rsid w:val="00D4598B"/>
    <w:rsid w:val="00D463F6"/>
    <w:rsid w:val="00D46C1C"/>
    <w:rsid w:val="00D472F2"/>
    <w:rsid w:val="00D47362"/>
    <w:rsid w:val="00D473DA"/>
    <w:rsid w:val="00D476B8"/>
    <w:rsid w:val="00D47F5C"/>
    <w:rsid w:val="00D50091"/>
    <w:rsid w:val="00D5098F"/>
    <w:rsid w:val="00D5148A"/>
    <w:rsid w:val="00D51887"/>
    <w:rsid w:val="00D51B83"/>
    <w:rsid w:val="00D52A95"/>
    <w:rsid w:val="00D52C60"/>
    <w:rsid w:val="00D54D91"/>
    <w:rsid w:val="00D55012"/>
    <w:rsid w:val="00D55213"/>
    <w:rsid w:val="00D55A52"/>
    <w:rsid w:val="00D55D62"/>
    <w:rsid w:val="00D55FC1"/>
    <w:rsid w:val="00D56D53"/>
    <w:rsid w:val="00D56DCD"/>
    <w:rsid w:val="00D56DDE"/>
    <w:rsid w:val="00D57BB0"/>
    <w:rsid w:val="00D57E7A"/>
    <w:rsid w:val="00D57E7C"/>
    <w:rsid w:val="00D60116"/>
    <w:rsid w:val="00D6109F"/>
    <w:rsid w:val="00D62FEF"/>
    <w:rsid w:val="00D63787"/>
    <w:rsid w:val="00D64702"/>
    <w:rsid w:val="00D649EA"/>
    <w:rsid w:val="00D64C49"/>
    <w:rsid w:val="00D64FB1"/>
    <w:rsid w:val="00D65036"/>
    <w:rsid w:val="00D651A1"/>
    <w:rsid w:val="00D651AB"/>
    <w:rsid w:val="00D6600B"/>
    <w:rsid w:val="00D66A37"/>
    <w:rsid w:val="00D66AE0"/>
    <w:rsid w:val="00D66C6B"/>
    <w:rsid w:val="00D670A8"/>
    <w:rsid w:val="00D67638"/>
    <w:rsid w:val="00D676FB"/>
    <w:rsid w:val="00D7039E"/>
    <w:rsid w:val="00D70899"/>
    <w:rsid w:val="00D70D7C"/>
    <w:rsid w:val="00D712A1"/>
    <w:rsid w:val="00D7243C"/>
    <w:rsid w:val="00D72FE2"/>
    <w:rsid w:val="00D7351D"/>
    <w:rsid w:val="00D7421E"/>
    <w:rsid w:val="00D744A9"/>
    <w:rsid w:val="00D74672"/>
    <w:rsid w:val="00D74D54"/>
    <w:rsid w:val="00D74DE2"/>
    <w:rsid w:val="00D75B49"/>
    <w:rsid w:val="00D76440"/>
    <w:rsid w:val="00D76A53"/>
    <w:rsid w:val="00D76D7F"/>
    <w:rsid w:val="00D76EA6"/>
    <w:rsid w:val="00D77896"/>
    <w:rsid w:val="00D81C1F"/>
    <w:rsid w:val="00D81C69"/>
    <w:rsid w:val="00D823FE"/>
    <w:rsid w:val="00D82CC6"/>
    <w:rsid w:val="00D8335A"/>
    <w:rsid w:val="00D83EE7"/>
    <w:rsid w:val="00D83EF9"/>
    <w:rsid w:val="00D8425A"/>
    <w:rsid w:val="00D84314"/>
    <w:rsid w:val="00D84410"/>
    <w:rsid w:val="00D85429"/>
    <w:rsid w:val="00D85542"/>
    <w:rsid w:val="00D85D2E"/>
    <w:rsid w:val="00D85E9D"/>
    <w:rsid w:val="00D85EFA"/>
    <w:rsid w:val="00D863E1"/>
    <w:rsid w:val="00D872BD"/>
    <w:rsid w:val="00D8787E"/>
    <w:rsid w:val="00D878DE"/>
    <w:rsid w:val="00D9016B"/>
    <w:rsid w:val="00D92322"/>
    <w:rsid w:val="00D92503"/>
    <w:rsid w:val="00D92B71"/>
    <w:rsid w:val="00D92B9A"/>
    <w:rsid w:val="00D936F4"/>
    <w:rsid w:val="00D93E0F"/>
    <w:rsid w:val="00D9444E"/>
    <w:rsid w:val="00D94DC3"/>
    <w:rsid w:val="00D95902"/>
    <w:rsid w:val="00D96DE0"/>
    <w:rsid w:val="00D974C5"/>
    <w:rsid w:val="00DA0587"/>
    <w:rsid w:val="00DA0ABA"/>
    <w:rsid w:val="00DA1317"/>
    <w:rsid w:val="00DA1AFF"/>
    <w:rsid w:val="00DA242F"/>
    <w:rsid w:val="00DA2A60"/>
    <w:rsid w:val="00DA403A"/>
    <w:rsid w:val="00DA4398"/>
    <w:rsid w:val="00DA4562"/>
    <w:rsid w:val="00DA49E7"/>
    <w:rsid w:val="00DA6F34"/>
    <w:rsid w:val="00DA748D"/>
    <w:rsid w:val="00DB0DFC"/>
    <w:rsid w:val="00DB12AC"/>
    <w:rsid w:val="00DB2096"/>
    <w:rsid w:val="00DB2266"/>
    <w:rsid w:val="00DB29FB"/>
    <w:rsid w:val="00DB3B09"/>
    <w:rsid w:val="00DB4863"/>
    <w:rsid w:val="00DB4902"/>
    <w:rsid w:val="00DB533A"/>
    <w:rsid w:val="00DB56BF"/>
    <w:rsid w:val="00DB5745"/>
    <w:rsid w:val="00DB5AB9"/>
    <w:rsid w:val="00DB610D"/>
    <w:rsid w:val="00DB61D7"/>
    <w:rsid w:val="00DB6EDE"/>
    <w:rsid w:val="00DB7365"/>
    <w:rsid w:val="00DB77BE"/>
    <w:rsid w:val="00DB7E2B"/>
    <w:rsid w:val="00DC058E"/>
    <w:rsid w:val="00DC091E"/>
    <w:rsid w:val="00DC2080"/>
    <w:rsid w:val="00DC2C07"/>
    <w:rsid w:val="00DC354E"/>
    <w:rsid w:val="00DC3699"/>
    <w:rsid w:val="00DC3A0D"/>
    <w:rsid w:val="00DC3DBC"/>
    <w:rsid w:val="00DC4A3B"/>
    <w:rsid w:val="00DC4DC9"/>
    <w:rsid w:val="00DC57E9"/>
    <w:rsid w:val="00DC5FAB"/>
    <w:rsid w:val="00DC71E6"/>
    <w:rsid w:val="00DC79E7"/>
    <w:rsid w:val="00DC7F26"/>
    <w:rsid w:val="00DD018D"/>
    <w:rsid w:val="00DD02D3"/>
    <w:rsid w:val="00DD06C6"/>
    <w:rsid w:val="00DD06F6"/>
    <w:rsid w:val="00DD0976"/>
    <w:rsid w:val="00DD0FE8"/>
    <w:rsid w:val="00DD107D"/>
    <w:rsid w:val="00DD12B3"/>
    <w:rsid w:val="00DD14D0"/>
    <w:rsid w:val="00DD348A"/>
    <w:rsid w:val="00DD358D"/>
    <w:rsid w:val="00DD3B62"/>
    <w:rsid w:val="00DD4A9A"/>
    <w:rsid w:val="00DD4BB1"/>
    <w:rsid w:val="00DD52AE"/>
    <w:rsid w:val="00DD5A47"/>
    <w:rsid w:val="00DD7004"/>
    <w:rsid w:val="00DD78E8"/>
    <w:rsid w:val="00DE06A7"/>
    <w:rsid w:val="00DE14AE"/>
    <w:rsid w:val="00DE15C1"/>
    <w:rsid w:val="00DE1626"/>
    <w:rsid w:val="00DE1A14"/>
    <w:rsid w:val="00DE1A1B"/>
    <w:rsid w:val="00DE1E47"/>
    <w:rsid w:val="00DE1F0C"/>
    <w:rsid w:val="00DE27A0"/>
    <w:rsid w:val="00DE4124"/>
    <w:rsid w:val="00DE5BDD"/>
    <w:rsid w:val="00DE6085"/>
    <w:rsid w:val="00DE6275"/>
    <w:rsid w:val="00DE720B"/>
    <w:rsid w:val="00DE722D"/>
    <w:rsid w:val="00DE7CA5"/>
    <w:rsid w:val="00DF032D"/>
    <w:rsid w:val="00DF053F"/>
    <w:rsid w:val="00DF0C07"/>
    <w:rsid w:val="00DF0FA8"/>
    <w:rsid w:val="00DF1453"/>
    <w:rsid w:val="00DF154D"/>
    <w:rsid w:val="00DF2A4B"/>
    <w:rsid w:val="00DF3333"/>
    <w:rsid w:val="00DF3436"/>
    <w:rsid w:val="00DF421E"/>
    <w:rsid w:val="00DF502C"/>
    <w:rsid w:val="00DF5BAA"/>
    <w:rsid w:val="00DF665E"/>
    <w:rsid w:val="00DF676F"/>
    <w:rsid w:val="00DF6A21"/>
    <w:rsid w:val="00E00816"/>
    <w:rsid w:val="00E013DB"/>
    <w:rsid w:val="00E01899"/>
    <w:rsid w:val="00E01F08"/>
    <w:rsid w:val="00E02B81"/>
    <w:rsid w:val="00E02CB1"/>
    <w:rsid w:val="00E03088"/>
    <w:rsid w:val="00E03678"/>
    <w:rsid w:val="00E03707"/>
    <w:rsid w:val="00E03AA0"/>
    <w:rsid w:val="00E044D2"/>
    <w:rsid w:val="00E04B08"/>
    <w:rsid w:val="00E04B7A"/>
    <w:rsid w:val="00E05852"/>
    <w:rsid w:val="00E05877"/>
    <w:rsid w:val="00E0595C"/>
    <w:rsid w:val="00E05DF4"/>
    <w:rsid w:val="00E06109"/>
    <w:rsid w:val="00E06430"/>
    <w:rsid w:val="00E071D3"/>
    <w:rsid w:val="00E0738C"/>
    <w:rsid w:val="00E07F95"/>
    <w:rsid w:val="00E10271"/>
    <w:rsid w:val="00E10BCE"/>
    <w:rsid w:val="00E10EE5"/>
    <w:rsid w:val="00E11A54"/>
    <w:rsid w:val="00E123E5"/>
    <w:rsid w:val="00E129CB"/>
    <w:rsid w:val="00E12D2A"/>
    <w:rsid w:val="00E12D64"/>
    <w:rsid w:val="00E130DD"/>
    <w:rsid w:val="00E13E32"/>
    <w:rsid w:val="00E147D7"/>
    <w:rsid w:val="00E14B26"/>
    <w:rsid w:val="00E15F27"/>
    <w:rsid w:val="00E1614A"/>
    <w:rsid w:val="00E162C8"/>
    <w:rsid w:val="00E16520"/>
    <w:rsid w:val="00E169EB"/>
    <w:rsid w:val="00E16ADC"/>
    <w:rsid w:val="00E170E4"/>
    <w:rsid w:val="00E174A9"/>
    <w:rsid w:val="00E17821"/>
    <w:rsid w:val="00E178D8"/>
    <w:rsid w:val="00E20B67"/>
    <w:rsid w:val="00E20BFF"/>
    <w:rsid w:val="00E2189C"/>
    <w:rsid w:val="00E220AF"/>
    <w:rsid w:val="00E22236"/>
    <w:rsid w:val="00E23E49"/>
    <w:rsid w:val="00E2403B"/>
    <w:rsid w:val="00E267C7"/>
    <w:rsid w:val="00E26975"/>
    <w:rsid w:val="00E271C8"/>
    <w:rsid w:val="00E27735"/>
    <w:rsid w:val="00E27C96"/>
    <w:rsid w:val="00E30CBD"/>
    <w:rsid w:val="00E315E0"/>
    <w:rsid w:val="00E316E4"/>
    <w:rsid w:val="00E318A2"/>
    <w:rsid w:val="00E32083"/>
    <w:rsid w:val="00E3255A"/>
    <w:rsid w:val="00E32795"/>
    <w:rsid w:val="00E32A38"/>
    <w:rsid w:val="00E32D26"/>
    <w:rsid w:val="00E3313E"/>
    <w:rsid w:val="00E34883"/>
    <w:rsid w:val="00E35E25"/>
    <w:rsid w:val="00E35E7E"/>
    <w:rsid w:val="00E36D0A"/>
    <w:rsid w:val="00E417B4"/>
    <w:rsid w:val="00E419C9"/>
    <w:rsid w:val="00E4253D"/>
    <w:rsid w:val="00E426E9"/>
    <w:rsid w:val="00E42BCD"/>
    <w:rsid w:val="00E430EA"/>
    <w:rsid w:val="00E43322"/>
    <w:rsid w:val="00E43515"/>
    <w:rsid w:val="00E43DE6"/>
    <w:rsid w:val="00E44587"/>
    <w:rsid w:val="00E44C37"/>
    <w:rsid w:val="00E44EC7"/>
    <w:rsid w:val="00E45DB9"/>
    <w:rsid w:val="00E45F4F"/>
    <w:rsid w:val="00E46151"/>
    <w:rsid w:val="00E464B5"/>
    <w:rsid w:val="00E469CC"/>
    <w:rsid w:val="00E47F72"/>
    <w:rsid w:val="00E5030E"/>
    <w:rsid w:val="00E50C29"/>
    <w:rsid w:val="00E51375"/>
    <w:rsid w:val="00E515B9"/>
    <w:rsid w:val="00E51DE1"/>
    <w:rsid w:val="00E51E28"/>
    <w:rsid w:val="00E5218A"/>
    <w:rsid w:val="00E526C6"/>
    <w:rsid w:val="00E52ABE"/>
    <w:rsid w:val="00E5320A"/>
    <w:rsid w:val="00E5360D"/>
    <w:rsid w:val="00E53667"/>
    <w:rsid w:val="00E53A7D"/>
    <w:rsid w:val="00E5454E"/>
    <w:rsid w:val="00E54C88"/>
    <w:rsid w:val="00E55082"/>
    <w:rsid w:val="00E55C88"/>
    <w:rsid w:val="00E57565"/>
    <w:rsid w:val="00E579EC"/>
    <w:rsid w:val="00E57DD8"/>
    <w:rsid w:val="00E60754"/>
    <w:rsid w:val="00E60849"/>
    <w:rsid w:val="00E611CE"/>
    <w:rsid w:val="00E612EF"/>
    <w:rsid w:val="00E6153F"/>
    <w:rsid w:val="00E62322"/>
    <w:rsid w:val="00E624F4"/>
    <w:rsid w:val="00E62C56"/>
    <w:rsid w:val="00E62F8B"/>
    <w:rsid w:val="00E63632"/>
    <w:rsid w:val="00E644D6"/>
    <w:rsid w:val="00E645D9"/>
    <w:rsid w:val="00E65D44"/>
    <w:rsid w:val="00E671FE"/>
    <w:rsid w:val="00E7072D"/>
    <w:rsid w:val="00E70F0A"/>
    <w:rsid w:val="00E715C7"/>
    <w:rsid w:val="00E71C99"/>
    <w:rsid w:val="00E72599"/>
    <w:rsid w:val="00E72603"/>
    <w:rsid w:val="00E728C2"/>
    <w:rsid w:val="00E72ED1"/>
    <w:rsid w:val="00E73099"/>
    <w:rsid w:val="00E733FE"/>
    <w:rsid w:val="00E74EF5"/>
    <w:rsid w:val="00E7552B"/>
    <w:rsid w:val="00E75AF6"/>
    <w:rsid w:val="00E75B81"/>
    <w:rsid w:val="00E75D62"/>
    <w:rsid w:val="00E76034"/>
    <w:rsid w:val="00E76A79"/>
    <w:rsid w:val="00E76BAF"/>
    <w:rsid w:val="00E771F9"/>
    <w:rsid w:val="00E774E2"/>
    <w:rsid w:val="00E77C3F"/>
    <w:rsid w:val="00E77F14"/>
    <w:rsid w:val="00E809B9"/>
    <w:rsid w:val="00E817F3"/>
    <w:rsid w:val="00E81FF4"/>
    <w:rsid w:val="00E82300"/>
    <w:rsid w:val="00E82445"/>
    <w:rsid w:val="00E8277D"/>
    <w:rsid w:val="00E82882"/>
    <w:rsid w:val="00E828F7"/>
    <w:rsid w:val="00E82F8B"/>
    <w:rsid w:val="00E83EF3"/>
    <w:rsid w:val="00E83F0E"/>
    <w:rsid w:val="00E83F13"/>
    <w:rsid w:val="00E841E5"/>
    <w:rsid w:val="00E84FCC"/>
    <w:rsid w:val="00E857A8"/>
    <w:rsid w:val="00E86D01"/>
    <w:rsid w:val="00E87595"/>
    <w:rsid w:val="00E87E76"/>
    <w:rsid w:val="00E87F57"/>
    <w:rsid w:val="00E903E6"/>
    <w:rsid w:val="00E9085E"/>
    <w:rsid w:val="00E90988"/>
    <w:rsid w:val="00E915D0"/>
    <w:rsid w:val="00E925BC"/>
    <w:rsid w:val="00E9346C"/>
    <w:rsid w:val="00E9353E"/>
    <w:rsid w:val="00E93A5F"/>
    <w:rsid w:val="00E93F40"/>
    <w:rsid w:val="00E947EC"/>
    <w:rsid w:val="00E94875"/>
    <w:rsid w:val="00E94DC1"/>
    <w:rsid w:val="00E9500E"/>
    <w:rsid w:val="00E95207"/>
    <w:rsid w:val="00E952A7"/>
    <w:rsid w:val="00E9560A"/>
    <w:rsid w:val="00E96018"/>
    <w:rsid w:val="00E96674"/>
    <w:rsid w:val="00E97107"/>
    <w:rsid w:val="00E9746B"/>
    <w:rsid w:val="00E9790A"/>
    <w:rsid w:val="00E97CEA"/>
    <w:rsid w:val="00EA025F"/>
    <w:rsid w:val="00EA099A"/>
    <w:rsid w:val="00EA1ADA"/>
    <w:rsid w:val="00EA1F1E"/>
    <w:rsid w:val="00EA284D"/>
    <w:rsid w:val="00EA3312"/>
    <w:rsid w:val="00EA3514"/>
    <w:rsid w:val="00EA374B"/>
    <w:rsid w:val="00EA3AEF"/>
    <w:rsid w:val="00EA514F"/>
    <w:rsid w:val="00EA5A92"/>
    <w:rsid w:val="00EA6903"/>
    <w:rsid w:val="00EA7D6F"/>
    <w:rsid w:val="00EA7E1F"/>
    <w:rsid w:val="00EB1C24"/>
    <w:rsid w:val="00EB2815"/>
    <w:rsid w:val="00EB31E6"/>
    <w:rsid w:val="00EB4727"/>
    <w:rsid w:val="00EB4B0A"/>
    <w:rsid w:val="00EB4BBC"/>
    <w:rsid w:val="00EB4EDC"/>
    <w:rsid w:val="00EB566A"/>
    <w:rsid w:val="00EB6A21"/>
    <w:rsid w:val="00EB6E2F"/>
    <w:rsid w:val="00EB7D44"/>
    <w:rsid w:val="00EB7F50"/>
    <w:rsid w:val="00EC091C"/>
    <w:rsid w:val="00EC0A5F"/>
    <w:rsid w:val="00EC0A9D"/>
    <w:rsid w:val="00EC3EFF"/>
    <w:rsid w:val="00EC4012"/>
    <w:rsid w:val="00EC465E"/>
    <w:rsid w:val="00EC50E4"/>
    <w:rsid w:val="00EC6E40"/>
    <w:rsid w:val="00EC76AC"/>
    <w:rsid w:val="00ED0D67"/>
    <w:rsid w:val="00ED0DD3"/>
    <w:rsid w:val="00ED0F81"/>
    <w:rsid w:val="00ED10CE"/>
    <w:rsid w:val="00ED1D78"/>
    <w:rsid w:val="00ED2EDB"/>
    <w:rsid w:val="00ED4960"/>
    <w:rsid w:val="00ED4B7E"/>
    <w:rsid w:val="00ED5D90"/>
    <w:rsid w:val="00ED6357"/>
    <w:rsid w:val="00ED656E"/>
    <w:rsid w:val="00ED688D"/>
    <w:rsid w:val="00ED68E5"/>
    <w:rsid w:val="00ED6DB9"/>
    <w:rsid w:val="00EE016C"/>
    <w:rsid w:val="00EE0B9C"/>
    <w:rsid w:val="00EE2514"/>
    <w:rsid w:val="00EE252E"/>
    <w:rsid w:val="00EE2681"/>
    <w:rsid w:val="00EE2856"/>
    <w:rsid w:val="00EE2F23"/>
    <w:rsid w:val="00EE30E8"/>
    <w:rsid w:val="00EE4022"/>
    <w:rsid w:val="00EE49BA"/>
    <w:rsid w:val="00EE5751"/>
    <w:rsid w:val="00EE5C97"/>
    <w:rsid w:val="00EE611D"/>
    <w:rsid w:val="00EE6C11"/>
    <w:rsid w:val="00EE7093"/>
    <w:rsid w:val="00EE7419"/>
    <w:rsid w:val="00EE7853"/>
    <w:rsid w:val="00EE7F6F"/>
    <w:rsid w:val="00EF0042"/>
    <w:rsid w:val="00EF23E3"/>
    <w:rsid w:val="00EF2666"/>
    <w:rsid w:val="00EF267A"/>
    <w:rsid w:val="00EF26F6"/>
    <w:rsid w:val="00EF2941"/>
    <w:rsid w:val="00EF31D6"/>
    <w:rsid w:val="00EF4195"/>
    <w:rsid w:val="00EF45EE"/>
    <w:rsid w:val="00EF4B2A"/>
    <w:rsid w:val="00EF4BAF"/>
    <w:rsid w:val="00EF55D9"/>
    <w:rsid w:val="00EF5692"/>
    <w:rsid w:val="00EF5FF9"/>
    <w:rsid w:val="00EF6743"/>
    <w:rsid w:val="00EF6839"/>
    <w:rsid w:val="00EF6EE0"/>
    <w:rsid w:val="00EF7833"/>
    <w:rsid w:val="00EF7B9F"/>
    <w:rsid w:val="00EF7C39"/>
    <w:rsid w:val="00F00B23"/>
    <w:rsid w:val="00F0193C"/>
    <w:rsid w:val="00F021DD"/>
    <w:rsid w:val="00F021ED"/>
    <w:rsid w:val="00F02C19"/>
    <w:rsid w:val="00F03B0C"/>
    <w:rsid w:val="00F03E04"/>
    <w:rsid w:val="00F0425F"/>
    <w:rsid w:val="00F052E0"/>
    <w:rsid w:val="00F056AB"/>
    <w:rsid w:val="00F05AEE"/>
    <w:rsid w:val="00F05D2D"/>
    <w:rsid w:val="00F0612C"/>
    <w:rsid w:val="00F06171"/>
    <w:rsid w:val="00F06212"/>
    <w:rsid w:val="00F07324"/>
    <w:rsid w:val="00F10651"/>
    <w:rsid w:val="00F113A8"/>
    <w:rsid w:val="00F118FF"/>
    <w:rsid w:val="00F11CAF"/>
    <w:rsid w:val="00F122F7"/>
    <w:rsid w:val="00F129F6"/>
    <w:rsid w:val="00F12BE0"/>
    <w:rsid w:val="00F12EE9"/>
    <w:rsid w:val="00F13BBD"/>
    <w:rsid w:val="00F14050"/>
    <w:rsid w:val="00F1411C"/>
    <w:rsid w:val="00F1460A"/>
    <w:rsid w:val="00F147B1"/>
    <w:rsid w:val="00F148CD"/>
    <w:rsid w:val="00F15621"/>
    <w:rsid w:val="00F15FAB"/>
    <w:rsid w:val="00F160F3"/>
    <w:rsid w:val="00F16395"/>
    <w:rsid w:val="00F16BEF"/>
    <w:rsid w:val="00F16DDD"/>
    <w:rsid w:val="00F20156"/>
    <w:rsid w:val="00F2028A"/>
    <w:rsid w:val="00F204EA"/>
    <w:rsid w:val="00F2077E"/>
    <w:rsid w:val="00F20A17"/>
    <w:rsid w:val="00F20EAF"/>
    <w:rsid w:val="00F2140E"/>
    <w:rsid w:val="00F23520"/>
    <w:rsid w:val="00F23CD6"/>
    <w:rsid w:val="00F23CFA"/>
    <w:rsid w:val="00F247FA"/>
    <w:rsid w:val="00F25AE9"/>
    <w:rsid w:val="00F268E6"/>
    <w:rsid w:val="00F278A3"/>
    <w:rsid w:val="00F30402"/>
    <w:rsid w:val="00F30545"/>
    <w:rsid w:val="00F30597"/>
    <w:rsid w:val="00F30925"/>
    <w:rsid w:val="00F309D9"/>
    <w:rsid w:val="00F3138D"/>
    <w:rsid w:val="00F31675"/>
    <w:rsid w:val="00F3194F"/>
    <w:rsid w:val="00F32702"/>
    <w:rsid w:val="00F3321B"/>
    <w:rsid w:val="00F334E9"/>
    <w:rsid w:val="00F338FE"/>
    <w:rsid w:val="00F339AC"/>
    <w:rsid w:val="00F33AD5"/>
    <w:rsid w:val="00F34D63"/>
    <w:rsid w:val="00F35FD4"/>
    <w:rsid w:val="00F360D8"/>
    <w:rsid w:val="00F362F3"/>
    <w:rsid w:val="00F375BD"/>
    <w:rsid w:val="00F4215C"/>
    <w:rsid w:val="00F424A4"/>
    <w:rsid w:val="00F42B25"/>
    <w:rsid w:val="00F42D57"/>
    <w:rsid w:val="00F42D90"/>
    <w:rsid w:val="00F44005"/>
    <w:rsid w:val="00F4459A"/>
    <w:rsid w:val="00F44D4C"/>
    <w:rsid w:val="00F45489"/>
    <w:rsid w:val="00F45EAB"/>
    <w:rsid w:val="00F46E20"/>
    <w:rsid w:val="00F47CA5"/>
    <w:rsid w:val="00F47E8F"/>
    <w:rsid w:val="00F47EB7"/>
    <w:rsid w:val="00F503D3"/>
    <w:rsid w:val="00F504FA"/>
    <w:rsid w:val="00F508F4"/>
    <w:rsid w:val="00F523DC"/>
    <w:rsid w:val="00F52D50"/>
    <w:rsid w:val="00F5316A"/>
    <w:rsid w:val="00F531DB"/>
    <w:rsid w:val="00F54FA0"/>
    <w:rsid w:val="00F55A27"/>
    <w:rsid w:val="00F55AD2"/>
    <w:rsid w:val="00F562C7"/>
    <w:rsid w:val="00F563F9"/>
    <w:rsid w:val="00F56461"/>
    <w:rsid w:val="00F57468"/>
    <w:rsid w:val="00F61184"/>
    <w:rsid w:val="00F61739"/>
    <w:rsid w:val="00F624B8"/>
    <w:rsid w:val="00F62D73"/>
    <w:rsid w:val="00F645AA"/>
    <w:rsid w:val="00F648DF"/>
    <w:rsid w:val="00F65051"/>
    <w:rsid w:val="00F65917"/>
    <w:rsid w:val="00F66423"/>
    <w:rsid w:val="00F665AF"/>
    <w:rsid w:val="00F66743"/>
    <w:rsid w:val="00F676D9"/>
    <w:rsid w:val="00F70387"/>
    <w:rsid w:val="00F70F0A"/>
    <w:rsid w:val="00F70F4D"/>
    <w:rsid w:val="00F7153D"/>
    <w:rsid w:val="00F716BC"/>
    <w:rsid w:val="00F7170D"/>
    <w:rsid w:val="00F725B5"/>
    <w:rsid w:val="00F73290"/>
    <w:rsid w:val="00F73A39"/>
    <w:rsid w:val="00F74C53"/>
    <w:rsid w:val="00F74E11"/>
    <w:rsid w:val="00F74ECC"/>
    <w:rsid w:val="00F7609E"/>
    <w:rsid w:val="00F7650E"/>
    <w:rsid w:val="00F7653C"/>
    <w:rsid w:val="00F7670A"/>
    <w:rsid w:val="00F76C47"/>
    <w:rsid w:val="00F770BE"/>
    <w:rsid w:val="00F77775"/>
    <w:rsid w:val="00F801E2"/>
    <w:rsid w:val="00F80E0A"/>
    <w:rsid w:val="00F80EA5"/>
    <w:rsid w:val="00F810F2"/>
    <w:rsid w:val="00F81C90"/>
    <w:rsid w:val="00F81F98"/>
    <w:rsid w:val="00F8204B"/>
    <w:rsid w:val="00F82305"/>
    <w:rsid w:val="00F84000"/>
    <w:rsid w:val="00F84D40"/>
    <w:rsid w:val="00F84E4A"/>
    <w:rsid w:val="00F85497"/>
    <w:rsid w:val="00F8644D"/>
    <w:rsid w:val="00F866A8"/>
    <w:rsid w:val="00F8694F"/>
    <w:rsid w:val="00F86EE7"/>
    <w:rsid w:val="00F91AE4"/>
    <w:rsid w:val="00F9250B"/>
    <w:rsid w:val="00F93536"/>
    <w:rsid w:val="00F93AC3"/>
    <w:rsid w:val="00F94A11"/>
    <w:rsid w:val="00F94D21"/>
    <w:rsid w:val="00F96385"/>
    <w:rsid w:val="00F9669D"/>
    <w:rsid w:val="00F96D2E"/>
    <w:rsid w:val="00F977D9"/>
    <w:rsid w:val="00F97A03"/>
    <w:rsid w:val="00FA0034"/>
    <w:rsid w:val="00FA070E"/>
    <w:rsid w:val="00FA0CEB"/>
    <w:rsid w:val="00FA0FA5"/>
    <w:rsid w:val="00FA1171"/>
    <w:rsid w:val="00FA15F8"/>
    <w:rsid w:val="00FA2749"/>
    <w:rsid w:val="00FA2A84"/>
    <w:rsid w:val="00FA311E"/>
    <w:rsid w:val="00FA417B"/>
    <w:rsid w:val="00FA4EAA"/>
    <w:rsid w:val="00FA5B5B"/>
    <w:rsid w:val="00FA5C8D"/>
    <w:rsid w:val="00FA614E"/>
    <w:rsid w:val="00FA644E"/>
    <w:rsid w:val="00FB07A1"/>
    <w:rsid w:val="00FB0CBB"/>
    <w:rsid w:val="00FB2064"/>
    <w:rsid w:val="00FB2D00"/>
    <w:rsid w:val="00FB2F53"/>
    <w:rsid w:val="00FB3A4D"/>
    <w:rsid w:val="00FB3AF0"/>
    <w:rsid w:val="00FB4028"/>
    <w:rsid w:val="00FB4743"/>
    <w:rsid w:val="00FB49BA"/>
    <w:rsid w:val="00FB4A42"/>
    <w:rsid w:val="00FB5B4E"/>
    <w:rsid w:val="00FB7B83"/>
    <w:rsid w:val="00FC05E6"/>
    <w:rsid w:val="00FC0818"/>
    <w:rsid w:val="00FC0C12"/>
    <w:rsid w:val="00FC173C"/>
    <w:rsid w:val="00FC3424"/>
    <w:rsid w:val="00FC3567"/>
    <w:rsid w:val="00FC4387"/>
    <w:rsid w:val="00FC5897"/>
    <w:rsid w:val="00FC59A0"/>
    <w:rsid w:val="00FC5B4F"/>
    <w:rsid w:val="00FC5C94"/>
    <w:rsid w:val="00FC6662"/>
    <w:rsid w:val="00FC6FB4"/>
    <w:rsid w:val="00FC78A3"/>
    <w:rsid w:val="00FD02B4"/>
    <w:rsid w:val="00FD122E"/>
    <w:rsid w:val="00FD17A6"/>
    <w:rsid w:val="00FD1A9F"/>
    <w:rsid w:val="00FD1BC3"/>
    <w:rsid w:val="00FD28CB"/>
    <w:rsid w:val="00FD2C6B"/>
    <w:rsid w:val="00FD3F2C"/>
    <w:rsid w:val="00FD4D24"/>
    <w:rsid w:val="00FD4F57"/>
    <w:rsid w:val="00FD6FBC"/>
    <w:rsid w:val="00FD71FE"/>
    <w:rsid w:val="00FD7945"/>
    <w:rsid w:val="00FE073E"/>
    <w:rsid w:val="00FE09CF"/>
    <w:rsid w:val="00FE1768"/>
    <w:rsid w:val="00FE1799"/>
    <w:rsid w:val="00FE194C"/>
    <w:rsid w:val="00FE1AE1"/>
    <w:rsid w:val="00FE1EEA"/>
    <w:rsid w:val="00FE2A92"/>
    <w:rsid w:val="00FE36A3"/>
    <w:rsid w:val="00FE3748"/>
    <w:rsid w:val="00FE3C97"/>
    <w:rsid w:val="00FE4B36"/>
    <w:rsid w:val="00FE4C39"/>
    <w:rsid w:val="00FE50C5"/>
    <w:rsid w:val="00FE5AE9"/>
    <w:rsid w:val="00FE6363"/>
    <w:rsid w:val="00FE6EED"/>
    <w:rsid w:val="00FE712E"/>
    <w:rsid w:val="00FE7881"/>
    <w:rsid w:val="00FE7D40"/>
    <w:rsid w:val="00FF0883"/>
    <w:rsid w:val="00FF0FA2"/>
    <w:rsid w:val="00FF1357"/>
    <w:rsid w:val="00FF15EC"/>
    <w:rsid w:val="00FF174E"/>
    <w:rsid w:val="00FF1888"/>
    <w:rsid w:val="00FF2518"/>
    <w:rsid w:val="00FF268D"/>
    <w:rsid w:val="00FF29B3"/>
    <w:rsid w:val="00FF3BD0"/>
    <w:rsid w:val="00FF400B"/>
    <w:rsid w:val="00FF4509"/>
    <w:rsid w:val="00FF476B"/>
    <w:rsid w:val="00FF51D7"/>
    <w:rsid w:val="00FF598E"/>
    <w:rsid w:val="00FF5E0B"/>
    <w:rsid w:val="00FF5FEE"/>
    <w:rsid w:val="00FF6322"/>
    <w:rsid w:val="00FF644D"/>
    <w:rsid w:val="00FF67F7"/>
    <w:rsid w:val="00FF6A23"/>
    <w:rsid w:val="00FF6DC1"/>
    <w:rsid w:val="00FF7027"/>
    <w:rsid w:val="00FF70CF"/>
    <w:rsid w:val="00FF74D3"/>
    <w:rsid w:val="00FF7786"/>
    <w:rsid w:val="00FF7C22"/>
    <w:rsid w:val="00FF7D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0BF3E2"/>
  <w15:docId w15:val="{9A06803E-A9E9-4BD6-AF18-D40EE5868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qFormat/>
    <w:rsid w:val="00FE50C5"/>
    <w:pPr>
      <w:bidi/>
      <w:spacing w:line="360" w:lineRule="auto"/>
      <w:jc w:val="both"/>
    </w:pPr>
    <w:rPr>
      <w:rFonts w:cs="David"/>
      <w:sz w:val="22"/>
      <w:szCs w:val="24"/>
    </w:rPr>
  </w:style>
  <w:style w:type="paragraph" w:styleId="15">
    <w:name w:val="heading 1"/>
    <w:basedOn w:val="a6"/>
    <w:next w:val="a6"/>
    <w:link w:val="16"/>
    <w:qFormat/>
    <w:rsid w:val="00E52ABE"/>
    <w:pPr>
      <w:jc w:val="center"/>
      <w:outlineLvl w:val="0"/>
    </w:pPr>
    <w:rPr>
      <w:rFonts w:ascii="David" w:hAnsi="David"/>
      <w:b/>
      <w:bCs/>
      <w:sz w:val="28"/>
      <w:szCs w:val="28"/>
      <w:u w:val="single"/>
    </w:rPr>
  </w:style>
  <w:style w:type="paragraph" w:styleId="23">
    <w:name w:val="heading 2"/>
    <w:basedOn w:val="a6"/>
    <w:next w:val="a6"/>
    <w:link w:val="24"/>
    <w:unhideWhenUsed/>
    <w:qFormat/>
    <w:rsid w:val="00DB7365"/>
    <w:pPr>
      <w:jc w:val="center"/>
      <w:outlineLvl w:val="1"/>
    </w:pPr>
    <w:rPr>
      <w:rFonts w:ascii="David" w:eastAsia="Times New Roman" w:hAnsi="David"/>
      <w:b/>
      <w:bCs/>
      <w:noProof/>
      <w:sz w:val="32"/>
      <w:szCs w:val="32"/>
      <w:u w:val="single"/>
      <w:lang w:eastAsia="he-IL"/>
    </w:rPr>
  </w:style>
  <w:style w:type="paragraph" w:styleId="33">
    <w:name w:val="heading 3"/>
    <w:aliases w:val="H3,Normal 28 B,Table Attribute Heading,H31,H32,H33,H311,Subhead B,Heading C,Org Heading 1,Topic Title,top,כותרת משנה1,3,כותרת משנה2,3 תו"/>
    <w:basedOn w:val="17"/>
    <w:next w:val="a6"/>
    <w:link w:val="34"/>
    <w:unhideWhenUsed/>
    <w:qFormat/>
    <w:rsid w:val="00DB7365"/>
    <w:pPr>
      <w:ind w:left="720"/>
      <w:jc w:val="left"/>
      <w:outlineLvl w:val="2"/>
    </w:pPr>
    <w:rPr>
      <w:rFonts w:ascii="David" w:eastAsia="Times New Roman" w:hAnsi="David" w:cs="David"/>
      <w:sz w:val="28"/>
      <w:szCs w:val="28"/>
    </w:rPr>
  </w:style>
  <w:style w:type="paragraph" w:styleId="42">
    <w:name w:val="heading 4"/>
    <w:basedOn w:val="a7"/>
    <w:next w:val="a6"/>
    <w:link w:val="43"/>
    <w:uiPriority w:val="9"/>
    <w:unhideWhenUsed/>
    <w:qFormat/>
    <w:rsid w:val="00070216"/>
    <w:pPr>
      <w:widowControl w:val="0"/>
      <w:overflowPunct w:val="0"/>
      <w:autoSpaceDE w:val="0"/>
      <w:autoSpaceDN w:val="0"/>
      <w:adjustRightInd w:val="0"/>
      <w:ind w:left="1080" w:right="-851"/>
      <w:textAlignment w:val="baseline"/>
      <w:outlineLvl w:val="3"/>
    </w:pPr>
    <w:rPr>
      <w:rFonts w:ascii="David" w:hAnsi="David"/>
      <w:sz w:val="24"/>
      <w:u w:val="single"/>
    </w:rPr>
  </w:style>
  <w:style w:type="paragraph" w:styleId="50">
    <w:name w:val="heading 5"/>
    <w:basedOn w:val="a6"/>
    <w:next w:val="a6"/>
    <w:link w:val="51"/>
    <w:qFormat/>
    <w:rsid w:val="009474BC"/>
    <w:pPr>
      <w:outlineLvl w:val="4"/>
    </w:pPr>
    <w:rPr>
      <w:rFonts w:ascii="David" w:eastAsia="Times New Roman" w:hAnsi="David"/>
      <w:sz w:val="24"/>
      <w:u w:val="single"/>
      <w:lang w:eastAsia="he-IL"/>
    </w:rPr>
  </w:style>
  <w:style w:type="paragraph" w:styleId="6">
    <w:name w:val="heading 6"/>
    <w:basedOn w:val="42"/>
    <w:next w:val="a6"/>
    <w:link w:val="60"/>
    <w:qFormat/>
    <w:rsid w:val="00AB5D38"/>
    <w:pPr>
      <w:ind w:left="1728"/>
      <w:outlineLvl w:val="5"/>
    </w:pPr>
    <w:rPr>
      <w:b/>
      <w:bCs/>
      <w:color w:val="000000"/>
    </w:rPr>
  </w:style>
  <w:style w:type="paragraph" w:styleId="7">
    <w:name w:val="heading 7"/>
    <w:basedOn w:val="a6"/>
    <w:next w:val="a6"/>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cs="Times New Roman"/>
      <w:b/>
      <w:bCs/>
      <w:sz w:val="20"/>
      <w:u w:val="single"/>
      <w:lang w:eastAsia="he-IL"/>
    </w:rPr>
  </w:style>
  <w:style w:type="paragraph" w:styleId="8">
    <w:name w:val="heading 8"/>
    <w:basedOn w:val="a6"/>
    <w:next w:val="a6"/>
    <w:link w:val="80"/>
    <w:uiPriority w:val="9"/>
    <w:unhideWhenUsed/>
    <w:qFormat/>
    <w:rsid w:val="00921692"/>
    <w:pPr>
      <w:keepNext/>
      <w:keepLines/>
      <w:spacing w:before="200"/>
      <w:outlineLvl w:val="7"/>
    </w:pPr>
    <w:rPr>
      <w:rFonts w:ascii="Cambria" w:eastAsia="Times New Roman" w:hAnsi="Cambria" w:cs="Times New Roman"/>
      <w:color w:val="404040"/>
      <w:sz w:val="20"/>
      <w:szCs w:val="20"/>
    </w:rPr>
  </w:style>
  <w:style w:type="paragraph" w:styleId="9">
    <w:name w:val="heading 9"/>
    <w:aliases w:val="פרטיכל"/>
    <w:basedOn w:val="a6"/>
    <w:next w:val="a6"/>
    <w:link w:val="90"/>
    <w:qFormat/>
    <w:rsid w:val="003350F5"/>
    <w:pPr>
      <w:overflowPunct w:val="0"/>
      <w:autoSpaceDE w:val="0"/>
      <w:autoSpaceDN w:val="0"/>
      <w:adjustRightInd w:val="0"/>
      <w:spacing w:before="240" w:after="60"/>
      <w:ind w:right="708"/>
      <w:textAlignment w:val="baseline"/>
      <w:outlineLvl w:val="8"/>
    </w:pPr>
    <w:rPr>
      <w:rFonts w:ascii="Arial" w:eastAsia="Times New Roman" w:hAnsi="Arial"/>
      <w:i/>
      <w:iCs/>
      <w:sz w:val="18"/>
      <w:szCs w:val="18"/>
      <w:lang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7">
    <w:name w:val="List Paragraph"/>
    <w:aliases w:val="LP1,פיסקת bullets,style 2,פיסקת רשימה11,x.x.x.x,נספח 2 מתוקן,רמה 2,מכרזים - טקסט סעיפים,Table,lp1,Bullet List,FooterText,numbered,Paragraphe de liste1"/>
    <w:basedOn w:val="a6"/>
    <w:link w:val="ab"/>
    <w:uiPriority w:val="34"/>
    <w:qFormat/>
    <w:rsid w:val="00AB676C"/>
    <w:pPr>
      <w:ind w:left="720"/>
      <w:contextualSpacing/>
    </w:pPr>
  </w:style>
  <w:style w:type="paragraph" w:styleId="ac">
    <w:name w:val="Body Text"/>
    <w:basedOn w:val="a6"/>
    <w:link w:val="ad"/>
    <w:qFormat/>
    <w:rsid w:val="0011705A"/>
    <w:pPr>
      <w:spacing w:before="120" w:after="120"/>
    </w:pPr>
    <w:rPr>
      <w:rFonts w:ascii="Garamond" w:eastAsia="Times New Roman" w:hAnsi="Garamond" w:cs="Times New Roman"/>
      <w:color w:val="000000"/>
      <w:sz w:val="20"/>
    </w:rPr>
  </w:style>
  <w:style w:type="character" w:customStyle="1" w:styleId="ad">
    <w:name w:val="גוף טקסט תו"/>
    <w:link w:val="ac"/>
    <w:rsid w:val="0011705A"/>
    <w:rPr>
      <w:rFonts w:ascii="Garamond" w:eastAsia="Times New Roman" w:hAnsi="Garamond" w:cs="David"/>
      <w:color w:val="000000"/>
      <w:szCs w:val="24"/>
    </w:rPr>
  </w:style>
  <w:style w:type="paragraph" w:customStyle="1" w:styleId="ae">
    <w:name w:val="פסקה א"/>
    <w:basedOn w:val="a6"/>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f">
    <w:name w:val="header"/>
    <w:aliases w:val="Header תו,1 תו,Header תו תו תו תו תו,Header תו תו תו"/>
    <w:basedOn w:val="a6"/>
    <w:link w:val="af0"/>
    <w:unhideWhenUsed/>
    <w:rsid w:val="002F432F"/>
    <w:pPr>
      <w:tabs>
        <w:tab w:val="center" w:pos="4153"/>
        <w:tab w:val="right" w:pos="8306"/>
      </w:tabs>
      <w:spacing w:line="240" w:lineRule="auto"/>
    </w:pPr>
    <w:rPr>
      <w:rFonts w:cs="Times New Roman"/>
      <w:sz w:val="20"/>
    </w:rPr>
  </w:style>
  <w:style w:type="character" w:customStyle="1" w:styleId="af0">
    <w:name w:val="כותרת עליונה תו"/>
    <w:aliases w:val="Header תו תו,1 תו תו,Header תו תו תו תו תו תו,Header תו תו תו תו"/>
    <w:link w:val="af"/>
    <w:rsid w:val="002F432F"/>
    <w:rPr>
      <w:rFonts w:cs="David"/>
      <w:szCs w:val="24"/>
    </w:rPr>
  </w:style>
  <w:style w:type="paragraph" w:styleId="af1">
    <w:name w:val="footer"/>
    <w:basedOn w:val="a6"/>
    <w:link w:val="af2"/>
    <w:uiPriority w:val="99"/>
    <w:unhideWhenUsed/>
    <w:rsid w:val="002F432F"/>
    <w:pPr>
      <w:tabs>
        <w:tab w:val="center" w:pos="4153"/>
        <w:tab w:val="right" w:pos="8306"/>
      </w:tabs>
      <w:spacing w:line="240" w:lineRule="auto"/>
    </w:pPr>
    <w:rPr>
      <w:rFonts w:cs="Times New Roman"/>
      <w:sz w:val="20"/>
    </w:rPr>
  </w:style>
  <w:style w:type="character" w:customStyle="1" w:styleId="af2">
    <w:name w:val="כותרת תחתונה תו"/>
    <w:link w:val="af1"/>
    <w:uiPriority w:val="99"/>
    <w:rsid w:val="002F432F"/>
    <w:rPr>
      <w:rFonts w:cs="David"/>
      <w:szCs w:val="24"/>
    </w:rPr>
  </w:style>
  <w:style w:type="character" w:styleId="af3">
    <w:name w:val="annotation reference"/>
    <w:aliases w:val="Comment Reference"/>
    <w:uiPriority w:val="99"/>
    <w:unhideWhenUsed/>
    <w:rsid w:val="000B76D3"/>
    <w:rPr>
      <w:sz w:val="16"/>
      <w:szCs w:val="16"/>
    </w:rPr>
  </w:style>
  <w:style w:type="paragraph" w:styleId="af4">
    <w:name w:val="annotation text"/>
    <w:aliases w:val="Comment Text"/>
    <w:basedOn w:val="a6"/>
    <w:link w:val="af5"/>
    <w:unhideWhenUsed/>
    <w:rsid w:val="000B76D3"/>
    <w:pPr>
      <w:spacing w:line="240" w:lineRule="auto"/>
    </w:pPr>
    <w:rPr>
      <w:rFonts w:cs="Times New Roman"/>
      <w:sz w:val="20"/>
      <w:szCs w:val="20"/>
    </w:rPr>
  </w:style>
  <w:style w:type="character" w:customStyle="1" w:styleId="af5">
    <w:name w:val="טקסט הערה תו"/>
    <w:aliases w:val="Comment Text תו"/>
    <w:link w:val="af4"/>
    <w:rsid w:val="000B76D3"/>
    <w:rPr>
      <w:rFonts w:cs="David"/>
      <w:sz w:val="20"/>
      <w:szCs w:val="20"/>
    </w:rPr>
  </w:style>
  <w:style w:type="paragraph" w:styleId="af6">
    <w:name w:val="annotation subject"/>
    <w:basedOn w:val="af4"/>
    <w:next w:val="af4"/>
    <w:link w:val="af7"/>
    <w:uiPriority w:val="99"/>
    <w:unhideWhenUsed/>
    <w:rsid w:val="000B76D3"/>
    <w:rPr>
      <w:b/>
      <w:bCs/>
    </w:rPr>
  </w:style>
  <w:style w:type="character" w:customStyle="1" w:styleId="af7">
    <w:name w:val="נושא הערה תו"/>
    <w:link w:val="af6"/>
    <w:uiPriority w:val="99"/>
    <w:rsid w:val="000B76D3"/>
    <w:rPr>
      <w:rFonts w:cs="David"/>
      <w:b/>
      <w:bCs/>
      <w:sz w:val="20"/>
      <w:szCs w:val="20"/>
    </w:rPr>
  </w:style>
  <w:style w:type="paragraph" w:styleId="af8">
    <w:name w:val="Balloon Text"/>
    <w:basedOn w:val="a6"/>
    <w:link w:val="af9"/>
    <w:uiPriority w:val="99"/>
    <w:unhideWhenUsed/>
    <w:rsid w:val="000B76D3"/>
    <w:pPr>
      <w:spacing w:line="240" w:lineRule="auto"/>
    </w:pPr>
    <w:rPr>
      <w:rFonts w:ascii="Tahoma" w:hAnsi="Tahoma" w:cs="Times New Roman"/>
      <w:sz w:val="16"/>
      <w:szCs w:val="16"/>
    </w:rPr>
  </w:style>
  <w:style w:type="character" w:customStyle="1" w:styleId="af9">
    <w:name w:val="טקסט בלונים תו"/>
    <w:link w:val="af8"/>
    <w:uiPriority w:val="99"/>
    <w:rsid w:val="000B76D3"/>
    <w:rPr>
      <w:rFonts w:ascii="Tahoma" w:hAnsi="Tahoma" w:cs="Tahoma"/>
      <w:sz w:val="16"/>
      <w:szCs w:val="16"/>
    </w:rPr>
  </w:style>
  <w:style w:type="paragraph" w:customStyle="1" w:styleId="BulletList2">
    <w:name w:val="Bullet List 2"/>
    <w:basedOn w:val="a6"/>
    <w:rsid w:val="00FF6A23"/>
    <w:pPr>
      <w:numPr>
        <w:numId w:val="2"/>
      </w:numPr>
      <w:spacing w:before="120" w:line="320" w:lineRule="exact"/>
    </w:pPr>
    <w:rPr>
      <w:rFonts w:ascii="Times New Roman" w:eastAsia="Times New Roman" w:hAnsi="Times New Roman"/>
      <w:lang w:eastAsia="he-IL"/>
    </w:rPr>
  </w:style>
  <w:style w:type="paragraph" w:customStyle="1" w:styleId="afa">
    <w:name w:val="פסקה ב"/>
    <w:basedOn w:val="a6"/>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b">
    <w:name w:val="Table Grid"/>
    <w:aliases w:val="טקסט טבלה תחתונה,טבלת רשת"/>
    <w:basedOn w:val="a9"/>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1">
    <w:name w:val="כותרת 5 תו"/>
    <w:link w:val="50"/>
    <w:rsid w:val="009474BC"/>
    <w:rPr>
      <w:rFonts w:ascii="David" w:eastAsia="Times New Roman" w:hAnsi="David" w:cs="David"/>
      <w:sz w:val="24"/>
      <w:szCs w:val="24"/>
      <w:u w:val="single"/>
      <w:lang w:eastAsia="he-IL"/>
    </w:rPr>
  </w:style>
  <w:style w:type="character" w:customStyle="1" w:styleId="16">
    <w:name w:val="כותרת 1 תו"/>
    <w:link w:val="15"/>
    <w:uiPriority w:val="9"/>
    <w:rsid w:val="00E52ABE"/>
    <w:rPr>
      <w:rFonts w:ascii="David" w:hAnsi="David" w:cs="David"/>
      <w:b/>
      <w:bCs/>
      <w:sz w:val="28"/>
      <w:szCs w:val="28"/>
      <w:u w:val="single"/>
    </w:rPr>
  </w:style>
  <w:style w:type="character" w:customStyle="1" w:styleId="24">
    <w:name w:val="כותרת 2 תו"/>
    <w:link w:val="23"/>
    <w:rsid w:val="00DB7365"/>
    <w:rPr>
      <w:rFonts w:ascii="David" w:eastAsia="Times New Roman" w:hAnsi="David" w:cs="David"/>
      <w:b/>
      <w:bCs/>
      <w:noProof/>
      <w:sz w:val="32"/>
      <w:szCs w:val="32"/>
      <w:u w:val="single"/>
      <w:lang w:eastAsia="he-IL"/>
    </w:rPr>
  </w:style>
  <w:style w:type="character" w:customStyle="1" w:styleId="34">
    <w:name w:val="כותרת 3 תו"/>
    <w:aliases w:val="H3 תו,Normal 28 B תו,Table Attribute Heading תו,H31 תו,H32 תו,H33 תו,H311 תו,Subhead B תו,Heading C תו,Org Heading 1 תו,Topic Title תו,top תו,כותרת משנה1 תו,3 תו1,כותרת משנה2 תו,3 תו תו"/>
    <w:link w:val="33"/>
    <w:rsid w:val="00DB7365"/>
    <w:rPr>
      <w:rFonts w:ascii="David" w:eastAsia="Times New Roman" w:hAnsi="David" w:cs="David"/>
      <w:b/>
      <w:bCs/>
      <w:sz w:val="28"/>
      <w:szCs w:val="28"/>
      <w:u w:val="single"/>
    </w:rPr>
  </w:style>
  <w:style w:type="paragraph" w:customStyle="1" w:styleId="25">
    <w:name w:val="ציטוט 2"/>
    <w:basedOn w:val="a6"/>
    <w:rsid w:val="00A158E4"/>
    <w:pPr>
      <w:spacing w:before="120" w:after="120"/>
      <w:ind w:left="1304" w:right="1134"/>
    </w:pPr>
    <w:rPr>
      <w:rFonts w:ascii="Times New Roman" w:eastAsia="Times New Roman" w:hAnsi="Times New Roman"/>
    </w:rPr>
  </w:style>
  <w:style w:type="paragraph" w:styleId="afc">
    <w:name w:val="Revision"/>
    <w:hidden/>
    <w:uiPriority w:val="99"/>
    <w:semiHidden/>
    <w:rsid w:val="00565117"/>
    <w:rPr>
      <w:rFonts w:cs="David"/>
      <w:sz w:val="22"/>
      <w:szCs w:val="24"/>
    </w:rPr>
  </w:style>
  <w:style w:type="character" w:customStyle="1" w:styleId="43">
    <w:name w:val="כותרת 4 תו"/>
    <w:link w:val="42"/>
    <w:uiPriority w:val="9"/>
    <w:rsid w:val="00070216"/>
    <w:rPr>
      <w:rFonts w:ascii="David" w:hAnsi="David" w:cs="David"/>
      <w:sz w:val="24"/>
      <w:szCs w:val="24"/>
      <w:u w:val="single"/>
    </w:rPr>
  </w:style>
  <w:style w:type="table" w:customStyle="1" w:styleId="-11">
    <w:name w:val="הצללה בהירה - הדגשה 11"/>
    <w:basedOn w:val="a9"/>
    <w:uiPriority w:val="60"/>
    <w:rsid w:val="00C37180"/>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9"/>
    <w:uiPriority w:val="60"/>
    <w:rsid w:val="00C37180"/>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character" w:customStyle="1" w:styleId="80">
    <w:name w:val="כותרת 8 תו"/>
    <w:link w:val="8"/>
    <w:uiPriority w:val="9"/>
    <w:rsid w:val="00921692"/>
    <w:rPr>
      <w:rFonts w:ascii="Cambria" w:eastAsia="Times New Roman" w:hAnsi="Cambria" w:cs="Times New Roman"/>
      <w:color w:val="404040"/>
    </w:rPr>
  </w:style>
  <w:style w:type="paragraph" w:customStyle="1" w:styleId="17">
    <w:name w:val="סגנון1"/>
    <w:basedOn w:val="a6"/>
    <w:link w:val="18"/>
    <w:qFormat/>
    <w:rsid w:val="00491E9E"/>
    <w:pPr>
      <w:jc w:val="center"/>
    </w:pPr>
    <w:rPr>
      <w:rFonts w:cs="Times New Roman"/>
      <w:b/>
      <w:bCs/>
      <w:sz w:val="24"/>
      <w:u w:val="single"/>
    </w:rPr>
  </w:style>
  <w:style w:type="paragraph" w:styleId="afd">
    <w:name w:val="TOC Heading"/>
    <w:basedOn w:val="15"/>
    <w:next w:val="a6"/>
    <w:uiPriority w:val="39"/>
    <w:unhideWhenUsed/>
    <w:qFormat/>
    <w:rsid w:val="00FC3424"/>
    <w:pPr>
      <w:spacing w:line="276" w:lineRule="auto"/>
      <w:jc w:val="left"/>
      <w:outlineLvl w:val="9"/>
    </w:pPr>
  </w:style>
  <w:style w:type="character" w:customStyle="1" w:styleId="18">
    <w:name w:val="סגנון1 תו"/>
    <w:link w:val="17"/>
    <w:rsid w:val="00491E9E"/>
    <w:rPr>
      <w:rFonts w:cs="David"/>
      <w:b/>
      <w:bCs/>
      <w:sz w:val="24"/>
      <w:szCs w:val="24"/>
      <w:u w:val="single"/>
    </w:rPr>
  </w:style>
  <w:style w:type="paragraph" w:styleId="TOC1">
    <w:name w:val="toc 1"/>
    <w:basedOn w:val="a6"/>
    <w:next w:val="a6"/>
    <w:autoRedefine/>
    <w:uiPriority w:val="39"/>
    <w:unhideWhenUsed/>
    <w:rsid w:val="00664A9C"/>
    <w:pPr>
      <w:tabs>
        <w:tab w:val="right" w:leader="dot" w:pos="10536"/>
      </w:tabs>
      <w:spacing w:after="100"/>
    </w:pPr>
  </w:style>
  <w:style w:type="character" w:styleId="Hyperlink">
    <w:name w:val="Hyperlink"/>
    <w:uiPriority w:val="99"/>
    <w:unhideWhenUsed/>
    <w:rsid w:val="00FC3424"/>
    <w:rPr>
      <w:color w:val="0000FF"/>
      <w:u w:val="single"/>
    </w:rPr>
  </w:style>
  <w:style w:type="paragraph" w:styleId="TOC2">
    <w:name w:val="toc 2"/>
    <w:basedOn w:val="a6"/>
    <w:next w:val="a6"/>
    <w:autoRedefine/>
    <w:uiPriority w:val="39"/>
    <w:unhideWhenUsed/>
    <w:rsid w:val="006018B4"/>
    <w:pPr>
      <w:tabs>
        <w:tab w:val="right" w:leader="dot" w:pos="10536"/>
      </w:tabs>
      <w:spacing w:after="100"/>
      <w:ind w:left="220"/>
    </w:pPr>
  </w:style>
  <w:style w:type="character" w:customStyle="1" w:styleId="70">
    <w:name w:val="כותרת 7 תו"/>
    <w:link w:val="7"/>
    <w:rsid w:val="00754A00"/>
    <w:rPr>
      <w:rFonts w:ascii="Times New Roman" w:eastAsia="Times New Roman" w:hAnsi="Times New Roman" w:cs="Times New Roman"/>
      <w:b/>
      <w:bCs/>
      <w:szCs w:val="24"/>
      <w:u w:val="single"/>
      <w:lang w:eastAsia="he-IL"/>
    </w:rPr>
  </w:style>
  <w:style w:type="numbering" w:styleId="111111">
    <w:name w:val="Outline List 2"/>
    <w:basedOn w:val="aa"/>
    <w:rsid w:val="005B186D"/>
    <w:pPr>
      <w:numPr>
        <w:numId w:val="4"/>
      </w:numPr>
    </w:pPr>
  </w:style>
  <w:style w:type="paragraph" w:customStyle="1" w:styleId="afe">
    <w:name w:val="כותרת ראשית"/>
    <w:basedOn w:val="a6"/>
    <w:qFormat/>
    <w:rsid w:val="00E76A79"/>
    <w:pPr>
      <w:jc w:val="center"/>
    </w:pPr>
    <w:rPr>
      <w:b/>
      <w:bCs/>
      <w:sz w:val="24"/>
      <w:u w:val="single"/>
    </w:rPr>
  </w:style>
  <w:style w:type="paragraph" w:styleId="aff">
    <w:name w:val="Body Text Indent"/>
    <w:basedOn w:val="a6"/>
    <w:link w:val="aff0"/>
    <w:rsid w:val="00093EF7"/>
    <w:pPr>
      <w:ind w:left="720"/>
      <w:jc w:val="left"/>
    </w:pPr>
    <w:rPr>
      <w:rFonts w:ascii="Arial" w:eastAsia="Times New Roman" w:hAnsi="Arial" w:cs="Times New Roman"/>
    </w:rPr>
  </w:style>
  <w:style w:type="character" w:customStyle="1" w:styleId="aff0">
    <w:name w:val="כניסה בגוף טקסט תו"/>
    <w:link w:val="aff"/>
    <w:rsid w:val="00093EF7"/>
    <w:rPr>
      <w:rFonts w:ascii="Arial" w:eastAsia="Times New Roman" w:hAnsi="Arial" w:cs="David"/>
      <w:sz w:val="22"/>
      <w:szCs w:val="24"/>
    </w:rPr>
  </w:style>
  <w:style w:type="paragraph" w:customStyle="1" w:styleId="aff1">
    <w:name w:val="תו תו תו תו תו תו"/>
    <w:basedOn w:val="a6"/>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9">
    <w:name w:val="1"/>
    <w:basedOn w:val="a6"/>
    <w:next w:val="35"/>
    <w:rsid w:val="00093EF7"/>
    <w:pPr>
      <w:spacing w:line="240" w:lineRule="auto"/>
      <w:ind w:left="720"/>
    </w:pPr>
    <w:rPr>
      <w:rFonts w:ascii="Times New Roman" w:eastAsia="Times New Roman" w:hAnsi="Times New Roman"/>
      <w:sz w:val="28"/>
      <w:szCs w:val="28"/>
      <w:lang w:eastAsia="he-IL"/>
    </w:rPr>
  </w:style>
  <w:style w:type="paragraph" w:styleId="35">
    <w:name w:val="Body Text Indent 3"/>
    <w:basedOn w:val="a6"/>
    <w:link w:val="36"/>
    <w:rsid w:val="00093EF7"/>
    <w:pPr>
      <w:spacing w:after="120" w:line="240" w:lineRule="auto"/>
      <w:ind w:left="283"/>
      <w:jc w:val="left"/>
    </w:pPr>
    <w:rPr>
      <w:rFonts w:ascii="Times New Roman" w:eastAsia="Times New Roman" w:hAnsi="Times New Roman" w:cs="Times New Roman"/>
      <w:sz w:val="16"/>
      <w:szCs w:val="16"/>
      <w:lang w:eastAsia="he-IL"/>
    </w:rPr>
  </w:style>
  <w:style w:type="character" w:customStyle="1" w:styleId="36">
    <w:name w:val="כניסה בגוף טקסט 3 תו"/>
    <w:link w:val="35"/>
    <w:rsid w:val="00093EF7"/>
    <w:rPr>
      <w:rFonts w:ascii="Times New Roman" w:eastAsia="Times New Roman" w:hAnsi="Times New Roman" w:cs="David"/>
      <w:sz w:val="16"/>
      <w:szCs w:val="16"/>
      <w:lang w:eastAsia="he-IL"/>
    </w:rPr>
  </w:style>
  <w:style w:type="paragraph" w:customStyle="1" w:styleId="1a">
    <w:name w:val="פיסקת רשימה1"/>
    <w:basedOn w:val="a6"/>
    <w:qFormat/>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rsid w:val="00A81E47"/>
    <w:rPr>
      <w:rFonts w:ascii="Times New Roman" w:hAnsi="Times New Roman" w:cs="Times New Roman"/>
      <w:sz w:val="26"/>
      <w:szCs w:val="26"/>
    </w:rPr>
  </w:style>
  <w:style w:type="paragraph" w:styleId="aff2">
    <w:name w:val="Subtitle"/>
    <w:basedOn w:val="a6"/>
    <w:link w:val="aff3"/>
    <w:qFormat/>
    <w:rsid w:val="002F2328"/>
    <w:pPr>
      <w:spacing w:line="240" w:lineRule="auto"/>
      <w:jc w:val="center"/>
    </w:pPr>
    <w:rPr>
      <w:rFonts w:ascii="Times New Roman" w:eastAsia="Times New Roman" w:hAnsi="Times New Roman" w:cs="Times New Roman"/>
      <w:sz w:val="20"/>
      <w:szCs w:val="28"/>
    </w:rPr>
  </w:style>
  <w:style w:type="character" w:customStyle="1" w:styleId="aff3">
    <w:name w:val="כותרת משנה תו"/>
    <w:link w:val="aff2"/>
    <w:rsid w:val="002F2328"/>
    <w:rPr>
      <w:rFonts w:ascii="Times New Roman" w:eastAsia="Times New Roman" w:hAnsi="Times New Roman" w:cs="David"/>
      <w:szCs w:val="28"/>
    </w:rPr>
  </w:style>
  <w:style w:type="paragraph" w:customStyle="1" w:styleId="Normal1">
    <w:name w:val="Normal1"/>
    <w:basedOn w:val="a6"/>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4">
    <w:name w:val="Block Text"/>
    <w:basedOn w:val="a6"/>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6"/>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6"/>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paragraph" w:customStyle="1" w:styleId="1Heading1125">
    <w:name w:val="סגנון כותרת 1Heading 1 + אחרי:  1.25 ס''מ"/>
    <w:basedOn w:val="15"/>
    <w:rsid w:val="00620322"/>
    <w:pPr>
      <w:tabs>
        <w:tab w:val="num" w:pos="709"/>
      </w:tabs>
      <w:overflowPunct w:val="0"/>
      <w:autoSpaceDE w:val="0"/>
      <w:autoSpaceDN w:val="0"/>
      <w:adjustRightInd w:val="0"/>
      <w:ind w:left="709" w:right="709" w:hanging="709"/>
      <w:textAlignment w:val="baseline"/>
    </w:pPr>
    <w:rPr>
      <w:kern w:val="28"/>
    </w:rPr>
  </w:style>
  <w:style w:type="paragraph" w:customStyle="1" w:styleId="aff5">
    <w:name w:val="נורמל"/>
    <w:basedOn w:val="NormalWeb"/>
    <w:rsid w:val="006B60ED"/>
    <w:pPr>
      <w:overflowPunct w:val="0"/>
      <w:autoSpaceDE w:val="0"/>
      <w:autoSpaceDN w:val="0"/>
      <w:adjustRightInd w:val="0"/>
      <w:textAlignment w:val="baseline"/>
    </w:pPr>
    <w:rPr>
      <w:rFonts w:eastAsia="Times New Roman" w:cs="David"/>
      <w:lang w:eastAsia="he-IL"/>
    </w:rPr>
  </w:style>
  <w:style w:type="paragraph" w:styleId="NormalWeb">
    <w:name w:val="Normal (Web)"/>
    <w:basedOn w:val="a6"/>
    <w:link w:val="NormalWeb0"/>
    <w:uiPriority w:val="99"/>
    <w:unhideWhenUsed/>
    <w:rsid w:val="006B60ED"/>
    <w:rPr>
      <w:rFonts w:ascii="Times New Roman" w:hAnsi="Times New Roman" w:cs="Times New Roman"/>
      <w:sz w:val="24"/>
    </w:rPr>
  </w:style>
  <w:style w:type="paragraph" w:styleId="aff6">
    <w:name w:val="caption"/>
    <w:basedOn w:val="a6"/>
    <w:next w:val="a6"/>
    <w:uiPriority w:val="35"/>
    <w:unhideWhenUsed/>
    <w:qFormat/>
    <w:rsid w:val="0030284B"/>
    <w:rPr>
      <w:b/>
      <w:bCs/>
      <w:sz w:val="20"/>
      <w:szCs w:val="20"/>
    </w:rPr>
  </w:style>
  <w:style w:type="character" w:styleId="aff7">
    <w:name w:val="page number"/>
    <w:basedOn w:val="a8"/>
    <w:rsid w:val="002C4BCF"/>
    <w:rPr>
      <w:rFonts w:cs="Miriam"/>
    </w:rPr>
  </w:style>
  <w:style w:type="paragraph" w:styleId="26">
    <w:name w:val="Body Text Indent 2"/>
    <w:basedOn w:val="a6"/>
    <w:link w:val="27"/>
    <w:uiPriority w:val="99"/>
    <w:unhideWhenUsed/>
    <w:rsid w:val="003943EC"/>
    <w:pPr>
      <w:spacing w:after="120" w:line="480" w:lineRule="auto"/>
      <w:ind w:left="283"/>
    </w:pPr>
  </w:style>
  <w:style w:type="character" w:customStyle="1" w:styleId="27">
    <w:name w:val="כניסה בגוף טקסט 2 תו"/>
    <w:basedOn w:val="a8"/>
    <w:link w:val="26"/>
    <w:uiPriority w:val="99"/>
    <w:rsid w:val="003943EC"/>
    <w:rPr>
      <w:rFonts w:cs="David"/>
      <w:sz w:val="22"/>
      <w:szCs w:val="24"/>
    </w:rPr>
  </w:style>
  <w:style w:type="paragraph" w:customStyle="1" w:styleId="normalweb40">
    <w:name w:val="normalweb40"/>
    <w:basedOn w:val="a6"/>
    <w:rsid w:val="00344532"/>
    <w:pPr>
      <w:bidi w:val="0"/>
      <w:spacing w:before="120" w:after="120" w:line="300" w:lineRule="atLeast"/>
      <w:jc w:val="left"/>
    </w:pPr>
    <w:rPr>
      <w:rFonts w:ascii="Times New Roman" w:eastAsiaTheme="minorHAnsi" w:hAnsi="Times New Roman" w:cs="Times New Roman"/>
      <w:color w:val="646464"/>
      <w:sz w:val="24"/>
    </w:rPr>
  </w:style>
  <w:style w:type="character" w:customStyle="1" w:styleId="ab">
    <w:name w:val="פיסקת רשימה תו"/>
    <w:aliases w:val="LP1 תו,פיסקת bullets תו,style 2 תו,פיסקת רשימה11 תו,x.x.x.x תו,נספח 2 מתוקן תו,רמה 2 תו,מכרזים - טקסט סעיפים תו,Table תו,lp1 תו,Bullet List תו,FooterText תו,numbered תו,Paragraphe de liste1 תו"/>
    <w:basedOn w:val="a8"/>
    <w:link w:val="a7"/>
    <w:uiPriority w:val="34"/>
    <w:rsid w:val="00401189"/>
    <w:rPr>
      <w:rFonts w:cs="David"/>
      <w:sz w:val="22"/>
      <w:szCs w:val="24"/>
    </w:rPr>
  </w:style>
  <w:style w:type="numbering" w:customStyle="1" w:styleId="1b">
    <w:name w:val="ללא רשימה1"/>
    <w:next w:val="aa"/>
    <w:uiPriority w:val="99"/>
    <w:semiHidden/>
    <w:unhideWhenUsed/>
    <w:rsid w:val="00E170E4"/>
  </w:style>
  <w:style w:type="table" w:customStyle="1" w:styleId="1c">
    <w:name w:val="רשת טבלה1"/>
    <w:basedOn w:val="a9"/>
    <w:next w:val="afb"/>
    <w:uiPriority w:val="39"/>
    <w:rsid w:val="00E170E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הצללה בהירה - הדגשה 111"/>
    <w:basedOn w:val="a9"/>
    <w:uiPriority w:val="60"/>
    <w:rsid w:val="00E170E4"/>
    <w:rPr>
      <w:color w:val="365F91"/>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הצללה בהירה - הדגשה 21"/>
    <w:basedOn w:val="a9"/>
    <w:next w:val="-2"/>
    <w:uiPriority w:val="60"/>
    <w:rsid w:val="00E170E4"/>
    <w:rPr>
      <w:color w:val="943634"/>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numbering" w:customStyle="1" w:styleId="1111111">
    <w:name w:val="1 / 1.1 / 1.1.11"/>
    <w:basedOn w:val="aa"/>
    <w:next w:val="111111"/>
    <w:rsid w:val="00E170E4"/>
    <w:pPr>
      <w:numPr>
        <w:numId w:val="7"/>
      </w:numPr>
    </w:pPr>
  </w:style>
  <w:style w:type="character" w:customStyle="1" w:styleId="60">
    <w:name w:val="כותרת 6 תו"/>
    <w:basedOn w:val="a8"/>
    <w:link w:val="6"/>
    <w:rsid w:val="00AB5D38"/>
    <w:rPr>
      <w:rFonts w:ascii="David" w:hAnsi="David" w:cs="David"/>
      <w:b/>
      <w:bCs/>
      <w:color w:val="000000"/>
      <w:sz w:val="24"/>
      <w:szCs w:val="24"/>
      <w:u w:val="single"/>
    </w:rPr>
  </w:style>
  <w:style w:type="character" w:customStyle="1" w:styleId="90">
    <w:name w:val="כותרת 9 תו"/>
    <w:aliases w:val="פרטיכל תו"/>
    <w:basedOn w:val="a8"/>
    <w:link w:val="9"/>
    <w:rsid w:val="003350F5"/>
    <w:rPr>
      <w:rFonts w:ascii="Arial" w:eastAsia="Times New Roman" w:hAnsi="Arial" w:cs="David"/>
      <w:i/>
      <w:iCs/>
      <w:sz w:val="18"/>
      <w:szCs w:val="18"/>
      <w:lang w:eastAsia="he-IL"/>
    </w:rPr>
  </w:style>
  <w:style w:type="table" w:customStyle="1" w:styleId="1d">
    <w:name w:val="טבלת רשת1"/>
    <w:basedOn w:val="a9"/>
    <w:uiPriority w:val="39"/>
    <w:rsid w:val="00335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7">
    <w:name w:val="Body Text 3"/>
    <w:basedOn w:val="a6"/>
    <w:link w:val="38"/>
    <w:rsid w:val="003350F5"/>
    <w:pPr>
      <w:overflowPunct w:val="0"/>
      <w:autoSpaceDE w:val="0"/>
      <w:autoSpaceDN w:val="0"/>
      <w:bidi w:val="0"/>
      <w:adjustRightInd w:val="0"/>
      <w:spacing w:line="240" w:lineRule="auto"/>
      <w:jc w:val="right"/>
      <w:textAlignment w:val="baseline"/>
    </w:pPr>
    <w:rPr>
      <w:rFonts w:ascii="MS Sans Serif" w:eastAsia="Times New Roman" w:hAnsi="MS Sans Serif"/>
      <w:sz w:val="24"/>
      <w:lang w:eastAsia="he-IL"/>
    </w:rPr>
  </w:style>
  <w:style w:type="character" w:customStyle="1" w:styleId="38">
    <w:name w:val="גוף טקסט 3 תו"/>
    <w:basedOn w:val="a8"/>
    <w:link w:val="37"/>
    <w:rsid w:val="003350F5"/>
    <w:rPr>
      <w:rFonts w:ascii="MS Sans Serif" w:eastAsia="Times New Roman" w:hAnsi="MS Sans Serif" w:cs="David"/>
      <w:sz w:val="24"/>
      <w:szCs w:val="24"/>
      <w:lang w:eastAsia="he-IL"/>
    </w:rPr>
  </w:style>
  <w:style w:type="paragraph" w:styleId="28">
    <w:name w:val="Body Text 2"/>
    <w:basedOn w:val="a6"/>
    <w:link w:val="29"/>
    <w:rsid w:val="003350F5"/>
    <w:pPr>
      <w:widowControl w:val="0"/>
      <w:overflowPunct w:val="0"/>
      <w:autoSpaceDE w:val="0"/>
      <w:autoSpaceDN w:val="0"/>
      <w:adjustRightInd w:val="0"/>
      <w:spacing w:line="240" w:lineRule="auto"/>
      <w:jc w:val="left"/>
      <w:textAlignment w:val="baseline"/>
    </w:pPr>
    <w:rPr>
      <w:rFonts w:ascii="Times New Roman" w:eastAsia="Times New Roman" w:hAnsi="Times New Roman"/>
      <w:szCs w:val="22"/>
      <w:lang w:eastAsia="he-IL"/>
    </w:rPr>
  </w:style>
  <w:style w:type="character" w:customStyle="1" w:styleId="29">
    <w:name w:val="גוף טקסט 2 תו"/>
    <w:basedOn w:val="a8"/>
    <w:link w:val="28"/>
    <w:rsid w:val="003350F5"/>
    <w:rPr>
      <w:rFonts w:ascii="Times New Roman" w:eastAsia="Times New Roman" w:hAnsi="Times New Roman" w:cs="David"/>
      <w:sz w:val="22"/>
      <w:szCs w:val="22"/>
      <w:lang w:eastAsia="he-IL"/>
    </w:rPr>
  </w:style>
  <w:style w:type="paragraph" w:styleId="aff8">
    <w:name w:val="Title"/>
    <w:basedOn w:val="a6"/>
    <w:link w:val="aff9"/>
    <w:qFormat/>
    <w:rsid w:val="003350F5"/>
    <w:pPr>
      <w:overflowPunct w:val="0"/>
      <w:autoSpaceDE w:val="0"/>
      <w:autoSpaceDN w:val="0"/>
      <w:adjustRightInd w:val="0"/>
      <w:spacing w:line="300" w:lineRule="atLeast"/>
      <w:jc w:val="center"/>
      <w:textAlignment w:val="baseline"/>
    </w:pPr>
    <w:rPr>
      <w:rFonts w:ascii="Times New Roman" w:eastAsia="Times New Roman" w:hAnsi="Times New Roman"/>
      <w:b/>
      <w:bCs/>
      <w:szCs w:val="32"/>
    </w:rPr>
  </w:style>
  <w:style w:type="character" w:customStyle="1" w:styleId="aff9">
    <w:name w:val="כותרת טקסט תו"/>
    <w:basedOn w:val="a8"/>
    <w:link w:val="aff8"/>
    <w:rsid w:val="003350F5"/>
    <w:rPr>
      <w:rFonts w:ascii="Times New Roman" w:eastAsia="Times New Roman" w:hAnsi="Times New Roman" w:cs="David"/>
      <w:b/>
      <w:bCs/>
      <w:sz w:val="22"/>
      <w:szCs w:val="32"/>
    </w:rPr>
  </w:style>
  <w:style w:type="paragraph" w:customStyle="1" w:styleId="a5">
    <w:name w:val="מדורג"/>
    <w:basedOn w:val="a6"/>
    <w:autoRedefine/>
    <w:rsid w:val="003350F5"/>
    <w:pPr>
      <w:numPr>
        <w:numId w:val="9"/>
      </w:numPr>
      <w:autoSpaceDE w:val="0"/>
      <w:autoSpaceDN w:val="0"/>
      <w:spacing w:before="240" w:after="240" w:line="240" w:lineRule="auto"/>
      <w:ind w:right="360"/>
      <w:jc w:val="left"/>
    </w:pPr>
    <w:rPr>
      <w:rFonts w:ascii="Arial" w:eastAsia="Times New Roman" w:hAnsi="Arial" w:cs="Arial"/>
      <w:sz w:val="20"/>
      <w:lang w:eastAsia="he-IL"/>
    </w:rPr>
  </w:style>
  <w:style w:type="character" w:styleId="FollowedHyperlink">
    <w:name w:val="FollowedHyperlink"/>
    <w:rsid w:val="003350F5"/>
    <w:rPr>
      <w:color w:val="800080"/>
      <w:u w:val="single"/>
    </w:rPr>
  </w:style>
  <w:style w:type="paragraph" w:customStyle="1" w:styleId="a2">
    <w:name w:val="כותרת סעיף"/>
    <w:basedOn w:val="a6"/>
    <w:link w:val="affa"/>
    <w:rsid w:val="003350F5"/>
    <w:pPr>
      <w:numPr>
        <w:numId w:val="10"/>
      </w:numPr>
      <w:spacing w:before="240"/>
    </w:pPr>
    <w:rPr>
      <w:rFonts w:ascii="Arial" w:eastAsia="Times New Roman" w:hAnsi="Arial" w:cs="Arial"/>
      <w:b/>
      <w:bCs/>
      <w:color w:val="1B3461"/>
      <w:szCs w:val="22"/>
    </w:rPr>
  </w:style>
  <w:style w:type="paragraph" w:customStyle="1" w:styleId="a3">
    <w:name w:val="טקסט סעיף"/>
    <w:basedOn w:val="a6"/>
    <w:link w:val="Char"/>
    <w:rsid w:val="003350F5"/>
    <w:pPr>
      <w:numPr>
        <w:ilvl w:val="1"/>
        <w:numId w:val="10"/>
      </w:numPr>
    </w:pPr>
    <w:rPr>
      <w:rFonts w:ascii="Arial" w:eastAsia="Times New Roman" w:hAnsi="Arial" w:cs="Arial"/>
      <w:szCs w:val="22"/>
    </w:rPr>
  </w:style>
  <w:style w:type="paragraph" w:customStyle="1" w:styleId="a4">
    <w:name w:val="תת סעיף"/>
    <w:basedOn w:val="a6"/>
    <w:link w:val="Char0"/>
    <w:rsid w:val="003350F5"/>
    <w:pPr>
      <w:numPr>
        <w:ilvl w:val="2"/>
        <w:numId w:val="10"/>
      </w:numPr>
    </w:pPr>
    <w:rPr>
      <w:rFonts w:ascii="Times New Roman" w:eastAsia="Times New Roman" w:hAnsi="Times New Roman" w:cs="Arial"/>
      <w:szCs w:val="22"/>
    </w:rPr>
  </w:style>
  <w:style w:type="paragraph" w:customStyle="1" w:styleId="14">
    <w:name w:val="תת סעיף1"/>
    <w:basedOn w:val="a4"/>
    <w:rsid w:val="003350F5"/>
    <w:pPr>
      <w:numPr>
        <w:ilvl w:val="3"/>
      </w:numPr>
    </w:pPr>
  </w:style>
  <w:style w:type="paragraph" w:customStyle="1" w:styleId="p1">
    <w:name w:val="p1"/>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customStyle="1" w:styleId="s1">
    <w:name w:val="s1"/>
    <w:rsid w:val="003350F5"/>
  </w:style>
  <w:style w:type="paragraph" w:customStyle="1" w:styleId="p3">
    <w:name w:val="p3"/>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6"/>
    <w:uiPriority w:val="99"/>
    <w:rsid w:val="003350F5"/>
    <w:pPr>
      <w:bidi w:val="0"/>
      <w:spacing w:before="100" w:beforeAutospacing="1" w:after="100" w:afterAutospacing="1" w:line="240" w:lineRule="auto"/>
      <w:jc w:val="left"/>
    </w:pPr>
    <w:rPr>
      <w:rFonts w:ascii="Times New Roman" w:hAnsi="Times New Roman" w:cs="Times New Roman"/>
      <w:sz w:val="24"/>
    </w:rPr>
  </w:style>
  <w:style w:type="character" w:styleId="affb">
    <w:name w:val="Emphasis"/>
    <w:uiPriority w:val="20"/>
    <w:qFormat/>
    <w:rsid w:val="00E55082"/>
    <w:rPr>
      <w:i/>
      <w:iCs/>
    </w:rPr>
  </w:style>
  <w:style w:type="paragraph" w:styleId="TOC3">
    <w:name w:val="toc 3"/>
    <w:basedOn w:val="a6"/>
    <w:next w:val="a6"/>
    <w:autoRedefine/>
    <w:uiPriority w:val="39"/>
    <w:unhideWhenUsed/>
    <w:rsid w:val="002A7A75"/>
    <w:pPr>
      <w:spacing w:after="100" w:line="259" w:lineRule="auto"/>
      <w:ind w:left="440"/>
      <w:jc w:val="left"/>
    </w:pPr>
    <w:rPr>
      <w:rFonts w:asciiTheme="minorHAnsi" w:eastAsiaTheme="minorEastAsia" w:hAnsiTheme="minorHAnsi" w:cstheme="minorBidi"/>
      <w:szCs w:val="22"/>
    </w:rPr>
  </w:style>
  <w:style w:type="paragraph" w:styleId="TOC4">
    <w:name w:val="toc 4"/>
    <w:basedOn w:val="a6"/>
    <w:next w:val="a6"/>
    <w:autoRedefine/>
    <w:uiPriority w:val="39"/>
    <w:unhideWhenUsed/>
    <w:rsid w:val="002A7A75"/>
    <w:pPr>
      <w:spacing w:after="100" w:line="259" w:lineRule="auto"/>
      <w:ind w:left="660"/>
      <w:jc w:val="left"/>
    </w:pPr>
    <w:rPr>
      <w:rFonts w:asciiTheme="minorHAnsi" w:eastAsiaTheme="minorEastAsia" w:hAnsiTheme="minorHAnsi" w:cstheme="minorBidi"/>
      <w:szCs w:val="22"/>
    </w:rPr>
  </w:style>
  <w:style w:type="paragraph" w:styleId="TOC5">
    <w:name w:val="toc 5"/>
    <w:basedOn w:val="a6"/>
    <w:next w:val="a6"/>
    <w:autoRedefine/>
    <w:uiPriority w:val="39"/>
    <w:unhideWhenUsed/>
    <w:rsid w:val="002A7A75"/>
    <w:pPr>
      <w:spacing w:after="100" w:line="259" w:lineRule="auto"/>
      <w:ind w:left="880"/>
      <w:jc w:val="left"/>
    </w:pPr>
    <w:rPr>
      <w:rFonts w:asciiTheme="minorHAnsi" w:eastAsiaTheme="minorEastAsia" w:hAnsiTheme="minorHAnsi" w:cstheme="minorBidi"/>
      <w:szCs w:val="22"/>
    </w:rPr>
  </w:style>
  <w:style w:type="paragraph" w:styleId="TOC6">
    <w:name w:val="toc 6"/>
    <w:basedOn w:val="a6"/>
    <w:next w:val="a6"/>
    <w:autoRedefine/>
    <w:uiPriority w:val="39"/>
    <w:unhideWhenUsed/>
    <w:rsid w:val="002A7A75"/>
    <w:pPr>
      <w:spacing w:after="100" w:line="259" w:lineRule="auto"/>
      <w:ind w:left="1100"/>
      <w:jc w:val="left"/>
    </w:pPr>
    <w:rPr>
      <w:rFonts w:asciiTheme="minorHAnsi" w:eastAsiaTheme="minorEastAsia" w:hAnsiTheme="minorHAnsi" w:cstheme="minorBidi"/>
      <w:szCs w:val="22"/>
    </w:rPr>
  </w:style>
  <w:style w:type="paragraph" w:styleId="TOC7">
    <w:name w:val="toc 7"/>
    <w:basedOn w:val="a6"/>
    <w:next w:val="a6"/>
    <w:autoRedefine/>
    <w:uiPriority w:val="39"/>
    <w:unhideWhenUsed/>
    <w:rsid w:val="002A7A75"/>
    <w:pPr>
      <w:spacing w:after="100" w:line="259" w:lineRule="auto"/>
      <w:ind w:left="1320"/>
      <w:jc w:val="left"/>
    </w:pPr>
    <w:rPr>
      <w:rFonts w:asciiTheme="minorHAnsi" w:eastAsiaTheme="minorEastAsia" w:hAnsiTheme="minorHAnsi" w:cstheme="minorBidi"/>
      <w:szCs w:val="22"/>
    </w:rPr>
  </w:style>
  <w:style w:type="paragraph" w:styleId="TOC8">
    <w:name w:val="toc 8"/>
    <w:basedOn w:val="a6"/>
    <w:next w:val="a6"/>
    <w:autoRedefine/>
    <w:uiPriority w:val="39"/>
    <w:unhideWhenUsed/>
    <w:rsid w:val="002A7A75"/>
    <w:pPr>
      <w:spacing w:after="100" w:line="259" w:lineRule="auto"/>
      <w:ind w:left="1540"/>
      <w:jc w:val="left"/>
    </w:pPr>
    <w:rPr>
      <w:rFonts w:asciiTheme="minorHAnsi" w:eastAsiaTheme="minorEastAsia" w:hAnsiTheme="minorHAnsi" w:cstheme="minorBidi"/>
      <w:szCs w:val="22"/>
    </w:rPr>
  </w:style>
  <w:style w:type="paragraph" w:styleId="TOC9">
    <w:name w:val="toc 9"/>
    <w:basedOn w:val="a6"/>
    <w:next w:val="a6"/>
    <w:autoRedefine/>
    <w:uiPriority w:val="39"/>
    <w:unhideWhenUsed/>
    <w:rsid w:val="002A7A75"/>
    <w:pPr>
      <w:spacing w:after="100" w:line="259" w:lineRule="auto"/>
      <w:ind w:left="1760"/>
      <w:jc w:val="left"/>
    </w:pPr>
    <w:rPr>
      <w:rFonts w:asciiTheme="minorHAnsi" w:eastAsiaTheme="minorEastAsia" w:hAnsiTheme="minorHAnsi" w:cstheme="minorBidi"/>
      <w:szCs w:val="22"/>
    </w:rPr>
  </w:style>
  <w:style w:type="paragraph" w:customStyle="1" w:styleId="m107110404032553016m-3858228053231384665m-8353396195096086065gmail-msolistparagraph">
    <w:name w:val="m_107110404032553016m_-3858228053231384665m-8353396195096086065gmail-msolistparagraph"/>
    <w:basedOn w:val="a6"/>
    <w:uiPriority w:val="99"/>
    <w:rsid w:val="0004760E"/>
    <w:pPr>
      <w:bidi w:val="0"/>
      <w:spacing w:before="100" w:beforeAutospacing="1" w:after="100" w:afterAutospacing="1" w:line="240" w:lineRule="auto"/>
      <w:jc w:val="left"/>
    </w:pPr>
    <w:rPr>
      <w:rFonts w:ascii="Times New Roman" w:eastAsiaTheme="minorHAnsi" w:hAnsi="Times New Roman" w:cs="Times New Roman"/>
      <w:sz w:val="24"/>
    </w:rPr>
  </w:style>
  <w:style w:type="character" w:customStyle="1" w:styleId="1e">
    <w:name w:val="טקסט הערה תו1"/>
    <w:basedOn w:val="a8"/>
    <w:uiPriority w:val="99"/>
    <w:semiHidden/>
    <w:rsid w:val="0004760E"/>
  </w:style>
  <w:style w:type="paragraph" w:customStyle="1" w:styleId="DCHeading3">
    <w:name w:val="DC_Heading 3"/>
    <w:basedOn w:val="33"/>
    <w:uiPriority w:val="99"/>
    <w:rsid w:val="00880312"/>
    <w:pPr>
      <w:tabs>
        <w:tab w:val="left" w:pos="1304"/>
      </w:tabs>
      <w:ind w:left="1304" w:hanging="737"/>
      <w:contextualSpacing/>
      <w:jc w:val="both"/>
    </w:pPr>
    <w:rPr>
      <w:rFonts w:ascii="Arial" w:eastAsia="PMingLiU" w:hAnsi="Arial" w:cs="Arial"/>
      <w:b w:val="0"/>
      <w:bCs w:val="0"/>
      <w:sz w:val="21"/>
      <w:szCs w:val="21"/>
    </w:rPr>
  </w:style>
  <w:style w:type="table" w:customStyle="1" w:styleId="210">
    <w:name w:val="רשת טבלה21"/>
    <w:basedOn w:val="a9"/>
    <w:next w:val="afb"/>
    <w:uiPriority w:val="59"/>
    <w:rsid w:val="00C81D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רשת טבלה בהירה2"/>
    <w:basedOn w:val="a9"/>
    <w:uiPriority w:val="40"/>
    <w:rsid w:val="00C81D3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c">
    <w:name w:val="סגנון מרווח בין שורות:  בודד"/>
    <w:basedOn w:val="a6"/>
    <w:rsid w:val="00E52ABE"/>
    <w:pPr>
      <w:spacing w:line="240" w:lineRule="auto"/>
    </w:pPr>
    <w:rPr>
      <w:rFonts w:ascii="Arial" w:eastAsia="Times New Roman" w:hAnsi="Arial" w:cs="Arial"/>
      <w:lang w:eastAsia="he-IL"/>
    </w:rPr>
  </w:style>
  <w:style w:type="paragraph" w:customStyle="1" w:styleId="HeadingPerek">
    <w:name w:val="HeadingPerek"/>
    <w:basedOn w:val="a6"/>
    <w:link w:val="HeadingPerekChar"/>
    <w:uiPriority w:val="99"/>
    <w:qFormat/>
    <w:rsid w:val="00090BAF"/>
    <w:pPr>
      <w:numPr>
        <w:numId w:val="18"/>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8"/>
    <w:link w:val="HeadingPerek"/>
    <w:uiPriority w:val="99"/>
    <w:rsid w:val="00090BAF"/>
    <w:rPr>
      <w:rFonts w:ascii="Times New Roman" w:eastAsia="Times New Roman" w:hAnsi="Times New Roman" w:cs="David"/>
      <w:b/>
      <w:bCs/>
      <w:sz w:val="32"/>
      <w:szCs w:val="32"/>
      <w:lang w:eastAsia="he-IL"/>
    </w:rPr>
  </w:style>
  <w:style w:type="paragraph" w:customStyle="1" w:styleId="PARA1">
    <w:name w:val="PARA 1"/>
    <w:basedOn w:val="a6"/>
    <w:link w:val="PARA1Char"/>
    <w:uiPriority w:val="99"/>
    <w:qFormat/>
    <w:rsid w:val="00090BAF"/>
    <w:pPr>
      <w:numPr>
        <w:ilvl w:val="1"/>
        <w:numId w:val="18"/>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uiPriority w:val="99"/>
    <w:qFormat/>
    <w:rsid w:val="00090BAF"/>
    <w:pPr>
      <w:numPr>
        <w:ilvl w:val="2"/>
      </w:numPr>
    </w:pPr>
    <w:rPr>
      <w:rFonts w:ascii="Arial" w:hAnsi="Arial"/>
      <w:b/>
    </w:rPr>
  </w:style>
  <w:style w:type="paragraph" w:customStyle="1" w:styleId="PARA3">
    <w:name w:val="PARA 3"/>
    <w:basedOn w:val="a6"/>
    <w:link w:val="PARA3Char"/>
    <w:uiPriority w:val="99"/>
    <w:qFormat/>
    <w:rsid w:val="00090BAF"/>
    <w:pPr>
      <w:numPr>
        <w:ilvl w:val="3"/>
        <w:numId w:val="18"/>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6"/>
    <w:uiPriority w:val="99"/>
    <w:qFormat/>
    <w:rsid w:val="00090BAF"/>
    <w:pPr>
      <w:spacing w:line="240" w:lineRule="auto"/>
      <w:ind w:left="720"/>
      <w:contextualSpacing/>
    </w:pPr>
    <w:rPr>
      <w:rFonts w:ascii="Times New Roman" w:eastAsia="Times New Roman" w:hAnsi="Times New Roman" w:cs="FrankRuehl"/>
      <w:sz w:val="26"/>
      <w:szCs w:val="26"/>
      <w:lang w:eastAsia="he-IL"/>
    </w:rPr>
  </w:style>
  <w:style w:type="character" w:customStyle="1" w:styleId="1f">
    <w:name w:val="אזכור לא מזוהה1"/>
    <w:basedOn w:val="a8"/>
    <w:uiPriority w:val="99"/>
    <w:semiHidden/>
    <w:unhideWhenUsed/>
    <w:rsid w:val="00CD6E7A"/>
    <w:rPr>
      <w:color w:val="605E5C"/>
      <w:shd w:val="clear" w:color="auto" w:fill="E1DFDD"/>
    </w:rPr>
  </w:style>
  <w:style w:type="character" w:customStyle="1" w:styleId="2b">
    <w:name w:val="אזכור לא מזוהה2"/>
    <w:basedOn w:val="a8"/>
    <w:uiPriority w:val="99"/>
    <w:semiHidden/>
    <w:unhideWhenUsed/>
    <w:rsid w:val="00CF2FE0"/>
    <w:rPr>
      <w:color w:val="605E5C"/>
      <w:shd w:val="clear" w:color="auto" w:fill="E1DFDD"/>
    </w:rPr>
  </w:style>
  <w:style w:type="character" w:customStyle="1" w:styleId="39">
    <w:name w:val="אזכור לא מזוהה3"/>
    <w:basedOn w:val="a8"/>
    <w:uiPriority w:val="99"/>
    <w:semiHidden/>
    <w:unhideWhenUsed/>
    <w:rsid w:val="00C2317C"/>
    <w:rPr>
      <w:color w:val="605E5C"/>
      <w:shd w:val="clear" w:color="auto" w:fill="E1DFDD"/>
    </w:rPr>
  </w:style>
  <w:style w:type="character" w:customStyle="1" w:styleId="44">
    <w:name w:val="אזכור לא מזוהה4"/>
    <w:basedOn w:val="a8"/>
    <w:uiPriority w:val="99"/>
    <w:semiHidden/>
    <w:unhideWhenUsed/>
    <w:rsid w:val="001D5A76"/>
    <w:rPr>
      <w:color w:val="605E5C"/>
      <w:shd w:val="clear" w:color="auto" w:fill="E1DFDD"/>
    </w:rPr>
  </w:style>
  <w:style w:type="numbering" w:customStyle="1" w:styleId="a0">
    <w:name w:val="מספור משרד האוצר"/>
    <w:uiPriority w:val="99"/>
    <w:rsid w:val="004F219D"/>
    <w:pPr>
      <w:numPr>
        <w:numId w:val="22"/>
      </w:numPr>
    </w:pPr>
  </w:style>
  <w:style w:type="paragraph" w:customStyle="1" w:styleId="20">
    <w:name w:val="סעיף רמה 2"/>
    <w:basedOn w:val="a6"/>
    <w:link w:val="2c"/>
    <w:qFormat/>
    <w:rsid w:val="004F219D"/>
    <w:pPr>
      <w:numPr>
        <w:ilvl w:val="1"/>
        <w:numId w:val="23"/>
      </w:numPr>
      <w:ind w:left="567" w:hanging="567"/>
    </w:pPr>
    <w:rPr>
      <w:rFonts w:ascii="Arial" w:eastAsia="Times New Roman" w:hAnsi="Arial" w:cstheme="minorBidi"/>
      <w:szCs w:val="22"/>
    </w:rPr>
  </w:style>
  <w:style w:type="paragraph" w:customStyle="1" w:styleId="30">
    <w:name w:val="סעיף רמה 3"/>
    <w:basedOn w:val="20"/>
    <w:link w:val="3a"/>
    <w:qFormat/>
    <w:rsid w:val="004F219D"/>
    <w:pPr>
      <w:numPr>
        <w:ilvl w:val="2"/>
      </w:numPr>
      <w:tabs>
        <w:tab w:val="left" w:pos="1304"/>
      </w:tabs>
    </w:pPr>
  </w:style>
  <w:style w:type="character" w:customStyle="1" w:styleId="3a">
    <w:name w:val="סעיף רמה 3 תו"/>
    <w:basedOn w:val="a8"/>
    <w:link w:val="30"/>
    <w:rsid w:val="004F219D"/>
    <w:rPr>
      <w:rFonts w:ascii="Arial" w:eastAsia="Times New Roman" w:hAnsi="Arial" w:cstheme="minorBidi"/>
      <w:sz w:val="22"/>
      <w:szCs w:val="22"/>
    </w:rPr>
  </w:style>
  <w:style w:type="paragraph" w:customStyle="1" w:styleId="4">
    <w:name w:val="סעיף רמה 4"/>
    <w:basedOn w:val="30"/>
    <w:link w:val="45"/>
    <w:qFormat/>
    <w:rsid w:val="004F219D"/>
    <w:pPr>
      <w:numPr>
        <w:ilvl w:val="3"/>
      </w:numPr>
      <w:tabs>
        <w:tab w:val="left" w:pos="2268"/>
      </w:tabs>
    </w:pPr>
  </w:style>
  <w:style w:type="paragraph" w:customStyle="1" w:styleId="5">
    <w:name w:val="סעיף רמה 5"/>
    <w:basedOn w:val="4"/>
    <w:link w:val="52"/>
    <w:qFormat/>
    <w:rsid w:val="004F219D"/>
    <w:pPr>
      <w:numPr>
        <w:ilvl w:val="4"/>
      </w:numPr>
      <w:tabs>
        <w:tab w:val="clear" w:pos="2268"/>
        <w:tab w:val="left" w:pos="3402"/>
      </w:tabs>
      <w:ind w:left="3402" w:hanging="1134"/>
    </w:pPr>
  </w:style>
  <w:style w:type="character" w:customStyle="1" w:styleId="53">
    <w:name w:val="אזכור לא מזוהה5"/>
    <w:basedOn w:val="a8"/>
    <w:uiPriority w:val="99"/>
    <w:semiHidden/>
    <w:unhideWhenUsed/>
    <w:rsid w:val="00801E57"/>
    <w:rPr>
      <w:color w:val="605E5C"/>
      <w:shd w:val="clear" w:color="auto" w:fill="E1DFDD"/>
    </w:rPr>
  </w:style>
  <w:style w:type="character" w:customStyle="1" w:styleId="61">
    <w:name w:val="אזכור לא מזוהה6"/>
    <w:basedOn w:val="a8"/>
    <w:uiPriority w:val="99"/>
    <w:semiHidden/>
    <w:unhideWhenUsed/>
    <w:rsid w:val="00784765"/>
    <w:rPr>
      <w:color w:val="605E5C"/>
      <w:shd w:val="clear" w:color="auto" w:fill="E1DFDD"/>
    </w:rPr>
  </w:style>
  <w:style w:type="character" w:customStyle="1" w:styleId="71">
    <w:name w:val="אזכור לא מזוהה7"/>
    <w:basedOn w:val="a8"/>
    <w:uiPriority w:val="99"/>
    <w:semiHidden/>
    <w:unhideWhenUsed/>
    <w:rsid w:val="008D3F88"/>
    <w:rPr>
      <w:color w:val="605E5C"/>
      <w:shd w:val="clear" w:color="auto" w:fill="E1DFDD"/>
    </w:rPr>
  </w:style>
  <w:style w:type="character" w:customStyle="1" w:styleId="affd">
    <w:name w:val="ללא מרווח תו"/>
    <w:link w:val="affe"/>
    <w:uiPriority w:val="1"/>
    <w:locked/>
    <w:rsid w:val="00582A76"/>
  </w:style>
  <w:style w:type="paragraph" w:styleId="affe">
    <w:name w:val="No Spacing"/>
    <w:link w:val="affd"/>
    <w:uiPriority w:val="1"/>
    <w:qFormat/>
    <w:rsid w:val="00582A76"/>
    <w:pPr>
      <w:bidi/>
    </w:pPr>
  </w:style>
  <w:style w:type="character" w:customStyle="1" w:styleId="81">
    <w:name w:val="אזכור לא מזוהה8"/>
    <w:basedOn w:val="a8"/>
    <w:uiPriority w:val="99"/>
    <w:semiHidden/>
    <w:unhideWhenUsed/>
    <w:rsid w:val="0001252E"/>
    <w:rPr>
      <w:color w:val="605E5C"/>
      <w:shd w:val="clear" w:color="auto" w:fill="E1DFDD"/>
    </w:rPr>
  </w:style>
  <w:style w:type="paragraph" w:customStyle="1" w:styleId="HNormal">
    <w:name w:val="HNormal"/>
    <w:link w:val="HNormal0"/>
    <w:rsid w:val="001301C9"/>
    <w:pPr>
      <w:bidi/>
      <w:spacing w:after="120"/>
      <w:jc w:val="both"/>
    </w:pPr>
    <w:rPr>
      <w:rFonts w:ascii="Arial" w:eastAsia="Times New Roman" w:hAnsi="Arial"/>
      <w:noProof/>
      <w:sz w:val="24"/>
      <w:szCs w:val="24"/>
      <w:lang w:eastAsia="he-IL"/>
    </w:rPr>
  </w:style>
  <w:style w:type="paragraph" w:customStyle="1" w:styleId="Hnormal1">
    <w:name w:val="Hnormal"/>
    <w:uiPriority w:val="99"/>
    <w:rsid w:val="001301C9"/>
    <w:pPr>
      <w:bidi/>
      <w:jc w:val="both"/>
    </w:pPr>
    <w:rPr>
      <w:rFonts w:ascii="Times New Roman" w:eastAsia="Times New Roman" w:hAnsi="Times New Roman" w:cs="David"/>
      <w:noProof/>
      <w:szCs w:val="24"/>
      <w:lang w:eastAsia="he-IL"/>
    </w:rPr>
  </w:style>
  <w:style w:type="paragraph" w:customStyle="1" w:styleId="3b">
    <w:name w:val="פסקה3"/>
    <w:basedOn w:val="a6"/>
    <w:uiPriority w:val="99"/>
    <w:rsid w:val="001301C9"/>
    <w:pPr>
      <w:ind w:left="907"/>
    </w:pPr>
    <w:rPr>
      <w:rFonts w:ascii="Arial" w:eastAsia="Times New Roman" w:hAnsi="Arial" w:cs="Arial"/>
      <w:noProof/>
      <w:sz w:val="24"/>
      <w:lang w:eastAsia="he-IL"/>
    </w:rPr>
  </w:style>
  <w:style w:type="paragraph" w:customStyle="1" w:styleId="46">
    <w:name w:val="פסקה4"/>
    <w:uiPriority w:val="99"/>
    <w:rsid w:val="001301C9"/>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6"/>
    <w:autoRedefine/>
    <w:uiPriority w:val="99"/>
    <w:rsid w:val="001301C9"/>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301C9"/>
    <w:pPr>
      <w:spacing w:line="360" w:lineRule="auto"/>
      <w:ind w:left="1152"/>
    </w:pPr>
    <w:rPr>
      <w:b/>
      <w:bCs/>
      <w:u w:val="single"/>
    </w:rPr>
  </w:style>
  <w:style w:type="character" w:customStyle="1" w:styleId="HTMLMarkup">
    <w:name w:val="HTML Markup"/>
    <w:rsid w:val="001301C9"/>
    <w:rPr>
      <w:vanish/>
      <w:color w:val="FF0000"/>
    </w:rPr>
  </w:style>
  <w:style w:type="character" w:customStyle="1" w:styleId="StyleNormalWebLatinArialComplexArialBlackCharCharCharChar">
    <w:name w:val="Style Normal (Web) + (Latin) Arial (Complex) Arial Black Char Char Char Char"/>
    <w:rsid w:val="001301C9"/>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1301C9"/>
    <w:pPr>
      <w:numPr>
        <w:ilvl w:val="1"/>
        <w:numId w:val="25"/>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301C9"/>
    <w:pPr>
      <w:numPr>
        <w:ilvl w:val="0"/>
        <w:numId w:val="24"/>
      </w:numPr>
    </w:pPr>
    <w:rPr>
      <w:sz w:val="18"/>
      <w:szCs w:val="18"/>
    </w:rPr>
  </w:style>
  <w:style w:type="paragraph" w:customStyle="1" w:styleId="HNormal080">
    <w:name w:val="סגנון HNormal + לפני:  0.8&quot; אחרי:  0 נק'"/>
    <w:basedOn w:val="HNormal"/>
    <w:uiPriority w:val="99"/>
    <w:rsid w:val="001301C9"/>
    <w:pPr>
      <w:spacing w:after="0"/>
      <w:ind w:left="1152"/>
    </w:pPr>
    <w:rPr>
      <w:sz w:val="22"/>
      <w:szCs w:val="22"/>
    </w:rPr>
  </w:style>
  <w:style w:type="paragraph" w:customStyle="1" w:styleId="00">
    <w:name w:val="סגנון ת' בטבלה + לפני:  0&quot; שורה ראשונה:  0&quot;"/>
    <w:basedOn w:val="a6"/>
    <w:uiPriority w:val="99"/>
    <w:rsid w:val="001301C9"/>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301C9"/>
    <w:pPr>
      <w:spacing w:after="240" w:line="360" w:lineRule="auto"/>
      <w:ind w:left="1872"/>
    </w:pPr>
    <w:rPr>
      <w:b/>
      <w:bCs/>
      <w:u w:val="single"/>
    </w:rPr>
  </w:style>
  <w:style w:type="paragraph" w:styleId="afff">
    <w:name w:val="table of figures"/>
    <w:basedOn w:val="HNormal"/>
    <w:next w:val="HNormal"/>
    <w:uiPriority w:val="99"/>
    <w:rsid w:val="001301C9"/>
    <w:pPr>
      <w:tabs>
        <w:tab w:val="left" w:pos="576"/>
        <w:tab w:val="left" w:leader="dot" w:pos="7920"/>
      </w:tabs>
      <w:ind w:left="288"/>
    </w:pPr>
  </w:style>
  <w:style w:type="paragraph" w:customStyle="1" w:styleId="Style1ComplexDavidComplex12ptLinespacing151">
    <w:name w:val="Style פסקה1 + (Complex) David (Complex) 12 pt Line spacing:  1.5 ...1"/>
    <w:basedOn w:val="a6"/>
    <w:autoRedefine/>
    <w:uiPriority w:val="99"/>
    <w:rsid w:val="001301C9"/>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3"/>
    <w:autoRedefine/>
    <w:uiPriority w:val="99"/>
    <w:rsid w:val="001301C9"/>
    <w:pPr>
      <w:keepNext/>
      <w:pageBreakBefore/>
      <w:widowControl w:val="0"/>
      <w:tabs>
        <w:tab w:val="num" w:pos="1080"/>
      </w:tabs>
      <w:spacing w:before="60" w:after="60" w:line="240" w:lineRule="auto"/>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3"/>
    <w:autoRedefine/>
    <w:uiPriority w:val="99"/>
    <w:rsid w:val="001301C9"/>
    <w:pPr>
      <w:widowControl w:val="0"/>
      <w:tabs>
        <w:tab w:val="num" w:pos="1440"/>
      </w:tabs>
      <w:spacing w:before="360"/>
      <w:ind w:left="1440" w:hanging="720"/>
      <w:jc w:val="both"/>
    </w:pPr>
    <w:rPr>
      <w:rFonts w:ascii="Arial" w:hAnsi="Arial" w:cs="Arial"/>
      <w:b w:val="0"/>
      <w:bCs w:val="0"/>
      <w:iCs/>
      <w:spacing w:val="24"/>
    </w:rPr>
  </w:style>
  <w:style w:type="paragraph" w:customStyle="1" w:styleId="Style1">
    <w:name w:val="Style1"/>
    <w:basedOn w:val="42"/>
    <w:autoRedefine/>
    <w:uiPriority w:val="99"/>
    <w:rsid w:val="001301C9"/>
    <w:pPr>
      <w:keepNext/>
      <w:widowControl/>
      <w:tabs>
        <w:tab w:val="num" w:pos="1080"/>
      </w:tabs>
      <w:overflowPunct/>
      <w:adjustRightInd/>
      <w:ind w:left="720" w:right="0" w:hanging="1021"/>
      <w:contextualSpacing w:val="0"/>
      <w:textAlignment w:val="auto"/>
    </w:pPr>
    <w:rPr>
      <w:rFonts w:ascii="Arial" w:eastAsia="Times New Roman" w:hAnsi="Arial" w:cs="Arial"/>
      <w:b/>
      <w:bCs/>
      <w:i/>
      <w:iCs/>
      <w:noProof/>
      <w:sz w:val="22"/>
      <w:szCs w:val="22"/>
      <w:lang w:eastAsia="he-IL"/>
    </w:rPr>
  </w:style>
  <w:style w:type="paragraph" w:customStyle="1" w:styleId="Style2">
    <w:name w:val="Style2"/>
    <w:basedOn w:val="a6"/>
    <w:link w:val="Style2Char"/>
    <w:qFormat/>
    <w:rsid w:val="001301C9"/>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6"/>
    <w:uiPriority w:val="99"/>
    <w:rsid w:val="001301C9"/>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2"/>
    <w:uiPriority w:val="99"/>
    <w:rsid w:val="001301C9"/>
    <w:pPr>
      <w:keepNext/>
      <w:widowControl/>
      <w:overflowPunct/>
      <w:adjustRightInd/>
      <w:ind w:left="1021" w:right="720" w:hanging="1021"/>
      <w:contextualSpacing w:val="0"/>
      <w:textAlignment w:val="auto"/>
    </w:pPr>
    <w:rPr>
      <w:rFonts w:ascii="Arial" w:eastAsia="Times New Roman" w:hAnsi="Arial" w:cs="Arial"/>
      <w:b/>
      <w:bCs/>
      <w:i/>
      <w:iCs/>
      <w:noProof/>
      <w:lang w:eastAsia="he-IL"/>
    </w:rPr>
  </w:style>
  <w:style w:type="paragraph" w:customStyle="1" w:styleId="Style3">
    <w:name w:val="Style3"/>
    <w:basedOn w:val="a6"/>
    <w:link w:val="Style3Char"/>
    <w:qFormat/>
    <w:rsid w:val="001301C9"/>
    <w:pPr>
      <w:tabs>
        <w:tab w:val="num" w:pos="2520"/>
        <w:tab w:val="left" w:pos="7946"/>
      </w:tabs>
      <w:spacing w:after="120"/>
      <w:ind w:left="2520" w:right="1800" w:hanging="360"/>
    </w:pPr>
    <w:rPr>
      <w:rFonts w:ascii="Times New Roman" w:eastAsia="Times New Roman" w:hAnsi="Times New Roman" w:cs="Arial"/>
      <w:b/>
      <w:bCs/>
      <w:szCs w:val="22"/>
      <w:lang w:eastAsia="he-IL"/>
    </w:rPr>
  </w:style>
  <w:style w:type="paragraph" w:styleId="2d">
    <w:name w:val="List Bullet 2"/>
    <w:basedOn w:val="a6"/>
    <w:autoRedefine/>
    <w:uiPriority w:val="99"/>
    <w:rsid w:val="001301C9"/>
    <w:pPr>
      <w:tabs>
        <w:tab w:val="num" w:pos="643"/>
      </w:tabs>
      <w:spacing w:after="120"/>
      <w:ind w:left="643" w:hanging="360"/>
    </w:pPr>
    <w:rPr>
      <w:rFonts w:ascii="Arial" w:eastAsia="Times New Roman" w:hAnsi="Arial" w:cs="Arial"/>
      <w:szCs w:val="22"/>
      <w:lang w:eastAsia="he-IL"/>
    </w:rPr>
  </w:style>
  <w:style w:type="paragraph" w:styleId="afff0">
    <w:name w:val="List Bullet"/>
    <w:basedOn w:val="a6"/>
    <w:autoRedefine/>
    <w:uiPriority w:val="99"/>
    <w:rsid w:val="001301C9"/>
    <w:pPr>
      <w:tabs>
        <w:tab w:val="num" w:pos="360"/>
      </w:tabs>
      <w:spacing w:after="120"/>
      <w:ind w:left="360" w:hanging="360"/>
    </w:pPr>
    <w:rPr>
      <w:rFonts w:ascii="Arial" w:eastAsia="Times New Roman" w:hAnsi="Arial" w:cs="Arial"/>
      <w:szCs w:val="22"/>
      <w:lang w:eastAsia="he-IL"/>
    </w:rPr>
  </w:style>
  <w:style w:type="paragraph" w:styleId="3c">
    <w:name w:val="List Bullet 3"/>
    <w:basedOn w:val="a6"/>
    <w:autoRedefine/>
    <w:uiPriority w:val="99"/>
    <w:rsid w:val="001301C9"/>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301C9"/>
    <w:pPr>
      <w:tabs>
        <w:tab w:val="num" w:pos="1080"/>
      </w:tabs>
      <w:ind w:left="720" w:right="720" w:hanging="720"/>
    </w:pPr>
  </w:style>
  <w:style w:type="paragraph" w:customStyle="1" w:styleId="312">
    <w:name w:val="סגנון כותרת 3 + (עברית ושפות אחרות) ‏12 נק'"/>
    <w:basedOn w:val="33"/>
    <w:uiPriority w:val="99"/>
    <w:rsid w:val="001301C9"/>
    <w:pPr>
      <w:widowControl w:val="0"/>
      <w:tabs>
        <w:tab w:val="left" w:pos="1418"/>
      </w:tabs>
      <w:spacing w:before="360" w:line="320" w:lineRule="exact"/>
      <w:ind w:left="794" w:hanging="794"/>
      <w:jc w:val="both"/>
    </w:pPr>
    <w:rPr>
      <w:rFonts w:ascii="Arial" w:hAnsi="Arial" w:cs="Arial"/>
      <w:i/>
      <w:iCs/>
      <w:spacing w:val="24"/>
    </w:rPr>
  </w:style>
  <w:style w:type="paragraph" w:customStyle="1" w:styleId="Style4">
    <w:name w:val="Style4"/>
    <w:basedOn w:val="a6"/>
    <w:uiPriority w:val="99"/>
    <w:rsid w:val="001301C9"/>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6"/>
    <w:uiPriority w:val="99"/>
    <w:rsid w:val="001301C9"/>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1301C9"/>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6"/>
    <w:uiPriority w:val="99"/>
    <w:rsid w:val="001301C9"/>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6"/>
    <w:uiPriority w:val="99"/>
    <w:rsid w:val="001301C9"/>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1301C9"/>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1301C9"/>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3"/>
    <w:uiPriority w:val="99"/>
    <w:rsid w:val="001301C9"/>
    <w:pPr>
      <w:widowControl w:val="0"/>
      <w:tabs>
        <w:tab w:val="num" w:pos="0"/>
        <w:tab w:val="left" w:pos="1418"/>
      </w:tabs>
      <w:spacing w:before="360"/>
      <w:ind w:left="794" w:hanging="794"/>
      <w:jc w:val="both"/>
    </w:pPr>
    <w:rPr>
      <w:rFonts w:ascii="Tahoma" w:hAnsi="Tahoma" w:cs="Arial"/>
      <w:b w:val="0"/>
      <w:bCs w:val="0"/>
      <w:spacing w:val="24"/>
    </w:rPr>
  </w:style>
  <w:style w:type="paragraph" w:customStyle="1" w:styleId="StyleBefore045Hanging053Linespacing15lines">
    <w:name w:val="Style Before:  0.45&quot; Hanging:  0.53&quot; Line spacing:  1.5 lines"/>
    <w:basedOn w:val="a6"/>
    <w:uiPriority w:val="99"/>
    <w:rsid w:val="001301C9"/>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301C9"/>
    <w:pPr>
      <w:spacing w:after="0"/>
      <w:jc w:val="left"/>
    </w:pPr>
    <w:rPr>
      <w:sz w:val="18"/>
      <w:szCs w:val="22"/>
    </w:rPr>
  </w:style>
  <w:style w:type="paragraph" w:customStyle="1" w:styleId="DataItem">
    <w:name w:val="DataItem"/>
    <w:basedOn w:val="a6"/>
    <w:rsid w:val="001301C9"/>
    <w:pPr>
      <w:spacing w:before="120" w:line="320" w:lineRule="exact"/>
    </w:pPr>
    <w:rPr>
      <w:rFonts w:ascii="Arial" w:eastAsia="Times New Roman" w:hAnsi="Arial" w:cs="Arial"/>
      <w:lang w:eastAsia="he-IL"/>
    </w:rPr>
  </w:style>
  <w:style w:type="paragraph" w:customStyle="1" w:styleId="DataItemB">
    <w:name w:val="DataItemB"/>
    <w:basedOn w:val="a6"/>
    <w:uiPriority w:val="99"/>
    <w:rsid w:val="001301C9"/>
    <w:pPr>
      <w:spacing w:before="120" w:line="320" w:lineRule="exact"/>
    </w:pPr>
    <w:rPr>
      <w:rFonts w:ascii="Arial" w:eastAsia="Times New Roman" w:hAnsi="Arial" w:cs="Arial"/>
      <w:b/>
      <w:bCs/>
      <w:lang w:eastAsia="he-IL"/>
    </w:rPr>
  </w:style>
  <w:style w:type="paragraph" w:customStyle="1" w:styleId="ind3">
    <w:name w:val="ind3"/>
    <w:basedOn w:val="a6"/>
    <w:uiPriority w:val="99"/>
    <w:rsid w:val="001301C9"/>
    <w:pPr>
      <w:numPr>
        <w:ilvl w:val="1"/>
      </w:numPr>
    </w:pPr>
    <w:rPr>
      <w:rFonts w:ascii="Arial" w:eastAsia="Times New Roman" w:hAnsi="Arial" w:cs="Arial"/>
      <w:szCs w:val="26"/>
    </w:rPr>
  </w:style>
  <w:style w:type="paragraph" w:customStyle="1" w:styleId="TableTTL">
    <w:name w:val="TableTTL"/>
    <w:basedOn w:val="Hnormal1"/>
    <w:next w:val="Hnormal1"/>
    <w:uiPriority w:val="99"/>
    <w:rsid w:val="001301C9"/>
    <w:pPr>
      <w:spacing w:after="240" w:line="360" w:lineRule="auto"/>
      <w:ind w:left="1152"/>
    </w:pPr>
    <w:rPr>
      <w:b/>
      <w:bCs/>
      <w:u w:val="single"/>
      <w:lang w:eastAsia="en-US"/>
    </w:rPr>
  </w:style>
  <w:style w:type="paragraph" w:customStyle="1" w:styleId="2-">
    <w:name w:val="רמה 2 - מלל"/>
    <w:basedOn w:val="a6"/>
    <w:uiPriority w:val="99"/>
    <w:rsid w:val="001301C9"/>
    <w:pPr>
      <w:ind w:left="851"/>
    </w:pPr>
    <w:rPr>
      <w:rFonts w:ascii="Arial" w:eastAsia="Times New Roman" w:hAnsi="Arial" w:cs="Arial"/>
      <w:sz w:val="24"/>
    </w:rPr>
  </w:style>
  <w:style w:type="paragraph" w:customStyle="1" w:styleId="2e">
    <w:name w:val="כותרת אסתר 2"/>
    <w:basedOn w:val="a6"/>
    <w:uiPriority w:val="99"/>
    <w:rsid w:val="001301C9"/>
    <w:pPr>
      <w:tabs>
        <w:tab w:val="num" w:pos="720"/>
      </w:tabs>
      <w:spacing w:after="240"/>
    </w:pPr>
    <w:rPr>
      <w:rFonts w:ascii="Arial" w:eastAsia="Times New Roman" w:hAnsi="Arial" w:cs="Levenim MT"/>
      <w:bCs/>
      <w:snapToGrid w:val="0"/>
      <w:sz w:val="20"/>
      <w:szCs w:val="20"/>
      <w:u w:val="single"/>
      <w:lang w:eastAsia="he-IL"/>
    </w:rPr>
  </w:style>
  <w:style w:type="paragraph" w:customStyle="1" w:styleId="text1">
    <w:name w:val="text 1"/>
    <w:basedOn w:val="a6"/>
    <w:uiPriority w:val="99"/>
    <w:rsid w:val="001301C9"/>
    <w:pPr>
      <w:ind w:left="567"/>
    </w:pPr>
    <w:rPr>
      <w:rFonts w:ascii="Arial" w:eastAsia="Times New Roman" w:hAnsi="Arial" w:cs="Arial"/>
    </w:rPr>
  </w:style>
  <w:style w:type="paragraph" w:customStyle="1" w:styleId="text2">
    <w:name w:val="text 2"/>
    <w:basedOn w:val="a6"/>
    <w:uiPriority w:val="99"/>
    <w:rsid w:val="001301C9"/>
    <w:pPr>
      <w:ind w:left="1134"/>
    </w:pPr>
    <w:rPr>
      <w:rFonts w:ascii="Arial" w:eastAsia="Times New Roman" w:hAnsi="Arial" w:cs="Arial"/>
    </w:rPr>
  </w:style>
  <w:style w:type="character" w:styleId="afff1">
    <w:name w:val="line number"/>
    <w:basedOn w:val="a8"/>
    <w:rsid w:val="001301C9"/>
  </w:style>
  <w:style w:type="paragraph" w:customStyle="1" w:styleId="text3">
    <w:name w:val="text 3"/>
    <w:basedOn w:val="a6"/>
    <w:uiPriority w:val="99"/>
    <w:rsid w:val="001301C9"/>
    <w:pPr>
      <w:ind w:left="1956"/>
    </w:pPr>
    <w:rPr>
      <w:rFonts w:ascii="Arial" w:eastAsia="Times New Roman" w:hAnsi="Arial" w:cs="Arial"/>
    </w:rPr>
  </w:style>
  <w:style w:type="paragraph" w:customStyle="1" w:styleId="text4">
    <w:name w:val="text 4"/>
    <w:basedOn w:val="a6"/>
    <w:uiPriority w:val="99"/>
    <w:rsid w:val="001301C9"/>
    <w:pPr>
      <w:ind w:left="2807"/>
    </w:pPr>
    <w:rPr>
      <w:rFonts w:ascii="Arial" w:eastAsia="Times New Roman" w:hAnsi="Arial" w:cs="Arial"/>
    </w:rPr>
  </w:style>
  <w:style w:type="paragraph" w:customStyle="1" w:styleId="text5">
    <w:name w:val="text 5"/>
    <w:basedOn w:val="a6"/>
    <w:uiPriority w:val="99"/>
    <w:rsid w:val="001301C9"/>
    <w:pPr>
      <w:ind w:left="3799"/>
    </w:pPr>
    <w:rPr>
      <w:rFonts w:ascii="Arial" w:eastAsia="Times New Roman" w:hAnsi="Arial" w:cs="Arial"/>
    </w:rPr>
  </w:style>
  <w:style w:type="paragraph" w:styleId="afff2">
    <w:name w:val="Quote"/>
    <w:basedOn w:val="a6"/>
    <w:link w:val="afff3"/>
    <w:uiPriority w:val="99"/>
    <w:qFormat/>
    <w:rsid w:val="001301C9"/>
    <w:pPr>
      <w:spacing w:line="280" w:lineRule="exact"/>
      <w:ind w:left="1701" w:right="851"/>
    </w:pPr>
    <w:rPr>
      <w:rFonts w:ascii="Arial" w:eastAsia="Times New Roman" w:hAnsi="Arial" w:cs="Arial"/>
    </w:rPr>
  </w:style>
  <w:style w:type="character" w:customStyle="1" w:styleId="afff3">
    <w:name w:val="ציטוט תו"/>
    <w:basedOn w:val="a8"/>
    <w:link w:val="afff2"/>
    <w:uiPriority w:val="99"/>
    <w:rsid w:val="001301C9"/>
    <w:rPr>
      <w:rFonts w:ascii="Arial" w:eastAsia="Times New Roman" w:hAnsi="Arial"/>
      <w:sz w:val="22"/>
      <w:szCs w:val="24"/>
    </w:rPr>
  </w:style>
  <w:style w:type="paragraph" w:customStyle="1" w:styleId="13">
    <w:name w:val="רשימה_1"/>
    <w:basedOn w:val="a6"/>
    <w:next w:val="a6"/>
    <w:uiPriority w:val="99"/>
    <w:rsid w:val="001301C9"/>
    <w:pPr>
      <w:numPr>
        <w:numId w:val="26"/>
      </w:numPr>
      <w:tabs>
        <w:tab w:val="left" w:pos="567"/>
      </w:tabs>
    </w:pPr>
    <w:rPr>
      <w:rFonts w:ascii="Arial" w:eastAsia="Times New Roman" w:hAnsi="Arial" w:cs="Arial"/>
      <w:b/>
      <w:bCs/>
    </w:rPr>
  </w:style>
  <w:style w:type="paragraph" w:customStyle="1" w:styleId="a1">
    <w:name w:val="רשימה_א"/>
    <w:basedOn w:val="a6"/>
    <w:uiPriority w:val="99"/>
    <w:rsid w:val="001301C9"/>
    <w:pPr>
      <w:numPr>
        <w:numId w:val="27"/>
      </w:numPr>
      <w:ind w:right="0"/>
    </w:pPr>
    <w:rPr>
      <w:rFonts w:ascii="Arial" w:eastAsia="Times New Roman" w:hAnsi="Arial" w:cs="Arial"/>
    </w:rPr>
  </w:style>
  <w:style w:type="paragraph" w:customStyle="1" w:styleId="Text10">
    <w:name w:val="Text1"/>
    <w:basedOn w:val="15"/>
    <w:autoRedefine/>
    <w:uiPriority w:val="99"/>
    <w:rsid w:val="001301C9"/>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6"/>
    <w:uiPriority w:val="99"/>
    <w:rsid w:val="001301C9"/>
    <w:pPr>
      <w:keepLines/>
      <w:bidi w:val="0"/>
      <w:jc w:val="right"/>
    </w:pPr>
    <w:rPr>
      <w:rFonts w:ascii="Arial" w:eastAsia="Times New Roman" w:hAnsi="Arial" w:cs="Arial"/>
      <w:lang w:eastAsia="he-IL"/>
    </w:rPr>
  </w:style>
  <w:style w:type="numbering" w:customStyle="1" w:styleId="CurrentList1">
    <w:name w:val="Current List1"/>
    <w:rsid w:val="001301C9"/>
    <w:pPr>
      <w:numPr>
        <w:numId w:val="28"/>
      </w:numPr>
    </w:pPr>
  </w:style>
  <w:style w:type="paragraph" w:customStyle="1" w:styleId="StyleTOC3">
    <w:name w:val="Style TOC 3 +"/>
    <w:basedOn w:val="TOC3"/>
    <w:uiPriority w:val="99"/>
    <w:rsid w:val="001301C9"/>
    <w:pPr>
      <w:spacing w:after="0" w:line="360" w:lineRule="auto"/>
      <w:ind w:left="0"/>
      <w:jc w:val="both"/>
    </w:pPr>
    <w:rPr>
      <w:rFonts w:eastAsia="Times New Roman" w:cs="Times New Roman"/>
      <w:smallCaps/>
      <w:lang w:eastAsia="he-IL"/>
    </w:rPr>
  </w:style>
  <w:style w:type="paragraph" w:customStyle="1" w:styleId="afff4">
    <w:name w:val="תו"/>
    <w:basedOn w:val="a6"/>
    <w:rsid w:val="001301C9"/>
    <w:pPr>
      <w:bidi w:val="0"/>
      <w:spacing w:after="160" w:line="240" w:lineRule="exact"/>
    </w:pPr>
    <w:rPr>
      <w:rFonts w:ascii="Verdana" w:eastAsia="Times New Roman" w:hAnsi="Verdana" w:cs="FrankRuehl"/>
      <w:sz w:val="16"/>
      <w:szCs w:val="20"/>
      <w:lang w:bidi="ar-SA"/>
    </w:rPr>
  </w:style>
  <w:style w:type="paragraph" w:styleId="afff5">
    <w:name w:val="Document Map"/>
    <w:basedOn w:val="a6"/>
    <w:link w:val="afff6"/>
    <w:uiPriority w:val="99"/>
    <w:semiHidden/>
    <w:rsid w:val="001301C9"/>
    <w:pPr>
      <w:shd w:val="clear" w:color="auto" w:fill="000080"/>
    </w:pPr>
    <w:rPr>
      <w:rFonts w:ascii="Tahoma" w:eastAsia="Times New Roman" w:hAnsi="Tahoma" w:cs="Tahoma"/>
      <w:sz w:val="20"/>
      <w:szCs w:val="20"/>
    </w:rPr>
  </w:style>
  <w:style w:type="character" w:customStyle="1" w:styleId="afff6">
    <w:name w:val="מפת מסמך תו"/>
    <w:basedOn w:val="a8"/>
    <w:link w:val="afff5"/>
    <w:uiPriority w:val="99"/>
    <w:semiHidden/>
    <w:rsid w:val="001301C9"/>
    <w:rPr>
      <w:rFonts w:ascii="Tahoma" w:eastAsia="Times New Roman" w:hAnsi="Tahoma" w:cs="Tahoma"/>
      <w:shd w:val="clear" w:color="auto" w:fill="000080"/>
    </w:rPr>
  </w:style>
  <w:style w:type="character" w:customStyle="1" w:styleId="Char">
    <w:name w:val="טקסט סעיף Char"/>
    <w:link w:val="a3"/>
    <w:rsid w:val="001301C9"/>
    <w:rPr>
      <w:rFonts w:ascii="Arial" w:eastAsia="Times New Roman" w:hAnsi="Arial"/>
      <w:sz w:val="22"/>
      <w:szCs w:val="22"/>
    </w:rPr>
  </w:style>
  <w:style w:type="paragraph" w:customStyle="1" w:styleId="afff7">
    <w:name w:val="שם הוראה"/>
    <w:basedOn w:val="a6"/>
    <w:rsid w:val="001301C9"/>
    <w:rPr>
      <w:rFonts w:ascii="Arial" w:eastAsia="Times New Roman" w:hAnsi="Arial" w:cs="Arial"/>
      <w:b/>
      <w:bCs/>
      <w:color w:val="FFFFFF"/>
      <w:sz w:val="28"/>
      <w:szCs w:val="28"/>
    </w:rPr>
  </w:style>
  <w:style w:type="paragraph" w:customStyle="1" w:styleId="afff8">
    <w:name w:val="טקסט רץ טבלה עליונה"/>
    <w:basedOn w:val="a6"/>
    <w:rsid w:val="001301C9"/>
    <w:rPr>
      <w:rFonts w:ascii="Arial" w:eastAsia="Times New Roman" w:hAnsi="Arial" w:cs="Arial"/>
      <w:sz w:val="20"/>
      <w:szCs w:val="20"/>
    </w:rPr>
  </w:style>
  <w:style w:type="table" w:styleId="afff9">
    <w:name w:val="Table Elegant"/>
    <w:basedOn w:val="a9"/>
    <w:rsid w:val="001301C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0">
    <w:name w:val="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styleId="afffa">
    <w:name w:val="Strong"/>
    <w:rsid w:val="001301C9"/>
    <w:rPr>
      <w:b/>
      <w:bCs/>
    </w:rPr>
  </w:style>
  <w:style w:type="paragraph" w:styleId="afffb">
    <w:name w:val="footnote text"/>
    <w:basedOn w:val="a6"/>
    <w:link w:val="afffc"/>
    <w:rsid w:val="001301C9"/>
    <w:rPr>
      <w:rFonts w:ascii="Arial" w:eastAsia="Times New Roman" w:hAnsi="Arial" w:cs="Times New Roman"/>
      <w:sz w:val="20"/>
      <w:szCs w:val="20"/>
      <w:lang w:eastAsia="he-IL"/>
    </w:rPr>
  </w:style>
  <w:style w:type="character" w:customStyle="1" w:styleId="afffc">
    <w:name w:val="טקסט הערת שוליים תו"/>
    <w:basedOn w:val="a8"/>
    <w:link w:val="afffb"/>
    <w:rsid w:val="001301C9"/>
    <w:rPr>
      <w:rFonts w:ascii="Arial" w:eastAsia="Times New Roman" w:hAnsi="Arial" w:cs="Times New Roman"/>
      <w:lang w:eastAsia="he-IL"/>
    </w:rPr>
  </w:style>
  <w:style w:type="paragraph" w:customStyle="1" w:styleId="afffd">
    <w:name w:val="היסט כפול"/>
    <w:basedOn w:val="a6"/>
    <w:next w:val="a6"/>
    <w:uiPriority w:val="99"/>
    <w:rsid w:val="001301C9"/>
    <w:pPr>
      <w:tabs>
        <w:tab w:val="left" w:pos="680"/>
      </w:tabs>
      <w:autoSpaceDN w:val="0"/>
      <w:ind w:left="1134" w:hanging="1134"/>
    </w:pPr>
    <w:rPr>
      <w:rFonts w:ascii="Arial" w:eastAsia="Times New Roman" w:hAnsi="Arial" w:cs="Arial"/>
      <w:sz w:val="20"/>
      <w:lang w:eastAsia="he-IL"/>
    </w:rPr>
  </w:style>
  <w:style w:type="paragraph" w:customStyle="1" w:styleId="1f1">
    <w:name w:val="היסט כפול 1"/>
    <w:basedOn w:val="afffd"/>
    <w:next w:val="a6"/>
    <w:uiPriority w:val="99"/>
    <w:rsid w:val="001301C9"/>
    <w:pPr>
      <w:tabs>
        <w:tab w:val="left" w:pos="1134"/>
      </w:tabs>
      <w:ind w:left="1418" w:hanging="1418"/>
    </w:pPr>
  </w:style>
  <w:style w:type="paragraph" w:customStyle="1" w:styleId="211111">
    <w:name w:val="תת סעיף2 1.1.1.1.1"/>
    <w:basedOn w:val="14"/>
    <w:rsid w:val="001301C9"/>
    <w:pPr>
      <w:numPr>
        <w:ilvl w:val="0"/>
        <w:numId w:val="0"/>
      </w:numPr>
      <w:tabs>
        <w:tab w:val="num" w:pos="2700"/>
      </w:tabs>
      <w:ind w:left="3969" w:hanging="1134"/>
    </w:pPr>
    <w:rPr>
      <w:rFonts w:ascii="Arial" w:hAnsi="Arial"/>
    </w:rPr>
  </w:style>
  <w:style w:type="paragraph" w:customStyle="1" w:styleId="TableHead">
    <w:name w:val="TableHead"/>
    <w:basedOn w:val="a6"/>
    <w:uiPriority w:val="99"/>
    <w:rsid w:val="001301C9"/>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1301C9"/>
    <w:pPr>
      <w:spacing w:before="120" w:line="320" w:lineRule="exact"/>
    </w:pPr>
    <w:rPr>
      <w:rFonts w:ascii="Arial" w:eastAsia="Times New Roman" w:hAnsi="Arial" w:cs="Arial"/>
      <w:lang w:eastAsia="he-IL"/>
    </w:rPr>
  </w:style>
  <w:style w:type="paragraph" w:customStyle="1" w:styleId="AlphaList2">
    <w:name w:val="Alpha List 2"/>
    <w:basedOn w:val="a6"/>
    <w:link w:val="AlphaList20"/>
    <w:rsid w:val="001301C9"/>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301C9"/>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5"/>
    <w:next w:val="Hnormal1"/>
    <w:uiPriority w:val="99"/>
    <w:rsid w:val="001301C9"/>
    <w:pPr>
      <w:spacing w:line="240" w:lineRule="auto"/>
    </w:pPr>
    <w:rPr>
      <w:rFonts w:ascii="Arial" w:eastAsia="Times New Roman" w:hAnsi="Arial" w:cs="Arial"/>
      <w:sz w:val="56"/>
      <w:szCs w:val="56"/>
      <w:u w:val="none"/>
    </w:rPr>
  </w:style>
  <w:style w:type="paragraph" w:customStyle="1" w:styleId="-">
    <w:name w:val="רגיל-דוד"/>
    <w:uiPriority w:val="99"/>
    <w:rsid w:val="001301C9"/>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301C9"/>
    <w:rPr>
      <w:rFonts w:cs="David"/>
      <w:lang w:val="en-US" w:eastAsia="en-US" w:bidi="he-IL"/>
    </w:rPr>
  </w:style>
  <w:style w:type="paragraph" w:customStyle="1" w:styleId="2f">
    <w:name w:val="סגנון2"/>
    <w:basedOn w:val="17"/>
    <w:uiPriority w:val="99"/>
    <w:qFormat/>
    <w:rsid w:val="001301C9"/>
    <w:pPr>
      <w:tabs>
        <w:tab w:val="num" w:pos="540"/>
      </w:tabs>
      <w:spacing w:before="120" w:after="120"/>
      <w:ind w:left="540" w:right="454" w:hanging="360"/>
      <w:jc w:val="both"/>
    </w:pPr>
    <w:rPr>
      <w:rFonts w:ascii="Times New Roman" w:eastAsia="Times New Roman" w:hAnsi="Times New Roman" w:cs="David"/>
      <w:bCs w:val="0"/>
      <w:noProof/>
      <w:sz w:val="20"/>
      <w:u w:val="none"/>
      <w:lang w:eastAsia="he-IL"/>
    </w:rPr>
  </w:style>
  <w:style w:type="paragraph" w:customStyle="1" w:styleId="TableText">
    <w:name w:val="TableText"/>
    <w:basedOn w:val="a6"/>
    <w:link w:val="TableTextChar"/>
    <w:rsid w:val="001301C9"/>
    <w:pPr>
      <w:spacing w:before="75" w:line="280" w:lineRule="atLeast"/>
    </w:pPr>
    <w:rPr>
      <w:rFonts w:ascii="Arial" w:eastAsia="Times New Roman" w:hAnsi="Arial" w:cs="Times New Roman"/>
      <w:lang w:eastAsia="he-IL"/>
    </w:rPr>
  </w:style>
  <w:style w:type="character" w:customStyle="1" w:styleId="TableTextChar">
    <w:name w:val="TableText Char"/>
    <w:link w:val="TableText"/>
    <w:rsid w:val="001301C9"/>
    <w:rPr>
      <w:rFonts w:ascii="Arial" w:eastAsia="Times New Roman" w:hAnsi="Arial" w:cs="Times New Roman"/>
      <w:sz w:val="22"/>
      <w:szCs w:val="24"/>
      <w:lang w:eastAsia="he-IL"/>
    </w:rPr>
  </w:style>
  <w:style w:type="character" w:customStyle="1" w:styleId="Normal1Char">
    <w:name w:val="Normal1 Char"/>
    <w:rsid w:val="001301C9"/>
    <w:rPr>
      <w:rFonts w:cs="Times New Roman"/>
      <w:sz w:val="22"/>
      <w:szCs w:val="24"/>
      <w:lang w:eastAsia="he-IL"/>
    </w:rPr>
  </w:style>
  <w:style w:type="character" w:customStyle="1" w:styleId="CharChar2">
    <w:name w:val="Char Char2"/>
    <w:rsid w:val="001301C9"/>
    <w:rPr>
      <w:rFonts w:cs="Miriam"/>
    </w:rPr>
  </w:style>
  <w:style w:type="paragraph" w:customStyle="1" w:styleId="CharChar0">
    <w:name w:val="Char תו Char תו"/>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fe">
    <w:name w:val="חתימת דואר אלקטרוני תו"/>
    <w:link w:val="affff"/>
    <w:uiPriority w:val="99"/>
    <w:rsid w:val="001301C9"/>
  </w:style>
  <w:style w:type="paragraph" w:styleId="affff">
    <w:name w:val="E-mail Signature"/>
    <w:basedOn w:val="a6"/>
    <w:link w:val="afffe"/>
    <w:uiPriority w:val="99"/>
    <w:rsid w:val="001301C9"/>
    <w:rPr>
      <w:rFonts w:cs="Arial"/>
      <w:sz w:val="20"/>
      <w:szCs w:val="20"/>
    </w:rPr>
  </w:style>
  <w:style w:type="character" w:customStyle="1" w:styleId="1f2">
    <w:name w:val="חתימת דואר אלקטרוני תו1"/>
    <w:basedOn w:val="a8"/>
    <w:uiPriority w:val="99"/>
    <w:semiHidden/>
    <w:rsid w:val="001301C9"/>
    <w:rPr>
      <w:rFonts w:cs="David"/>
      <w:sz w:val="22"/>
      <w:szCs w:val="24"/>
    </w:rPr>
  </w:style>
  <w:style w:type="paragraph" w:customStyle="1" w:styleId="msolistparagraph0">
    <w:name w:val="msolistparagraph"/>
    <w:basedOn w:val="a6"/>
    <w:uiPriority w:val="99"/>
    <w:rsid w:val="001301C9"/>
    <w:pPr>
      <w:spacing w:after="200" w:line="276" w:lineRule="auto"/>
      <w:ind w:left="720"/>
    </w:pPr>
    <w:rPr>
      <w:rFonts w:eastAsia="Times New Roman" w:cs="Times New Roman"/>
      <w:szCs w:val="22"/>
    </w:rPr>
  </w:style>
  <w:style w:type="paragraph" w:customStyle="1" w:styleId="hnormal2">
    <w:name w:val="hnormal"/>
    <w:basedOn w:val="a6"/>
    <w:uiPriority w:val="99"/>
    <w:rsid w:val="001301C9"/>
    <w:pPr>
      <w:spacing w:after="120"/>
    </w:pPr>
    <w:rPr>
      <w:rFonts w:ascii="Arial" w:eastAsia="Times New Roman" w:hAnsi="Arial" w:cs="Times New Roman"/>
      <w:sz w:val="20"/>
      <w:szCs w:val="20"/>
    </w:rPr>
  </w:style>
  <w:style w:type="character" w:customStyle="1" w:styleId="CommentTextChar">
    <w:name w:val="Comment Text Char"/>
    <w:uiPriority w:val="99"/>
    <w:locked/>
    <w:rsid w:val="001301C9"/>
    <w:rPr>
      <w:rFonts w:eastAsia="Calibri" w:cs="David"/>
      <w:lang w:val="en-US" w:eastAsia="he-IL" w:bidi="he-IL"/>
    </w:rPr>
  </w:style>
  <w:style w:type="character" w:customStyle="1" w:styleId="CharChar3">
    <w:name w:val="Char Char3"/>
    <w:semiHidden/>
    <w:locked/>
    <w:rsid w:val="001301C9"/>
    <w:rPr>
      <w:rFonts w:cs="David"/>
      <w:lang w:val="en-US" w:eastAsia="he-IL" w:bidi="he-IL"/>
    </w:rPr>
  </w:style>
  <w:style w:type="table" w:customStyle="1" w:styleId="1f3">
    <w:name w:val="טבלה רגילה1"/>
    <w:semiHidden/>
    <w:rsid w:val="001301C9"/>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301C9"/>
    <w:rPr>
      <w:rFonts w:cs="David"/>
      <w:lang w:val="en-US" w:eastAsia="he-IL" w:bidi="he-IL"/>
    </w:rPr>
  </w:style>
  <w:style w:type="character" w:customStyle="1" w:styleId="WW8Num1z0">
    <w:name w:val="WW8Num1z0"/>
    <w:rsid w:val="001301C9"/>
    <w:rPr>
      <w:rFonts w:cs="Times New Roman"/>
      <w:sz w:val="28"/>
      <w:u w:val="none"/>
    </w:rPr>
  </w:style>
  <w:style w:type="paragraph" w:customStyle="1" w:styleId="Header1">
    <w:name w:val="Header1"/>
    <w:basedOn w:val="a6"/>
    <w:uiPriority w:val="99"/>
    <w:rsid w:val="001301C9"/>
    <w:pPr>
      <w:tabs>
        <w:tab w:val="center" w:pos="4153"/>
        <w:tab w:val="right" w:pos="8306"/>
      </w:tabs>
    </w:pPr>
    <w:rPr>
      <w:rFonts w:ascii="Arial" w:eastAsia="Times New Roman" w:hAnsi="Arial" w:cs="Arial"/>
      <w:szCs w:val="26"/>
      <w:lang w:eastAsia="he-IL"/>
    </w:rPr>
  </w:style>
  <w:style w:type="paragraph" w:customStyle="1" w:styleId="1f4">
    <w:name w:val="מהדורה1"/>
    <w:hidden/>
    <w:uiPriority w:val="99"/>
    <w:semiHidden/>
    <w:rsid w:val="001301C9"/>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1301C9"/>
    <w:pPr>
      <w:keepNext/>
      <w:outlineLvl w:val="1"/>
    </w:pPr>
    <w:rPr>
      <w:rFonts w:ascii="Arial" w:eastAsia="Times New Roman" w:hAnsi="Arial" w:cs="Arial"/>
      <w:b/>
      <w:bCs/>
      <w:sz w:val="28"/>
      <w:szCs w:val="28"/>
      <w:u w:val="single"/>
      <w:lang w:eastAsia="he-IL"/>
    </w:rPr>
  </w:style>
  <w:style w:type="table" w:styleId="72">
    <w:name w:val="Table Grid 7"/>
    <w:basedOn w:val="a9"/>
    <w:rsid w:val="001301C9"/>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4">
    <w:name w:val="Table Grid 5"/>
    <w:basedOn w:val="a9"/>
    <w:rsid w:val="001301C9"/>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f0">
    <w:name w:val="footnote reference"/>
    <w:rsid w:val="001301C9"/>
    <w:rPr>
      <w:vertAlign w:val="superscript"/>
    </w:rPr>
  </w:style>
  <w:style w:type="character" w:customStyle="1" w:styleId="HNormal0">
    <w:name w:val="HNormal תו"/>
    <w:link w:val="HNormal"/>
    <w:rsid w:val="001301C9"/>
    <w:rPr>
      <w:rFonts w:ascii="Arial" w:eastAsia="Times New Roman" w:hAnsi="Arial"/>
      <w:noProof/>
      <w:sz w:val="24"/>
      <w:szCs w:val="24"/>
      <w:lang w:eastAsia="he-IL"/>
    </w:rPr>
  </w:style>
  <w:style w:type="paragraph" w:customStyle="1" w:styleId="HNormal-2">
    <w:name w:val="סגנון HNormal + אחרי:  -2  ס''מ"/>
    <w:basedOn w:val="HNormal"/>
    <w:uiPriority w:val="99"/>
    <w:rsid w:val="001301C9"/>
    <w:pPr>
      <w:ind w:right="-1134"/>
    </w:pPr>
    <w:rPr>
      <w:rFonts w:cs="David"/>
    </w:rPr>
  </w:style>
  <w:style w:type="paragraph" w:customStyle="1" w:styleId="2f0">
    <w:name w:val="2"/>
    <w:uiPriority w:val="59"/>
    <w:rsid w:val="001301C9"/>
    <w:pPr>
      <w:bidi/>
    </w:pPr>
    <w:rPr>
      <w:rFonts w:ascii="Times New Roman" w:eastAsia="Times New Roman" w:hAnsi="Times New Roman" w:cs="Miriam"/>
    </w:rPr>
  </w:style>
  <w:style w:type="character" w:customStyle="1" w:styleId="EmailStyle26">
    <w:name w:val="EmailStyle26"/>
    <w:semiHidden/>
    <w:rsid w:val="001301C9"/>
    <w:rPr>
      <w:rFonts w:ascii="Arial" w:hAnsi="Arial" w:cs="Arial"/>
      <w:color w:val="auto"/>
      <w:sz w:val="20"/>
      <w:szCs w:val="20"/>
    </w:rPr>
  </w:style>
  <w:style w:type="character" w:customStyle="1" w:styleId="EmailStyle31">
    <w:name w:val="EmailStyle31"/>
    <w:semiHidden/>
    <w:rsid w:val="001301C9"/>
    <w:rPr>
      <w:rFonts w:ascii="Arial" w:hAnsi="Arial" w:cs="Arial"/>
      <w:color w:val="auto"/>
      <w:sz w:val="20"/>
      <w:szCs w:val="20"/>
    </w:rPr>
  </w:style>
  <w:style w:type="paragraph" w:customStyle="1" w:styleId="2f1">
    <w:name w:val="פיסקת רשימה2"/>
    <w:basedOn w:val="a6"/>
    <w:uiPriority w:val="99"/>
    <w:rsid w:val="001301C9"/>
    <w:pPr>
      <w:bidi w:val="0"/>
      <w:ind w:left="720"/>
    </w:pPr>
    <w:rPr>
      <w:rFonts w:ascii="Arial" w:eastAsia="Times New Roman" w:hAnsi="Arial" w:cs="Times New Roman"/>
      <w:sz w:val="24"/>
    </w:rPr>
  </w:style>
  <w:style w:type="paragraph" w:customStyle="1" w:styleId="affff1">
    <w:name w:val="פסקה רג"/>
    <w:basedOn w:val="a6"/>
    <w:uiPriority w:val="99"/>
    <w:rsid w:val="001301C9"/>
    <w:pPr>
      <w:spacing w:before="120" w:after="120" w:line="336" w:lineRule="auto"/>
    </w:pPr>
    <w:rPr>
      <w:rFonts w:ascii="Arial" w:eastAsia="Times New Roman" w:hAnsi="Arial" w:cs="Arial"/>
      <w:sz w:val="24"/>
    </w:rPr>
  </w:style>
  <w:style w:type="character" w:customStyle="1" w:styleId="62">
    <w:name w:val="תו תו6"/>
    <w:semiHidden/>
    <w:locked/>
    <w:rsid w:val="001301C9"/>
    <w:rPr>
      <w:rFonts w:cs="Times New Roman"/>
      <w:sz w:val="24"/>
      <w:szCs w:val="24"/>
    </w:rPr>
  </w:style>
  <w:style w:type="paragraph" w:customStyle="1" w:styleId="2f2">
    <w:name w:val="מהדורה2"/>
    <w:hidden/>
    <w:uiPriority w:val="99"/>
    <w:semiHidden/>
    <w:rsid w:val="001301C9"/>
    <w:rPr>
      <w:rFonts w:ascii="Times New Roman" w:eastAsia="Times New Roman" w:hAnsi="Times New Roman" w:cs="Times New Roman"/>
      <w:sz w:val="24"/>
      <w:szCs w:val="24"/>
    </w:rPr>
  </w:style>
  <w:style w:type="paragraph" w:styleId="affff2">
    <w:name w:val="endnote text"/>
    <w:basedOn w:val="a6"/>
    <w:link w:val="affff3"/>
    <w:uiPriority w:val="99"/>
    <w:rsid w:val="001301C9"/>
    <w:pPr>
      <w:bidi w:val="0"/>
    </w:pPr>
    <w:rPr>
      <w:rFonts w:ascii="Arial" w:eastAsia="Times New Roman" w:hAnsi="Arial" w:cs="Times New Roman"/>
      <w:sz w:val="20"/>
      <w:szCs w:val="20"/>
    </w:rPr>
  </w:style>
  <w:style w:type="character" w:customStyle="1" w:styleId="affff3">
    <w:name w:val="טקסט הערת סיום תו"/>
    <w:basedOn w:val="a8"/>
    <w:link w:val="affff2"/>
    <w:uiPriority w:val="99"/>
    <w:rsid w:val="001301C9"/>
    <w:rPr>
      <w:rFonts w:ascii="Arial" w:eastAsia="Times New Roman" w:hAnsi="Arial" w:cs="Times New Roman"/>
    </w:rPr>
  </w:style>
  <w:style w:type="character" w:styleId="affff4">
    <w:name w:val="endnote reference"/>
    <w:uiPriority w:val="99"/>
    <w:rsid w:val="001301C9"/>
    <w:rPr>
      <w:vertAlign w:val="superscript"/>
    </w:rPr>
  </w:style>
  <w:style w:type="character" w:customStyle="1" w:styleId="st1">
    <w:name w:val="st1"/>
    <w:rsid w:val="001301C9"/>
  </w:style>
  <w:style w:type="paragraph" w:styleId="affff5">
    <w:name w:val="Plain Text"/>
    <w:basedOn w:val="a6"/>
    <w:link w:val="affff6"/>
    <w:uiPriority w:val="99"/>
    <w:unhideWhenUsed/>
    <w:rsid w:val="001301C9"/>
    <w:rPr>
      <w:rFonts w:cs="Times New Roman"/>
      <w:sz w:val="20"/>
      <w:szCs w:val="21"/>
      <w:lang w:val="x-none" w:eastAsia="x-none"/>
    </w:rPr>
  </w:style>
  <w:style w:type="character" w:customStyle="1" w:styleId="affff6">
    <w:name w:val="טקסט רגיל תו"/>
    <w:basedOn w:val="a8"/>
    <w:link w:val="affff5"/>
    <w:uiPriority w:val="99"/>
    <w:rsid w:val="001301C9"/>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301C9"/>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301C9"/>
    <w:pPr>
      <w:spacing w:after="0" w:line="360" w:lineRule="auto"/>
      <w:ind w:left="576"/>
    </w:pPr>
    <w:rPr>
      <w:rFonts w:ascii="Calibri" w:hAnsi="Calibri" w:cs="Calibri"/>
      <w:szCs w:val="20"/>
    </w:rPr>
  </w:style>
  <w:style w:type="paragraph" w:customStyle="1" w:styleId="520">
    <w:name w:val="כותרת 52"/>
    <w:basedOn w:val="50"/>
    <w:next w:val="StyleHeading4Right"/>
    <w:uiPriority w:val="99"/>
    <w:rsid w:val="001301C9"/>
    <w:pPr>
      <w:tabs>
        <w:tab w:val="num" w:pos="1224"/>
      </w:tabs>
      <w:spacing w:before="240" w:after="60"/>
      <w:ind w:left="1224" w:hanging="1080"/>
    </w:pPr>
    <w:rPr>
      <w:rFonts w:ascii="Arial" w:hAnsi="Arial" w:cs="Arial"/>
      <w:b/>
      <w:bCs/>
      <w:i/>
      <w:iCs/>
      <w:szCs w:val="20"/>
    </w:rPr>
  </w:style>
  <w:style w:type="paragraph" w:customStyle="1" w:styleId="2f3">
    <w:name w:val="תו2"/>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301C9"/>
    <w:rPr>
      <w:rFonts w:cs="David"/>
      <w:lang w:val="en-US" w:eastAsia="en-US" w:bidi="he-IL"/>
    </w:rPr>
  </w:style>
  <w:style w:type="character" w:customStyle="1" w:styleId="CharChar21">
    <w:name w:val="Char Char21"/>
    <w:rsid w:val="001301C9"/>
    <w:rPr>
      <w:rFonts w:cs="Miriam"/>
    </w:rPr>
  </w:style>
  <w:style w:type="paragraph" w:customStyle="1" w:styleId="CharChar10">
    <w:name w:val="Char תו Char תו1"/>
    <w:basedOn w:val="a6"/>
    <w:uiPriority w:val="99"/>
    <w:rsid w:val="001301C9"/>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301C9"/>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301C9"/>
    <w:rPr>
      <w:rFonts w:cs="Times New Roman"/>
      <w:b/>
      <w:bCs/>
      <w:noProof/>
      <w:sz w:val="22"/>
      <w:szCs w:val="28"/>
      <w:u w:val="single"/>
      <w:lang w:eastAsia="he-IL"/>
    </w:rPr>
  </w:style>
  <w:style w:type="paragraph" w:customStyle="1" w:styleId="HNormal10">
    <w:name w:val="סגנון HNormal + אחרי:  1  ס''מ"/>
    <w:basedOn w:val="HNormal"/>
    <w:uiPriority w:val="99"/>
    <w:rsid w:val="001301C9"/>
    <w:pPr>
      <w:ind w:right="567"/>
    </w:pPr>
    <w:rPr>
      <w:rFonts w:cs="David"/>
    </w:rPr>
  </w:style>
  <w:style w:type="paragraph" w:customStyle="1" w:styleId="330">
    <w:name w:val="סגנון לפני:  3  נק' אחרי:  3  נק'"/>
    <w:basedOn w:val="a6"/>
    <w:uiPriority w:val="99"/>
    <w:rsid w:val="001301C9"/>
    <w:rPr>
      <w:rFonts w:ascii="Arial" w:eastAsia="Times New Roman" w:hAnsi="Arial" w:cs="Arial"/>
      <w:sz w:val="24"/>
      <w:lang w:eastAsia="he-IL"/>
    </w:rPr>
  </w:style>
  <w:style w:type="paragraph" w:styleId="affff7">
    <w:name w:val="List"/>
    <w:basedOn w:val="a6"/>
    <w:uiPriority w:val="99"/>
    <w:semiHidden/>
    <w:rsid w:val="001301C9"/>
    <w:pPr>
      <w:spacing w:after="160" w:line="259" w:lineRule="auto"/>
      <w:ind w:left="283" w:hanging="283"/>
    </w:pPr>
    <w:rPr>
      <w:rFonts w:asciiTheme="minorHAnsi" w:eastAsiaTheme="minorHAnsi" w:hAnsiTheme="minorHAnsi" w:cstheme="minorBidi"/>
      <w:szCs w:val="22"/>
    </w:rPr>
  </w:style>
  <w:style w:type="character" w:styleId="affff8">
    <w:name w:val="Placeholder Text"/>
    <w:basedOn w:val="a8"/>
    <w:uiPriority w:val="99"/>
    <w:semiHidden/>
    <w:rsid w:val="001301C9"/>
    <w:rPr>
      <w:color w:val="808080"/>
    </w:rPr>
  </w:style>
  <w:style w:type="paragraph" w:customStyle="1" w:styleId="HNormal015">
    <w:name w:val="סגנון HNormal + אחרי:  0  נק' מרווח בין שורות:  ‎1.5 שורות"/>
    <w:basedOn w:val="HNormal"/>
    <w:uiPriority w:val="99"/>
    <w:rsid w:val="001301C9"/>
    <w:pPr>
      <w:spacing w:after="0" w:line="360" w:lineRule="auto"/>
    </w:pPr>
    <w:rPr>
      <w:rFonts w:cs="David"/>
    </w:rPr>
  </w:style>
  <w:style w:type="character" w:customStyle="1" w:styleId="affff9">
    <w:name w:val="טקסט סעיף תו"/>
    <w:rsid w:val="001301C9"/>
    <w:rPr>
      <w:rFonts w:ascii="Arial" w:hAnsi="Arial" w:cs="Arial"/>
      <w:sz w:val="22"/>
      <w:szCs w:val="22"/>
      <w:lang w:val="en-US" w:eastAsia="en-US" w:bidi="he-IL"/>
    </w:rPr>
  </w:style>
  <w:style w:type="paragraph" w:customStyle="1" w:styleId="3d">
    <w:name w:val="תו3"/>
    <w:basedOn w:val="a6"/>
    <w:uiPriority w:val="99"/>
    <w:rsid w:val="001301C9"/>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6"/>
    <w:next w:val="a6"/>
    <w:uiPriority w:val="99"/>
    <w:rsid w:val="001301C9"/>
    <w:pPr>
      <w:numPr>
        <w:ilvl w:val="1"/>
        <w:numId w:val="29"/>
      </w:numPr>
      <w:spacing w:before="120" w:after="60" w:line="240" w:lineRule="auto"/>
      <w:ind w:right="0"/>
    </w:pPr>
    <w:rPr>
      <w:rFonts w:ascii="Arial" w:eastAsia="Times New Roman" w:hAnsi="Arial" w:cs="Arial"/>
      <w:sz w:val="20"/>
      <w:lang w:eastAsia="he-IL"/>
    </w:rPr>
  </w:style>
  <w:style w:type="paragraph" w:customStyle="1" w:styleId="10">
    <w:name w:val="מספור1"/>
    <w:basedOn w:val="a6"/>
    <w:next w:val="a6"/>
    <w:link w:val="1f5"/>
    <w:autoRedefine/>
    <w:uiPriority w:val="99"/>
    <w:rsid w:val="001301C9"/>
    <w:pPr>
      <w:numPr>
        <w:numId w:val="29"/>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5">
    <w:name w:val="מספור1 תו"/>
    <w:link w:val="10"/>
    <w:uiPriority w:val="99"/>
    <w:rsid w:val="001301C9"/>
    <w:rPr>
      <w:rFonts w:ascii="Arial" w:eastAsia="Times New Roman" w:hAnsi="Arial" w:cs="Times New Roman"/>
      <w:color w:val="000000"/>
      <w:szCs w:val="24"/>
      <w:lang w:val="x-none" w:eastAsia="x-none"/>
    </w:rPr>
  </w:style>
  <w:style w:type="paragraph" w:customStyle="1" w:styleId="3">
    <w:name w:val="מספור3"/>
    <w:basedOn w:val="a6"/>
    <w:next w:val="a6"/>
    <w:uiPriority w:val="99"/>
    <w:rsid w:val="001301C9"/>
    <w:pPr>
      <w:numPr>
        <w:ilvl w:val="2"/>
        <w:numId w:val="29"/>
      </w:numPr>
      <w:spacing w:before="120" w:after="60" w:line="240" w:lineRule="auto"/>
      <w:ind w:right="0"/>
    </w:pPr>
    <w:rPr>
      <w:rFonts w:ascii="Arial" w:eastAsia="Times New Roman" w:hAnsi="Arial" w:cs="Arial"/>
      <w:sz w:val="20"/>
      <w:lang w:eastAsia="he-IL"/>
    </w:rPr>
  </w:style>
  <w:style w:type="paragraph" w:styleId="affffa">
    <w:name w:val="Intense Quote"/>
    <w:basedOn w:val="23"/>
    <w:next w:val="a6"/>
    <w:link w:val="affffb"/>
    <w:uiPriority w:val="30"/>
    <w:rsid w:val="001301C9"/>
    <w:pPr>
      <w:keepNext/>
      <w:pageBreakBefore/>
      <w:tabs>
        <w:tab w:val="num" w:pos="1152"/>
      </w:tabs>
      <w:spacing w:line="240" w:lineRule="auto"/>
      <w:ind w:left="1156" w:hanging="578"/>
    </w:pPr>
    <w:rPr>
      <w:rFonts w:ascii="Times New Roman Bold" w:hAnsi="Times New Roman Bold" w:cs="Arial"/>
      <w:sz w:val="24"/>
      <w:szCs w:val="24"/>
    </w:rPr>
  </w:style>
  <w:style w:type="character" w:customStyle="1" w:styleId="affffb">
    <w:name w:val="ציטוט חזק תו"/>
    <w:basedOn w:val="a8"/>
    <w:link w:val="affffa"/>
    <w:uiPriority w:val="30"/>
    <w:rsid w:val="001301C9"/>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6"/>
    <w:uiPriority w:val="99"/>
    <w:qFormat/>
    <w:rsid w:val="001301C9"/>
    <w:pPr>
      <w:spacing w:line="240" w:lineRule="auto"/>
      <w:jc w:val="left"/>
    </w:pPr>
    <w:rPr>
      <w:rFonts w:ascii="Arial" w:eastAsia="Times New Roman" w:hAnsi="Arial" w:cs="Arial"/>
      <w:noProof/>
      <w:sz w:val="20"/>
      <w:lang w:eastAsia="he-IL"/>
    </w:rPr>
  </w:style>
  <w:style w:type="paragraph" w:customStyle="1" w:styleId="47">
    <w:name w:val="תו4"/>
    <w:basedOn w:val="a6"/>
    <w:rsid w:val="001301C9"/>
    <w:pPr>
      <w:bidi w:val="0"/>
      <w:spacing w:after="160" w:line="240" w:lineRule="exact"/>
    </w:pPr>
    <w:rPr>
      <w:rFonts w:ascii="Verdana" w:eastAsia="Times New Roman" w:hAnsi="Verdana" w:cs="FrankRuehl"/>
      <w:sz w:val="16"/>
      <w:szCs w:val="20"/>
      <w:lang w:bidi="ar-SA"/>
    </w:rPr>
  </w:style>
  <w:style w:type="character" w:customStyle="1" w:styleId="apple-converted-space">
    <w:name w:val="apple-converted-space"/>
    <w:basedOn w:val="a8"/>
    <w:rsid w:val="001301C9"/>
  </w:style>
  <w:style w:type="paragraph" w:customStyle="1" w:styleId="Sign">
    <w:name w:val="Sign"/>
    <w:basedOn w:val="a6"/>
    <w:uiPriority w:val="99"/>
    <w:rsid w:val="001301C9"/>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3"/>
    <w:rsid w:val="001301C9"/>
    <w:pPr>
      <w:keepNext/>
      <w:pageBreakBefore/>
      <w:spacing w:after="360" w:line="240" w:lineRule="auto"/>
    </w:pPr>
    <w:rPr>
      <w:rFonts w:ascii="Arial" w:hAnsi="Arial" w:cs="Arial"/>
      <w:sz w:val="28"/>
    </w:rPr>
  </w:style>
  <w:style w:type="paragraph" w:customStyle="1" w:styleId="HNormal00">
    <w:name w:val="סגנון HNormal + אחרי:  0  נק'"/>
    <w:basedOn w:val="HNormal"/>
    <w:rsid w:val="001301C9"/>
    <w:pPr>
      <w:spacing w:after="0"/>
    </w:pPr>
  </w:style>
  <w:style w:type="table" w:styleId="affffc">
    <w:name w:val="Grid Table Light"/>
    <w:basedOn w:val="a9"/>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3">
    <w:name w:val="טבלת רשת7"/>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6">
    <w:name w:val="רשת טבלה בהירה1"/>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e">
    <w:name w:val="רשת טבלה בהירה3"/>
    <w:basedOn w:val="a9"/>
    <w:next w:val="affffc"/>
    <w:uiPriority w:val="40"/>
    <w:rsid w:val="001301C9"/>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3">
    <w:name w:val="טבלת רשת6"/>
    <w:basedOn w:val="a9"/>
    <w:next w:val="afb"/>
    <w:uiPriority w:val="39"/>
    <w:rsid w:val="001301C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8">
    <w:name w:val="סגנון4"/>
    <w:basedOn w:val="a9"/>
    <w:uiPriority w:val="99"/>
    <w:rsid w:val="001301C9"/>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character" w:customStyle="1" w:styleId="45">
    <w:name w:val="סעיף רמה 4 תו"/>
    <w:basedOn w:val="a8"/>
    <w:link w:val="4"/>
    <w:rsid w:val="001301C9"/>
    <w:rPr>
      <w:rFonts w:ascii="Arial" w:eastAsia="Times New Roman" w:hAnsi="Arial" w:cstheme="minorBidi"/>
      <w:sz w:val="22"/>
      <w:szCs w:val="22"/>
    </w:rPr>
  </w:style>
  <w:style w:type="paragraph" w:customStyle="1" w:styleId="64">
    <w:name w:val="סעיף רמה 6"/>
    <w:basedOn w:val="a6"/>
    <w:link w:val="6Char"/>
    <w:qFormat/>
    <w:rsid w:val="001301C9"/>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8"/>
    <w:link w:val="64"/>
    <w:rsid w:val="001301C9"/>
    <w:rPr>
      <w:rFonts w:ascii="Arial" w:eastAsia="Times New Roman" w:hAnsi="Arial" w:cstheme="minorBidi"/>
      <w:sz w:val="22"/>
      <w:szCs w:val="22"/>
    </w:rPr>
  </w:style>
  <w:style w:type="character" w:customStyle="1" w:styleId="2c">
    <w:name w:val="סעיף רמה 2 תו"/>
    <w:basedOn w:val="a8"/>
    <w:link w:val="20"/>
    <w:rsid w:val="001301C9"/>
    <w:rPr>
      <w:rFonts w:ascii="Arial" w:eastAsia="Times New Roman" w:hAnsi="Arial" w:cstheme="minorBidi"/>
      <w:sz w:val="22"/>
      <w:szCs w:val="22"/>
    </w:rPr>
  </w:style>
  <w:style w:type="table" w:customStyle="1" w:styleId="2f4">
    <w:name w:val="טבלת רשת2"/>
    <w:basedOn w:val="a9"/>
    <w:next w:val="afb"/>
    <w:uiPriority w:val="39"/>
    <w:rsid w:val="001301C9"/>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2">
    <w:name w:val="סעיף רמה 5 תו"/>
    <w:basedOn w:val="45"/>
    <w:link w:val="5"/>
    <w:rsid w:val="001301C9"/>
    <w:rPr>
      <w:rFonts w:ascii="Arial" w:eastAsia="Times New Roman" w:hAnsi="Arial" w:cstheme="minorBidi"/>
      <w:sz w:val="22"/>
      <w:szCs w:val="22"/>
    </w:rPr>
  </w:style>
  <w:style w:type="table" w:styleId="2f5">
    <w:name w:val="Plain Table 2"/>
    <w:basedOn w:val="a9"/>
    <w:uiPriority w:val="42"/>
    <w:rsid w:val="001301C9"/>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d">
    <w:name w:val="כותרת טבלת נספחים"/>
    <w:basedOn w:val="a6"/>
    <w:rsid w:val="001301C9"/>
    <w:pPr>
      <w:spacing w:line="240" w:lineRule="auto"/>
      <w:jc w:val="center"/>
    </w:pPr>
    <w:rPr>
      <w:rFonts w:ascii="Arial" w:eastAsia="Times New Roman" w:hAnsi="Arial" w:cs="Arial"/>
      <w:b/>
      <w:color w:val="1B3461"/>
      <w:sz w:val="28"/>
      <w:szCs w:val="22"/>
    </w:rPr>
  </w:style>
  <w:style w:type="paragraph" w:customStyle="1" w:styleId="220">
    <w:name w:val="סעיף רמה 22"/>
    <w:basedOn w:val="20"/>
    <w:link w:val="22Char"/>
    <w:qFormat/>
    <w:rsid w:val="001301C9"/>
    <w:pPr>
      <w:numPr>
        <w:numId w:val="0"/>
      </w:numPr>
      <w:ind w:left="567" w:hanging="567"/>
    </w:pPr>
    <w:rPr>
      <w:u w:val="single"/>
    </w:rPr>
  </w:style>
  <w:style w:type="character" w:customStyle="1" w:styleId="22Char">
    <w:name w:val="סעיף רמה 22 Char"/>
    <w:basedOn w:val="2c"/>
    <w:link w:val="220"/>
    <w:rsid w:val="001301C9"/>
    <w:rPr>
      <w:rFonts w:ascii="Arial" w:eastAsia="Times New Roman" w:hAnsi="Arial" w:cstheme="minorBidi"/>
      <w:sz w:val="22"/>
      <w:szCs w:val="22"/>
      <w:u w:val="single"/>
    </w:rPr>
  </w:style>
  <w:style w:type="character" w:customStyle="1" w:styleId="NormalWeb0">
    <w:name w:val="Normal (Web)‎ תו"/>
    <w:basedOn w:val="a8"/>
    <w:link w:val="NormalWeb"/>
    <w:uiPriority w:val="99"/>
    <w:locked/>
    <w:rsid w:val="001301C9"/>
    <w:rPr>
      <w:rFonts w:ascii="Times New Roman" w:hAnsi="Times New Roman" w:cs="Times New Roman"/>
      <w:sz w:val="24"/>
      <w:szCs w:val="24"/>
    </w:rPr>
  </w:style>
  <w:style w:type="character" w:customStyle="1" w:styleId="PARA1Char">
    <w:name w:val="PARA 1 Char"/>
    <w:basedOn w:val="a8"/>
    <w:link w:val="PARA1"/>
    <w:uiPriority w:val="99"/>
    <w:locked/>
    <w:rsid w:val="001301C9"/>
    <w:rPr>
      <w:rFonts w:ascii="Times New Roman" w:eastAsia="Times New Roman" w:hAnsi="Times New Roman" w:cs="Narkisim"/>
      <w:sz w:val="24"/>
      <w:szCs w:val="24"/>
      <w:lang w:eastAsia="he-IL"/>
    </w:rPr>
  </w:style>
  <w:style w:type="character" w:customStyle="1" w:styleId="PARA2Char">
    <w:name w:val="PARA 2 Char"/>
    <w:basedOn w:val="a8"/>
    <w:link w:val="PARA2"/>
    <w:uiPriority w:val="99"/>
    <w:locked/>
    <w:rsid w:val="001301C9"/>
    <w:rPr>
      <w:rFonts w:ascii="Arial" w:eastAsia="Times New Roman" w:hAnsi="Arial" w:cs="Narkisim"/>
      <w:b/>
      <w:sz w:val="24"/>
      <w:szCs w:val="24"/>
      <w:lang w:eastAsia="he-IL"/>
    </w:rPr>
  </w:style>
  <w:style w:type="character" w:customStyle="1" w:styleId="PARA3Char">
    <w:name w:val="PARA 3 Char"/>
    <w:basedOn w:val="a8"/>
    <w:link w:val="PARA3"/>
    <w:uiPriority w:val="99"/>
    <w:locked/>
    <w:rsid w:val="001301C9"/>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301C9"/>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6"/>
    <w:uiPriority w:val="99"/>
    <w:rsid w:val="001301C9"/>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f">
    <w:name w:val="סגנון3"/>
    <w:basedOn w:val="a9"/>
    <w:uiPriority w:val="99"/>
    <w:rsid w:val="001301C9"/>
    <w:rPr>
      <w:rFonts w:ascii="Arial" w:eastAsia="Times New Roman" w:hAnsi="Arial"/>
      <w:sz w:val="24"/>
      <w:szCs w:val="24"/>
    </w:rPr>
    <w:tblPr>
      <w:tblInd w:w="0" w:type="nil"/>
    </w:tblPr>
  </w:style>
  <w:style w:type="character" w:customStyle="1" w:styleId="affffe">
    <w:name w:val="הגדרות תו"/>
    <w:basedOn w:val="a8"/>
    <w:link w:val="a"/>
    <w:locked/>
    <w:rsid w:val="001301C9"/>
    <w:rPr>
      <w:rFonts w:ascii="Arial" w:hAnsi="Arial"/>
    </w:rPr>
  </w:style>
  <w:style w:type="paragraph" w:customStyle="1" w:styleId="a">
    <w:name w:val="הגדרות"/>
    <w:basedOn w:val="a6"/>
    <w:link w:val="affffe"/>
    <w:qFormat/>
    <w:rsid w:val="001301C9"/>
    <w:pPr>
      <w:numPr>
        <w:numId w:val="30"/>
      </w:numPr>
      <w:contextualSpacing/>
    </w:pPr>
    <w:rPr>
      <w:rFonts w:ascii="Arial" w:hAnsi="Arial" w:cs="Arial"/>
      <w:sz w:val="20"/>
      <w:szCs w:val="20"/>
    </w:rPr>
  </w:style>
  <w:style w:type="paragraph" w:customStyle="1" w:styleId="font5">
    <w:name w:val="font5"/>
    <w:basedOn w:val="a6"/>
    <w:rsid w:val="001301C9"/>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3f0">
    <w:name w:val="ממוספר 3"/>
    <w:basedOn w:val="a6"/>
    <w:next w:val="a6"/>
    <w:qFormat/>
    <w:rsid w:val="001301C9"/>
    <w:pPr>
      <w:tabs>
        <w:tab w:val="left" w:pos="1334"/>
      </w:tabs>
      <w:spacing w:before="240" w:after="240"/>
      <w:ind w:left="1496" w:hanging="504"/>
      <w:jc w:val="left"/>
      <w:outlineLvl w:val="1"/>
    </w:pPr>
    <w:rPr>
      <w:rFonts w:ascii="Times New Roman" w:eastAsia="Times New Roman" w:hAnsi="Times New Roman"/>
      <w:sz w:val="24"/>
    </w:rPr>
  </w:style>
  <w:style w:type="paragraph" w:customStyle="1" w:styleId="3-">
    <w:name w:val="#3 - סעיף"/>
    <w:basedOn w:val="a6"/>
    <w:qFormat/>
    <w:rsid w:val="001301C9"/>
    <w:pPr>
      <w:tabs>
        <w:tab w:val="left" w:pos="1334"/>
      </w:tabs>
      <w:spacing w:before="240" w:after="240"/>
      <w:ind w:left="1334" w:hanging="851"/>
      <w:outlineLvl w:val="1"/>
    </w:pPr>
    <w:rPr>
      <w:rFonts w:ascii="Times New Roman" w:eastAsia="Times New Roman" w:hAnsi="Times New Roman"/>
      <w:noProof/>
      <w:sz w:val="24"/>
      <w:lang w:eastAsia="he-IL"/>
    </w:rPr>
  </w:style>
  <w:style w:type="paragraph" w:customStyle="1" w:styleId="Char1">
    <w:name w:val="תו תו Char"/>
    <w:basedOn w:val="a6"/>
    <w:rsid w:val="001301C9"/>
    <w:pPr>
      <w:bidi w:val="0"/>
      <w:spacing w:after="160" w:line="240" w:lineRule="exact"/>
    </w:pPr>
    <w:rPr>
      <w:rFonts w:ascii="Verdana" w:eastAsia="Times New Roman" w:hAnsi="Verdana" w:cs="FrankRuehl"/>
      <w:sz w:val="16"/>
      <w:szCs w:val="20"/>
      <w:lang w:bidi="ar-SA"/>
    </w:rPr>
  </w:style>
  <w:style w:type="paragraph" w:customStyle="1" w:styleId="1">
    <w:name w:val="כותרת רמה 1"/>
    <w:basedOn w:val="a6"/>
    <w:link w:val="1f7"/>
    <w:qFormat/>
    <w:rsid w:val="001301C9"/>
    <w:pPr>
      <w:keepNext/>
      <w:numPr>
        <w:numId w:val="31"/>
      </w:numPr>
      <w:shd w:val="clear" w:color="auto" w:fill="F2F2F2"/>
      <w:spacing w:before="240" w:after="180" w:line="240" w:lineRule="auto"/>
      <w:ind w:left="567" w:hanging="567"/>
      <w:jc w:val="left"/>
      <w:outlineLvl w:val="0"/>
    </w:pPr>
    <w:rPr>
      <w:rFonts w:ascii="Arial" w:eastAsia="Times New Roman" w:hAnsi="Arial" w:cstheme="minorBidi"/>
      <w:b/>
      <w:bCs/>
      <w:color w:val="003399"/>
      <w:kern w:val="32"/>
      <w:szCs w:val="22"/>
    </w:rPr>
  </w:style>
  <w:style w:type="character" w:customStyle="1" w:styleId="1f7">
    <w:name w:val="כותרת רמה 1 תו"/>
    <w:basedOn w:val="a8"/>
    <w:link w:val="1"/>
    <w:rsid w:val="001301C9"/>
    <w:rPr>
      <w:rFonts w:ascii="Arial" w:eastAsia="Times New Roman" w:hAnsi="Arial" w:cstheme="minorBidi"/>
      <w:b/>
      <w:bCs/>
      <w:color w:val="003399"/>
      <w:kern w:val="32"/>
      <w:sz w:val="22"/>
      <w:szCs w:val="22"/>
      <w:shd w:val="clear" w:color="auto" w:fill="F2F2F2"/>
    </w:rPr>
  </w:style>
  <w:style w:type="paragraph" w:customStyle="1" w:styleId="-0">
    <w:name w:val="נספח - כותרת"/>
    <w:basedOn w:val="aff8"/>
    <w:link w:val="-Char"/>
    <w:qFormat/>
    <w:rsid w:val="001301C9"/>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eastAsiaTheme="majorEastAsia" w:hAnsi="Arial"/>
      <w:noProof/>
      <w:color w:val="FFFFFF"/>
      <w:spacing w:val="-10"/>
      <w:kern w:val="28"/>
      <w:szCs w:val="22"/>
      <w:u w:val="single"/>
      <w:lang w:eastAsia="he-IL"/>
    </w:rPr>
  </w:style>
  <w:style w:type="character" w:customStyle="1" w:styleId="-Char">
    <w:name w:val="נספח - כותרת Char"/>
    <w:basedOn w:val="aff9"/>
    <w:link w:val="-0"/>
    <w:rsid w:val="001301C9"/>
    <w:rPr>
      <w:rFonts w:ascii="Arial" w:eastAsiaTheme="majorEastAsia" w:hAnsi="Arial" w:cs="David"/>
      <w:b/>
      <w:bCs/>
      <w:noProof/>
      <w:color w:val="FFFFFF"/>
      <w:spacing w:val="-10"/>
      <w:kern w:val="28"/>
      <w:sz w:val="22"/>
      <w:szCs w:val="22"/>
      <w:u w:val="single"/>
      <w:shd w:val="clear" w:color="auto" w:fill="4F81BD"/>
      <w:lang w:eastAsia="he-IL"/>
    </w:rPr>
  </w:style>
  <w:style w:type="paragraph" w:customStyle="1" w:styleId="-1">
    <w:name w:val="נספח - תיאור"/>
    <w:basedOn w:val="aff2"/>
    <w:link w:val="-3"/>
    <w:qFormat/>
    <w:rsid w:val="001301C9"/>
    <w:pPr>
      <w:pBdr>
        <w:bottom w:val="single" w:sz="6" w:space="1" w:color="1F497D"/>
      </w:pBdr>
      <w:spacing w:after="60"/>
      <w:outlineLvl w:val="1"/>
    </w:pPr>
    <w:rPr>
      <w:rFonts w:asciiTheme="minorHAnsi" w:eastAsiaTheme="minorEastAsia" w:hAnsiTheme="minorHAnsi" w:cstheme="minorBidi"/>
      <w:color w:val="5A5A5A" w:themeColor="text1" w:themeTint="A5"/>
      <w:spacing w:val="15"/>
      <w:sz w:val="22"/>
      <w:szCs w:val="22"/>
    </w:rPr>
  </w:style>
  <w:style w:type="character" w:customStyle="1" w:styleId="-3">
    <w:name w:val="נספח - תיאור תו"/>
    <w:basedOn w:val="aff3"/>
    <w:link w:val="-1"/>
    <w:rsid w:val="001301C9"/>
    <w:rPr>
      <w:rFonts w:asciiTheme="minorHAnsi" w:eastAsiaTheme="minorEastAsia" w:hAnsiTheme="minorHAnsi" w:cstheme="minorBidi"/>
      <w:color w:val="5A5A5A" w:themeColor="text1" w:themeTint="A5"/>
      <w:spacing w:val="15"/>
      <w:sz w:val="22"/>
      <w:szCs w:val="22"/>
    </w:rPr>
  </w:style>
  <w:style w:type="character" w:customStyle="1" w:styleId="Char0">
    <w:name w:val="תת סעיף Char"/>
    <w:link w:val="a4"/>
    <w:rsid w:val="001301C9"/>
    <w:rPr>
      <w:rFonts w:ascii="Times New Roman" w:eastAsia="Times New Roman" w:hAnsi="Times New Roman"/>
      <w:sz w:val="22"/>
      <w:szCs w:val="22"/>
    </w:rPr>
  </w:style>
  <w:style w:type="paragraph" w:customStyle="1" w:styleId="CharChar">
    <w:name w:val="אייקון אסור לעשות תו Char Char"/>
    <w:basedOn w:val="a3"/>
    <w:link w:val="CharCharChar"/>
    <w:rsid w:val="001301C9"/>
    <w:pPr>
      <w:numPr>
        <w:numId w:val="3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1301C9"/>
    <w:rPr>
      <w:rFonts w:ascii="Wingdings" w:eastAsia="Times New Roman" w:hAnsi="Wingdings"/>
      <w:color w:val="A81229"/>
      <w:position w:val="-4"/>
      <w:sz w:val="28"/>
      <w:szCs w:val="28"/>
    </w:rPr>
  </w:style>
  <w:style w:type="paragraph" w:customStyle="1" w:styleId="afffff">
    <w:name w:val="טקסט סעיף מודגש"/>
    <w:basedOn w:val="a3"/>
    <w:link w:val="afffff0"/>
    <w:rsid w:val="001301C9"/>
    <w:pPr>
      <w:numPr>
        <w:ilvl w:val="0"/>
        <w:numId w:val="0"/>
      </w:numPr>
      <w:ind w:left="1440" w:hanging="360"/>
    </w:pPr>
    <w:rPr>
      <w:b/>
      <w:bCs/>
    </w:rPr>
  </w:style>
  <w:style w:type="character" w:customStyle="1" w:styleId="afffff0">
    <w:name w:val="טקסט סעיף מודגש תו"/>
    <w:link w:val="afffff"/>
    <w:rsid w:val="001301C9"/>
    <w:rPr>
      <w:rFonts w:ascii="Arial" w:eastAsia="Times New Roman" w:hAnsi="Arial"/>
      <w:b/>
      <w:bCs/>
      <w:sz w:val="22"/>
      <w:szCs w:val="22"/>
    </w:rPr>
  </w:style>
  <w:style w:type="paragraph" w:customStyle="1" w:styleId="afffff1">
    <w:name w:val="אייקון מערכות מידע"/>
    <w:basedOn w:val="a3"/>
    <w:link w:val="afffff2"/>
    <w:rsid w:val="001301C9"/>
    <w:pPr>
      <w:numPr>
        <w:ilvl w:val="0"/>
        <w:numId w:val="0"/>
      </w:numPr>
      <w:ind w:left="1440" w:hanging="360"/>
    </w:pPr>
    <w:rPr>
      <w:rFonts w:ascii="Wingdings" w:hAnsi="Wingdings"/>
      <w:color w:val="36A6E8"/>
      <w:position w:val="-4"/>
      <w:sz w:val="28"/>
      <w:szCs w:val="28"/>
    </w:rPr>
  </w:style>
  <w:style w:type="character" w:customStyle="1" w:styleId="afffff2">
    <w:name w:val="אייקון מערכות מידע תו"/>
    <w:link w:val="afffff1"/>
    <w:rsid w:val="001301C9"/>
    <w:rPr>
      <w:rFonts w:ascii="Wingdings" w:eastAsia="Times New Roman" w:hAnsi="Wingdings"/>
      <w:color w:val="36A6E8"/>
      <w:position w:val="-4"/>
      <w:sz w:val="28"/>
      <w:szCs w:val="28"/>
    </w:rPr>
  </w:style>
  <w:style w:type="paragraph" w:customStyle="1" w:styleId="afffff3">
    <w:name w:val="טקסט נספח"/>
    <w:basedOn w:val="a6"/>
    <w:rsid w:val="001301C9"/>
    <w:pPr>
      <w:spacing w:before="240"/>
    </w:pPr>
    <w:rPr>
      <w:rFonts w:ascii="Arial" w:eastAsia="Times New Roman" w:hAnsi="Arial"/>
      <w:szCs w:val="22"/>
    </w:rPr>
  </w:style>
  <w:style w:type="paragraph" w:customStyle="1" w:styleId="11">
    <w:name w:val="זיו1"/>
    <w:basedOn w:val="a6"/>
    <w:rsid w:val="001301C9"/>
    <w:pPr>
      <w:numPr>
        <w:numId w:val="32"/>
      </w:numPr>
      <w:spacing w:before="240" w:line="240" w:lineRule="auto"/>
    </w:pPr>
    <w:rPr>
      <w:rFonts w:ascii="Times New Roman" w:eastAsia="Times New Roman" w:hAnsi="Times New Roman" w:cs="Times New Roman"/>
      <w:sz w:val="24"/>
    </w:rPr>
  </w:style>
  <w:style w:type="paragraph" w:customStyle="1" w:styleId="21">
    <w:name w:val="זיו2"/>
    <w:basedOn w:val="a6"/>
    <w:rsid w:val="001301C9"/>
    <w:pPr>
      <w:numPr>
        <w:ilvl w:val="1"/>
        <w:numId w:val="32"/>
      </w:numPr>
      <w:spacing w:before="240" w:line="240" w:lineRule="auto"/>
    </w:pPr>
    <w:rPr>
      <w:rFonts w:ascii="Times New Roman" w:eastAsia="Times New Roman" w:hAnsi="Times New Roman" w:cs="Times New Roman"/>
      <w:sz w:val="24"/>
    </w:rPr>
  </w:style>
  <w:style w:type="paragraph" w:customStyle="1" w:styleId="31">
    <w:name w:val="זיו3"/>
    <w:basedOn w:val="a6"/>
    <w:rsid w:val="001301C9"/>
    <w:pPr>
      <w:numPr>
        <w:ilvl w:val="2"/>
        <w:numId w:val="32"/>
      </w:numPr>
      <w:spacing w:before="240" w:line="240" w:lineRule="auto"/>
    </w:pPr>
    <w:rPr>
      <w:rFonts w:ascii="Times New Roman" w:eastAsia="Times New Roman" w:hAnsi="Times New Roman" w:cs="Times New Roman"/>
      <w:sz w:val="24"/>
    </w:rPr>
  </w:style>
  <w:style w:type="paragraph" w:customStyle="1" w:styleId="40">
    <w:name w:val="זיו4"/>
    <w:basedOn w:val="a6"/>
    <w:rsid w:val="001301C9"/>
    <w:pPr>
      <w:numPr>
        <w:ilvl w:val="3"/>
        <w:numId w:val="32"/>
      </w:numPr>
      <w:spacing w:before="240" w:line="240" w:lineRule="auto"/>
    </w:pPr>
    <w:rPr>
      <w:rFonts w:ascii="Times New Roman" w:eastAsia="Times New Roman" w:hAnsi="Times New Roman" w:cs="Times New Roman"/>
      <w:sz w:val="24"/>
    </w:rPr>
  </w:style>
  <w:style w:type="paragraph" w:customStyle="1" w:styleId="12">
    <w:name w:val="היסט1"/>
    <w:basedOn w:val="a6"/>
    <w:rsid w:val="001301C9"/>
    <w:pPr>
      <w:numPr>
        <w:numId w:val="33"/>
      </w:numPr>
      <w:spacing w:before="240" w:line="240" w:lineRule="auto"/>
    </w:pPr>
    <w:rPr>
      <w:rFonts w:ascii="Arial" w:eastAsia="Times New Roman" w:hAnsi="Arial" w:cs="Times New Roman"/>
      <w:sz w:val="24"/>
    </w:rPr>
  </w:style>
  <w:style w:type="paragraph" w:customStyle="1" w:styleId="22">
    <w:name w:val="היסט2"/>
    <w:basedOn w:val="a6"/>
    <w:rsid w:val="001301C9"/>
    <w:pPr>
      <w:numPr>
        <w:ilvl w:val="1"/>
        <w:numId w:val="33"/>
      </w:numPr>
      <w:spacing w:before="240" w:line="240" w:lineRule="auto"/>
    </w:pPr>
    <w:rPr>
      <w:rFonts w:ascii="Arial" w:eastAsia="Times New Roman" w:hAnsi="Arial" w:cs="Times New Roman"/>
      <w:sz w:val="24"/>
    </w:rPr>
  </w:style>
  <w:style w:type="paragraph" w:customStyle="1" w:styleId="32">
    <w:name w:val="היסט3"/>
    <w:basedOn w:val="a6"/>
    <w:rsid w:val="001301C9"/>
    <w:pPr>
      <w:numPr>
        <w:ilvl w:val="2"/>
        <w:numId w:val="33"/>
      </w:numPr>
      <w:spacing w:before="240" w:line="240" w:lineRule="auto"/>
    </w:pPr>
    <w:rPr>
      <w:rFonts w:ascii="Arial" w:eastAsia="Times New Roman" w:hAnsi="Arial" w:cs="Times New Roman"/>
      <w:sz w:val="24"/>
    </w:rPr>
  </w:style>
  <w:style w:type="paragraph" w:customStyle="1" w:styleId="41">
    <w:name w:val="היסט4"/>
    <w:basedOn w:val="a6"/>
    <w:rsid w:val="001301C9"/>
    <w:pPr>
      <w:numPr>
        <w:ilvl w:val="3"/>
        <w:numId w:val="33"/>
      </w:numPr>
      <w:spacing w:before="240" w:line="240" w:lineRule="auto"/>
    </w:pPr>
    <w:rPr>
      <w:rFonts w:ascii="Arial" w:eastAsia="Times New Roman" w:hAnsi="Arial" w:cs="Times New Roman"/>
      <w:sz w:val="24"/>
    </w:rPr>
  </w:style>
  <w:style w:type="paragraph" w:customStyle="1" w:styleId="afffff4">
    <w:name w:val="כותרת שם נספח"/>
    <w:basedOn w:val="a6"/>
    <w:rsid w:val="001301C9"/>
    <w:pPr>
      <w:spacing w:before="240"/>
    </w:pPr>
    <w:rPr>
      <w:rFonts w:ascii="Arial" w:eastAsia="Times New Roman" w:hAnsi="Arial" w:cs="Arial"/>
      <w:b/>
      <w:bCs/>
      <w:color w:val="1B3461"/>
      <w:sz w:val="26"/>
      <w:szCs w:val="26"/>
    </w:rPr>
  </w:style>
  <w:style w:type="character" w:customStyle="1" w:styleId="65">
    <w:name w:val="סעיף רמה 6 תו"/>
    <w:basedOn w:val="52"/>
    <w:rsid w:val="001301C9"/>
    <w:rPr>
      <w:rFonts w:ascii="Arial" w:eastAsia="Times New Roman" w:hAnsi="Arial" w:cstheme="minorBidi"/>
      <w:b w:val="0"/>
      <w:sz w:val="22"/>
      <w:szCs w:val="22"/>
    </w:rPr>
  </w:style>
  <w:style w:type="character" w:customStyle="1" w:styleId="afffff5">
    <w:name w:val="טקסט סעיף תו תו"/>
    <w:rsid w:val="001301C9"/>
    <w:rPr>
      <w:rFonts w:ascii="Arial" w:hAnsi="Arial" w:cs="Arial"/>
      <w:sz w:val="22"/>
      <w:szCs w:val="22"/>
      <w:lang w:val="en-US" w:eastAsia="en-US" w:bidi="he-IL"/>
    </w:rPr>
  </w:style>
  <w:style w:type="paragraph" w:customStyle="1" w:styleId="afffff6">
    <w:name w:val="טקסט סעיף תו תו תו תו"/>
    <w:basedOn w:val="a6"/>
    <w:rsid w:val="001301C9"/>
    <w:pPr>
      <w:tabs>
        <w:tab w:val="num" w:pos="1107"/>
      </w:tabs>
      <w:ind w:left="1107" w:hanging="567"/>
    </w:pPr>
    <w:rPr>
      <w:rFonts w:ascii="Arial" w:eastAsia="Times New Roman" w:hAnsi="Arial" w:cs="Arial"/>
      <w:szCs w:val="22"/>
    </w:rPr>
  </w:style>
  <w:style w:type="character" w:customStyle="1" w:styleId="CharChar4">
    <w:name w:val="טקסט סעיף Char Char"/>
    <w:basedOn w:val="a8"/>
    <w:rsid w:val="001301C9"/>
    <w:rPr>
      <w:rFonts w:ascii="Arial" w:hAnsi="Arial" w:cs="Arial"/>
      <w:sz w:val="22"/>
      <w:szCs w:val="22"/>
      <w:lang w:val="en-US" w:eastAsia="en-US" w:bidi="he-IL"/>
    </w:rPr>
  </w:style>
  <w:style w:type="paragraph" w:customStyle="1" w:styleId="CharCharChar0">
    <w:name w:val="תו תו Char תו Char Char"/>
    <w:basedOn w:val="a6"/>
    <w:rsid w:val="001301C9"/>
    <w:pPr>
      <w:bidi w:val="0"/>
      <w:spacing w:after="160" w:line="240" w:lineRule="exact"/>
    </w:pPr>
    <w:rPr>
      <w:rFonts w:ascii="Verdana" w:eastAsia="Times New Roman" w:hAnsi="Verdana" w:cs="FrankRuehl"/>
      <w:sz w:val="16"/>
      <w:szCs w:val="20"/>
      <w:lang w:bidi="ar-SA"/>
    </w:rPr>
  </w:style>
  <w:style w:type="character" w:customStyle="1" w:styleId="affa">
    <w:name w:val="כותרת סעיף תו"/>
    <w:basedOn w:val="a8"/>
    <w:link w:val="a2"/>
    <w:rsid w:val="001301C9"/>
    <w:rPr>
      <w:rFonts w:ascii="Arial" w:eastAsia="Times New Roman" w:hAnsi="Arial"/>
      <w:b/>
      <w:bCs/>
      <w:color w:val="1B3461"/>
      <w:sz w:val="22"/>
      <w:szCs w:val="22"/>
    </w:rPr>
  </w:style>
  <w:style w:type="character" w:customStyle="1" w:styleId="Style2Char">
    <w:name w:val="Style2 Char"/>
    <w:basedOn w:val="Char"/>
    <w:link w:val="Style2"/>
    <w:rsid w:val="001301C9"/>
    <w:rPr>
      <w:rFonts w:ascii="Arial" w:eastAsia="Times New Roman" w:hAnsi="Arial"/>
      <w:sz w:val="22"/>
      <w:szCs w:val="22"/>
      <w:lang w:eastAsia="he-IL"/>
    </w:rPr>
  </w:style>
  <w:style w:type="character" w:customStyle="1" w:styleId="Style3Char">
    <w:name w:val="Style3 Char"/>
    <w:basedOn w:val="Char0"/>
    <w:link w:val="Style3"/>
    <w:rsid w:val="001301C9"/>
    <w:rPr>
      <w:rFonts w:ascii="Times New Roman" w:eastAsia="Times New Roman" w:hAnsi="Times New Roman"/>
      <w:b/>
      <w:bCs/>
      <w:sz w:val="22"/>
      <w:szCs w:val="22"/>
      <w:lang w:eastAsia="he-IL"/>
    </w:rPr>
  </w:style>
  <w:style w:type="paragraph" w:customStyle="1" w:styleId="331">
    <w:name w:val="סעיף רמה 33"/>
    <w:basedOn w:val="30"/>
    <w:link w:val="33Char"/>
    <w:qFormat/>
    <w:rsid w:val="001301C9"/>
    <w:pPr>
      <w:numPr>
        <w:ilvl w:val="0"/>
        <w:numId w:val="0"/>
      </w:numPr>
      <w:tabs>
        <w:tab w:val="clear" w:pos="1304"/>
        <w:tab w:val="left" w:pos="1371"/>
      </w:tabs>
      <w:ind w:left="1371" w:hanging="804"/>
    </w:pPr>
  </w:style>
  <w:style w:type="character" w:customStyle="1" w:styleId="33Char">
    <w:name w:val="סעיף רמה 33 Char"/>
    <w:basedOn w:val="3a"/>
    <w:link w:val="331"/>
    <w:rsid w:val="001301C9"/>
    <w:rPr>
      <w:rFonts w:ascii="Arial" w:eastAsia="Times New Roman" w:hAnsi="Arial" w:cstheme="minorBidi"/>
      <w:sz w:val="22"/>
      <w:szCs w:val="22"/>
    </w:rPr>
  </w:style>
  <w:style w:type="paragraph" w:customStyle="1" w:styleId="TableParagraph">
    <w:name w:val="Table Paragraph"/>
    <w:basedOn w:val="a6"/>
    <w:uiPriority w:val="1"/>
    <w:qFormat/>
    <w:rsid w:val="001301C9"/>
    <w:pPr>
      <w:widowControl w:val="0"/>
      <w:autoSpaceDE w:val="0"/>
      <w:autoSpaceDN w:val="0"/>
      <w:bidi w:val="0"/>
      <w:spacing w:line="240" w:lineRule="auto"/>
      <w:jc w:val="left"/>
    </w:pPr>
    <w:rPr>
      <w:rFonts w:ascii="David" w:eastAsia="David" w:hAnsi="David"/>
      <w:szCs w:val="22"/>
    </w:rPr>
  </w:style>
  <w:style w:type="paragraph" w:customStyle="1" w:styleId="1f8">
    <w:name w:val="רגיל1"/>
    <w:qFormat/>
    <w:rsid w:val="00986C5D"/>
    <w:pPr>
      <w:bidi/>
    </w:pPr>
    <w:rPr>
      <w:rFonts w:ascii="Times New Roman" w:eastAsia="Times New Roman" w:hAnsi="Times New Roman" w:cs="Times New Roman"/>
      <w:sz w:val="24"/>
      <w:szCs w:val="24"/>
    </w:rPr>
  </w:style>
  <w:style w:type="paragraph" w:customStyle="1" w:styleId="1f9">
    <w:name w:val="כותרת תחתונה1"/>
    <w:basedOn w:val="1f8"/>
    <w:uiPriority w:val="99"/>
    <w:rsid w:val="0056534B"/>
    <w:pPr>
      <w:tabs>
        <w:tab w:val="center" w:pos="4153"/>
        <w:tab w:val="right" w:pos="8306"/>
      </w:tabs>
    </w:pPr>
  </w:style>
  <w:style w:type="table" w:customStyle="1" w:styleId="2f6">
    <w:name w:val="רשת טבלה2"/>
    <w:basedOn w:val="a9"/>
    <w:next w:val="afb"/>
    <w:uiPriority w:val="59"/>
    <w:rsid w:val="00B45EC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
    <w:name w:val="Table Block"/>
    <w:basedOn w:val="a6"/>
    <w:link w:val="TableBlock0"/>
    <w:rsid w:val="00E45DB9"/>
    <w:pPr>
      <w:keepLines/>
      <w:widowControl w:val="0"/>
      <w:tabs>
        <w:tab w:val="left" w:pos="624"/>
        <w:tab w:val="left" w:pos="1247"/>
      </w:tabs>
      <w:autoSpaceDE w:val="0"/>
      <w:autoSpaceDN w:val="0"/>
      <w:adjustRightInd w:val="0"/>
      <w:snapToGrid w:val="0"/>
      <w:textAlignment w:val="center"/>
    </w:pPr>
    <w:rPr>
      <w:rFonts w:ascii="Arial" w:eastAsia="Times New Roman" w:hAnsi="Arial"/>
      <w:color w:val="000000"/>
      <w:sz w:val="20"/>
      <w:szCs w:val="26"/>
      <w:lang w:eastAsia="ja-JP"/>
    </w:rPr>
  </w:style>
  <w:style w:type="character" w:customStyle="1" w:styleId="TableBlock0">
    <w:name w:val="Table Block תו"/>
    <w:basedOn w:val="a8"/>
    <w:link w:val="TableBlock"/>
    <w:locked/>
    <w:rsid w:val="00E45DB9"/>
    <w:rPr>
      <w:rFonts w:ascii="Arial" w:eastAsia="Times New Roman" w:hAnsi="Arial" w:cs="David"/>
      <w:color w:val="000000"/>
      <w:szCs w:val="26"/>
      <w:lang w:eastAsia="ja-JP"/>
    </w:rPr>
  </w:style>
  <w:style w:type="character" w:customStyle="1" w:styleId="91">
    <w:name w:val="אזכור לא מזוהה9"/>
    <w:basedOn w:val="a8"/>
    <w:uiPriority w:val="99"/>
    <w:semiHidden/>
    <w:unhideWhenUsed/>
    <w:rsid w:val="002562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468936">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6115531">
      <w:bodyDiv w:val="1"/>
      <w:marLeft w:val="0"/>
      <w:marRight w:val="0"/>
      <w:marTop w:val="0"/>
      <w:marBottom w:val="0"/>
      <w:divBdr>
        <w:top w:val="none" w:sz="0" w:space="0" w:color="auto"/>
        <w:left w:val="none" w:sz="0" w:space="0" w:color="auto"/>
        <w:bottom w:val="none" w:sz="0" w:space="0" w:color="auto"/>
        <w:right w:val="none" w:sz="0" w:space="0" w:color="auto"/>
      </w:divBdr>
    </w:div>
    <w:div w:id="297954246">
      <w:bodyDiv w:val="1"/>
      <w:marLeft w:val="0"/>
      <w:marRight w:val="0"/>
      <w:marTop w:val="0"/>
      <w:marBottom w:val="0"/>
      <w:divBdr>
        <w:top w:val="none" w:sz="0" w:space="0" w:color="auto"/>
        <w:left w:val="none" w:sz="0" w:space="0" w:color="auto"/>
        <w:bottom w:val="none" w:sz="0" w:space="0" w:color="auto"/>
        <w:right w:val="none" w:sz="0" w:space="0" w:color="auto"/>
      </w:divBdr>
    </w:div>
    <w:div w:id="360589638">
      <w:bodyDiv w:val="1"/>
      <w:marLeft w:val="0"/>
      <w:marRight w:val="0"/>
      <w:marTop w:val="0"/>
      <w:marBottom w:val="0"/>
      <w:divBdr>
        <w:top w:val="none" w:sz="0" w:space="0" w:color="auto"/>
        <w:left w:val="none" w:sz="0" w:space="0" w:color="auto"/>
        <w:bottom w:val="none" w:sz="0" w:space="0" w:color="auto"/>
        <w:right w:val="none" w:sz="0" w:space="0" w:color="auto"/>
      </w:divBdr>
    </w:div>
    <w:div w:id="361711904">
      <w:bodyDiv w:val="1"/>
      <w:marLeft w:val="0"/>
      <w:marRight w:val="0"/>
      <w:marTop w:val="0"/>
      <w:marBottom w:val="0"/>
      <w:divBdr>
        <w:top w:val="none" w:sz="0" w:space="0" w:color="auto"/>
        <w:left w:val="none" w:sz="0" w:space="0" w:color="auto"/>
        <w:bottom w:val="none" w:sz="0" w:space="0" w:color="auto"/>
        <w:right w:val="none" w:sz="0" w:space="0" w:color="auto"/>
      </w:divBdr>
    </w:div>
    <w:div w:id="381903936">
      <w:bodyDiv w:val="1"/>
      <w:marLeft w:val="0"/>
      <w:marRight w:val="0"/>
      <w:marTop w:val="0"/>
      <w:marBottom w:val="0"/>
      <w:divBdr>
        <w:top w:val="none" w:sz="0" w:space="0" w:color="auto"/>
        <w:left w:val="none" w:sz="0" w:space="0" w:color="auto"/>
        <w:bottom w:val="none" w:sz="0" w:space="0" w:color="auto"/>
        <w:right w:val="none" w:sz="0" w:space="0" w:color="auto"/>
      </w:divBdr>
    </w:div>
    <w:div w:id="433325673">
      <w:bodyDiv w:val="1"/>
      <w:marLeft w:val="0"/>
      <w:marRight w:val="0"/>
      <w:marTop w:val="0"/>
      <w:marBottom w:val="0"/>
      <w:divBdr>
        <w:top w:val="none" w:sz="0" w:space="0" w:color="auto"/>
        <w:left w:val="none" w:sz="0" w:space="0" w:color="auto"/>
        <w:bottom w:val="none" w:sz="0" w:space="0" w:color="auto"/>
        <w:right w:val="none" w:sz="0" w:space="0" w:color="auto"/>
      </w:divBdr>
    </w:div>
    <w:div w:id="528639000">
      <w:bodyDiv w:val="1"/>
      <w:marLeft w:val="0"/>
      <w:marRight w:val="0"/>
      <w:marTop w:val="0"/>
      <w:marBottom w:val="0"/>
      <w:divBdr>
        <w:top w:val="none" w:sz="0" w:space="0" w:color="auto"/>
        <w:left w:val="none" w:sz="0" w:space="0" w:color="auto"/>
        <w:bottom w:val="none" w:sz="0" w:space="0" w:color="auto"/>
        <w:right w:val="none" w:sz="0" w:space="0" w:color="auto"/>
      </w:divBdr>
      <w:divsChild>
        <w:div w:id="1269584592">
          <w:marLeft w:val="0"/>
          <w:marRight w:val="0"/>
          <w:marTop w:val="0"/>
          <w:marBottom w:val="0"/>
          <w:divBdr>
            <w:top w:val="none" w:sz="0" w:space="0" w:color="auto"/>
            <w:left w:val="none" w:sz="0" w:space="0" w:color="auto"/>
            <w:bottom w:val="none" w:sz="0" w:space="0" w:color="auto"/>
            <w:right w:val="none" w:sz="0" w:space="0" w:color="auto"/>
          </w:divBdr>
        </w:div>
      </w:divsChild>
    </w:div>
    <w:div w:id="558790708">
      <w:bodyDiv w:val="1"/>
      <w:marLeft w:val="0"/>
      <w:marRight w:val="0"/>
      <w:marTop w:val="0"/>
      <w:marBottom w:val="0"/>
      <w:divBdr>
        <w:top w:val="none" w:sz="0" w:space="0" w:color="auto"/>
        <w:left w:val="none" w:sz="0" w:space="0" w:color="auto"/>
        <w:bottom w:val="none" w:sz="0" w:space="0" w:color="auto"/>
        <w:right w:val="none" w:sz="0" w:space="0" w:color="auto"/>
      </w:divBdr>
    </w:div>
    <w:div w:id="568155032">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33630456">
      <w:bodyDiv w:val="1"/>
      <w:marLeft w:val="0"/>
      <w:marRight w:val="0"/>
      <w:marTop w:val="0"/>
      <w:marBottom w:val="0"/>
      <w:divBdr>
        <w:top w:val="none" w:sz="0" w:space="0" w:color="auto"/>
        <w:left w:val="none" w:sz="0" w:space="0" w:color="auto"/>
        <w:bottom w:val="none" w:sz="0" w:space="0" w:color="auto"/>
        <w:right w:val="none" w:sz="0" w:space="0" w:color="auto"/>
      </w:divBdr>
    </w:div>
    <w:div w:id="949245559">
      <w:bodyDiv w:val="1"/>
      <w:marLeft w:val="0"/>
      <w:marRight w:val="0"/>
      <w:marTop w:val="0"/>
      <w:marBottom w:val="0"/>
      <w:divBdr>
        <w:top w:val="none" w:sz="0" w:space="0" w:color="auto"/>
        <w:left w:val="none" w:sz="0" w:space="0" w:color="auto"/>
        <w:bottom w:val="none" w:sz="0" w:space="0" w:color="auto"/>
        <w:right w:val="none" w:sz="0" w:space="0" w:color="auto"/>
      </w:divBdr>
    </w:div>
    <w:div w:id="950091322">
      <w:bodyDiv w:val="1"/>
      <w:marLeft w:val="0"/>
      <w:marRight w:val="0"/>
      <w:marTop w:val="0"/>
      <w:marBottom w:val="0"/>
      <w:divBdr>
        <w:top w:val="none" w:sz="0" w:space="0" w:color="auto"/>
        <w:left w:val="none" w:sz="0" w:space="0" w:color="auto"/>
        <w:bottom w:val="none" w:sz="0" w:space="0" w:color="auto"/>
        <w:right w:val="none" w:sz="0" w:space="0" w:color="auto"/>
      </w:divBdr>
    </w:div>
    <w:div w:id="1084299290">
      <w:bodyDiv w:val="1"/>
      <w:marLeft w:val="0"/>
      <w:marRight w:val="0"/>
      <w:marTop w:val="0"/>
      <w:marBottom w:val="0"/>
      <w:divBdr>
        <w:top w:val="none" w:sz="0" w:space="0" w:color="auto"/>
        <w:left w:val="none" w:sz="0" w:space="0" w:color="auto"/>
        <w:bottom w:val="none" w:sz="0" w:space="0" w:color="auto"/>
        <w:right w:val="none" w:sz="0" w:space="0" w:color="auto"/>
      </w:divBdr>
    </w:div>
    <w:div w:id="1131556585">
      <w:bodyDiv w:val="1"/>
      <w:marLeft w:val="0"/>
      <w:marRight w:val="0"/>
      <w:marTop w:val="0"/>
      <w:marBottom w:val="0"/>
      <w:divBdr>
        <w:top w:val="none" w:sz="0" w:space="0" w:color="auto"/>
        <w:left w:val="none" w:sz="0" w:space="0" w:color="auto"/>
        <w:bottom w:val="none" w:sz="0" w:space="0" w:color="auto"/>
        <w:right w:val="none" w:sz="0" w:space="0" w:color="auto"/>
      </w:divBdr>
    </w:div>
    <w:div w:id="1139570986">
      <w:bodyDiv w:val="1"/>
      <w:marLeft w:val="0"/>
      <w:marRight w:val="0"/>
      <w:marTop w:val="0"/>
      <w:marBottom w:val="0"/>
      <w:divBdr>
        <w:top w:val="none" w:sz="0" w:space="0" w:color="auto"/>
        <w:left w:val="none" w:sz="0" w:space="0" w:color="auto"/>
        <w:bottom w:val="none" w:sz="0" w:space="0" w:color="auto"/>
        <w:right w:val="none" w:sz="0" w:space="0" w:color="auto"/>
      </w:divBdr>
    </w:div>
    <w:div w:id="1235703742">
      <w:bodyDiv w:val="1"/>
      <w:marLeft w:val="0"/>
      <w:marRight w:val="0"/>
      <w:marTop w:val="0"/>
      <w:marBottom w:val="0"/>
      <w:divBdr>
        <w:top w:val="none" w:sz="0" w:space="0" w:color="auto"/>
        <w:left w:val="none" w:sz="0" w:space="0" w:color="auto"/>
        <w:bottom w:val="none" w:sz="0" w:space="0" w:color="auto"/>
        <w:right w:val="none" w:sz="0" w:space="0" w:color="auto"/>
      </w:divBdr>
    </w:div>
    <w:div w:id="1266841599">
      <w:bodyDiv w:val="1"/>
      <w:marLeft w:val="0"/>
      <w:marRight w:val="0"/>
      <w:marTop w:val="0"/>
      <w:marBottom w:val="0"/>
      <w:divBdr>
        <w:top w:val="none" w:sz="0" w:space="0" w:color="auto"/>
        <w:left w:val="none" w:sz="0" w:space="0" w:color="auto"/>
        <w:bottom w:val="none" w:sz="0" w:space="0" w:color="auto"/>
        <w:right w:val="none" w:sz="0" w:space="0" w:color="auto"/>
      </w:divBdr>
    </w:div>
    <w:div w:id="1391929310">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55703147">
      <w:bodyDiv w:val="1"/>
      <w:marLeft w:val="0"/>
      <w:marRight w:val="0"/>
      <w:marTop w:val="0"/>
      <w:marBottom w:val="0"/>
      <w:divBdr>
        <w:top w:val="none" w:sz="0" w:space="0" w:color="auto"/>
        <w:left w:val="none" w:sz="0" w:space="0" w:color="auto"/>
        <w:bottom w:val="none" w:sz="0" w:space="0" w:color="auto"/>
        <w:right w:val="none" w:sz="0" w:space="0" w:color="auto"/>
      </w:divBdr>
    </w:div>
    <w:div w:id="1582250943">
      <w:bodyDiv w:val="1"/>
      <w:marLeft w:val="0"/>
      <w:marRight w:val="0"/>
      <w:marTop w:val="0"/>
      <w:marBottom w:val="0"/>
      <w:divBdr>
        <w:top w:val="none" w:sz="0" w:space="0" w:color="auto"/>
        <w:left w:val="none" w:sz="0" w:space="0" w:color="auto"/>
        <w:bottom w:val="none" w:sz="0" w:space="0" w:color="auto"/>
        <w:right w:val="none" w:sz="0" w:space="0" w:color="auto"/>
      </w:divBdr>
    </w:div>
    <w:div w:id="1602226737">
      <w:bodyDiv w:val="1"/>
      <w:marLeft w:val="0"/>
      <w:marRight w:val="0"/>
      <w:marTop w:val="0"/>
      <w:marBottom w:val="0"/>
      <w:divBdr>
        <w:top w:val="none" w:sz="0" w:space="0" w:color="auto"/>
        <w:left w:val="none" w:sz="0" w:space="0" w:color="auto"/>
        <w:bottom w:val="none" w:sz="0" w:space="0" w:color="auto"/>
        <w:right w:val="none" w:sz="0" w:space="0" w:color="auto"/>
      </w:divBdr>
    </w:div>
    <w:div w:id="1661084089">
      <w:bodyDiv w:val="1"/>
      <w:marLeft w:val="0"/>
      <w:marRight w:val="0"/>
      <w:marTop w:val="0"/>
      <w:marBottom w:val="0"/>
      <w:divBdr>
        <w:top w:val="none" w:sz="0" w:space="0" w:color="auto"/>
        <w:left w:val="none" w:sz="0" w:space="0" w:color="auto"/>
        <w:bottom w:val="none" w:sz="0" w:space="0" w:color="auto"/>
        <w:right w:val="none" w:sz="0" w:space="0" w:color="auto"/>
      </w:divBdr>
    </w:div>
    <w:div w:id="1699356410">
      <w:bodyDiv w:val="1"/>
      <w:marLeft w:val="0"/>
      <w:marRight w:val="0"/>
      <w:marTop w:val="0"/>
      <w:marBottom w:val="0"/>
      <w:divBdr>
        <w:top w:val="none" w:sz="0" w:space="0" w:color="auto"/>
        <w:left w:val="none" w:sz="0" w:space="0" w:color="auto"/>
        <w:bottom w:val="none" w:sz="0" w:space="0" w:color="auto"/>
        <w:right w:val="none" w:sz="0" w:space="0" w:color="auto"/>
      </w:divBdr>
    </w:div>
    <w:div w:id="1721979308">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9882144">
      <w:bodyDiv w:val="1"/>
      <w:marLeft w:val="0"/>
      <w:marRight w:val="0"/>
      <w:marTop w:val="0"/>
      <w:marBottom w:val="0"/>
      <w:divBdr>
        <w:top w:val="none" w:sz="0" w:space="0" w:color="auto"/>
        <w:left w:val="none" w:sz="0" w:space="0" w:color="auto"/>
        <w:bottom w:val="none" w:sz="0" w:space="0" w:color="auto"/>
        <w:right w:val="none" w:sz="0" w:space="0" w:color="auto"/>
      </w:divBdr>
    </w:div>
    <w:div w:id="1918250771">
      <w:bodyDiv w:val="1"/>
      <w:marLeft w:val="0"/>
      <w:marRight w:val="0"/>
      <w:marTop w:val="0"/>
      <w:marBottom w:val="0"/>
      <w:divBdr>
        <w:top w:val="none" w:sz="0" w:space="0" w:color="auto"/>
        <w:left w:val="none" w:sz="0" w:space="0" w:color="auto"/>
        <w:bottom w:val="none" w:sz="0" w:space="0" w:color="auto"/>
        <w:right w:val="none" w:sz="0" w:space="0" w:color="auto"/>
      </w:divBdr>
    </w:div>
    <w:div w:id="1934511583">
      <w:bodyDiv w:val="1"/>
      <w:marLeft w:val="0"/>
      <w:marRight w:val="0"/>
      <w:marTop w:val="0"/>
      <w:marBottom w:val="0"/>
      <w:divBdr>
        <w:top w:val="none" w:sz="0" w:space="0" w:color="auto"/>
        <w:left w:val="none" w:sz="0" w:space="0" w:color="auto"/>
        <w:bottom w:val="none" w:sz="0" w:space="0" w:color="auto"/>
        <w:right w:val="none" w:sz="0" w:space="0" w:color="auto"/>
      </w:divBdr>
      <w:divsChild>
        <w:div w:id="1950116648">
          <w:marLeft w:val="0"/>
          <w:marRight w:val="0"/>
          <w:marTop w:val="0"/>
          <w:marBottom w:val="0"/>
          <w:divBdr>
            <w:top w:val="none" w:sz="0" w:space="0" w:color="auto"/>
            <w:left w:val="none" w:sz="0" w:space="0" w:color="auto"/>
            <w:bottom w:val="none" w:sz="0" w:space="0" w:color="auto"/>
            <w:right w:val="none" w:sz="0" w:space="0" w:color="auto"/>
          </w:divBdr>
        </w:div>
      </w:divsChild>
    </w:div>
    <w:div w:id="1998607351">
      <w:bodyDiv w:val="1"/>
      <w:marLeft w:val="0"/>
      <w:marRight w:val="0"/>
      <w:marTop w:val="0"/>
      <w:marBottom w:val="0"/>
      <w:divBdr>
        <w:top w:val="none" w:sz="0" w:space="0" w:color="auto"/>
        <w:left w:val="none" w:sz="0" w:space="0" w:color="auto"/>
        <w:bottom w:val="none" w:sz="0" w:space="0" w:color="auto"/>
        <w:right w:val="none" w:sz="0" w:space="0" w:color="auto"/>
      </w:divBdr>
    </w:div>
    <w:div w:id="2004240387">
      <w:bodyDiv w:val="1"/>
      <w:marLeft w:val="0"/>
      <w:marRight w:val="0"/>
      <w:marTop w:val="0"/>
      <w:marBottom w:val="0"/>
      <w:divBdr>
        <w:top w:val="none" w:sz="0" w:space="0" w:color="auto"/>
        <w:left w:val="none" w:sz="0" w:space="0" w:color="auto"/>
        <w:bottom w:val="none" w:sz="0" w:space="0" w:color="auto"/>
        <w:right w:val="none" w:sz="0" w:space="0" w:color="auto"/>
      </w:divBdr>
    </w:div>
    <w:div w:id="2038700721">
      <w:bodyDiv w:val="1"/>
      <w:marLeft w:val="0"/>
      <w:marRight w:val="0"/>
      <w:marTop w:val="0"/>
      <w:marBottom w:val="0"/>
      <w:divBdr>
        <w:top w:val="none" w:sz="0" w:space="0" w:color="auto"/>
        <w:left w:val="none" w:sz="0" w:space="0" w:color="auto"/>
        <w:bottom w:val="none" w:sz="0" w:space="0" w:color="auto"/>
        <w:right w:val="none" w:sz="0" w:space="0" w:color="auto"/>
      </w:divBdr>
    </w:div>
    <w:div w:id="2054229498">
      <w:bodyDiv w:val="1"/>
      <w:marLeft w:val="0"/>
      <w:marRight w:val="0"/>
      <w:marTop w:val="0"/>
      <w:marBottom w:val="0"/>
      <w:divBdr>
        <w:top w:val="none" w:sz="0" w:space="0" w:color="auto"/>
        <w:left w:val="none" w:sz="0" w:space="0" w:color="auto"/>
        <w:bottom w:val="none" w:sz="0" w:space="0" w:color="auto"/>
        <w:right w:val="none" w:sz="0" w:space="0" w:color="auto"/>
      </w:divBdr>
    </w:div>
    <w:div w:id="2129624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mailto:adir@most.gov.il" TargetMode="External"/><Relationship Id="rId23" Type="http://schemas.openxmlformats.org/officeDocument/2006/relationships/header" Target="header5.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https://takam.mof.gov.il/document/H.8.1.1"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_rels/header4.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8FB6845E3FCE143888E2C7029F91D7F" ma:contentTypeVersion="1" ma:contentTypeDescription="צור מסמך חדש." ma:contentTypeScope="" ma:versionID="b0f6fcf5d5883307d9c708c0f29b6d43">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692403-ADF9-4D80-BAF3-F7C932E297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9B8C7CD-AF0C-45DF-8D75-83AA099C5B2E}">
  <ds:schemaRefs>
    <ds:schemaRef ds:uri="http://schemas.microsoft.com/office/2006/documentManagement/types"/>
    <ds:schemaRef ds:uri="http://schemas.microsoft.com/sharepoint/v3"/>
    <ds:schemaRef ds:uri="http://purl.org/dc/elements/1.1/"/>
    <ds:schemaRef ds:uri="http://schemas.openxmlformats.org/package/2006/metadata/core-properties"/>
    <ds:schemaRef ds:uri="http://www.w3.org/XML/1998/namespace"/>
    <ds:schemaRef ds:uri="http://schemas.microsoft.com/office/infopath/2007/PartnerControls"/>
    <ds:schemaRef ds:uri="http://purl.org/dc/term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D2001C14-C683-4B7B-88C6-57CD1C06B3D4}">
  <ds:schemaRefs>
    <ds:schemaRef ds:uri="http://schemas.microsoft.com/sharepoint/v3/contenttype/forms"/>
  </ds:schemaRefs>
</ds:datastoreItem>
</file>

<file path=customXml/itemProps4.xml><?xml version="1.0" encoding="utf-8"?>
<ds:datastoreItem xmlns:ds="http://schemas.openxmlformats.org/officeDocument/2006/customXml" ds:itemID="{671D5F7D-15B5-4404-AD32-E9204DF49C5E}">
  <ds:schemaRefs>
    <ds:schemaRef ds:uri="http://schemas.microsoft.com/office/2006/metadata/longProperties"/>
  </ds:schemaRefs>
</ds:datastoreItem>
</file>

<file path=customXml/itemProps5.xml><?xml version="1.0" encoding="utf-8"?>
<ds:datastoreItem xmlns:ds="http://schemas.openxmlformats.org/officeDocument/2006/customXml" ds:itemID="{7EFA1637-6171-442B-895C-40050CD1F698}">
  <ds:schemaRefs>
    <ds:schemaRef ds:uri="http://schemas.openxmlformats.org/officeDocument/2006/bibliography"/>
  </ds:schemaRefs>
</ds:datastoreItem>
</file>

<file path=customXml/itemProps6.xml><?xml version="1.0" encoding="utf-8"?>
<ds:datastoreItem xmlns:ds="http://schemas.openxmlformats.org/officeDocument/2006/customXml" ds:itemID="{122EFE36-7857-41A4-A620-BEB01F59C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59</Pages>
  <Words>17799</Words>
  <Characters>88996</Characters>
  <Application>Microsoft Office Word</Application>
  <DocSecurity>0</DocSecurity>
  <Lines>741</Lines>
  <Paragraphs>213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2/2011 - מתוקן</vt:lpstr>
      <vt:lpstr>מכרז 2/2011 - מתוקן</vt:lpstr>
    </vt:vector>
  </TitlesOfParts>
  <Company>Halevi Dweck inc.</Company>
  <LinksUpToDate>false</LinksUpToDate>
  <CharactersWithSpaces>106582</CharactersWithSpaces>
  <SharedDoc>false</SharedDoc>
  <HLinks>
    <vt:vector size="102" baseType="variant">
      <vt:variant>
        <vt:i4>5570633</vt:i4>
      </vt:variant>
      <vt:variant>
        <vt:i4>132</vt:i4>
      </vt:variant>
      <vt:variant>
        <vt:i4>0</vt:i4>
      </vt:variant>
      <vt:variant>
        <vt:i4>5</vt:i4>
      </vt:variant>
      <vt:variant>
        <vt:lpwstr>http://www.health.gov.il/</vt:lpwstr>
      </vt:variant>
      <vt:variant>
        <vt:lpwstr/>
      </vt:variant>
      <vt:variant>
        <vt:i4>1638452</vt:i4>
      </vt:variant>
      <vt:variant>
        <vt:i4>89</vt:i4>
      </vt:variant>
      <vt:variant>
        <vt:i4>0</vt:i4>
      </vt:variant>
      <vt:variant>
        <vt:i4>5</vt:i4>
      </vt:variant>
      <vt:variant>
        <vt:lpwstr/>
      </vt:variant>
      <vt:variant>
        <vt:lpwstr>_Toc296193951</vt:lpwstr>
      </vt:variant>
      <vt:variant>
        <vt:i4>1638452</vt:i4>
      </vt:variant>
      <vt:variant>
        <vt:i4>83</vt:i4>
      </vt:variant>
      <vt:variant>
        <vt:i4>0</vt:i4>
      </vt:variant>
      <vt:variant>
        <vt:i4>5</vt:i4>
      </vt:variant>
      <vt:variant>
        <vt:lpwstr/>
      </vt:variant>
      <vt:variant>
        <vt:lpwstr>_Toc296193950</vt:lpwstr>
      </vt:variant>
      <vt:variant>
        <vt:i4>1572916</vt:i4>
      </vt:variant>
      <vt:variant>
        <vt:i4>77</vt:i4>
      </vt:variant>
      <vt:variant>
        <vt:i4>0</vt:i4>
      </vt:variant>
      <vt:variant>
        <vt:i4>5</vt:i4>
      </vt:variant>
      <vt:variant>
        <vt:lpwstr/>
      </vt:variant>
      <vt:variant>
        <vt:lpwstr>_Toc296193949</vt:lpwstr>
      </vt:variant>
      <vt:variant>
        <vt:i4>1572916</vt:i4>
      </vt:variant>
      <vt:variant>
        <vt:i4>71</vt:i4>
      </vt:variant>
      <vt:variant>
        <vt:i4>0</vt:i4>
      </vt:variant>
      <vt:variant>
        <vt:i4>5</vt:i4>
      </vt:variant>
      <vt:variant>
        <vt:lpwstr/>
      </vt:variant>
      <vt:variant>
        <vt:lpwstr>_Toc296193948</vt:lpwstr>
      </vt:variant>
      <vt:variant>
        <vt:i4>1572916</vt:i4>
      </vt:variant>
      <vt:variant>
        <vt:i4>65</vt:i4>
      </vt:variant>
      <vt:variant>
        <vt:i4>0</vt:i4>
      </vt:variant>
      <vt:variant>
        <vt:i4>5</vt:i4>
      </vt:variant>
      <vt:variant>
        <vt:lpwstr/>
      </vt:variant>
      <vt:variant>
        <vt:lpwstr>_Toc296193947</vt:lpwstr>
      </vt:variant>
      <vt:variant>
        <vt:i4>1572916</vt:i4>
      </vt:variant>
      <vt:variant>
        <vt:i4>59</vt:i4>
      </vt:variant>
      <vt:variant>
        <vt:i4>0</vt:i4>
      </vt:variant>
      <vt:variant>
        <vt:i4>5</vt:i4>
      </vt:variant>
      <vt:variant>
        <vt:lpwstr/>
      </vt:variant>
      <vt:variant>
        <vt:lpwstr>_Toc296193946</vt:lpwstr>
      </vt:variant>
      <vt:variant>
        <vt:i4>1572916</vt:i4>
      </vt:variant>
      <vt:variant>
        <vt:i4>53</vt:i4>
      </vt:variant>
      <vt:variant>
        <vt:i4>0</vt:i4>
      </vt:variant>
      <vt:variant>
        <vt:i4>5</vt:i4>
      </vt:variant>
      <vt:variant>
        <vt:lpwstr/>
      </vt:variant>
      <vt:variant>
        <vt:lpwstr>_Toc296193945</vt:lpwstr>
      </vt:variant>
      <vt:variant>
        <vt:i4>1572916</vt:i4>
      </vt:variant>
      <vt:variant>
        <vt:i4>47</vt:i4>
      </vt:variant>
      <vt:variant>
        <vt:i4>0</vt:i4>
      </vt:variant>
      <vt:variant>
        <vt:i4>5</vt:i4>
      </vt:variant>
      <vt:variant>
        <vt:lpwstr/>
      </vt:variant>
      <vt:variant>
        <vt:lpwstr>_Toc296193944</vt:lpwstr>
      </vt:variant>
      <vt:variant>
        <vt:i4>1572916</vt:i4>
      </vt:variant>
      <vt:variant>
        <vt:i4>41</vt:i4>
      </vt:variant>
      <vt:variant>
        <vt:i4>0</vt:i4>
      </vt:variant>
      <vt:variant>
        <vt:i4>5</vt:i4>
      </vt:variant>
      <vt:variant>
        <vt:lpwstr/>
      </vt:variant>
      <vt:variant>
        <vt:lpwstr>_Toc296193943</vt:lpwstr>
      </vt:variant>
      <vt:variant>
        <vt:i4>1572916</vt:i4>
      </vt:variant>
      <vt:variant>
        <vt:i4>35</vt:i4>
      </vt:variant>
      <vt:variant>
        <vt:i4>0</vt:i4>
      </vt:variant>
      <vt:variant>
        <vt:i4>5</vt:i4>
      </vt:variant>
      <vt:variant>
        <vt:lpwstr/>
      </vt:variant>
      <vt:variant>
        <vt:lpwstr>_Toc296193942</vt:lpwstr>
      </vt:variant>
      <vt:variant>
        <vt:i4>1572916</vt:i4>
      </vt:variant>
      <vt:variant>
        <vt:i4>29</vt:i4>
      </vt:variant>
      <vt:variant>
        <vt:i4>0</vt:i4>
      </vt:variant>
      <vt:variant>
        <vt:i4>5</vt:i4>
      </vt:variant>
      <vt:variant>
        <vt:lpwstr/>
      </vt:variant>
      <vt:variant>
        <vt:lpwstr>_Toc296193941</vt:lpwstr>
      </vt:variant>
      <vt:variant>
        <vt:i4>1572916</vt:i4>
      </vt:variant>
      <vt:variant>
        <vt:i4>23</vt:i4>
      </vt:variant>
      <vt:variant>
        <vt:i4>0</vt:i4>
      </vt:variant>
      <vt:variant>
        <vt:i4>5</vt:i4>
      </vt:variant>
      <vt:variant>
        <vt:lpwstr/>
      </vt:variant>
      <vt:variant>
        <vt:lpwstr>_Toc296193940</vt:lpwstr>
      </vt:variant>
      <vt:variant>
        <vt:i4>2031668</vt:i4>
      </vt:variant>
      <vt:variant>
        <vt:i4>17</vt:i4>
      </vt:variant>
      <vt:variant>
        <vt:i4>0</vt:i4>
      </vt:variant>
      <vt:variant>
        <vt:i4>5</vt:i4>
      </vt:variant>
      <vt:variant>
        <vt:lpwstr/>
      </vt:variant>
      <vt:variant>
        <vt:lpwstr>_Toc296193939</vt:lpwstr>
      </vt:variant>
      <vt:variant>
        <vt:i4>2031668</vt:i4>
      </vt:variant>
      <vt:variant>
        <vt:i4>11</vt:i4>
      </vt:variant>
      <vt:variant>
        <vt:i4>0</vt:i4>
      </vt:variant>
      <vt:variant>
        <vt:i4>5</vt:i4>
      </vt:variant>
      <vt:variant>
        <vt:lpwstr/>
      </vt:variant>
      <vt:variant>
        <vt:lpwstr>_Toc296193938</vt:lpwstr>
      </vt:variant>
      <vt:variant>
        <vt:i4>2031668</vt:i4>
      </vt:variant>
      <vt:variant>
        <vt:i4>5</vt:i4>
      </vt:variant>
      <vt:variant>
        <vt:i4>0</vt:i4>
      </vt:variant>
      <vt:variant>
        <vt:i4>5</vt:i4>
      </vt:variant>
      <vt:variant>
        <vt:lpwstr/>
      </vt:variant>
      <vt:variant>
        <vt:lpwstr>_Toc296193937</vt:lpwstr>
      </vt:variant>
      <vt:variant>
        <vt:i4>262249</vt:i4>
      </vt:variant>
      <vt:variant>
        <vt:i4>0</vt:i4>
      </vt:variant>
      <vt:variant>
        <vt:i4>0</vt:i4>
      </vt:variant>
      <vt:variant>
        <vt:i4>5</vt:i4>
      </vt:variant>
      <vt:variant>
        <vt:lpwstr>mailto:mazal@most.gov.il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2/2011 - מתוקן</dc:title>
  <dc:subject/>
  <dc:creator>Yossi Elezra</dc:creator>
  <cp:keywords/>
  <dc:description/>
  <cp:lastModifiedBy>Adi Rechtman</cp:lastModifiedBy>
  <cp:revision>10</cp:revision>
  <cp:lastPrinted>2019-04-01T09:25:00Z</cp:lastPrinted>
  <dcterms:created xsi:type="dcterms:W3CDTF">2023-07-20T05:24:00Z</dcterms:created>
  <dcterms:modified xsi:type="dcterms:W3CDTF">2023-07-24T04:47:00Z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חשבון מערכת</vt:lpwstr>
  </property>
  <property fmtid="{D5CDD505-2E9C-101B-9397-08002B2CF9AE}" pid="3" name="xd_Signature">
    <vt:lpwstr/>
  </property>
  <property fmtid="{D5CDD505-2E9C-101B-9397-08002B2CF9AE}" pid="4" name="Order">
    <vt:lpwstr>700.000000000000</vt:lpwstr>
  </property>
  <property fmtid="{D5CDD505-2E9C-101B-9397-08002B2CF9AE}" pid="5" name="TemplateUrl">
    <vt:lpwstr/>
  </property>
  <property fmtid="{D5CDD505-2E9C-101B-9397-08002B2CF9AE}" pid="6" name="xd_ProgID">
    <vt:lpwstr/>
  </property>
  <property fmtid="{D5CDD505-2E9C-101B-9397-08002B2CF9AE}" pid="7" name="display_urn:schemas-microsoft-com:office:office#Author">
    <vt:lpwstr>חשבון מערכת</vt:lpwstr>
  </property>
</Properties>
</file>